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62D76" w14:textId="77777777" w:rsidR="00DB67D1" w:rsidRDefault="00DB67D1" w:rsidP="004F6C5B">
      <w:pPr>
        <w:spacing w:after="0"/>
        <w:jc w:val="center"/>
        <w:rPr>
          <w:rFonts w:ascii="Arial" w:hAnsi="Arial" w:cs="Arial"/>
          <w:color w:val="auto"/>
        </w:rPr>
      </w:pPr>
    </w:p>
    <w:p w14:paraId="4D6AE7C6" w14:textId="77777777" w:rsidR="00D620D3" w:rsidRDefault="00D620D3" w:rsidP="004F6C5B">
      <w:pPr>
        <w:spacing w:after="0"/>
        <w:jc w:val="center"/>
        <w:rPr>
          <w:rFonts w:ascii="Arial" w:hAnsi="Arial" w:cs="Arial"/>
          <w:color w:val="auto"/>
        </w:rPr>
      </w:pPr>
    </w:p>
    <w:p w14:paraId="194A83F4" w14:textId="77777777" w:rsidR="00D620D3" w:rsidRPr="004F6C5B" w:rsidRDefault="00D620D3" w:rsidP="004F6C5B">
      <w:pPr>
        <w:spacing w:after="0"/>
        <w:jc w:val="center"/>
        <w:rPr>
          <w:rFonts w:ascii="Arial" w:hAnsi="Arial" w:cs="Arial"/>
          <w:color w:val="auto"/>
        </w:rPr>
      </w:pPr>
    </w:p>
    <w:p w14:paraId="5AB4E621" w14:textId="77777777" w:rsidR="00131729" w:rsidRPr="004F6C5B" w:rsidRDefault="00131729" w:rsidP="004F6C5B">
      <w:pPr>
        <w:spacing w:after="0"/>
        <w:jc w:val="center"/>
        <w:rPr>
          <w:rFonts w:ascii="Arial" w:hAnsi="Arial" w:cs="Arial"/>
          <w:color w:val="auto"/>
        </w:rPr>
      </w:pPr>
    </w:p>
    <w:p w14:paraId="68ED6C8F" w14:textId="77777777" w:rsidR="00131729" w:rsidRPr="004F6C5B" w:rsidRDefault="00131729" w:rsidP="004F6C5B">
      <w:pPr>
        <w:spacing w:after="0"/>
        <w:jc w:val="center"/>
        <w:rPr>
          <w:rFonts w:ascii="Arial" w:hAnsi="Arial" w:cs="Arial"/>
          <w:color w:val="auto"/>
        </w:rPr>
      </w:pPr>
    </w:p>
    <w:p w14:paraId="776A8B5A" w14:textId="77777777" w:rsidR="00131729" w:rsidRPr="004F6C5B" w:rsidRDefault="00131729" w:rsidP="004F6C5B">
      <w:pPr>
        <w:spacing w:after="0"/>
        <w:jc w:val="center"/>
        <w:rPr>
          <w:rFonts w:ascii="Arial" w:hAnsi="Arial" w:cs="Arial"/>
          <w:color w:val="auto"/>
        </w:rPr>
      </w:pPr>
    </w:p>
    <w:p w14:paraId="4D7100FE" w14:textId="77777777" w:rsidR="00131729" w:rsidRPr="004F6C5B" w:rsidRDefault="00131729" w:rsidP="004F6C5B">
      <w:pPr>
        <w:spacing w:after="0"/>
        <w:jc w:val="center"/>
        <w:rPr>
          <w:rFonts w:ascii="Arial" w:hAnsi="Arial" w:cs="Arial"/>
          <w:color w:val="auto"/>
        </w:rPr>
      </w:pPr>
    </w:p>
    <w:p w14:paraId="033FEF83" w14:textId="77777777" w:rsidR="00131729" w:rsidRPr="004F6C5B" w:rsidRDefault="00131729" w:rsidP="004F6C5B">
      <w:pPr>
        <w:spacing w:after="0"/>
        <w:jc w:val="center"/>
        <w:rPr>
          <w:rFonts w:ascii="Arial" w:hAnsi="Arial" w:cs="Arial"/>
          <w:color w:val="auto"/>
        </w:rPr>
      </w:pPr>
    </w:p>
    <w:p w14:paraId="47ADF202" w14:textId="77777777" w:rsidR="00572021" w:rsidRDefault="00131729" w:rsidP="00C31BB5">
      <w:pPr>
        <w:spacing w:after="0"/>
        <w:jc w:val="center"/>
        <w:rPr>
          <w:rFonts w:asciiTheme="majorHAnsi" w:hAnsiTheme="majorHAnsi" w:cs="Arial"/>
          <w:color w:val="FF0000"/>
          <w:sz w:val="24"/>
          <w:szCs w:val="24"/>
        </w:rPr>
      </w:pPr>
      <w:r w:rsidRPr="00122CDA">
        <w:rPr>
          <w:rFonts w:asciiTheme="majorHAnsi" w:hAnsiTheme="majorHAnsi" w:cs="Arial"/>
          <w:color w:val="auto"/>
          <w:sz w:val="24"/>
          <w:szCs w:val="24"/>
        </w:rPr>
        <w:t>DOKUMENTACIJ</w:t>
      </w:r>
      <w:r w:rsidR="00B55E88" w:rsidRPr="00572021">
        <w:rPr>
          <w:rFonts w:asciiTheme="majorHAnsi" w:hAnsiTheme="majorHAnsi" w:cs="Arial"/>
          <w:color w:val="auto"/>
          <w:sz w:val="24"/>
          <w:szCs w:val="24"/>
        </w:rPr>
        <w:t>A</w:t>
      </w:r>
      <w:r w:rsidRPr="00572021">
        <w:rPr>
          <w:rFonts w:asciiTheme="majorHAnsi" w:hAnsiTheme="majorHAnsi" w:cs="Arial"/>
          <w:color w:val="auto"/>
          <w:sz w:val="24"/>
          <w:szCs w:val="24"/>
        </w:rPr>
        <w:t xml:space="preserve"> </w:t>
      </w:r>
      <w:r w:rsidRPr="00122CDA">
        <w:rPr>
          <w:rFonts w:asciiTheme="majorHAnsi" w:hAnsiTheme="majorHAnsi" w:cs="Arial"/>
          <w:color w:val="auto"/>
          <w:sz w:val="24"/>
          <w:szCs w:val="24"/>
        </w:rPr>
        <w:t>V ZVEZI Z ODDAJO JAVNEGA NAROČILA</w:t>
      </w:r>
      <w:r w:rsidR="00572021" w:rsidRPr="00572021">
        <w:rPr>
          <w:rFonts w:asciiTheme="majorHAnsi" w:hAnsiTheme="majorHAnsi" w:cs="Arial"/>
          <w:color w:val="FF0000"/>
          <w:sz w:val="24"/>
          <w:szCs w:val="24"/>
        </w:rPr>
        <w:t xml:space="preserve"> </w:t>
      </w:r>
    </w:p>
    <w:p w14:paraId="46D422E5" w14:textId="0C7405C8" w:rsidR="00131729" w:rsidRPr="00122CDA" w:rsidRDefault="00572021" w:rsidP="00C31BB5">
      <w:pPr>
        <w:spacing w:after="0"/>
        <w:jc w:val="center"/>
        <w:rPr>
          <w:rFonts w:asciiTheme="majorHAnsi" w:hAnsiTheme="majorHAnsi" w:cs="Arial"/>
          <w:b/>
          <w:color w:val="auto"/>
          <w:sz w:val="24"/>
          <w:szCs w:val="24"/>
        </w:rPr>
      </w:pPr>
      <w:r>
        <w:rPr>
          <w:rFonts w:asciiTheme="majorHAnsi" w:hAnsiTheme="majorHAnsi" w:cs="Arial"/>
          <w:color w:val="FF0000"/>
          <w:sz w:val="24"/>
          <w:szCs w:val="24"/>
        </w:rPr>
        <w:t>S SPREMEMBAMI IN DOPOLNITEV</w:t>
      </w:r>
      <w:r w:rsidRPr="00B55E88">
        <w:rPr>
          <w:rFonts w:asciiTheme="majorHAnsi" w:hAnsiTheme="majorHAnsi" w:cs="Arial"/>
          <w:color w:val="FF0000"/>
          <w:sz w:val="24"/>
          <w:szCs w:val="24"/>
        </w:rPr>
        <w:t>A</w:t>
      </w:r>
      <w:r>
        <w:rPr>
          <w:rFonts w:asciiTheme="majorHAnsi" w:hAnsiTheme="majorHAnsi" w:cs="Arial"/>
          <w:color w:val="FF0000"/>
          <w:sz w:val="24"/>
          <w:szCs w:val="24"/>
        </w:rPr>
        <w:t>MI</w:t>
      </w:r>
      <w:r w:rsidR="00131729"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1A383D88" w14:textId="77777777" w:rsidTr="009C48C1">
        <w:tc>
          <w:tcPr>
            <w:tcW w:w="9062" w:type="dxa"/>
            <w:shd w:val="clear" w:color="auto" w:fill="C6D9F1" w:themeFill="text2" w:themeFillTint="33"/>
          </w:tcPr>
          <w:p w14:paraId="534B8EC6" w14:textId="77777777" w:rsidR="00131729" w:rsidRPr="00122CDA" w:rsidRDefault="00131729" w:rsidP="004F6C5B">
            <w:pPr>
              <w:spacing w:after="0"/>
              <w:jc w:val="center"/>
              <w:rPr>
                <w:rFonts w:asciiTheme="majorHAnsi" w:hAnsiTheme="majorHAnsi" w:cs="Arial"/>
                <w:color w:val="auto"/>
                <w:sz w:val="24"/>
                <w:szCs w:val="24"/>
              </w:rPr>
            </w:pPr>
          </w:p>
          <w:p w14:paraId="14B11BC6" w14:textId="77777777" w:rsidR="00131729" w:rsidRPr="00122CDA" w:rsidRDefault="00131729" w:rsidP="004F6C5B">
            <w:pPr>
              <w:spacing w:after="0"/>
              <w:jc w:val="center"/>
              <w:rPr>
                <w:rFonts w:asciiTheme="majorHAnsi" w:hAnsiTheme="majorHAnsi" w:cs="Arial"/>
                <w:color w:val="auto"/>
                <w:sz w:val="24"/>
                <w:szCs w:val="24"/>
              </w:rPr>
            </w:pPr>
          </w:p>
          <w:p w14:paraId="6983263C" w14:textId="77777777" w:rsidR="00C8369F" w:rsidRDefault="003C522E" w:rsidP="004F6C5B">
            <w:pPr>
              <w:spacing w:after="0"/>
              <w:jc w:val="center"/>
              <w:rPr>
                <w:rFonts w:asciiTheme="majorHAnsi" w:hAnsiTheme="majorHAnsi" w:cs="Arial"/>
                <w:b/>
                <w:sz w:val="24"/>
              </w:rPr>
            </w:pPr>
            <w:r>
              <w:rPr>
                <w:rFonts w:asciiTheme="majorHAnsi" w:hAnsiTheme="majorHAnsi" w:cs="Arial"/>
                <w:b/>
                <w:sz w:val="24"/>
              </w:rPr>
              <w:t>Okolju prijazne storitve čiščenja poslovnih prostorov</w:t>
            </w:r>
          </w:p>
          <w:p w14:paraId="675ECB8C" w14:textId="77777777" w:rsidR="00646C24" w:rsidRDefault="00646C24" w:rsidP="004F6C5B">
            <w:pPr>
              <w:spacing w:after="0"/>
              <w:jc w:val="center"/>
              <w:rPr>
                <w:rFonts w:asciiTheme="majorHAnsi" w:hAnsiTheme="majorHAnsi" w:cs="Arial"/>
                <w:b/>
                <w:sz w:val="24"/>
              </w:rPr>
            </w:pPr>
          </w:p>
          <w:p w14:paraId="3AB3AE73" w14:textId="77777777" w:rsidR="00646C24" w:rsidRPr="00122CDA" w:rsidRDefault="00646C24" w:rsidP="004F6C5B">
            <w:pPr>
              <w:spacing w:after="0"/>
              <w:jc w:val="center"/>
              <w:rPr>
                <w:rFonts w:asciiTheme="majorHAnsi" w:hAnsiTheme="majorHAnsi" w:cs="Arial"/>
                <w:color w:val="auto"/>
                <w:sz w:val="24"/>
                <w:szCs w:val="24"/>
              </w:rPr>
            </w:pPr>
          </w:p>
        </w:tc>
      </w:tr>
    </w:tbl>
    <w:p w14:paraId="7A9D5661" w14:textId="77777777"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107CE7D" w14:textId="77777777" w:rsidR="00131729" w:rsidRPr="00122CDA" w:rsidRDefault="00131729" w:rsidP="004F6C5B">
      <w:pPr>
        <w:spacing w:after="0"/>
        <w:rPr>
          <w:rFonts w:asciiTheme="majorHAnsi" w:hAnsiTheme="majorHAnsi" w:cs="Arial"/>
          <w:color w:val="auto"/>
          <w:sz w:val="24"/>
          <w:szCs w:val="24"/>
        </w:rPr>
      </w:pPr>
    </w:p>
    <w:p w14:paraId="23893FA5" w14:textId="77777777" w:rsidR="00131729" w:rsidRPr="00122CDA" w:rsidRDefault="00131729" w:rsidP="004F6C5B">
      <w:pPr>
        <w:spacing w:after="0"/>
        <w:rPr>
          <w:rFonts w:asciiTheme="majorHAnsi" w:hAnsiTheme="majorHAnsi" w:cs="Arial"/>
          <w:color w:val="auto"/>
          <w:sz w:val="24"/>
          <w:szCs w:val="24"/>
        </w:rPr>
      </w:pPr>
    </w:p>
    <w:p w14:paraId="635B5330" w14:textId="77777777" w:rsidR="00131729" w:rsidRPr="00122CDA" w:rsidRDefault="00131729" w:rsidP="004F6C5B">
      <w:pPr>
        <w:spacing w:after="0"/>
        <w:rPr>
          <w:rFonts w:asciiTheme="majorHAnsi" w:hAnsiTheme="majorHAnsi" w:cs="Arial"/>
          <w:color w:val="auto"/>
          <w:sz w:val="24"/>
          <w:szCs w:val="24"/>
        </w:rPr>
      </w:pPr>
    </w:p>
    <w:p w14:paraId="41935142" w14:textId="77777777" w:rsidR="00131729" w:rsidRPr="00122CDA" w:rsidRDefault="00131729" w:rsidP="004F6C5B">
      <w:pPr>
        <w:spacing w:after="0"/>
        <w:rPr>
          <w:rFonts w:asciiTheme="majorHAnsi" w:hAnsiTheme="majorHAnsi" w:cs="Arial"/>
          <w:color w:val="auto"/>
          <w:sz w:val="24"/>
          <w:szCs w:val="24"/>
        </w:rPr>
      </w:pPr>
    </w:p>
    <w:p w14:paraId="4BA13A07"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534D393C" w14:textId="77777777" w:rsidTr="00D620D3">
        <w:trPr>
          <w:cantSplit/>
          <w:trHeight w:val="567"/>
        </w:trPr>
        <w:tc>
          <w:tcPr>
            <w:tcW w:w="4075" w:type="dxa"/>
            <w:vAlign w:val="center"/>
          </w:tcPr>
          <w:p w14:paraId="033BEB59"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CC06FC7"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6D8CF2D8"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1417E715" w14:textId="77777777" w:rsidTr="00D620D3">
        <w:trPr>
          <w:cantSplit/>
          <w:trHeight w:val="567"/>
        </w:trPr>
        <w:tc>
          <w:tcPr>
            <w:tcW w:w="4075" w:type="dxa"/>
            <w:vAlign w:val="center"/>
          </w:tcPr>
          <w:p w14:paraId="54999ADF"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23D74251" w14:textId="77777777" w:rsidR="00131729" w:rsidRPr="00122CDA" w:rsidRDefault="003C522E" w:rsidP="00232CAE">
            <w:pPr>
              <w:pStyle w:val="WW-BodyText2"/>
              <w:spacing w:after="0"/>
              <w:jc w:val="both"/>
              <w:rPr>
                <w:rFonts w:asciiTheme="majorHAnsi" w:hAnsiTheme="majorHAnsi" w:cs="Arial"/>
                <w:b w:val="0"/>
                <w:sz w:val="24"/>
              </w:rPr>
            </w:pPr>
            <w:r>
              <w:rPr>
                <w:rFonts w:asciiTheme="majorHAnsi" w:hAnsiTheme="majorHAnsi" w:cs="Arial"/>
                <w:b w:val="0"/>
                <w:sz w:val="24"/>
              </w:rPr>
              <w:t>Okolju prijazne storitve čiščenja poslovnih prostorov</w:t>
            </w:r>
          </w:p>
        </w:tc>
      </w:tr>
      <w:tr w:rsidR="00E9347E" w:rsidRPr="00122CDA" w14:paraId="287A8435" w14:textId="77777777" w:rsidTr="00D620D3">
        <w:trPr>
          <w:cantSplit/>
          <w:trHeight w:val="567"/>
        </w:trPr>
        <w:tc>
          <w:tcPr>
            <w:tcW w:w="4075" w:type="dxa"/>
            <w:vAlign w:val="center"/>
          </w:tcPr>
          <w:p w14:paraId="7408D94E"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2858CE2" w14:textId="77777777" w:rsidR="006338BC" w:rsidRPr="00122CDA" w:rsidRDefault="00131729"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3C522E">
              <w:rPr>
                <w:rFonts w:asciiTheme="majorHAnsi" w:hAnsiTheme="majorHAnsi" w:cs="Arial"/>
                <w:color w:val="auto"/>
                <w:sz w:val="24"/>
                <w:szCs w:val="24"/>
              </w:rPr>
              <w:t>storitev</w:t>
            </w:r>
          </w:p>
        </w:tc>
      </w:tr>
      <w:tr w:rsidR="00E9347E" w:rsidRPr="00122CDA" w14:paraId="6B2F9CCD" w14:textId="77777777" w:rsidTr="00D620D3">
        <w:trPr>
          <w:cantSplit/>
          <w:trHeight w:val="567"/>
        </w:trPr>
        <w:tc>
          <w:tcPr>
            <w:tcW w:w="4075" w:type="dxa"/>
            <w:vAlign w:val="center"/>
          </w:tcPr>
          <w:p w14:paraId="7F2EB161"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3D57C50F" w14:textId="77777777" w:rsidR="001D1B02" w:rsidRPr="00122CDA" w:rsidRDefault="00C31BB5"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20-</w:t>
            </w:r>
            <w:r w:rsidR="003C522E">
              <w:rPr>
                <w:rFonts w:asciiTheme="majorHAnsi" w:hAnsiTheme="majorHAnsi" w:cs="Arial"/>
                <w:color w:val="auto"/>
                <w:sz w:val="24"/>
                <w:szCs w:val="24"/>
              </w:rPr>
              <w:t>322-325</w:t>
            </w:r>
          </w:p>
        </w:tc>
      </w:tr>
      <w:tr w:rsidR="00131729" w:rsidRPr="00122CDA" w14:paraId="2C80BA4A" w14:textId="77777777" w:rsidTr="00D620D3">
        <w:trPr>
          <w:cantSplit/>
          <w:trHeight w:val="567"/>
        </w:trPr>
        <w:tc>
          <w:tcPr>
            <w:tcW w:w="4075" w:type="dxa"/>
            <w:vAlign w:val="center"/>
          </w:tcPr>
          <w:p w14:paraId="1C9F41D6"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AD6ECF" w14:textId="3860DA9B" w:rsidR="00131729" w:rsidRPr="00122CDA" w:rsidRDefault="00FD5085" w:rsidP="0051535B">
            <w:pPr>
              <w:spacing w:after="0"/>
              <w:rPr>
                <w:rFonts w:asciiTheme="majorHAnsi" w:hAnsiTheme="majorHAnsi" w:cs="Arial"/>
                <w:color w:val="auto"/>
                <w:sz w:val="24"/>
                <w:szCs w:val="24"/>
              </w:rPr>
            </w:pPr>
            <w:r w:rsidRPr="00B55E88">
              <w:rPr>
                <w:rFonts w:asciiTheme="majorHAnsi" w:hAnsiTheme="majorHAnsi" w:cs="Arial"/>
                <w:strike/>
                <w:color w:val="FF0000"/>
                <w:sz w:val="24"/>
                <w:szCs w:val="24"/>
              </w:rPr>
              <w:t>02</w:t>
            </w:r>
            <w:r w:rsidR="00202A87" w:rsidRPr="00B55E88">
              <w:rPr>
                <w:rFonts w:asciiTheme="majorHAnsi" w:hAnsiTheme="majorHAnsi" w:cs="Arial"/>
                <w:strike/>
                <w:color w:val="FF0000"/>
                <w:sz w:val="24"/>
                <w:szCs w:val="24"/>
              </w:rPr>
              <w:t>.</w:t>
            </w:r>
            <w:r w:rsidR="00D620D3" w:rsidRPr="00B55E88">
              <w:rPr>
                <w:rFonts w:asciiTheme="majorHAnsi" w:hAnsiTheme="majorHAnsi" w:cs="Arial"/>
                <w:strike/>
                <w:color w:val="FF0000"/>
                <w:sz w:val="24"/>
                <w:szCs w:val="24"/>
              </w:rPr>
              <w:t xml:space="preserve"> </w:t>
            </w:r>
            <w:r w:rsidRPr="00B55E88">
              <w:rPr>
                <w:rFonts w:asciiTheme="majorHAnsi" w:hAnsiTheme="majorHAnsi" w:cs="Arial"/>
                <w:strike/>
                <w:color w:val="FF0000"/>
                <w:sz w:val="24"/>
                <w:szCs w:val="24"/>
              </w:rPr>
              <w:t>11</w:t>
            </w:r>
            <w:r w:rsidR="00202A87" w:rsidRPr="00B55E88">
              <w:rPr>
                <w:rFonts w:asciiTheme="majorHAnsi" w:hAnsiTheme="majorHAnsi" w:cs="Arial"/>
                <w:strike/>
                <w:color w:val="FF0000"/>
                <w:sz w:val="24"/>
                <w:szCs w:val="24"/>
              </w:rPr>
              <w:t>.</w:t>
            </w:r>
            <w:r w:rsidR="00D620D3" w:rsidRPr="00B55E88">
              <w:rPr>
                <w:rFonts w:asciiTheme="majorHAnsi" w:hAnsiTheme="majorHAnsi" w:cs="Arial"/>
                <w:strike/>
                <w:color w:val="FF0000"/>
                <w:sz w:val="24"/>
                <w:szCs w:val="24"/>
              </w:rPr>
              <w:t xml:space="preserve"> </w:t>
            </w:r>
            <w:r w:rsidR="00202A87" w:rsidRPr="00B55E88">
              <w:rPr>
                <w:rFonts w:asciiTheme="majorHAnsi" w:hAnsiTheme="majorHAnsi" w:cs="Arial"/>
                <w:strike/>
                <w:color w:val="FF0000"/>
                <w:sz w:val="24"/>
                <w:szCs w:val="24"/>
              </w:rPr>
              <w:t>20</w:t>
            </w:r>
            <w:r w:rsidR="00232CAE" w:rsidRPr="00B55E88">
              <w:rPr>
                <w:rFonts w:asciiTheme="majorHAnsi" w:hAnsiTheme="majorHAnsi" w:cs="Arial"/>
                <w:strike/>
                <w:color w:val="FF0000"/>
                <w:sz w:val="24"/>
                <w:szCs w:val="24"/>
              </w:rPr>
              <w:t>20</w:t>
            </w:r>
            <w:r w:rsidR="00B55E88" w:rsidRPr="00B55E88">
              <w:rPr>
                <w:rFonts w:asciiTheme="majorHAnsi" w:hAnsiTheme="majorHAnsi" w:cs="Arial"/>
                <w:color w:val="FF0000"/>
                <w:sz w:val="24"/>
                <w:szCs w:val="24"/>
              </w:rPr>
              <w:t xml:space="preserve"> 19. 11. 2020</w:t>
            </w:r>
          </w:p>
        </w:tc>
      </w:tr>
    </w:tbl>
    <w:p w14:paraId="61778079"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75399CF3" w14:textId="77777777" w:rsidR="005564E9" w:rsidRPr="007522DB" w:rsidRDefault="005564E9" w:rsidP="00145112">
      <w:pPr>
        <w:suppressAutoHyphens/>
        <w:autoSpaceDN w:val="0"/>
        <w:spacing w:after="0"/>
        <w:ind w:right="6"/>
        <w:jc w:val="both"/>
        <w:textAlignment w:val="baseline"/>
        <w:rPr>
          <w:rFonts w:asciiTheme="majorHAnsi" w:hAnsiTheme="majorHAnsi" w:cs="Arial"/>
          <w:color w:val="auto"/>
          <w:kern w:val="3"/>
          <w:sz w:val="24"/>
          <w:szCs w:val="24"/>
          <w:lang w:eastAsia="zh-CN"/>
        </w:rPr>
      </w:pPr>
    </w:p>
    <w:p w14:paraId="3E470D30" w14:textId="77777777" w:rsidR="005564E9" w:rsidRPr="007522DB" w:rsidRDefault="005564E9">
      <w:pPr>
        <w:spacing w:after="0" w:line="240" w:lineRule="auto"/>
        <w:rPr>
          <w:rFonts w:asciiTheme="majorHAnsi" w:hAnsiTheme="majorHAnsi" w:cs="Arial"/>
          <w:color w:val="auto"/>
          <w:kern w:val="3"/>
          <w:lang w:eastAsia="zh-CN"/>
        </w:rPr>
      </w:pPr>
    </w:p>
    <w:p w14:paraId="46D1CE77" w14:textId="77777777" w:rsidR="005564E9" w:rsidRPr="007522DB" w:rsidRDefault="005564E9">
      <w:pPr>
        <w:spacing w:after="0" w:line="240" w:lineRule="auto"/>
        <w:rPr>
          <w:rFonts w:asciiTheme="majorHAnsi" w:hAnsiTheme="majorHAnsi" w:cs="Arial"/>
          <w:color w:val="auto"/>
          <w:kern w:val="3"/>
          <w:lang w:eastAsia="zh-CN"/>
        </w:rPr>
      </w:pPr>
    </w:p>
    <w:p w14:paraId="37D154C0" w14:textId="77777777" w:rsidR="0002390E" w:rsidRPr="00C262A7" w:rsidRDefault="0002390E">
      <w:pPr>
        <w:spacing w:after="0" w:line="240" w:lineRule="auto"/>
        <w:rPr>
          <w:rFonts w:asciiTheme="majorHAnsi" w:hAnsiTheme="majorHAnsi" w:cs="Arial"/>
          <w:color w:val="auto"/>
          <w:kern w:val="3"/>
          <w:lang w:eastAsia="zh-CN"/>
        </w:rPr>
      </w:pPr>
    </w:p>
    <w:p w14:paraId="74AD24A3"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316367B8"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4D8EC3E7"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4A3E9406" w14:textId="77777777" w:rsidTr="00720C50">
        <w:trPr>
          <w:cantSplit/>
          <w:trHeight w:val="567"/>
        </w:trPr>
        <w:tc>
          <w:tcPr>
            <w:tcW w:w="4075" w:type="dxa"/>
            <w:vAlign w:val="center"/>
          </w:tcPr>
          <w:p w14:paraId="78FE4863"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4E2BE524"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0502749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482D636E" w14:textId="77777777" w:rsidTr="00720C50">
        <w:trPr>
          <w:cantSplit/>
          <w:trHeight w:val="567"/>
        </w:trPr>
        <w:tc>
          <w:tcPr>
            <w:tcW w:w="4075" w:type="dxa"/>
            <w:vAlign w:val="center"/>
          </w:tcPr>
          <w:p w14:paraId="5DC1909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5D56FC2" w14:textId="77777777" w:rsidR="00720C50" w:rsidRPr="00122CDA" w:rsidRDefault="003C522E" w:rsidP="00720C50">
            <w:pPr>
              <w:pStyle w:val="WW-BodyText2"/>
              <w:spacing w:after="0"/>
              <w:jc w:val="both"/>
              <w:rPr>
                <w:rFonts w:asciiTheme="majorHAnsi" w:hAnsiTheme="majorHAnsi" w:cs="Arial"/>
                <w:b w:val="0"/>
                <w:sz w:val="24"/>
              </w:rPr>
            </w:pPr>
            <w:r>
              <w:rPr>
                <w:rFonts w:asciiTheme="majorHAnsi" w:hAnsiTheme="majorHAnsi" w:cs="Arial"/>
                <w:b w:val="0"/>
                <w:sz w:val="24"/>
              </w:rPr>
              <w:t>Okolju prijazne storitve čiščenja poslovnih prostorov</w:t>
            </w:r>
          </w:p>
        </w:tc>
      </w:tr>
      <w:tr w:rsidR="00720C50" w:rsidRPr="00122CDA" w14:paraId="49F8C1EA" w14:textId="77777777" w:rsidTr="00720C50">
        <w:trPr>
          <w:cantSplit/>
          <w:trHeight w:val="567"/>
        </w:trPr>
        <w:tc>
          <w:tcPr>
            <w:tcW w:w="4075" w:type="dxa"/>
            <w:vAlign w:val="center"/>
          </w:tcPr>
          <w:p w14:paraId="104C59C4"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5C1C6FC5" w14:textId="77777777" w:rsidR="00720C50" w:rsidRPr="00122CDA" w:rsidRDefault="00720C50"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3C522E">
              <w:rPr>
                <w:rFonts w:asciiTheme="majorHAnsi" w:hAnsiTheme="majorHAnsi" w:cs="Arial"/>
                <w:color w:val="auto"/>
                <w:sz w:val="24"/>
                <w:szCs w:val="24"/>
              </w:rPr>
              <w:t>storitev</w:t>
            </w:r>
          </w:p>
        </w:tc>
      </w:tr>
      <w:tr w:rsidR="00720C50" w:rsidRPr="00122CDA" w14:paraId="29D6D19B" w14:textId="77777777" w:rsidTr="00720C50">
        <w:trPr>
          <w:cantSplit/>
          <w:trHeight w:val="567"/>
        </w:trPr>
        <w:tc>
          <w:tcPr>
            <w:tcW w:w="4075" w:type="dxa"/>
            <w:vAlign w:val="center"/>
          </w:tcPr>
          <w:p w14:paraId="673416AE"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545707E5" w14:textId="77777777" w:rsidR="00720C50" w:rsidRPr="00122CDA" w:rsidRDefault="00720C50"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20</w:t>
            </w:r>
            <w:r>
              <w:rPr>
                <w:rFonts w:asciiTheme="majorHAnsi" w:hAnsiTheme="majorHAnsi" w:cs="Arial"/>
                <w:color w:val="auto"/>
                <w:sz w:val="24"/>
                <w:szCs w:val="24"/>
              </w:rPr>
              <w:t>-</w:t>
            </w:r>
            <w:r w:rsidR="003C522E">
              <w:rPr>
                <w:rFonts w:asciiTheme="majorHAnsi" w:hAnsiTheme="majorHAnsi" w:cs="Arial"/>
                <w:color w:val="auto"/>
                <w:sz w:val="24"/>
                <w:szCs w:val="24"/>
              </w:rPr>
              <w:t>322-325</w:t>
            </w:r>
          </w:p>
        </w:tc>
      </w:tr>
      <w:tr w:rsidR="00720C50" w:rsidRPr="00122CDA" w14:paraId="0BE05461" w14:textId="77777777" w:rsidTr="00720C50">
        <w:trPr>
          <w:cantSplit/>
          <w:trHeight w:val="567"/>
        </w:trPr>
        <w:tc>
          <w:tcPr>
            <w:tcW w:w="4075" w:type="dxa"/>
            <w:vAlign w:val="center"/>
          </w:tcPr>
          <w:p w14:paraId="3133F2FD"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30FD98EC" w14:textId="2C77DF5A" w:rsidR="00720C50" w:rsidRPr="00122CDA" w:rsidRDefault="00FD5085" w:rsidP="0051535B">
            <w:pPr>
              <w:spacing w:after="0"/>
              <w:rPr>
                <w:rFonts w:asciiTheme="majorHAnsi" w:hAnsiTheme="majorHAnsi" w:cs="Arial"/>
                <w:color w:val="auto"/>
                <w:sz w:val="24"/>
                <w:szCs w:val="24"/>
              </w:rPr>
            </w:pPr>
            <w:r w:rsidRPr="00B55E88">
              <w:rPr>
                <w:rFonts w:asciiTheme="majorHAnsi" w:hAnsiTheme="majorHAnsi" w:cs="Arial"/>
                <w:strike/>
                <w:color w:val="FF0000"/>
                <w:sz w:val="24"/>
                <w:szCs w:val="24"/>
              </w:rPr>
              <w:t>02.</w:t>
            </w:r>
            <w:r w:rsidR="00720C50" w:rsidRPr="00B55E88">
              <w:rPr>
                <w:rFonts w:asciiTheme="majorHAnsi" w:hAnsiTheme="majorHAnsi" w:cs="Arial"/>
                <w:strike/>
                <w:color w:val="FF0000"/>
                <w:sz w:val="24"/>
                <w:szCs w:val="24"/>
              </w:rPr>
              <w:t xml:space="preserve"> </w:t>
            </w:r>
            <w:r w:rsidRPr="00B55E88">
              <w:rPr>
                <w:rFonts w:asciiTheme="majorHAnsi" w:hAnsiTheme="majorHAnsi" w:cs="Arial"/>
                <w:strike/>
                <w:color w:val="FF0000"/>
                <w:sz w:val="24"/>
                <w:szCs w:val="24"/>
              </w:rPr>
              <w:t>11</w:t>
            </w:r>
            <w:r w:rsidR="00C32DBC" w:rsidRPr="00B55E88">
              <w:rPr>
                <w:rFonts w:asciiTheme="majorHAnsi" w:hAnsiTheme="majorHAnsi" w:cs="Arial"/>
                <w:strike/>
                <w:color w:val="FF0000"/>
                <w:sz w:val="24"/>
                <w:szCs w:val="24"/>
              </w:rPr>
              <w:t>. 20</w:t>
            </w:r>
            <w:r w:rsidR="003322FF" w:rsidRPr="00B55E88">
              <w:rPr>
                <w:rFonts w:asciiTheme="majorHAnsi" w:hAnsiTheme="majorHAnsi" w:cs="Arial"/>
                <w:strike/>
                <w:color w:val="FF0000"/>
                <w:sz w:val="24"/>
                <w:szCs w:val="24"/>
              </w:rPr>
              <w:t>20</w:t>
            </w:r>
            <w:r w:rsidR="00B55E88" w:rsidRPr="00B55E88">
              <w:rPr>
                <w:rFonts w:asciiTheme="majorHAnsi" w:hAnsiTheme="majorHAnsi" w:cs="Arial"/>
                <w:color w:val="FF0000"/>
                <w:sz w:val="24"/>
                <w:szCs w:val="24"/>
              </w:rPr>
              <w:t xml:space="preserve"> 19. 11. 2020</w:t>
            </w:r>
          </w:p>
        </w:tc>
      </w:tr>
    </w:tbl>
    <w:p w14:paraId="3811BB05" w14:textId="77777777" w:rsidR="00131729" w:rsidRPr="00C262A7" w:rsidRDefault="004779CE" w:rsidP="004F6C5B">
      <w:pPr>
        <w:spacing w:after="0"/>
        <w:rPr>
          <w:rFonts w:asciiTheme="majorHAnsi" w:hAnsiTheme="majorHAnsi" w:cs="Arial"/>
          <w:color w:val="auto"/>
          <w:lang w:eastAsia="zh-CN"/>
        </w:rPr>
        <w:sectPr w:rsidR="00131729" w:rsidRPr="00C262A7" w:rsidSect="007A6CDA">
          <w:headerReference w:type="default" r:id="rId8"/>
          <w:footerReference w:type="even" r:id="rId9"/>
          <w:footerReference w:type="default" r:id="rId10"/>
          <w:headerReference w:type="first" r:id="rId11"/>
          <w:footerReference w:type="first" r:id="rId12"/>
          <w:pgSz w:w="11906" w:h="16838" w:code="9"/>
          <w:pgMar w:top="1418" w:right="1274"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C262A7" w:rsidRDefault="00952046" w:rsidP="00952046">
      <w:pPr>
        <w:pStyle w:val="Slog3"/>
        <w:rPr>
          <w:rStyle w:val="Neenpoudarek"/>
          <w:rFonts w:asciiTheme="majorHAnsi" w:hAnsiTheme="majorHAnsi" w:cs="Arial"/>
          <w:bCs/>
          <w:i/>
          <w:iCs/>
          <w:color w:val="auto"/>
          <w:sz w:val="22"/>
          <w:szCs w:val="22"/>
        </w:rPr>
      </w:pPr>
      <w:bookmarkStart w:id="1" w:name="_Toc54947945"/>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1"/>
    </w:p>
    <w:p w14:paraId="15AD87DF" w14:textId="77777777" w:rsidR="00131729" w:rsidRPr="00C262A7" w:rsidRDefault="002978C3" w:rsidP="00040EBB">
      <w:pPr>
        <w:pStyle w:val="Intenzivencitat"/>
      </w:pPr>
      <w:bookmarkStart w:id="2" w:name="_Toc54947946"/>
      <w:r w:rsidRPr="00C262A7">
        <w:t xml:space="preserve">PONUDBENI </w:t>
      </w:r>
      <w:r w:rsidR="00131729" w:rsidRPr="00C262A7">
        <w:t>P</w:t>
      </w:r>
      <w:r w:rsidR="009C48C1" w:rsidRPr="00C262A7">
        <w:t>REDRAČUN</w:t>
      </w:r>
      <w:bookmarkEnd w:id="2"/>
    </w:p>
    <w:p w14:paraId="3D4227C4"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2DFC550F" w14:textId="642DD3C7"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3C522E" w:rsidRPr="003C522E">
        <w:rPr>
          <w:rFonts w:asciiTheme="majorHAnsi" w:hAnsiTheme="majorHAnsi" w:cs="Arial"/>
          <w:color w:val="auto"/>
          <w:sz w:val="24"/>
          <w:szCs w:val="24"/>
        </w:rPr>
        <w:t>Okolju prijazne storitve čiščenja poslovnih prostorov</w:t>
      </w:r>
      <w:r w:rsidR="0048543C" w:rsidRPr="005133FA">
        <w:rPr>
          <w:rFonts w:asciiTheme="majorHAnsi" w:hAnsiTheme="majorHAnsi" w:cs="Arial"/>
          <w:color w:val="auto"/>
          <w:kern w:val="3"/>
          <w:sz w:val="24"/>
          <w:szCs w:val="24"/>
          <w:lang w:eastAsia="zh-CN"/>
        </w:rPr>
        <w:t xml:space="preserve">«, objavljenega na portalu javnih naročil dne </w:t>
      </w:r>
      <w:r w:rsidR="009F52B0" w:rsidRPr="009F52B0">
        <w:rPr>
          <w:rFonts w:asciiTheme="majorHAnsi" w:hAnsiTheme="majorHAnsi" w:cs="Arial"/>
          <w:color w:val="FF0000"/>
          <w:kern w:val="3"/>
          <w:sz w:val="24"/>
          <w:szCs w:val="24"/>
          <w:lang w:eastAsia="zh-CN"/>
        </w:rPr>
        <w:t>5. 11. 2020</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w:t>
      </w:r>
      <w:r w:rsidR="009F52B0" w:rsidRPr="009F52B0">
        <w:rPr>
          <w:rFonts w:asciiTheme="majorHAnsi" w:hAnsiTheme="majorHAnsi" w:cs="Arial"/>
          <w:color w:val="FF0000"/>
          <w:kern w:val="3"/>
          <w:sz w:val="24"/>
          <w:szCs w:val="24"/>
          <w:lang w:eastAsia="zh-CN"/>
        </w:rPr>
        <w:t>006919</w:t>
      </w:r>
      <w:r w:rsidR="0048543C" w:rsidRPr="005133FA">
        <w:rPr>
          <w:rFonts w:asciiTheme="majorHAnsi" w:hAnsiTheme="majorHAnsi" w:cs="Arial"/>
          <w:color w:val="auto"/>
          <w:kern w:val="3"/>
          <w:sz w:val="24"/>
          <w:szCs w:val="24"/>
          <w:lang w:eastAsia="zh-CN"/>
        </w:rPr>
        <w:t>/201</w:t>
      </w:r>
      <w:r w:rsidR="00743AA6">
        <w:rPr>
          <w:rFonts w:asciiTheme="majorHAnsi" w:hAnsiTheme="majorHAnsi" w:cs="Arial"/>
          <w:color w:val="auto"/>
          <w:kern w:val="3"/>
          <w:sz w:val="24"/>
          <w:szCs w:val="24"/>
          <w:lang w:eastAsia="zh-CN"/>
        </w:rPr>
        <w:t>9</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4457E588"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7B0D7E60" w14:textId="77777777" w:rsidR="00B76052" w:rsidRDefault="00B76052" w:rsidP="00247883">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48C1" w:rsidRPr="005133FA" w14:paraId="18DA26E2" w14:textId="77777777" w:rsidTr="00711892">
        <w:trPr>
          <w:trHeight w:val="475"/>
        </w:trPr>
        <w:tc>
          <w:tcPr>
            <w:tcW w:w="9072" w:type="dxa"/>
            <w:vAlign w:val="center"/>
          </w:tcPr>
          <w:p w14:paraId="4FB61F43" w14:textId="77777777" w:rsidR="00247883" w:rsidRPr="005133FA" w:rsidRDefault="008345F6"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041261E7"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50429E6D" w14:textId="77777777"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20</w:t>
      </w:r>
      <w:r w:rsidR="008956C7">
        <w:rPr>
          <w:rFonts w:asciiTheme="majorHAnsi" w:hAnsiTheme="majorHAnsi" w:cs="Arial"/>
          <w:color w:val="auto"/>
          <w:sz w:val="24"/>
          <w:szCs w:val="24"/>
        </w:rPr>
        <w:t>-</w:t>
      </w:r>
      <w:r w:rsidR="003C522E">
        <w:rPr>
          <w:rFonts w:asciiTheme="majorHAnsi" w:hAnsiTheme="majorHAnsi" w:cs="Arial"/>
          <w:color w:val="auto"/>
          <w:sz w:val="24"/>
          <w:szCs w:val="24"/>
        </w:rPr>
        <w:t>322-325</w:t>
      </w:r>
    </w:p>
    <w:p w14:paraId="26C4AEB0"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626E6FC6"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1C2F6F7" w14:textId="77777777" w:rsidR="00B76052" w:rsidRDefault="00B76052" w:rsidP="00247883">
      <w:pPr>
        <w:tabs>
          <w:tab w:val="right" w:pos="2556"/>
          <w:tab w:val="right" w:pos="9017"/>
        </w:tabs>
        <w:spacing w:after="0"/>
        <w:rPr>
          <w:rFonts w:asciiTheme="majorHAnsi" w:hAnsiTheme="majorHAnsi" w:cs="Arial"/>
          <w:b/>
          <w:color w:val="auto"/>
          <w:sz w:val="16"/>
          <w:szCs w:val="16"/>
        </w:rPr>
      </w:pPr>
    </w:p>
    <w:p w14:paraId="6F893B1E"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48543C" w:rsidRPr="005133FA" w14:paraId="17F19450"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945"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A90B2AB"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945"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4A99532C"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211B1523"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5133FA" w:rsidRDefault="0048543C" w:rsidP="006F72AB">
            <w:pPr>
              <w:spacing w:after="0"/>
              <w:rPr>
                <w:rFonts w:asciiTheme="majorHAnsi" w:hAnsiTheme="majorHAnsi" w:cs="Arial"/>
                <w:color w:val="auto"/>
                <w:sz w:val="24"/>
                <w:szCs w:val="24"/>
              </w:rPr>
            </w:pPr>
          </w:p>
        </w:tc>
      </w:tr>
    </w:tbl>
    <w:p w14:paraId="2706B596"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4770F51D" w14:textId="77777777" w:rsidR="00AA6EE6" w:rsidRPr="00AA6EE6" w:rsidRDefault="00AA6EE6" w:rsidP="00B97EE7">
      <w:pPr>
        <w:tabs>
          <w:tab w:val="right" w:pos="2556"/>
          <w:tab w:val="right" w:pos="9017"/>
        </w:tabs>
        <w:spacing w:after="0"/>
        <w:rPr>
          <w:rFonts w:cs="Arial"/>
          <w:b/>
          <w:sz w:val="20"/>
          <w:szCs w:val="20"/>
          <w:u w:val="single"/>
        </w:rPr>
      </w:pPr>
    </w:p>
    <w:p w14:paraId="53782729" w14:textId="77777777"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438330A1" w14:textId="77777777" w:rsidR="00601A7B" w:rsidRPr="007B76A4" w:rsidRDefault="00601A7B" w:rsidP="00601A7B">
      <w:pPr>
        <w:spacing w:after="0"/>
        <w:jc w:val="both"/>
        <w:rPr>
          <w:rFonts w:cs="Arial"/>
          <w:bCs/>
          <w:color w:val="auto"/>
          <w:sz w:val="24"/>
          <w:szCs w:val="24"/>
        </w:rPr>
      </w:pPr>
      <w:r w:rsidRPr="007B76A4">
        <w:rPr>
          <w:rFonts w:cs="Arial"/>
          <w:bCs/>
          <w:color w:val="auto"/>
          <w:sz w:val="24"/>
          <w:szCs w:val="24"/>
        </w:rPr>
        <w:t>Predmet ponudbe so:</w:t>
      </w:r>
      <w:bookmarkStart w:id="3" w:name="_GoBack"/>
      <w:bookmarkEnd w:id="3"/>
    </w:p>
    <w:tbl>
      <w:tblPr>
        <w:tblStyle w:val="Tabelamrea"/>
        <w:tblW w:w="9924" w:type="dxa"/>
        <w:tblInd w:w="-431" w:type="dxa"/>
        <w:tblLook w:val="04A0" w:firstRow="1" w:lastRow="0" w:firstColumn="1" w:lastColumn="0" w:noHBand="0" w:noVBand="1"/>
      </w:tblPr>
      <w:tblGrid>
        <w:gridCol w:w="493"/>
        <w:gridCol w:w="569"/>
        <w:gridCol w:w="6168"/>
        <w:gridCol w:w="2694"/>
      </w:tblGrid>
      <w:tr w:rsidR="00B76052" w:rsidRPr="007B76A4" w14:paraId="4EF7B372" w14:textId="77777777" w:rsidTr="00B76052">
        <w:trPr>
          <w:cantSplit/>
          <w:trHeight w:val="676"/>
        </w:trPr>
        <w:tc>
          <w:tcPr>
            <w:tcW w:w="1062" w:type="dxa"/>
            <w:gridSpan w:val="2"/>
            <w:vAlign w:val="center"/>
          </w:tcPr>
          <w:p w14:paraId="1AED5713" w14:textId="77777777" w:rsidR="00B76052" w:rsidRPr="007B76A4" w:rsidRDefault="00B76052" w:rsidP="00601A7B">
            <w:pPr>
              <w:spacing w:after="0"/>
              <w:ind w:left="113" w:right="113"/>
              <w:jc w:val="center"/>
              <w:rPr>
                <w:rFonts w:cs="Arial"/>
                <w:b/>
                <w:bCs/>
                <w:color w:val="auto"/>
                <w:sz w:val="24"/>
                <w:szCs w:val="24"/>
              </w:rPr>
            </w:pPr>
            <w:r w:rsidRPr="007B76A4">
              <w:rPr>
                <w:rFonts w:cs="Arial"/>
                <w:b/>
                <w:bCs/>
                <w:color w:val="auto"/>
                <w:sz w:val="24"/>
                <w:szCs w:val="24"/>
              </w:rPr>
              <w:t>Sklop</w:t>
            </w:r>
          </w:p>
        </w:tc>
        <w:tc>
          <w:tcPr>
            <w:tcW w:w="6168" w:type="dxa"/>
            <w:vAlign w:val="center"/>
          </w:tcPr>
          <w:p w14:paraId="1E322B6D" w14:textId="77777777" w:rsidR="00B76052" w:rsidRPr="007B76A4" w:rsidRDefault="00B76052" w:rsidP="00601A7B">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2694" w:type="dxa"/>
            <w:vAlign w:val="center"/>
          </w:tcPr>
          <w:p w14:paraId="05B8BEEE" w14:textId="77777777" w:rsidR="00B76052" w:rsidRDefault="00B76052" w:rsidP="00601A7B">
            <w:pPr>
              <w:spacing w:after="0"/>
              <w:jc w:val="center"/>
              <w:rPr>
                <w:rFonts w:cs="Arial"/>
                <w:b/>
                <w:bCs/>
                <w:color w:val="auto"/>
                <w:sz w:val="24"/>
                <w:szCs w:val="24"/>
              </w:rPr>
            </w:pPr>
            <w:r w:rsidRPr="007B76A4">
              <w:rPr>
                <w:rFonts w:cs="Arial"/>
                <w:b/>
                <w:bCs/>
                <w:color w:val="auto"/>
                <w:sz w:val="24"/>
                <w:szCs w:val="24"/>
              </w:rPr>
              <w:t xml:space="preserve">Ponudbena cena </w:t>
            </w:r>
            <w:r>
              <w:rPr>
                <w:rFonts w:cs="Arial"/>
                <w:b/>
                <w:bCs/>
                <w:color w:val="auto"/>
                <w:sz w:val="24"/>
                <w:szCs w:val="24"/>
              </w:rPr>
              <w:t>za celotno obdobje naročila</w:t>
            </w:r>
          </w:p>
          <w:p w14:paraId="1B816B22" w14:textId="77777777" w:rsidR="00B76052" w:rsidRPr="007B76A4" w:rsidRDefault="00B76052" w:rsidP="00601A7B">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B76052" w:rsidRPr="007B76A4" w14:paraId="5020D983" w14:textId="77777777" w:rsidTr="00B76052">
        <w:trPr>
          <w:trHeight w:val="774"/>
        </w:trPr>
        <w:tc>
          <w:tcPr>
            <w:tcW w:w="493" w:type="dxa"/>
            <w:vAlign w:val="center"/>
          </w:tcPr>
          <w:p w14:paraId="0FABE9D1" w14:textId="77777777" w:rsidR="00B76052" w:rsidRPr="007B76A4" w:rsidRDefault="00B76052" w:rsidP="00601A7B">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135C2C1" w14:textId="77777777" w:rsidR="00B76052" w:rsidRPr="007B76A4" w:rsidRDefault="00B76052" w:rsidP="00601A7B">
            <w:pPr>
              <w:spacing w:after="0"/>
              <w:jc w:val="center"/>
              <w:rPr>
                <w:rFonts w:cs="Arial"/>
                <w:bCs/>
                <w:color w:val="auto"/>
                <w:sz w:val="24"/>
                <w:szCs w:val="24"/>
              </w:rPr>
            </w:pPr>
            <w:r w:rsidRPr="007B76A4">
              <w:rPr>
                <w:rFonts w:cs="Arial"/>
                <w:bCs/>
                <w:color w:val="auto"/>
                <w:sz w:val="24"/>
                <w:szCs w:val="24"/>
              </w:rPr>
              <w:t>1</w:t>
            </w:r>
          </w:p>
        </w:tc>
        <w:tc>
          <w:tcPr>
            <w:tcW w:w="6168" w:type="dxa"/>
            <w:vAlign w:val="center"/>
          </w:tcPr>
          <w:p w14:paraId="167D3910" w14:textId="77777777" w:rsidR="00B76052" w:rsidRPr="007B76A4" w:rsidRDefault="00B76052" w:rsidP="00601A7B">
            <w:pPr>
              <w:spacing w:after="0"/>
              <w:rPr>
                <w:rFonts w:cs="Arial"/>
                <w:bCs/>
                <w:color w:val="auto"/>
                <w:sz w:val="24"/>
                <w:szCs w:val="24"/>
              </w:rPr>
            </w:pPr>
            <w:r>
              <w:rPr>
                <w:rFonts w:cs="Arial"/>
                <w:color w:val="auto"/>
                <w:sz w:val="24"/>
                <w:szCs w:val="24"/>
                <w:lang w:eastAsia="zh-CN"/>
              </w:rPr>
              <w:t xml:space="preserve">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tc>
        <w:tc>
          <w:tcPr>
            <w:tcW w:w="2694" w:type="dxa"/>
            <w:vAlign w:val="center"/>
          </w:tcPr>
          <w:p w14:paraId="5D02D136" w14:textId="77777777" w:rsidR="00B76052" w:rsidRPr="007B76A4" w:rsidRDefault="00B76052" w:rsidP="00601A7B">
            <w:pPr>
              <w:spacing w:after="0"/>
              <w:jc w:val="right"/>
              <w:rPr>
                <w:rFonts w:cs="Arial"/>
                <w:color w:val="auto"/>
                <w:sz w:val="24"/>
                <w:szCs w:val="24"/>
                <w:lang w:eastAsia="zh-CN"/>
              </w:rPr>
            </w:pPr>
          </w:p>
        </w:tc>
      </w:tr>
      <w:tr w:rsidR="00B76052" w:rsidRPr="007B76A4" w14:paraId="6D50937E" w14:textId="77777777" w:rsidTr="00B76052">
        <w:trPr>
          <w:trHeight w:val="714"/>
        </w:trPr>
        <w:tc>
          <w:tcPr>
            <w:tcW w:w="493" w:type="dxa"/>
            <w:vAlign w:val="center"/>
          </w:tcPr>
          <w:p w14:paraId="174548B7" w14:textId="77777777" w:rsidR="00B76052" w:rsidRPr="007B76A4" w:rsidRDefault="00B76052" w:rsidP="00601A7B">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8034AF4" w14:textId="77777777" w:rsidR="00B76052" w:rsidRPr="007B76A4" w:rsidRDefault="00B76052" w:rsidP="00601A7B">
            <w:pPr>
              <w:spacing w:after="0"/>
              <w:jc w:val="center"/>
              <w:rPr>
                <w:rFonts w:cs="Arial"/>
                <w:bCs/>
                <w:color w:val="auto"/>
                <w:sz w:val="24"/>
                <w:szCs w:val="24"/>
              </w:rPr>
            </w:pPr>
            <w:r w:rsidRPr="007B76A4">
              <w:rPr>
                <w:rFonts w:cs="Arial"/>
                <w:bCs/>
                <w:color w:val="auto"/>
                <w:sz w:val="24"/>
                <w:szCs w:val="24"/>
              </w:rPr>
              <w:t>2</w:t>
            </w:r>
          </w:p>
        </w:tc>
        <w:tc>
          <w:tcPr>
            <w:tcW w:w="6168" w:type="dxa"/>
            <w:vAlign w:val="center"/>
          </w:tcPr>
          <w:p w14:paraId="115F4E82" w14:textId="77777777" w:rsidR="00B76052" w:rsidRPr="007B76A4" w:rsidRDefault="00B76052" w:rsidP="00601A7B">
            <w:pPr>
              <w:spacing w:after="0"/>
              <w:rPr>
                <w:rFonts w:cs="Arial"/>
                <w:bCs/>
                <w:color w:val="auto"/>
                <w:sz w:val="24"/>
                <w:szCs w:val="24"/>
              </w:rPr>
            </w:pPr>
            <w:r>
              <w:rPr>
                <w:rFonts w:cs="Arial"/>
                <w:color w:val="auto"/>
                <w:sz w:val="24"/>
                <w:szCs w:val="24"/>
                <w:lang w:eastAsia="zh-CN"/>
              </w:rPr>
              <w:t>Okolju prijazno čiščenje poslovnih prostorov in okolice poslovne stavbe Metalne v obdobju od 1. 1. 2021 do 30. 11. 2024, št. naročila 403/20-323</w:t>
            </w:r>
          </w:p>
        </w:tc>
        <w:tc>
          <w:tcPr>
            <w:tcW w:w="2694" w:type="dxa"/>
            <w:vAlign w:val="center"/>
          </w:tcPr>
          <w:p w14:paraId="105378DE" w14:textId="77777777" w:rsidR="00B76052" w:rsidRDefault="00B76052" w:rsidP="00601A7B">
            <w:pPr>
              <w:spacing w:after="0"/>
              <w:jc w:val="right"/>
              <w:rPr>
                <w:rFonts w:cs="Arial"/>
                <w:color w:val="auto"/>
                <w:sz w:val="24"/>
                <w:szCs w:val="24"/>
                <w:lang w:eastAsia="zh-CN"/>
              </w:rPr>
            </w:pPr>
          </w:p>
        </w:tc>
      </w:tr>
      <w:tr w:rsidR="00B76052" w:rsidRPr="007B76A4" w14:paraId="0DCEF5A0" w14:textId="77777777" w:rsidTr="00B76052">
        <w:trPr>
          <w:trHeight w:val="696"/>
        </w:trPr>
        <w:tc>
          <w:tcPr>
            <w:tcW w:w="493" w:type="dxa"/>
            <w:vAlign w:val="center"/>
          </w:tcPr>
          <w:p w14:paraId="4737477A" w14:textId="77777777" w:rsidR="00B76052" w:rsidRPr="007B76A4" w:rsidRDefault="00B76052" w:rsidP="00601A7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EBDF328" w14:textId="77777777" w:rsidR="00B76052" w:rsidRPr="007B76A4" w:rsidRDefault="00B76052" w:rsidP="00601A7B">
            <w:pPr>
              <w:spacing w:after="0"/>
              <w:jc w:val="center"/>
              <w:rPr>
                <w:rFonts w:cs="Arial"/>
                <w:bCs/>
                <w:color w:val="auto"/>
                <w:sz w:val="24"/>
                <w:szCs w:val="24"/>
              </w:rPr>
            </w:pPr>
            <w:r>
              <w:rPr>
                <w:rFonts w:cs="Arial"/>
                <w:bCs/>
                <w:color w:val="auto"/>
                <w:sz w:val="24"/>
                <w:szCs w:val="24"/>
              </w:rPr>
              <w:t>3</w:t>
            </w:r>
          </w:p>
        </w:tc>
        <w:tc>
          <w:tcPr>
            <w:tcW w:w="6168" w:type="dxa"/>
            <w:vAlign w:val="center"/>
          </w:tcPr>
          <w:p w14:paraId="48260538" w14:textId="77777777" w:rsidR="00B76052" w:rsidRPr="007B76A4" w:rsidRDefault="00B76052" w:rsidP="00601A7B">
            <w:pPr>
              <w:spacing w:after="0"/>
              <w:rPr>
                <w:rFonts w:cs="Arial"/>
                <w:bCs/>
                <w:color w:val="auto"/>
                <w:sz w:val="24"/>
                <w:szCs w:val="24"/>
              </w:rPr>
            </w:pPr>
            <w:r>
              <w:rPr>
                <w:rFonts w:cs="Arial"/>
                <w:color w:val="auto"/>
                <w:sz w:val="24"/>
                <w:szCs w:val="24"/>
                <w:lang w:eastAsia="zh-CN"/>
              </w:rPr>
              <w:t xml:space="preserve">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403/20-324</w:t>
            </w:r>
          </w:p>
        </w:tc>
        <w:tc>
          <w:tcPr>
            <w:tcW w:w="2694" w:type="dxa"/>
            <w:vAlign w:val="center"/>
          </w:tcPr>
          <w:p w14:paraId="75A31E51" w14:textId="77777777" w:rsidR="00B76052" w:rsidRDefault="00B76052" w:rsidP="00601A7B">
            <w:pPr>
              <w:spacing w:after="0"/>
              <w:jc w:val="right"/>
              <w:rPr>
                <w:rFonts w:cs="Arial"/>
                <w:color w:val="auto"/>
                <w:sz w:val="24"/>
                <w:szCs w:val="24"/>
                <w:lang w:eastAsia="zh-CN"/>
              </w:rPr>
            </w:pPr>
          </w:p>
        </w:tc>
      </w:tr>
      <w:tr w:rsidR="00B76052" w:rsidRPr="007B76A4" w14:paraId="1AE0530A" w14:textId="77777777" w:rsidTr="00B76052">
        <w:trPr>
          <w:trHeight w:val="696"/>
        </w:trPr>
        <w:tc>
          <w:tcPr>
            <w:tcW w:w="493" w:type="dxa"/>
            <w:vAlign w:val="center"/>
          </w:tcPr>
          <w:p w14:paraId="57B1B9B0" w14:textId="77777777" w:rsidR="00B76052" w:rsidRPr="007B76A4" w:rsidRDefault="00B76052" w:rsidP="00601A7B">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82D887A" w14:textId="77777777" w:rsidR="00B76052" w:rsidRPr="007B76A4" w:rsidRDefault="00B76052" w:rsidP="00601A7B">
            <w:pPr>
              <w:spacing w:after="0"/>
              <w:jc w:val="center"/>
              <w:rPr>
                <w:rFonts w:cs="Arial"/>
                <w:bCs/>
                <w:color w:val="auto"/>
                <w:sz w:val="24"/>
                <w:szCs w:val="24"/>
              </w:rPr>
            </w:pPr>
            <w:r>
              <w:rPr>
                <w:rFonts w:cs="Arial"/>
                <w:bCs/>
                <w:color w:val="auto"/>
                <w:sz w:val="24"/>
                <w:szCs w:val="24"/>
              </w:rPr>
              <w:t>4</w:t>
            </w:r>
          </w:p>
        </w:tc>
        <w:tc>
          <w:tcPr>
            <w:tcW w:w="6168" w:type="dxa"/>
            <w:vAlign w:val="center"/>
          </w:tcPr>
          <w:p w14:paraId="65D98D9B" w14:textId="77777777" w:rsidR="00B76052" w:rsidRPr="007B76A4" w:rsidRDefault="00B76052" w:rsidP="00601A7B">
            <w:pPr>
              <w:spacing w:after="0"/>
              <w:rPr>
                <w:rFonts w:cs="Arial"/>
                <w:bCs/>
                <w:color w:val="auto"/>
                <w:sz w:val="24"/>
                <w:szCs w:val="24"/>
              </w:rPr>
            </w:pPr>
            <w:r>
              <w:rPr>
                <w:rFonts w:cs="Arial"/>
                <w:color w:val="auto"/>
                <w:sz w:val="24"/>
                <w:szCs w:val="24"/>
                <w:lang w:eastAsia="zh-CN"/>
              </w:rPr>
              <w:t>Okolju prijazno čiščenje poslovnih prostorov in okolice drugih objektov v lasti, upravljanju ali uporabi D.S.U., d.o.o. v obdobju od 1. 1. 2021 do 31. 12. 2024 št. naročila 403/20-325</w:t>
            </w:r>
          </w:p>
        </w:tc>
        <w:tc>
          <w:tcPr>
            <w:tcW w:w="2694" w:type="dxa"/>
            <w:vAlign w:val="center"/>
          </w:tcPr>
          <w:p w14:paraId="661A529E" w14:textId="77777777" w:rsidR="00B76052" w:rsidRDefault="00B76052" w:rsidP="00601A7B">
            <w:pPr>
              <w:spacing w:after="0"/>
              <w:jc w:val="right"/>
              <w:rPr>
                <w:rFonts w:cs="Arial"/>
                <w:color w:val="auto"/>
                <w:sz w:val="24"/>
                <w:szCs w:val="24"/>
                <w:lang w:eastAsia="zh-CN"/>
              </w:rPr>
            </w:pPr>
          </w:p>
        </w:tc>
      </w:tr>
    </w:tbl>
    <w:p w14:paraId="2ADE5FBB" w14:textId="77777777" w:rsidR="00601A7B" w:rsidRPr="007B76A4" w:rsidRDefault="00601A7B" w:rsidP="00601A7B">
      <w:pPr>
        <w:spacing w:after="0"/>
        <w:jc w:val="both"/>
        <w:rPr>
          <w:rFonts w:cs="Arial"/>
          <w:bCs/>
          <w:color w:val="auto"/>
          <w:sz w:val="24"/>
          <w:szCs w:val="24"/>
        </w:rPr>
      </w:pPr>
      <w:r w:rsidRPr="007B76A4">
        <w:rPr>
          <w:rFonts w:cs="Arial"/>
          <w:bCs/>
          <w:i/>
          <w:color w:val="auto"/>
          <w:sz w:val="21"/>
          <w:szCs w:val="21"/>
        </w:rPr>
        <w:t>(Ponudnik označi, za katere sklope daje ponudbo</w:t>
      </w:r>
      <w:r>
        <w:rPr>
          <w:rFonts w:cs="Arial"/>
          <w:bCs/>
          <w:i/>
          <w:color w:val="auto"/>
          <w:sz w:val="21"/>
          <w:szCs w:val="21"/>
        </w:rPr>
        <w:t xml:space="preserve"> in navede skupno ponudbeno vrednost sklopa</w:t>
      </w:r>
      <w:r w:rsidRPr="007B76A4">
        <w:rPr>
          <w:rFonts w:cs="Arial"/>
          <w:bCs/>
          <w:i/>
          <w:color w:val="auto"/>
          <w:sz w:val="21"/>
          <w:szCs w:val="21"/>
        </w:rPr>
        <w:t>)</w:t>
      </w:r>
    </w:p>
    <w:p w14:paraId="300B4C25" w14:textId="77777777" w:rsidR="00601A7B" w:rsidRDefault="00601A7B" w:rsidP="00601A7B">
      <w:pPr>
        <w:spacing w:after="0"/>
        <w:contextualSpacing/>
        <w:jc w:val="both"/>
        <w:rPr>
          <w:rFonts w:ascii="Arial" w:hAnsi="Arial" w:cs="Arial"/>
          <w:color w:val="auto"/>
        </w:rPr>
      </w:pPr>
    </w:p>
    <w:p w14:paraId="3C74FEA9" w14:textId="77777777" w:rsidR="002853E6" w:rsidRPr="0041297D" w:rsidRDefault="002853E6" w:rsidP="002853E6">
      <w:pPr>
        <w:spacing w:after="0"/>
        <w:jc w:val="both"/>
        <w:rPr>
          <w:rFonts w:cs="Arial"/>
          <w:color w:val="auto"/>
          <w:kern w:val="3"/>
          <w:sz w:val="24"/>
          <w:szCs w:val="24"/>
          <w:lang w:eastAsia="zh-CN"/>
        </w:rPr>
      </w:pPr>
      <w:r w:rsidRPr="002853E6">
        <w:rPr>
          <w:rFonts w:cs="Arial"/>
          <w:color w:val="auto"/>
          <w:kern w:val="3"/>
          <w:sz w:val="24"/>
          <w:szCs w:val="24"/>
          <w:lang w:eastAsia="zh-CN"/>
        </w:rPr>
        <w:t>V ceni so zajeti vsi stroški ponudnika, vključno z morebitnimi stroški, ki niso navedeni v dokumentaciji v zvezi z oddajo javnega naročila, če brez njih izvedba naročila ni mogoča.</w:t>
      </w:r>
      <w:r w:rsidRPr="0041297D">
        <w:rPr>
          <w:rFonts w:cs="Arial"/>
          <w:color w:val="auto"/>
          <w:kern w:val="3"/>
          <w:sz w:val="24"/>
          <w:szCs w:val="24"/>
          <w:lang w:eastAsia="zh-CN"/>
        </w:rPr>
        <w:t xml:space="preserve"> </w:t>
      </w:r>
    </w:p>
    <w:p w14:paraId="6F5A5D5A"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78BC3C3B" w14:textId="77777777" w:rsidR="00601A7B" w:rsidRPr="009624F8" w:rsidRDefault="009624F8" w:rsidP="006C74F8">
      <w:pPr>
        <w:numPr>
          <w:ilvl w:val="0"/>
          <w:numId w:val="33"/>
        </w:numPr>
        <w:tabs>
          <w:tab w:val="right" w:pos="2556"/>
          <w:tab w:val="right" w:pos="9017"/>
        </w:tabs>
        <w:spacing w:after="0"/>
        <w:ind w:left="567" w:hanging="567"/>
        <w:jc w:val="both"/>
        <w:rPr>
          <w:rFonts w:asciiTheme="majorHAnsi" w:hAnsiTheme="majorHAnsi" w:cs="Arial"/>
          <w:b/>
          <w:color w:val="auto"/>
          <w:sz w:val="24"/>
          <w:szCs w:val="24"/>
        </w:rPr>
      </w:pPr>
      <w:r w:rsidRPr="009624F8">
        <w:rPr>
          <w:rFonts w:asciiTheme="majorHAnsi" w:hAnsiTheme="majorHAnsi" w:cs="Arial"/>
          <w:b/>
          <w:color w:val="auto"/>
          <w:sz w:val="24"/>
          <w:szCs w:val="24"/>
        </w:rPr>
        <w:t>PODATKI ZA RAZVRSTITEV PONUDBE GLEDE NA MERILA ZA ODDAJO JAVNEGA NAROČILA</w:t>
      </w:r>
    </w:p>
    <w:p w14:paraId="685F8B0F" w14:textId="77777777" w:rsidR="00601A7B" w:rsidRPr="009624F8" w:rsidRDefault="00601A7B" w:rsidP="00601A7B">
      <w:pPr>
        <w:keepLines/>
        <w:widowControl w:val="0"/>
        <w:suppressAutoHyphens/>
        <w:autoSpaceDN w:val="0"/>
        <w:spacing w:after="0"/>
        <w:ind w:right="6"/>
        <w:jc w:val="both"/>
        <w:textAlignment w:val="baseline"/>
        <w:rPr>
          <w:rFonts w:cs="Arial"/>
          <w:color w:val="auto"/>
          <w:sz w:val="24"/>
          <w:szCs w:val="24"/>
          <w:lang w:eastAsia="zh-CN"/>
        </w:rPr>
      </w:pPr>
      <w:r w:rsidRPr="009624F8">
        <w:rPr>
          <w:rFonts w:cs="Arial"/>
          <w:color w:val="auto"/>
          <w:sz w:val="24"/>
          <w:szCs w:val="24"/>
          <w:lang w:eastAsia="zh-CN"/>
        </w:rPr>
        <w:t xml:space="preserve">Izjavljamo, da: </w:t>
      </w:r>
    </w:p>
    <w:p w14:paraId="3466A062" w14:textId="77777777" w:rsidR="00601A7B" w:rsidRPr="009624F8" w:rsidRDefault="00601A7B" w:rsidP="00601A7B">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6246C7">
        <w:rPr>
          <w:rFonts w:cs="Arial"/>
          <w:bCs/>
          <w:color w:val="auto"/>
          <w:sz w:val="24"/>
          <w:szCs w:val="24"/>
        </w:rPr>
      </w:r>
      <w:r w:rsidR="006246C7">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imamo</w:t>
      </w:r>
      <w:r w:rsidRPr="009624F8">
        <w:rPr>
          <w:rFonts w:cs="Arial"/>
          <w:color w:val="auto"/>
          <w:kern w:val="3"/>
          <w:sz w:val="24"/>
          <w:szCs w:val="24"/>
          <w:lang w:eastAsia="zh-CN"/>
        </w:rPr>
        <w:t xml:space="preserve"> ali</w:t>
      </w:r>
      <w:r w:rsidRPr="009624F8">
        <w:rPr>
          <w:rFonts w:cs="Arial"/>
          <w:i/>
          <w:color w:val="auto"/>
          <w:sz w:val="24"/>
          <w:szCs w:val="24"/>
          <w:lang w:eastAsia="zh-CN"/>
        </w:rPr>
        <w:tab/>
      </w:r>
    </w:p>
    <w:p w14:paraId="60239296" w14:textId="77777777" w:rsidR="00601A7B" w:rsidRPr="009624F8" w:rsidRDefault="00601A7B" w:rsidP="00601A7B">
      <w:pPr>
        <w:keepLines/>
        <w:widowControl w:val="0"/>
        <w:suppressAutoHyphens/>
        <w:autoSpaceDN w:val="0"/>
        <w:spacing w:after="0"/>
        <w:ind w:right="6" w:firstLine="708"/>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6246C7">
        <w:rPr>
          <w:rFonts w:cs="Arial"/>
          <w:bCs/>
          <w:color w:val="auto"/>
          <w:sz w:val="24"/>
          <w:szCs w:val="24"/>
        </w:rPr>
      </w:r>
      <w:r w:rsidR="006246C7">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w:t>
      </w:r>
      <w:r w:rsidRPr="009624F8">
        <w:rPr>
          <w:rFonts w:cs="Arial"/>
          <w:color w:val="auto"/>
          <w:sz w:val="24"/>
          <w:szCs w:val="24"/>
          <w:lang w:eastAsia="zh-CN"/>
        </w:rPr>
        <w:t>nimamo</w:t>
      </w:r>
    </w:p>
    <w:p w14:paraId="4FBB6D2B" w14:textId="77777777" w:rsidR="00601A7B" w:rsidRPr="009624F8" w:rsidRDefault="00601A7B" w:rsidP="00601A7B">
      <w:pPr>
        <w:spacing w:after="0"/>
        <w:jc w:val="both"/>
        <w:rPr>
          <w:rFonts w:cs="Arial"/>
          <w:color w:val="auto"/>
          <w:sz w:val="24"/>
          <w:szCs w:val="24"/>
          <w:lang w:eastAsia="zh-CN"/>
        </w:rPr>
      </w:pPr>
      <w:r w:rsidRPr="009624F8">
        <w:rPr>
          <w:rFonts w:cs="Arial"/>
          <w:color w:val="auto"/>
          <w:sz w:val="24"/>
          <w:szCs w:val="24"/>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nagrado za družbeno odgovornost HORUS).</w:t>
      </w:r>
    </w:p>
    <w:p w14:paraId="6457DAF1" w14:textId="77777777" w:rsidR="00601A7B" w:rsidRPr="009624F8" w:rsidRDefault="00601A7B" w:rsidP="00601A7B">
      <w:pPr>
        <w:spacing w:after="0"/>
        <w:jc w:val="both"/>
        <w:rPr>
          <w:rFonts w:cs="Arial"/>
          <w:color w:val="auto"/>
          <w:sz w:val="24"/>
          <w:szCs w:val="24"/>
          <w:lang w:eastAsia="zh-CN"/>
        </w:rPr>
      </w:pPr>
    </w:p>
    <w:p w14:paraId="197744F7" w14:textId="77777777" w:rsidR="00601A7B" w:rsidRPr="009624F8" w:rsidRDefault="00601A7B" w:rsidP="009624F8">
      <w:pPr>
        <w:spacing w:after="0" w:line="240" w:lineRule="auto"/>
        <w:rPr>
          <w:rFonts w:cs="Arial"/>
          <w:i/>
          <w:sz w:val="24"/>
          <w:szCs w:val="24"/>
        </w:rPr>
      </w:pPr>
      <w:r w:rsidRPr="009624F8">
        <w:rPr>
          <w:rFonts w:cs="Arial"/>
          <w:color w:val="auto"/>
          <w:sz w:val="24"/>
          <w:szCs w:val="24"/>
        </w:rPr>
        <w:t xml:space="preserve">Izjavljamo smo </w:t>
      </w:r>
      <w:r w:rsidRPr="009624F8">
        <w:rPr>
          <w:rFonts w:cs="Arial"/>
          <w:color w:val="auto"/>
          <w:sz w:val="24"/>
          <w:szCs w:val="24"/>
          <w:lang w:eastAsia="zh-CN"/>
        </w:rPr>
        <w:t>na dan 3</w:t>
      </w:r>
      <w:r w:rsidR="009624F8" w:rsidRPr="009624F8">
        <w:rPr>
          <w:rFonts w:cs="Arial"/>
          <w:color w:val="auto"/>
          <w:sz w:val="24"/>
          <w:szCs w:val="24"/>
          <w:lang w:eastAsia="zh-CN"/>
        </w:rPr>
        <w:t>0</w:t>
      </w:r>
      <w:r w:rsidRPr="009624F8">
        <w:rPr>
          <w:rFonts w:cs="Arial"/>
          <w:color w:val="auto"/>
          <w:sz w:val="24"/>
          <w:szCs w:val="24"/>
          <w:lang w:eastAsia="zh-CN"/>
        </w:rPr>
        <w:t xml:space="preserve">. </w:t>
      </w:r>
      <w:r w:rsidR="009624F8" w:rsidRPr="009624F8">
        <w:rPr>
          <w:rFonts w:cs="Arial"/>
          <w:color w:val="auto"/>
          <w:sz w:val="24"/>
          <w:szCs w:val="24"/>
          <w:lang w:eastAsia="zh-CN"/>
        </w:rPr>
        <w:t>9</w:t>
      </w:r>
      <w:r w:rsidRPr="009624F8">
        <w:rPr>
          <w:rFonts w:cs="Arial"/>
          <w:color w:val="auto"/>
          <w:sz w:val="24"/>
          <w:szCs w:val="24"/>
          <w:lang w:eastAsia="zh-CN"/>
        </w:rPr>
        <w:t>. 20</w:t>
      </w:r>
      <w:r w:rsidR="009624F8" w:rsidRPr="009624F8">
        <w:rPr>
          <w:rFonts w:cs="Arial"/>
          <w:color w:val="auto"/>
          <w:sz w:val="24"/>
          <w:szCs w:val="24"/>
          <w:lang w:eastAsia="zh-CN"/>
        </w:rPr>
        <w:t>20</w:t>
      </w:r>
      <w:r w:rsidRPr="009624F8">
        <w:rPr>
          <w:rFonts w:cs="Arial"/>
          <w:color w:val="auto"/>
          <w:sz w:val="24"/>
          <w:szCs w:val="24"/>
        </w:rPr>
        <w:t xml:space="preserve"> zaposlovali:</w:t>
      </w:r>
    </w:p>
    <w:p w14:paraId="0F9D8369" w14:textId="77777777" w:rsidR="00601A7B" w:rsidRPr="009624F8" w:rsidRDefault="00601A7B" w:rsidP="00601A7B">
      <w:pPr>
        <w:spacing w:after="0"/>
        <w:contextualSpacing/>
        <w:jc w:val="both"/>
        <w:rPr>
          <w:rFonts w:cs="Arial"/>
          <w:color w:val="auto"/>
          <w:sz w:val="24"/>
          <w:szCs w:val="24"/>
        </w:rPr>
      </w:pPr>
      <w:r w:rsidRPr="009624F8">
        <w:rPr>
          <w:rFonts w:cs="Arial"/>
          <w:color w:val="auto"/>
          <w:sz w:val="24"/>
          <w:szCs w:val="24"/>
        </w:rPr>
        <w:t xml:space="preserve">_______________ oseb, izmed teh _______________ </w:t>
      </w:r>
      <w:r w:rsidRPr="009624F8">
        <w:rPr>
          <w:rFonts w:cs="Arial"/>
          <w:color w:val="auto"/>
          <w:sz w:val="24"/>
          <w:szCs w:val="24"/>
          <w:lang w:eastAsia="zh-CN"/>
        </w:rPr>
        <w:t>mladih oz. starejših oseb</w:t>
      </w:r>
      <w:r w:rsidRPr="009624F8">
        <w:rPr>
          <w:rStyle w:val="Sprotnaopomba-sklic"/>
          <w:rFonts w:cs="Arial"/>
          <w:color w:val="auto"/>
          <w:sz w:val="24"/>
          <w:szCs w:val="24"/>
          <w:lang w:eastAsia="zh-CN"/>
        </w:rPr>
        <w:footnoteReference w:id="1"/>
      </w:r>
      <w:r w:rsidRPr="009624F8">
        <w:rPr>
          <w:rFonts w:cs="Arial"/>
          <w:color w:val="auto"/>
          <w:sz w:val="24"/>
          <w:szCs w:val="24"/>
          <w:lang w:eastAsia="zh-CN"/>
        </w:rPr>
        <w:t>.</w:t>
      </w:r>
    </w:p>
    <w:p w14:paraId="28C71828" w14:textId="77777777" w:rsidR="00601A7B" w:rsidRPr="009624F8" w:rsidRDefault="00601A7B" w:rsidP="00601A7B">
      <w:pPr>
        <w:spacing w:after="0"/>
        <w:contextualSpacing/>
        <w:jc w:val="both"/>
        <w:rPr>
          <w:rFonts w:cs="Arial"/>
          <w:color w:val="auto"/>
          <w:sz w:val="21"/>
          <w:szCs w:val="21"/>
        </w:rPr>
      </w:pPr>
      <w:r w:rsidRPr="009624F8">
        <w:rPr>
          <w:rFonts w:cs="Arial"/>
          <w:i/>
          <w:sz w:val="21"/>
          <w:szCs w:val="21"/>
        </w:rPr>
        <w:t>(Ponudnik navede število zaposlenih oseb in število zaposle</w:t>
      </w:r>
      <w:r w:rsidR="009624F8" w:rsidRPr="009624F8">
        <w:rPr>
          <w:rFonts w:cs="Arial"/>
          <w:i/>
          <w:sz w:val="21"/>
          <w:szCs w:val="21"/>
        </w:rPr>
        <w:t>nih mladih oz. starejših oseb.)</w:t>
      </w:r>
    </w:p>
    <w:p w14:paraId="78F6752B" w14:textId="77777777" w:rsidR="00601A7B" w:rsidRPr="009624F8" w:rsidRDefault="00601A7B" w:rsidP="00601A7B">
      <w:pPr>
        <w:spacing w:after="0"/>
        <w:contextualSpacing/>
        <w:jc w:val="both"/>
        <w:rPr>
          <w:rFonts w:cs="Arial"/>
          <w:color w:val="auto"/>
          <w:sz w:val="24"/>
          <w:szCs w:val="24"/>
        </w:rPr>
      </w:pPr>
    </w:p>
    <w:p w14:paraId="21F9ED22" w14:textId="77777777" w:rsidR="00601A7B" w:rsidRPr="009624F8" w:rsidRDefault="00601A7B" w:rsidP="00601A7B">
      <w:pPr>
        <w:spacing w:after="0"/>
        <w:contextualSpacing/>
        <w:jc w:val="both"/>
        <w:rPr>
          <w:rFonts w:cs="Arial"/>
          <w:color w:val="auto"/>
          <w:sz w:val="24"/>
          <w:szCs w:val="24"/>
          <w:lang w:eastAsia="zh-CN"/>
        </w:rPr>
      </w:pPr>
      <w:r w:rsidRPr="009624F8">
        <w:rPr>
          <w:rFonts w:cs="Arial"/>
          <w:color w:val="auto"/>
          <w:sz w:val="24"/>
          <w:szCs w:val="24"/>
          <w:lang w:eastAsia="zh-CN"/>
        </w:rPr>
        <w:t>Izjavljamo, da:</w:t>
      </w:r>
    </w:p>
    <w:p w14:paraId="0C0AE43B" w14:textId="77777777" w:rsidR="00601A7B" w:rsidRPr="009624F8" w:rsidRDefault="00601A7B" w:rsidP="00601A7B">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6246C7">
        <w:rPr>
          <w:rFonts w:cs="Arial"/>
          <w:bCs/>
          <w:color w:val="auto"/>
          <w:sz w:val="24"/>
          <w:szCs w:val="24"/>
        </w:rPr>
      </w:r>
      <w:r w:rsidR="006246C7">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imamo</w:t>
      </w:r>
      <w:r w:rsidRPr="009624F8">
        <w:rPr>
          <w:rFonts w:cs="Arial"/>
          <w:color w:val="auto"/>
          <w:kern w:val="3"/>
          <w:sz w:val="24"/>
          <w:szCs w:val="24"/>
          <w:lang w:eastAsia="zh-CN"/>
        </w:rPr>
        <w:t xml:space="preserve"> ali</w:t>
      </w:r>
      <w:r w:rsidRPr="009624F8">
        <w:rPr>
          <w:rFonts w:cs="Arial"/>
          <w:i/>
          <w:color w:val="auto"/>
          <w:sz w:val="24"/>
          <w:szCs w:val="24"/>
          <w:lang w:eastAsia="zh-CN"/>
        </w:rPr>
        <w:tab/>
      </w:r>
    </w:p>
    <w:p w14:paraId="18E26BBA" w14:textId="77777777" w:rsidR="00601A7B" w:rsidRPr="009624F8" w:rsidRDefault="00601A7B" w:rsidP="00601A7B">
      <w:pPr>
        <w:keepLines/>
        <w:widowControl w:val="0"/>
        <w:suppressAutoHyphens/>
        <w:autoSpaceDN w:val="0"/>
        <w:spacing w:after="0"/>
        <w:ind w:right="6" w:firstLine="708"/>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6246C7">
        <w:rPr>
          <w:rFonts w:cs="Arial"/>
          <w:bCs/>
          <w:color w:val="auto"/>
          <w:sz w:val="24"/>
          <w:szCs w:val="24"/>
        </w:rPr>
      </w:r>
      <w:r w:rsidR="006246C7">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w:t>
      </w:r>
      <w:r w:rsidRPr="009624F8">
        <w:rPr>
          <w:rFonts w:cs="Arial"/>
          <w:color w:val="auto"/>
          <w:sz w:val="24"/>
          <w:szCs w:val="24"/>
          <w:lang w:eastAsia="zh-CN"/>
        </w:rPr>
        <w:t>nimamo</w:t>
      </w:r>
    </w:p>
    <w:p w14:paraId="414B6C34" w14:textId="77777777" w:rsidR="00601A7B" w:rsidRPr="009624F8" w:rsidRDefault="00601A7B" w:rsidP="00601A7B">
      <w:pPr>
        <w:spacing w:after="0"/>
        <w:contextualSpacing/>
        <w:jc w:val="both"/>
        <w:rPr>
          <w:rFonts w:cs="Arial"/>
          <w:color w:val="auto"/>
          <w:sz w:val="24"/>
          <w:szCs w:val="24"/>
          <w:lang w:eastAsia="zh-CN"/>
        </w:rPr>
      </w:pPr>
      <w:r w:rsidRPr="009624F8">
        <w:rPr>
          <w:rFonts w:cs="Arial"/>
          <w:color w:val="auto"/>
          <w:sz w:val="24"/>
          <w:szCs w:val="24"/>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582D21F" w14:textId="77777777" w:rsidR="00601A7B" w:rsidRDefault="00601A7B" w:rsidP="00601A7B">
      <w:pPr>
        <w:tabs>
          <w:tab w:val="right" w:pos="2556"/>
          <w:tab w:val="right" w:pos="9017"/>
        </w:tabs>
        <w:spacing w:after="0"/>
        <w:rPr>
          <w:rFonts w:asciiTheme="majorHAnsi" w:hAnsiTheme="majorHAnsi" w:cs="Arial"/>
          <w:b/>
          <w:color w:val="auto"/>
          <w:sz w:val="24"/>
          <w:szCs w:val="24"/>
          <w:u w:val="single"/>
        </w:rPr>
      </w:pPr>
    </w:p>
    <w:p w14:paraId="06C3B0D4" w14:textId="77777777" w:rsidR="006C74F8" w:rsidRPr="005F5522" w:rsidRDefault="006C74F8"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Pr>
          <w:rFonts w:asciiTheme="majorHAnsi" w:hAnsiTheme="majorHAnsi" w:cs="Arial"/>
          <w:b/>
          <w:color w:val="auto"/>
          <w:sz w:val="24"/>
          <w:szCs w:val="24"/>
        </w:rPr>
        <w:t xml:space="preserve">INFORMACIJE O POVPREČNEM </w:t>
      </w:r>
      <w:r w:rsidR="005F5522">
        <w:rPr>
          <w:rFonts w:asciiTheme="majorHAnsi" w:hAnsiTheme="majorHAnsi" w:cs="Arial"/>
          <w:b/>
          <w:color w:val="auto"/>
          <w:sz w:val="24"/>
          <w:szCs w:val="24"/>
        </w:rPr>
        <w:t xml:space="preserve">LETNEM </w:t>
      </w:r>
      <w:r>
        <w:rPr>
          <w:rFonts w:asciiTheme="majorHAnsi" w:hAnsiTheme="majorHAnsi" w:cs="Arial"/>
          <w:b/>
          <w:color w:val="auto"/>
          <w:sz w:val="24"/>
          <w:szCs w:val="24"/>
        </w:rPr>
        <w:t>ŠTEVILU ZAPOSLENIH</w:t>
      </w:r>
    </w:p>
    <w:p w14:paraId="1C636605" w14:textId="3BCEE819" w:rsidR="005F5522" w:rsidRDefault="008552D7" w:rsidP="00B76052">
      <w:pPr>
        <w:tabs>
          <w:tab w:val="right" w:pos="2556"/>
          <w:tab w:val="right" w:pos="9017"/>
        </w:tabs>
        <w:spacing w:after="0"/>
        <w:jc w:val="both"/>
        <w:rPr>
          <w:rStyle w:val="small"/>
          <w:sz w:val="24"/>
          <w:szCs w:val="24"/>
        </w:rPr>
      </w:pPr>
      <w:r>
        <w:rPr>
          <w:rStyle w:val="small"/>
          <w:sz w:val="24"/>
          <w:szCs w:val="24"/>
        </w:rPr>
        <w:t xml:space="preserve">Navajamo povprečno letno število delavcev, ki smo jih imeli zaposlene </w:t>
      </w:r>
      <w:r w:rsidR="00FD5085" w:rsidRPr="009F52B0">
        <w:rPr>
          <w:rStyle w:val="small"/>
          <w:strike/>
          <w:color w:val="FF0000"/>
          <w:sz w:val="24"/>
          <w:szCs w:val="24"/>
        </w:rPr>
        <w:t>za polni delovni čas</w:t>
      </w:r>
      <w:r w:rsidR="00FD5085">
        <w:rPr>
          <w:rStyle w:val="small"/>
          <w:sz w:val="24"/>
          <w:szCs w:val="24"/>
        </w:rPr>
        <w:t xml:space="preserve"> </w:t>
      </w:r>
      <w:r>
        <w:rPr>
          <w:rStyle w:val="small"/>
          <w:sz w:val="24"/>
          <w:szCs w:val="24"/>
        </w:rPr>
        <w:t xml:space="preserve">za opravljene storitev čiščenja: </w:t>
      </w:r>
    </w:p>
    <w:p w14:paraId="2C4D9FB7"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2020</w:t>
      </w:r>
      <w:r w:rsidR="008552D7">
        <w:rPr>
          <w:rStyle w:val="small"/>
          <w:sz w:val="24"/>
          <w:szCs w:val="24"/>
        </w:rPr>
        <w:t>:</w:t>
      </w:r>
      <w:r w:rsidRPr="008552D7">
        <w:rPr>
          <w:rStyle w:val="small"/>
          <w:sz w:val="24"/>
          <w:szCs w:val="24"/>
        </w:rPr>
        <w:t xml:space="preserve"> </w:t>
      </w:r>
      <w:r w:rsidRPr="008552D7">
        <w:rPr>
          <w:rFonts w:cs="Arial"/>
          <w:color w:val="auto"/>
          <w:sz w:val="24"/>
          <w:szCs w:val="24"/>
          <w:lang w:eastAsia="zh-CN"/>
        </w:rPr>
        <w:t>najmanj ____________ delavcev;</w:t>
      </w:r>
    </w:p>
    <w:p w14:paraId="38F4F76A"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2019</w:t>
      </w:r>
      <w:r w:rsidR="008552D7">
        <w:rPr>
          <w:rStyle w:val="small"/>
          <w:sz w:val="24"/>
          <w:szCs w:val="24"/>
        </w:rPr>
        <w:t>:</w:t>
      </w:r>
      <w:r w:rsidRPr="008552D7">
        <w:rPr>
          <w:rStyle w:val="small"/>
          <w:sz w:val="24"/>
          <w:szCs w:val="24"/>
        </w:rPr>
        <w:t xml:space="preserve"> </w:t>
      </w:r>
      <w:r w:rsidR="008552D7" w:rsidRPr="008552D7">
        <w:rPr>
          <w:rFonts w:cs="Arial"/>
          <w:color w:val="auto"/>
          <w:sz w:val="24"/>
          <w:szCs w:val="24"/>
          <w:lang w:eastAsia="zh-CN"/>
        </w:rPr>
        <w:t>najmanj ____________ delavcev;</w:t>
      </w:r>
    </w:p>
    <w:p w14:paraId="28C45F5F"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2018</w:t>
      </w:r>
      <w:r w:rsidR="008552D7">
        <w:rPr>
          <w:rStyle w:val="small"/>
          <w:sz w:val="24"/>
          <w:szCs w:val="24"/>
        </w:rPr>
        <w:t xml:space="preserve">: </w:t>
      </w:r>
      <w:r w:rsidR="008552D7" w:rsidRPr="008552D7">
        <w:rPr>
          <w:rFonts w:cs="Arial"/>
          <w:color w:val="auto"/>
          <w:sz w:val="24"/>
          <w:szCs w:val="24"/>
          <w:lang w:eastAsia="zh-CN"/>
        </w:rPr>
        <w:t>najmanj ____________ delavcev</w:t>
      </w:r>
      <w:r w:rsidR="008552D7">
        <w:rPr>
          <w:rFonts w:cs="Arial"/>
          <w:color w:val="auto"/>
          <w:sz w:val="24"/>
          <w:szCs w:val="24"/>
          <w:lang w:eastAsia="zh-CN"/>
        </w:rPr>
        <w:t>.</w:t>
      </w:r>
    </w:p>
    <w:p w14:paraId="108B8C64" w14:textId="77777777" w:rsidR="008552D7" w:rsidRPr="009624F8" w:rsidRDefault="008552D7" w:rsidP="008552D7">
      <w:pPr>
        <w:spacing w:after="0"/>
        <w:contextualSpacing/>
        <w:jc w:val="both"/>
        <w:rPr>
          <w:rFonts w:cs="Arial"/>
          <w:color w:val="auto"/>
          <w:sz w:val="21"/>
          <w:szCs w:val="21"/>
        </w:rPr>
      </w:pPr>
      <w:r w:rsidRPr="009624F8">
        <w:rPr>
          <w:rFonts w:cs="Arial"/>
          <w:i/>
          <w:sz w:val="21"/>
          <w:szCs w:val="21"/>
        </w:rPr>
        <w:t xml:space="preserve">(Ponudnik navede </w:t>
      </w:r>
      <w:r>
        <w:rPr>
          <w:rFonts w:cs="Arial"/>
          <w:i/>
          <w:sz w:val="21"/>
          <w:szCs w:val="21"/>
        </w:rPr>
        <w:t xml:space="preserve">povprečno letno </w:t>
      </w:r>
      <w:r w:rsidRPr="009624F8">
        <w:rPr>
          <w:rFonts w:cs="Arial"/>
          <w:i/>
          <w:sz w:val="21"/>
          <w:szCs w:val="21"/>
        </w:rPr>
        <w:t xml:space="preserve">število </w:t>
      </w:r>
      <w:r>
        <w:rPr>
          <w:rFonts w:cs="Arial"/>
          <w:i/>
          <w:sz w:val="21"/>
          <w:szCs w:val="21"/>
        </w:rPr>
        <w:t xml:space="preserve">delavcev, </w:t>
      </w:r>
      <w:r w:rsidRPr="009624F8">
        <w:rPr>
          <w:rFonts w:cs="Arial"/>
          <w:i/>
          <w:sz w:val="21"/>
          <w:szCs w:val="21"/>
        </w:rPr>
        <w:t xml:space="preserve">zaposlenih </w:t>
      </w:r>
      <w:r>
        <w:rPr>
          <w:rFonts w:cs="Arial"/>
          <w:i/>
          <w:sz w:val="21"/>
          <w:szCs w:val="21"/>
        </w:rPr>
        <w:t>za opravljanje storitev čiščenja</w:t>
      </w:r>
      <w:r w:rsidRPr="009624F8">
        <w:rPr>
          <w:rFonts w:cs="Arial"/>
          <w:i/>
          <w:sz w:val="21"/>
          <w:szCs w:val="21"/>
        </w:rPr>
        <w:t>.)</w:t>
      </w:r>
    </w:p>
    <w:p w14:paraId="549599BD" w14:textId="77777777" w:rsidR="005F5522" w:rsidRPr="005F5522" w:rsidRDefault="005F5522" w:rsidP="005F5522">
      <w:pPr>
        <w:tabs>
          <w:tab w:val="right" w:pos="2556"/>
          <w:tab w:val="right" w:pos="9017"/>
        </w:tabs>
        <w:spacing w:after="0"/>
        <w:rPr>
          <w:rFonts w:asciiTheme="majorHAnsi" w:hAnsiTheme="majorHAnsi" w:cs="Arial"/>
          <w:b/>
          <w:color w:val="auto"/>
          <w:sz w:val="24"/>
          <w:szCs w:val="24"/>
          <w:u w:val="single"/>
        </w:rPr>
      </w:pPr>
    </w:p>
    <w:p w14:paraId="0A37D775" w14:textId="77777777"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1B515748" w14:textId="77777777" w:rsidR="00247883" w:rsidRPr="00735333" w:rsidRDefault="00247883" w:rsidP="00247883">
      <w:pPr>
        <w:spacing w:after="0" w:line="240" w:lineRule="auto"/>
        <w:jc w:val="both"/>
        <w:rPr>
          <w:rFonts w:asciiTheme="majorHAnsi" w:hAnsiTheme="majorHAnsi" w:cs="Arial"/>
          <w:color w:val="auto"/>
          <w:kern w:val="3"/>
          <w:sz w:val="24"/>
          <w:szCs w:val="24"/>
          <w:u w:val="single"/>
          <w:lang w:eastAsia="zh-CN"/>
        </w:rPr>
      </w:pPr>
      <w:r w:rsidRPr="00735333">
        <w:rPr>
          <w:rFonts w:asciiTheme="majorHAnsi" w:hAnsiTheme="majorHAnsi" w:cs="Arial"/>
          <w:color w:val="auto"/>
          <w:kern w:val="3"/>
          <w:sz w:val="24"/>
          <w:szCs w:val="24"/>
          <w:lang w:eastAsia="zh-CN"/>
        </w:rPr>
        <w:t xml:space="preserve">Ta ponudba velja najmanj do </w:t>
      </w:r>
      <w:r w:rsidR="008345F6" w:rsidRPr="00735333">
        <w:rPr>
          <w:rFonts w:asciiTheme="majorHAnsi" w:hAnsiTheme="majorHAnsi" w:cs="Arial"/>
          <w:color w:val="auto"/>
          <w:kern w:val="3"/>
          <w:sz w:val="24"/>
          <w:szCs w:val="24"/>
          <w:lang w:eastAsia="zh-CN"/>
        </w:rPr>
        <w:t>28</w:t>
      </w:r>
      <w:r w:rsidR="00726677" w:rsidRPr="00735333">
        <w:rPr>
          <w:rFonts w:asciiTheme="majorHAnsi" w:hAnsiTheme="majorHAnsi" w:cs="Arial"/>
          <w:color w:val="auto"/>
          <w:kern w:val="3"/>
          <w:sz w:val="24"/>
          <w:szCs w:val="24"/>
          <w:lang w:eastAsia="zh-CN"/>
        </w:rPr>
        <w:t xml:space="preserve">. </w:t>
      </w:r>
      <w:r w:rsidR="008345F6" w:rsidRPr="00735333">
        <w:rPr>
          <w:rFonts w:asciiTheme="majorHAnsi" w:hAnsiTheme="majorHAnsi" w:cs="Arial"/>
          <w:color w:val="auto"/>
          <w:kern w:val="3"/>
          <w:sz w:val="24"/>
          <w:szCs w:val="24"/>
          <w:lang w:eastAsia="zh-CN"/>
        </w:rPr>
        <w:t>2</w:t>
      </w:r>
      <w:r w:rsidR="00726677" w:rsidRPr="00735333">
        <w:rPr>
          <w:rFonts w:asciiTheme="majorHAnsi" w:hAnsiTheme="majorHAnsi" w:cs="Arial"/>
          <w:color w:val="auto"/>
          <w:kern w:val="3"/>
          <w:sz w:val="24"/>
          <w:szCs w:val="24"/>
          <w:lang w:eastAsia="zh-CN"/>
        </w:rPr>
        <w:t>. 202</w:t>
      </w:r>
      <w:r w:rsidR="008345F6" w:rsidRPr="00735333">
        <w:rPr>
          <w:rFonts w:asciiTheme="majorHAnsi" w:hAnsiTheme="majorHAnsi" w:cs="Arial"/>
          <w:color w:val="auto"/>
          <w:kern w:val="3"/>
          <w:sz w:val="24"/>
          <w:szCs w:val="24"/>
          <w:lang w:eastAsia="zh-CN"/>
        </w:rPr>
        <w:t>1</w:t>
      </w:r>
      <w:r w:rsidRPr="00735333">
        <w:rPr>
          <w:rFonts w:asciiTheme="majorHAnsi" w:hAnsiTheme="majorHAnsi" w:cs="Arial"/>
          <w:color w:val="auto"/>
          <w:kern w:val="3"/>
          <w:sz w:val="24"/>
          <w:szCs w:val="24"/>
          <w:lang w:eastAsia="zh-CN"/>
        </w:rPr>
        <w:t>.</w:t>
      </w:r>
    </w:p>
    <w:p w14:paraId="1A8E2C57" w14:textId="77777777" w:rsidR="006C6AA4" w:rsidRDefault="006C6AA4">
      <w:pPr>
        <w:spacing w:after="0" w:line="240" w:lineRule="auto"/>
        <w:rPr>
          <w:rFonts w:asciiTheme="majorHAnsi" w:hAnsiTheme="majorHAnsi" w:cs="Arial"/>
          <w:b/>
          <w:sz w:val="24"/>
          <w:szCs w:val="24"/>
        </w:rPr>
      </w:pPr>
    </w:p>
    <w:p w14:paraId="5B47CE82" w14:textId="77777777"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w:t>
      </w:r>
      <w:r w:rsidR="005B2CAC">
        <w:rPr>
          <w:rFonts w:asciiTheme="majorHAnsi" w:hAnsiTheme="majorHAnsi" w:cs="Arial"/>
          <w:b/>
          <w:sz w:val="24"/>
          <w:szCs w:val="24"/>
        </w:rPr>
        <w:t>A</w:t>
      </w:r>
      <w:r w:rsidRPr="004603BE">
        <w:rPr>
          <w:rFonts w:asciiTheme="majorHAnsi" w:hAnsiTheme="majorHAnsi" w:cs="Arial"/>
          <w:b/>
          <w:sz w:val="24"/>
          <w:szCs w:val="24"/>
        </w:rPr>
        <w:t xml:space="preserve"> K PONUDBI</w:t>
      </w:r>
      <w:r w:rsidR="005B2CAC">
        <w:rPr>
          <w:rFonts w:asciiTheme="majorHAnsi" w:hAnsiTheme="majorHAnsi" w:cs="Arial"/>
          <w:b/>
          <w:sz w:val="24"/>
          <w:szCs w:val="24"/>
        </w:rPr>
        <w:t xml:space="preserve">: </w:t>
      </w:r>
    </w:p>
    <w:p w14:paraId="6CCA4750" w14:textId="77777777" w:rsidR="002D029E" w:rsidRPr="00B76052" w:rsidRDefault="005564E9"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271EAC18" w14:textId="77777777" w:rsidR="00B76052" w:rsidRDefault="00B76052"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Specifikacija ponudbenega predračuna</w:t>
      </w:r>
    </w:p>
    <w:p w14:paraId="5EBCDB13" w14:textId="77777777" w:rsidR="00B76052" w:rsidRDefault="00B76052"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Seznam referenc</w:t>
      </w:r>
    </w:p>
    <w:p w14:paraId="0E2D5740" w14:textId="77777777" w:rsidR="00B76052" w:rsidRPr="007522DB" w:rsidRDefault="00B76052" w:rsidP="00B76052">
      <w:pPr>
        <w:numPr>
          <w:ilvl w:val="2"/>
          <w:numId w:val="34"/>
        </w:numPr>
        <w:tabs>
          <w:tab w:val="right" w:pos="2556"/>
          <w:tab w:val="right" w:pos="9017"/>
        </w:tabs>
        <w:spacing w:after="0"/>
        <w:ind w:left="1225" w:hanging="505"/>
        <w:rPr>
          <w:rFonts w:asciiTheme="majorHAnsi" w:hAnsiTheme="majorHAnsi" w:cs="Arial"/>
          <w:color w:val="auto"/>
          <w:sz w:val="24"/>
          <w:szCs w:val="24"/>
        </w:rPr>
      </w:pPr>
      <w:bookmarkStart w:id="4" w:name="_Toc517873991"/>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(če ga je ponudnik nominiral v svojem ESPD)</w:t>
      </w:r>
    </w:p>
    <w:p w14:paraId="7C78E293" w14:textId="77777777" w:rsidR="009C48C1" w:rsidRPr="00C262A7" w:rsidRDefault="009C48C1" w:rsidP="00952046">
      <w:pPr>
        <w:pStyle w:val="Slog3"/>
        <w:rPr>
          <w:rStyle w:val="Neenpoudarek"/>
          <w:rFonts w:asciiTheme="majorHAnsi" w:hAnsiTheme="majorHAnsi" w:cs="Arial"/>
          <w:bCs/>
          <w:i/>
          <w:iCs/>
          <w:color w:val="auto"/>
          <w:sz w:val="22"/>
          <w:szCs w:val="22"/>
        </w:rPr>
      </w:pPr>
      <w:bookmarkStart w:id="5" w:name="_Toc54947947"/>
      <w:r w:rsidRPr="00C262A7">
        <w:rPr>
          <w:rStyle w:val="Neenpoudarek"/>
          <w:rFonts w:asciiTheme="majorHAnsi" w:hAnsiTheme="majorHAnsi" w:cs="Arial"/>
          <w:bCs/>
          <w:i/>
          <w:iCs/>
          <w:color w:val="auto"/>
          <w:sz w:val="22"/>
          <w:szCs w:val="22"/>
        </w:rPr>
        <w:lastRenderedPageBreak/>
        <w:t>Priloga 1</w:t>
      </w:r>
      <w:bookmarkEnd w:id="4"/>
      <w:bookmarkEnd w:id="5"/>
    </w:p>
    <w:p w14:paraId="449927AD" w14:textId="77777777" w:rsidR="009C48C1" w:rsidRPr="00C262A7" w:rsidRDefault="007E525C" w:rsidP="00040EBB">
      <w:pPr>
        <w:pStyle w:val="Intenzivencitat"/>
      </w:pPr>
      <w:bookmarkStart w:id="6" w:name="_Toc54947948"/>
      <w:r>
        <w:t>SPECIFIKACIJA PONUDBENEGA PREDRAČUNA</w:t>
      </w:r>
      <w:bookmarkEnd w:id="6"/>
    </w:p>
    <w:p w14:paraId="4293DE81" w14:textId="77777777" w:rsidR="004603BE" w:rsidRDefault="004603BE" w:rsidP="00AA0A47">
      <w:pPr>
        <w:spacing w:after="0"/>
        <w:rPr>
          <w:rFonts w:asciiTheme="majorHAnsi" w:hAnsiTheme="majorHAnsi" w:cs="Arial"/>
          <w:color w:val="auto"/>
          <w:sz w:val="24"/>
          <w:szCs w:val="24"/>
          <w:lang w:eastAsia="zh-CN"/>
        </w:rPr>
      </w:pPr>
    </w:p>
    <w:p w14:paraId="3DCBDFB8"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Navodilo za izpolnjevanje:</w:t>
      </w:r>
    </w:p>
    <w:p w14:paraId="51525C0D" w14:textId="79673446"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Ponudnik</w:t>
      </w:r>
      <w:r w:rsidR="000904A1" w:rsidRPr="000904A1">
        <w:rPr>
          <w:rFonts w:asciiTheme="majorHAnsi" w:hAnsiTheme="majorHAnsi" w:cs="Arial"/>
          <w:color w:val="auto"/>
          <w:sz w:val="24"/>
          <w:szCs w:val="24"/>
          <w:lang w:eastAsia="zh-CN"/>
        </w:rPr>
        <w:t xml:space="preserve"> za sklop, za katerega oddaja ponudbo,</w:t>
      </w:r>
      <w:r w:rsidRPr="000904A1">
        <w:rPr>
          <w:rFonts w:asciiTheme="majorHAnsi" w:hAnsiTheme="majorHAnsi" w:cs="Arial"/>
          <w:color w:val="auto"/>
          <w:sz w:val="24"/>
          <w:szCs w:val="24"/>
          <w:lang w:eastAsia="zh-CN"/>
        </w:rPr>
        <w:t xml:space="preserve"> izpolni vsa </w:t>
      </w:r>
      <w:r w:rsidR="009A4E3F" w:rsidRPr="000904A1">
        <w:rPr>
          <w:rFonts w:asciiTheme="majorHAnsi" w:hAnsiTheme="majorHAnsi" w:cs="Arial"/>
          <w:color w:val="auto"/>
          <w:sz w:val="24"/>
          <w:szCs w:val="24"/>
          <w:lang w:eastAsia="zh-CN"/>
        </w:rPr>
        <w:t>zeleno</w:t>
      </w:r>
      <w:r w:rsidRPr="000904A1">
        <w:rPr>
          <w:rFonts w:asciiTheme="majorHAnsi" w:hAnsiTheme="majorHAnsi" w:cs="Arial"/>
          <w:color w:val="auto"/>
          <w:sz w:val="24"/>
          <w:szCs w:val="24"/>
          <w:lang w:eastAsia="zh-CN"/>
        </w:rPr>
        <w:t xml:space="preserve"> označena polja v specifikaciji ponudbenega predračuna, tj. v datoteki »2020-1</w:t>
      </w:r>
      <w:r w:rsidR="009B1576">
        <w:rPr>
          <w:rFonts w:asciiTheme="majorHAnsi" w:hAnsiTheme="majorHAnsi" w:cs="Arial"/>
          <w:color w:val="auto"/>
          <w:sz w:val="24"/>
          <w:szCs w:val="24"/>
          <w:lang w:eastAsia="zh-CN"/>
        </w:rPr>
        <w:t>1</w:t>
      </w:r>
      <w:r w:rsidRPr="000904A1">
        <w:rPr>
          <w:rFonts w:asciiTheme="majorHAnsi" w:hAnsiTheme="majorHAnsi" w:cs="Arial"/>
          <w:color w:val="auto"/>
          <w:sz w:val="24"/>
          <w:szCs w:val="24"/>
          <w:lang w:eastAsia="zh-CN"/>
        </w:rPr>
        <w:t>-</w:t>
      </w:r>
      <w:r w:rsidR="009B1576">
        <w:rPr>
          <w:rFonts w:asciiTheme="majorHAnsi" w:hAnsiTheme="majorHAnsi" w:cs="Arial"/>
          <w:color w:val="auto"/>
          <w:sz w:val="24"/>
          <w:szCs w:val="24"/>
          <w:lang w:eastAsia="zh-CN"/>
        </w:rPr>
        <w:t>02</w:t>
      </w:r>
      <w:r w:rsidR="000904A1" w:rsidRPr="000904A1">
        <w:rPr>
          <w:rFonts w:asciiTheme="majorHAnsi" w:hAnsiTheme="majorHAnsi" w:cs="Arial"/>
          <w:color w:val="auto"/>
          <w:sz w:val="24"/>
          <w:szCs w:val="24"/>
          <w:lang w:eastAsia="zh-CN"/>
        </w:rPr>
        <w:t>_</w:t>
      </w:r>
      <w:r w:rsidRPr="000904A1">
        <w:rPr>
          <w:rFonts w:asciiTheme="majorHAnsi" w:hAnsiTheme="majorHAnsi" w:cs="Arial"/>
          <w:color w:val="auto"/>
          <w:sz w:val="24"/>
          <w:szCs w:val="24"/>
          <w:lang w:eastAsia="zh-CN"/>
        </w:rPr>
        <w:t>specifikacija ponudbenega predracuna_</w:t>
      </w:r>
      <w:r w:rsidR="000904A1" w:rsidRPr="000904A1">
        <w:rPr>
          <w:rFonts w:asciiTheme="majorHAnsi" w:hAnsiTheme="majorHAnsi" w:cs="Arial"/>
          <w:color w:val="auto"/>
          <w:sz w:val="24"/>
          <w:szCs w:val="24"/>
          <w:lang w:eastAsia="zh-CN"/>
        </w:rPr>
        <w:t>ciscenje</w:t>
      </w:r>
      <w:r w:rsidRPr="000904A1">
        <w:rPr>
          <w:rFonts w:asciiTheme="majorHAnsi" w:hAnsiTheme="majorHAnsi" w:cs="Arial"/>
          <w:color w:val="auto"/>
          <w:sz w:val="24"/>
          <w:szCs w:val="24"/>
          <w:lang w:eastAsia="zh-CN"/>
        </w:rPr>
        <w:t>.xlsx«.</w:t>
      </w:r>
      <w:r w:rsidR="009B1576">
        <w:rPr>
          <w:rFonts w:asciiTheme="majorHAnsi" w:hAnsiTheme="majorHAnsi" w:cs="Arial"/>
          <w:color w:val="auto"/>
          <w:sz w:val="24"/>
          <w:szCs w:val="24"/>
          <w:lang w:eastAsia="zh-CN"/>
        </w:rPr>
        <w:t xml:space="preserve"> V rumeno označenih poljih </w:t>
      </w:r>
      <w:r w:rsidR="009B1576" w:rsidRPr="00EF61C3">
        <w:rPr>
          <w:rFonts w:asciiTheme="majorHAnsi" w:hAnsiTheme="majorHAnsi" w:cs="Arial"/>
          <w:color w:val="auto"/>
          <w:sz w:val="24"/>
          <w:szCs w:val="24"/>
          <w:lang w:eastAsia="zh-CN"/>
        </w:rPr>
        <w:t>ponudnik navede datum in referenčno številko svoje ponudbe ter svoj naziv.</w:t>
      </w:r>
    </w:p>
    <w:p w14:paraId="5FA24021" w14:textId="77777777" w:rsidR="00BB34FC" w:rsidRPr="000904A1" w:rsidRDefault="00BB34FC" w:rsidP="00BB34FC">
      <w:pPr>
        <w:spacing w:after="0"/>
        <w:jc w:val="both"/>
        <w:rPr>
          <w:rFonts w:asciiTheme="majorHAnsi" w:hAnsiTheme="majorHAnsi" w:cs="Arial"/>
          <w:color w:val="auto"/>
          <w:sz w:val="24"/>
          <w:szCs w:val="24"/>
          <w:lang w:eastAsia="zh-CN"/>
        </w:rPr>
      </w:pPr>
    </w:p>
    <w:p w14:paraId="6E8310EB"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 xml:space="preserve">Cene v ponudbenem predračunu morajo biti izražene v evrih (EUR) in morajo vključevati vse elemente, iz katerih so sestavljene. Morebitne popuste ponudnik upošteva pri oblikovanju posamezne cene na enoto. </w:t>
      </w:r>
    </w:p>
    <w:p w14:paraId="352D0CE5" w14:textId="77777777" w:rsidR="00BB34FC" w:rsidRPr="000904A1" w:rsidRDefault="00BB34FC" w:rsidP="00BB34FC">
      <w:pPr>
        <w:spacing w:after="0"/>
        <w:jc w:val="both"/>
        <w:rPr>
          <w:rFonts w:asciiTheme="majorHAnsi" w:hAnsiTheme="majorHAnsi" w:cs="Arial"/>
          <w:color w:val="auto"/>
          <w:sz w:val="24"/>
          <w:szCs w:val="24"/>
          <w:lang w:eastAsia="zh-CN"/>
        </w:rPr>
      </w:pPr>
    </w:p>
    <w:p w14:paraId="1C547B0B"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Ponudnik navede cene na enoto na dve decimalni mesti natančno in brez DDV</w:t>
      </w:r>
      <w:r w:rsidR="000904A1" w:rsidRPr="000904A1">
        <w:rPr>
          <w:rFonts w:asciiTheme="majorHAnsi" w:hAnsiTheme="majorHAnsi" w:cs="Arial"/>
          <w:color w:val="auto"/>
          <w:sz w:val="24"/>
          <w:szCs w:val="24"/>
          <w:lang w:eastAsia="zh-CN"/>
        </w:rPr>
        <w:t xml:space="preserve"> in stopnjo DDV za posamezno kategorijo čiščenja</w:t>
      </w:r>
      <w:r w:rsidRPr="000904A1">
        <w:rPr>
          <w:rFonts w:asciiTheme="majorHAnsi" w:hAnsiTheme="majorHAnsi" w:cs="Arial"/>
          <w:color w:val="auto"/>
          <w:sz w:val="24"/>
          <w:szCs w:val="24"/>
          <w:lang w:eastAsia="zh-CN"/>
        </w:rPr>
        <w:t xml:space="preserve">. Vse cene na enoto ter zmnožki količin in cen na enoto so specifikaciji zaokroženi in prikazani na dve decimalni mesti natančno. </w:t>
      </w:r>
    </w:p>
    <w:p w14:paraId="70012445" w14:textId="77777777" w:rsidR="00BB34FC" w:rsidRPr="000904A1" w:rsidRDefault="00BB34FC" w:rsidP="00BB34FC">
      <w:pPr>
        <w:pStyle w:val="Standard"/>
        <w:rPr>
          <w:rFonts w:asciiTheme="majorHAnsi" w:hAnsiTheme="majorHAnsi" w:cs="Arial"/>
          <w:kern w:val="0"/>
          <w:sz w:val="24"/>
          <w:szCs w:val="24"/>
        </w:rPr>
      </w:pPr>
    </w:p>
    <w:p w14:paraId="76D94BA5" w14:textId="77777777" w:rsidR="00BB34FC"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Izpolnjeno specifikacijo ponudbenega predračuna ponudnik predloži kot prilogo k ponudbenem predračunu in sestavni del ponudbe.</w:t>
      </w:r>
      <w:r w:rsidRPr="005133FA">
        <w:rPr>
          <w:rFonts w:asciiTheme="majorHAnsi" w:hAnsiTheme="majorHAnsi" w:cs="Arial"/>
          <w:color w:val="auto"/>
          <w:sz w:val="24"/>
          <w:szCs w:val="24"/>
          <w:lang w:eastAsia="zh-CN"/>
        </w:rPr>
        <w:t xml:space="preserve"> </w:t>
      </w:r>
    </w:p>
    <w:p w14:paraId="0937FE64" w14:textId="77777777" w:rsidR="00BB34FC" w:rsidRDefault="00BB34FC" w:rsidP="00AA0A47">
      <w:pPr>
        <w:spacing w:after="0"/>
        <w:rPr>
          <w:rFonts w:asciiTheme="majorHAnsi" w:hAnsiTheme="majorHAnsi" w:cs="Arial"/>
          <w:color w:val="auto"/>
          <w:sz w:val="24"/>
          <w:szCs w:val="24"/>
          <w:lang w:eastAsia="zh-CN"/>
        </w:rPr>
      </w:pPr>
    </w:p>
    <w:p w14:paraId="44270923" w14:textId="77777777" w:rsidR="009A5EB1" w:rsidRPr="00C262A7" w:rsidRDefault="009A5EB1" w:rsidP="009A5EB1">
      <w:pPr>
        <w:pStyle w:val="Slog3"/>
        <w:rPr>
          <w:rStyle w:val="Neenpoudarek"/>
          <w:rFonts w:asciiTheme="majorHAnsi" w:hAnsiTheme="majorHAnsi" w:cs="Arial"/>
          <w:i/>
          <w:color w:val="auto"/>
          <w:sz w:val="22"/>
          <w:szCs w:val="22"/>
        </w:rPr>
      </w:pPr>
      <w:bookmarkStart w:id="7" w:name="_Toc54947949"/>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2</w:t>
      </w:r>
      <w:bookmarkEnd w:id="7"/>
    </w:p>
    <w:p w14:paraId="28965025" w14:textId="77777777" w:rsidR="009A5EB1" w:rsidRPr="00C262A7" w:rsidRDefault="009A5EB1" w:rsidP="009A5EB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8" w:name="_Toc54947950"/>
      <w:r>
        <w:rPr>
          <w:rFonts w:asciiTheme="majorHAnsi" w:hAnsiTheme="majorHAnsi" w:cs="Arial"/>
          <w:b/>
          <w:bCs/>
          <w:i/>
          <w:iCs/>
          <w:color w:val="auto"/>
          <w:spacing w:val="20"/>
          <w:lang w:eastAsia="zh-CN"/>
        </w:rPr>
        <w:t>TEHNIČNE SPECIFIKACIJE</w:t>
      </w:r>
      <w:bookmarkEnd w:id="8"/>
    </w:p>
    <w:p w14:paraId="298D5969" w14:textId="77777777" w:rsidR="009A5EB1" w:rsidRDefault="009A5EB1" w:rsidP="009A5EB1">
      <w:pPr>
        <w:spacing w:after="0" w:line="264" w:lineRule="auto"/>
        <w:jc w:val="both"/>
        <w:rPr>
          <w:rFonts w:eastAsia="Times New Roman" w:cs="Arial"/>
          <w:b/>
          <w:bCs/>
          <w:noProof/>
          <w:color w:val="auto"/>
          <w:sz w:val="24"/>
          <w:szCs w:val="24"/>
          <w:lang w:eastAsia="sl-SI"/>
        </w:rPr>
      </w:pPr>
    </w:p>
    <w:p w14:paraId="2EABCCF0" w14:textId="77777777" w:rsidR="009A5EB1" w:rsidRDefault="009A5EB1" w:rsidP="00184673">
      <w:pPr>
        <w:pStyle w:val="Naslov3"/>
      </w:pPr>
      <w:bookmarkStart w:id="9" w:name="_Toc54947951"/>
      <w:r>
        <w:t>Tehnične zahteve za sklop 1: Okolju prijazno čiščenje poslovnih prostorov in okolice poslovne stavbe Smelt v obdobju od 1. 1. 2021 do 30. 11. 2024, š</w:t>
      </w:r>
      <w:r w:rsidRPr="0080517C">
        <w:t>t. naročila 403/20-</w:t>
      </w:r>
      <w:r>
        <w:t>322</w:t>
      </w:r>
      <w:bookmarkEnd w:id="9"/>
    </w:p>
    <w:p w14:paraId="0FE1EB15" w14:textId="77777777" w:rsidR="004C1095" w:rsidRPr="006166E3" w:rsidRDefault="004C1095" w:rsidP="006166E3">
      <w:pPr>
        <w:spacing w:after="0" w:line="264" w:lineRule="auto"/>
        <w:jc w:val="both"/>
        <w:rPr>
          <w:rFonts w:cs="Arial"/>
          <w:color w:val="auto"/>
          <w:sz w:val="24"/>
          <w:szCs w:val="24"/>
        </w:rPr>
      </w:pPr>
    </w:p>
    <w:p w14:paraId="69043A93"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Površina vseh poslovnih prostorov, ki so predmet čiščenja, znaša 8</w:t>
      </w:r>
      <w:r w:rsidRPr="006166E3">
        <w:rPr>
          <w:rFonts w:cs="Arial"/>
          <w:sz w:val="24"/>
          <w:szCs w:val="24"/>
          <w:lang w:eastAsia="sl-SI"/>
        </w:rPr>
        <w:t xml:space="preserve">.785,71 </w:t>
      </w:r>
      <w:r w:rsidRPr="006166E3">
        <w:rPr>
          <w:rFonts w:cs="Arial"/>
          <w:color w:val="auto"/>
          <w:sz w:val="24"/>
          <w:szCs w:val="24"/>
        </w:rPr>
        <w:t xml:space="preserve">m², </w:t>
      </w:r>
      <w:r w:rsidRPr="006166E3">
        <w:rPr>
          <w:rFonts w:cs="Arial"/>
          <w:sz w:val="24"/>
          <w:szCs w:val="24"/>
          <w:lang w:eastAsia="sl-SI"/>
        </w:rPr>
        <w:t>ob predpostavki, da so vsi prostori oddani v najem oz. v uporabi.</w:t>
      </w:r>
      <w:r w:rsidRPr="006166E3">
        <w:rPr>
          <w:rFonts w:cs="Arial"/>
          <w:color w:val="auto"/>
          <w:sz w:val="24"/>
          <w:szCs w:val="24"/>
        </w:rPr>
        <w:t xml:space="preserve"> Površine, ki so predmet čiščenja v primeru polne zasedenosti objekta so:</w:t>
      </w:r>
    </w:p>
    <w:tbl>
      <w:tblPr>
        <w:tblStyle w:val="Tabelamrea"/>
        <w:tblW w:w="0" w:type="auto"/>
        <w:tblLook w:val="04A0" w:firstRow="1" w:lastRow="0" w:firstColumn="1" w:lastColumn="0" w:noHBand="0" w:noVBand="1"/>
      </w:tblPr>
      <w:tblGrid>
        <w:gridCol w:w="846"/>
        <w:gridCol w:w="5953"/>
        <w:gridCol w:w="2261"/>
      </w:tblGrid>
      <w:tr w:rsidR="00E24164" w:rsidRPr="006166E3" w14:paraId="020070EC" w14:textId="77777777" w:rsidTr="00F63BB8">
        <w:tc>
          <w:tcPr>
            <w:tcW w:w="846" w:type="dxa"/>
            <w:vAlign w:val="center"/>
          </w:tcPr>
          <w:p w14:paraId="62481136" w14:textId="77777777" w:rsidR="00E24164" w:rsidRPr="006166E3" w:rsidRDefault="00E24164" w:rsidP="006166E3">
            <w:pPr>
              <w:spacing w:after="0" w:line="264" w:lineRule="auto"/>
              <w:jc w:val="center"/>
              <w:rPr>
                <w:rFonts w:cs="Arial"/>
                <w:b/>
                <w:color w:val="auto"/>
                <w:sz w:val="24"/>
                <w:szCs w:val="24"/>
              </w:rPr>
            </w:pPr>
            <w:r w:rsidRPr="006166E3">
              <w:rPr>
                <w:rFonts w:cs="Arial"/>
                <w:b/>
                <w:color w:val="auto"/>
                <w:sz w:val="24"/>
                <w:szCs w:val="24"/>
              </w:rPr>
              <w:t>Zap. št.</w:t>
            </w:r>
          </w:p>
        </w:tc>
        <w:tc>
          <w:tcPr>
            <w:tcW w:w="5953" w:type="dxa"/>
            <w:vAlign w:val="center"/>
          </w:tcPr>
          <w:p w14:paraId="01C92F78" w14:textId="77777777" w:rsidR="00E24164" w:rsidRPr="006166E3" w:rsidRDefault="00E24164"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2261" w:type="dxa"/>
            <w:vAlign w:val="center"/>
          </w:tcPr>
          <w:p w14:paraId="1E2EC2D2" w14:textId="77777777" w:rsidR="00E24164" w:rsidRPr="006166E3" w:rsidRDefault="004C1095" w:rsidP="006166E3">
            <w:pPr>
              <w:spacing w:after="0" w:line="264" w:lineRule="auto"/>
              <w:jc w:val="center"/>
              <w:rPr>
                <w:rFonts w:cs="Arial"/>
                <w:b/>
                <w:color w:val="auto"/>
                <w:sz w:val="24"/>
                <w:szCs w:val="24"/>
              </w:rPr>
            </w:pPr>
            <w:r w:rsidRPr="006166E3">
              <w:rPr>
                <w:rFonts w:cs="Arial"/>
                <w:b/>
                <w:color w:val="auto"/>
                <w:sz w:val="24"/>
                <w:szCs w:val="24"/>
              </w:rPr>
              <w:t>Površina</w:t>
            </w:r>
          </w:p>
          <w:p w14:paraId="02F4BCED" w14:textId="77777777" w:rsidR="004C1095" w:rsidRPr="006166E3" w:rsidRDefault="004C1095"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E24164" w:rsidRPr="006166E3" w14:paraId="40AA6FAB" w14:textId="77777777" w:rsidTr="00F63BB8">
        <w:tc>
          <w:tcPr>
            <w:tcW w:w="846" w:type="dxa"/>
          </w:tcPr>
          <w:p w14:paraId="65F8B047"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1</w:t>
            </w:r>
          </w:p>
        </w:tc>
        <w:tc>
          <w:tcPr>
            <w:tcW w:w="5953" w:type="dxa"/>
          </w:tcPr>
          <w:p w14:paraId="108F7A85"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2261" w:type="dxa"/>
          </w:tcPr>
          <w:p w14:paraId="6B5BED45" w14:textId="77777777" w:rsidR="00E24164" w:rsidRPr="006166E3" w:rsidRDefault="004C1095" w:rsidP="006166E3">
            <w:pPr>
              <w:spacing w:after="0" w:line="264" w:lineRule="auto"/>
              <w:jc w:val="right"/>
              <w:rPr>
                <w:rFonts w:cs="Arial"/>
                <w:color w:val="auto"/>
                <w:sz w:val="24"/>
                <w:szCs w:val="24"/>
              </w:rPr>
            </w:pPr>
            <w:r w:rsidRPr="006166E3">
              <w:rPr>
                <w:rFonts w:cs="Arial"/>
                <w:color w:val="auto"/>
                <w:sz w:val="24"/>
                <w:szCs w:val="24"/>
              </w:rPr>
              <w:t>5.400,13</w:t>
            </w:r>
          </w:p>
        </w:tc>
      </w:tr>
      <w:tr w:rsidR="00E24164" w:rsidRPr="006166E3" w14:paraId="700B4F47" w14:textId="77777777" w:rsidTr="00F63BB8">
        <w:tc>
          <w:tcPr>
            <w:tcW w:w="846" w:type="dxa"/>
          </w:tcPr>
          <w:p w14:paraId="658AD9D9"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2</w:t>
            </w:r>
          </w:p>
        </w:tc>
        <w:tc>
          <w:tcPr>
            <w:tcW w:w="5953" w:type="dxa"/>
          </w:tcPr>
          <w:p w14:paraId="1AD434CC"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Hodniki p</w:t>
            </w:r>
            <w:r w:rsidR="004C1095" w:rsidRPr="006166E3">
              <w:rPr>
                <w:rFonts w:cs="Arial"/>
                <w:color w:val="auto"/>
                <w:sz w:val="24"/>
                <w:szCs w:val="24"/>
              </w:rPr>
              <w:t>red pisarnami (manj obremenjeni)</w:t>
            </w:r>
          </w:p>
        </w:tc>
        <w:tc>
          <w:tcPr>
            <w:tcW w:w="2261" w:type="dxa"/>
          </w:tcPr>
          <w:p w14:paraId="59FA3D37"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793,48</w:t>
            </w:r>
          </w:p>
        </w:tc>
      </w:tr>
      <w:tr w:rsidR="00E24164" w:rsidRPr="006166E3" w14:paraId="4164601F" w14:textId="77777777" w:rsidTr="00F63BB8">
        <w:tc>
          <w:tcPr>
            <w:tcW w:w="846" w:type="dxa"/>
          </w:tcPr>
          <w:p w14:paraId="7CED50FF"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3</w:t>
            </w:r>
          </w:p>
        </w:tc>
        <w:tc>
          <w:tcPr>
            <w:tcW w:w="5953" w:type="dxa"/>
          </w:tcPr>
          <w:p w14:paraId="374950BB"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Sanitarije</w:t>
            </w:r>
          </w:p>
        </w:tc>
        <w:tc>
          <w:tcPr>
            <w:tcW w:w="2261" w:type="dxa"/>
          </w:tcPr>
          <w:p w14:paraId="12AAE6C9"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385,50</w:t>
            </w:r>
          </w:p>
        </w:tc>
      </w:tr>
      <w:tr w:rsidR="00E24164" w:rsidRPr="006166E3" w14:paraId="7C55FA88" w14:textId="77777777" w:rsidTr="00F63BB8">
        <w:tc>
          <w:tcPr>
            <w:tcW w:w="846" w:type="dxa"/>
          </w:tcPr>
          <w:p w14:paraId="42C85A75"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4</w:t>
            </w:r>
          </w:p>
        </w:tc>
        <w:tc>
          <w:tcPr>
            <w:tcW w:w="5953" w:type="dxa"/>
          </w:tcPr>
          <w:p w14:paraId="1B430223" w14:textId="77777777" w:rsidR="00E24164" w:rsidRPr="006166E3" w:rsidRDefault="004C1095" w:rsidP="006166E3">
            <w:pPr>
              <w:spacing w:after="0" w:line="264" w:lineRule="auto"/>
              <w:jc w:val="both"/>
              <w:rPr>
                <w:rFonts w:cs="Arial"/>
                <w:color w:val="auto"/>
                <w:sz w:val="24"/>
                <w:szCs w:val="24"/>
              </w:rPr>
            </w:pPr>
            <w:r w:rsidRPr="006166E3">
              <w:rPr>
                <w:rFonts w:cs="Arial"/>
                <w:color w:val="auto"/>
                <w:sz w:val="24"/>
                <w:szCs w:val="24"/>
              </w:rPr>
              <w:t>Stopnišča</w:t>
            </w:r>
          </w:p>
        </w:tc>
        <w:tc>
          <w:tcPr>
            <w:tcW w:w="2261" w:type="dxa"/>
          </w:tcPr>
          <w:p w14:paraId="74B5C510"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360,42</w:t>
            </w:r>
          </w:p>
        </w:tc>
      </w:tr>
      <w:tr w:rsidR="00E24164" w:rsidRPr="006166E3" w14:paraId="27CC299B" w14:textId="77777777" w:rsidTr="00F63BB8">
        <w:tc>
          <w:tcPr>
            <w:tcW w:w="846" w:type="dxa"/>
          </w:tcPr>
          <w:p w14:paraId="09794033"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5</w:t>
            </w:r>
          </w:p>
        </w:tc>
        <w:tc>
          <w:tcPr>
            <w:tcW w:w="5953" w:type="dxa"/>
          </w:tcPr>
          <w:p w14:paraId="0BA0A3B2" w14:textId="77777777" w:rsidR="00E24164" w:rsidRPr="006166E3" w:rsidRDefault="004C1095" w:rsidP="006166E3">
            <w:pPr>
              <w:spacing w:after="0" w:line="264" w:lineRule="auto"/>
              <w:jc w:val="both"/>
              <w:rPr>
                <w:rFonts w:cs="Arial"/>
                <w:color w:val="auto"/>
                <w:sz w:val="24"/>
                <w:szCs w:val="24"/>
              </w:rPr>
            </w:pPr>
            <w:r w:rsidRPr="006166E3">
              <w:rPr>
                <w:rFonts w:cs="Arial"/>
                <w:color w:val="auto"/>
                <w:sz w:val="24"/>
                <w:szCs w:val="24"/>
              </w:rPr>
              <w:t>Hodniki pred dvigali (bolj obremenjeni)</w:t>
            </w:r>
          </w:p>
        </w:tc>
        <w:tc>
          <w:tcPr>
            <w:tcW w:w="2261" w:type="dxa"/>
          </w:tcPr>
          <w:p w14:paraId="2CB49BDD" w14:textId="77777777" w:rsidR="00E24164" w:rsidRPr="006166E3" w:rsidRDefault="004C1095" w:rsidP="006166E3">
            <w:pPr>
              <w:spacing w:after="0" w:line="264" w:lineRule="auto"/>
              <w:jc w:val="right"/>
              <w:rPr>
                <w:rFonts w:cs="Arial"/>
                <w:color w:val="auto"/>
                <w:sz w:val="24"/>
                <w:szCs w:val="24"/>
              </w:rPr>
            </w:pPr>
            <w:r w:rsidRPr="006166E3">
              <w:rPr>
                <w:rFonts w:cs="Arial"/>
                <w:color w:val="auto"/>
                <w:sz w:val="24"/>
                <w:szCs w:val="24"/>
              </w:rPr>
              <w:t>917,65</w:t>
            </w:r>
          </w:p>
        </w:tc>
      </w:tr>
      <w:tr w:rsidR="004C1095" w:rsidRPr="006166E3" w14:paraId="0F2CC871" w14:textId="77777777" w:rsidTr="00F63BB8">
        <w:tc>
          <w:tcPr>
            <w:tcW w:w="846" w:type="dxa"/>
          </w:tcPr>
          <w:p w14:paraId="5E64DB40"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6</w:t>
            </w:r>
          </w:p>
        </w:tc>
        <w:tc>
          <w:tcPr>
            <w:tcW w:w="5953" w:type="dxa"/>
          </w:tcPr>
          <w:p w14:paraId="5E3C0C13"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Dvigala (5 dvigal)</w:t>
            </w:r>
          </w:p>
        </w:tc>
        <w:tc>
          <w:tcPr>
            <w:tcW w:w="2261" w:type="dxa"/>
          </w:tcPr>
          <w:p w14:paraId="40A82F56"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12,77</w:t>
            </w:r>
          </w:p>
        </w:tc>
      </w:tr>
      <w:tr w:rsidR="004C1095" w:rsidRPr="006166E3" w14:paraId="6CACD334" w14:textId="77777777" w:rsidTr="00F63BB8">
        <w:tc>
          <w:tcPr>
            <w:tcW w:w="846" w:type="dxa"/>
          </w:tcPr>
          <w:p w14:paraId="4412547E"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7</w:t>
            </w:r>
          </w:p>
        </w:tc>
        <w:tc>
          <w:tcPr>
            <w:tcW w:w="5953" w:type="dxa"/>
          </w:tcPr>
          <w:p w14:paraId="0E403D85"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Dvorana</w:t>
            </w:r>
          </w:p>
        </w:tc>
        <w:tc>
          <w:tcPr>
            <w:tcW w:w="2261" w:type="dxa"/>
          </w:tcPr>
          <w:p w14:paraId="5184BF54"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729,64</w:t>
            </w:r>
          </w:p>
        </w:tc>
      </w:tr>
      <w:tr w:rsidR="004C1095" w:rsidRPr="006166E3" w14:paraId="7614CA40" w14:textId="77777777" w:rsidTr="00F63BB8">
        <w:tc>
          <w:tcPr>
            <w:tcW w:w="846" w:type="dxa"/>
          </w:tcPr>
          <w:p w14:paraId="3D2F5BFD"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8</w:t>
            </w:r>
          </w:p>
        </w:tc>
        <w:tc>
          <w:tcPr>
            <w:tcW w:w="5953" w:type="dxa"/>
          </w:tcPr>
          <w:p w14:paraId="5CE8DA8A"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Sejna soba 1</w:t>
            </w:r>
          </w:p>
        </w:tc>
        <w:tc>
          <w:tcPr>
            <w:tcW w:w="2261" w:type="dxa"/>
          </w:tcPr>
          <w:p w14:paraId="6C14D3F8"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113,44</w:t>
            </w:r>
          </w:p>
        </w:tc>
      </w:tr>
      <w:tr w:rsidR="004C1095" w:rsidRPr="006166E3" w14:paraId="598C6727" w14:textId="77777777" w:rsidTr="00F63BB8">
        <w:tc>
          <w:tcPr>
            <w:tcW w:w="846" w:type="dxa"/>
          </w:tcPr>
          <w:p w14:paraId="169FEE84"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9</w:t>
            </w:r>
          </w:p>
        </w:tc>
        <w:tc>
          <w:tcPr>
            <w:tcW w:w="5953" w:type="dxa"/>
          </w:tcPr>
          <w:p w14:paraId="108DFBC6"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Sejna soba 2</w:t>
            </w:r>
          </w:p>
        </w:tc>
        <w:tc>
          <w:tcPr>
            <w:tcW w:w="2261" w:type="dxa"/>
          </w:tcPr>
          <w:p w14:paraId="320088C9"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40,75</w:t>
            </w:r>
          </w:p>
        </w:tc>
      </w:tr>
      <w:tr w:rsidR="004C1095" w:rsidRPr="006166E3" w14:paraId="0D31712D" w14:textId="77777777" w:rsidTr="00F63BB8">
        <w:tc>
          <w:tcPr>
            <w:tcW w:w="846" w:type="dxa"/>
          </w:tcPr>
          <w:p w14:paraId="7A5E1EBA"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10</w:t>
            </w:r>
          </w:p>
        </w:tc>
        <w:tc>
          <w:tcPr>
            <w:tcW w:w="5953" w:type="dxa"/>
          </w:tcPr>
          <w:p w14:paraId="07CDC46D"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Sejna soba 3</w:t>
            </w:r>
          </w:p>
        </w:tc>
        <w:tc>
          <w:tcPr>
            <w:tcW w:w="2261" w:type="dxa"/>
          </w:tcPr>
          <w:p w14:paraId="7BF55100"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31,93</w:t>
            </w:r>
          </w:p>
        </w:tc>
      </w:tr>
      <w:tr w:rsidR="004C1095" w:rsidRPr="006166E3" w14:paraId="486AF8B5" w14:textId="77777777" w:rsidTr="00F63BB8">
        <w:tc>
          <w:tcPr>
            <w:tcW w:w="846" w:type="dxa"/>
          </w:tcPr>
          <w:p w14:paraId="3CCF8EB5" w14:textId="77777777" w:rsidR="004C1095" w:rsidRPr="006166E3" w:rsidRDefault="004C1095" w:rsidP="006166E3">
            <w:pPr>
              <w:spacing w:after="0" w:line="264" w:lineRule="auto"/>
              <w:jc w:val="both"/>
              <w:rPr>
                <w:rFonts w:cs="Arial"/>
                <w:color w:val="auto"/>
                <w:sz w:val="24"/>
                <w:szCs w:val="24"/>
              </w:rPr>
            </w:pPr>
          </w:p>
        </w:tc>
        <w:tc>
          <w:tcPr>
            <w:tcW w:w="5953" w:type="dxa"/>
          </w:tcPr>
          <w:p w14:paraId="01A29AE9"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Skupaj</w:t>
            </w:r>
          </w:p>
        </w:tc>
        <w:tc>
          <w:tcPr>
            <w:tcW w:w="2261" w:type="dxa"/>
          </w:tcPr>
          <w:p w14:paraId="561D985D"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8.785,71</w:t>
            </w:r>
          </w:p>
        </w:tc>
      </w:tr>
    </w:tbl>
    <w:p w14:paraId="4AD423A6" w14:textId="77777777" w:rsidR="009A5EB1" w:rsidRPr="006166E3" w:rsidRDefault="009A5EB1" w:rsidP="006166E3">
      <w:pPr>
        <w:spacing w:after="0" w:line="264" w:lineRule="auto"/>
        <w:contextualSpacing/>
        <w:jc w:val="both"/>
        <w:rPr>
          <w:rFonts w:cs="Arial"/>
          <w:color w:val="auto"/>
          <w:sz w:val="24"/>
          <w:szCs w:val="24"/>
        </w:rPr>
      </w:pPr>
    </w:p>
    <w:p w14:paraId="476886B9" w14:textId="77777777" w:rsidR="009A5EB1" w:rsidRPr="006166E3" w:rsidRDefault="009A5EB1" w:rsidP="006166E3">
      <w:pPr>
        <w:spacing w:after="0" w:line="264" w:lineRule="auto"/>
        <w:contextualSpacing/>
        <w:jc w:val="both"/>
        <w:rPr>
          <w:rFonts w:cs="Arial"/>
          <w:color w:val="auto"/>
          <w:sz w:val="24"/>
          <w:szCs w:val="24"/>
        </w:rPr>
      </w:pPr>
      <w:r w:rsidRPr="006166E3">
        <w:rPr>
          <w:rFonts w:cs="Arial"/>
          <w:color w:val="auto"/>
          <w:sz w:val="24"/>
          <w:szCs w:val="24"/>
        </w:rPr>
        <w:t>Površina zunanj</w:t>
      </w:r>
      <w:r w:rsidR="004C1095" w:rsidRPr="006166E3">
        <w:rPr>
          <w:rFonts w:cs="Arial"/>
          <w:color w:val="auto"/>
          <w:sz w:val="24"/>
          <w:szCs w:val="24"/>
        </w:rPr>
        <w:t>ih površin</w:t>
      </w:r>
      <w:r w:rsidRPr="006166E3">
        <w:rPr>
          <w:rFonts w:cs="Arial"/>
          <w:color w:val="auto"/>
          <w:sz w:val="24"/>
          <w:szCs w:val="24"/>
        </w:rPr>
        <w:t xml:space="preserve"> (okolica), ki se čisti in ureja, obsega ploščad in dovozne poti, v skupni površini cca. 1.500 m².</w:t>
      </w:r>
    </w:p>
    <w:p w14:paraId="100544DF" w14:textId="77777777" w:rsidR="009A5EB1" w:rsidRPr="006166E3" w:rsidRDefault="009A5EB1" w:rsidP="006166E3">
      <w:pPr>
        <w:spacing w:after="0" w:line="264" w:lineRule="auto"/>
        <w:contextualSpacing/>
        <w:jc w:val="both"/>
        <w:rPr>
          <w:rFonts w:cs="Arial"/>
          <w:color w:val="auto"/>
          <w:sz w:val="24"/>
          <w:szCs w:val="24"/>
        </w:rPr>
      </w:pPr>
    </w:p>
    <w:p w14:paraId="352FD470" w14:textId="797824A2" w:rsidR="004C1095" w:rsidRPr="006166E3" w:rsidRDefault="004C1095" w:rsidP="006166E3">
      <w:pPr>
        <w:spacing w:after="0" w:line="264" w:lineRule="auto"/>
        <w:jc w:val="both"/>
        <w:rPr>
          <w:rFonts w:cs="Arial"/>
          <w:sz w:val="24"/>
          <w:szCs w:val="24"/>
        </w:rPr>
      </w:pPr>
      <w:r w:rsidRPr="006166E3">
        <w:rPr>
          <w:rFonts w:cs="Arial"/>
          <w:sz w:val="24"/>
          <w:szCs w:val="24"/>
        </w:rPr>
        <w:t xml:space="preserve">Obračunava se čiščenje tistih površin, ki se dejansko čistijo. V primeru, da </w:t>
      </w:r>
      <w:r w:rsidR="006E33F7">
        <w:rPr>
          <w:rFonts w:cs="Arial"/>
          <w:sz w:val="24"/>
          <w:szCs w:val="24"/>
        </w:rPr>
        <w:t xml:space="preserve">naročnik oz. </w:t>
      </w:r>
      <w:r w:rsidRPr="006166E3">
        <w:rPr>
          <w:rFonts w:cs="Arial"/>
          <w:sz w:val="24"/>
          <w:szCs w:val="24"/>
        </w:rPr>
        <w:t>najemnik / uporabnik poslovnih prostorov iz katerih koli razlogov sprejme odločitev, da del ali vse prosto</w:t>
      </w:r>
      <w:r w:rsidRPr="00C464B9">
        <w:rPr>
          <w:rFonts w:cs="Arial"/>
          <w:sz w:val="24"/>
          <w:szCs w:val="24"/>
        </w:rPr>
        <w:t>re čisti sam, se pri obračunu upošteva zmanjšan obseg prostorov, ki so predmet čiščenja. Konec vsakega meseca naročnik (oz. najemnik / uporabnik) in izvajalec preverita morebitne spremembe in jih uskladita.</w:t>
      </w:r>
      <w:r w:rsidRPr="006166E3">
        <w:rPr>
          <w:rFonts w:cs="Arial"/>
          <w:sz w:val="24"/>
          <w:szCs w:val="24"/>
        </w:rPr>
        <w:t xml:space="preserve"> </w:t>
      </w:r>
    </w:p>
    <w:p w14:paraId="06F593B9" w14:textId="77777777" w:rsidR="009A5EB1" w:rsidRPr="006166E3" w:rsidRDefault="009A5EB1" w:rsidP="006166E3">
      <w:pPr>
        <w:pStyle w:val="Style1"/>
        <w:adjustRightInd/>
        <w:spacing w:line="264" w:lineRule="auto"/>
        <w:contextualSpacing/>
        <w:rPr>
          <w:rFonts w:ascii="Cambria" w:hAnsi="Cambria" w:cs="Arial"/>
          <w:b/>
          <w:bCs/>
          <w:sz w:val="24"/>
          <w:szCs w:val="24"/>
        </w:rPr>
      </w:pPr>
    </w:p>
    <w:p w14:paraId="1630DB2E" w14:textId="77777777" w:rsidR="00C464B9" w:rsidRPr="006166E3" w:rsidRDefault="00C464B9" w:rsidP="00C464B9">
      <w:pPr>
        <w:pStyle w:val="Style1"/>
        <w:adjustRightInd/>
        <w:spacing w:line="264" w:lineRule="auto"/>
        <w:contextualSpacing/>
        <w:jc w:val="both"/>
        <w:rPr>
          <w:rFonts w:ascii="Cambria" w:hAnsi="Cambria" w:cs="Arial"/>
          <w:bCs/>
          <w:sz w:val="24"/>
          <w:szCs w:val="24"/>
        </w:rPr>
      </w:pPr>
      <w:r w:rsidRPr="006166E3">
        <w:rPr>
          <w:rFonts w:ascii="Cambria" w:hAnsi="Cambria" w:cs="Arial"/>
          <w:bCs/>
          <w:sz w:val="24"/>
          <w:szCs w:val="24"/>
        </w:rPr>
        <w:t xml:space="preserve">Čiščenje </w:t>
      </w:r>
      <w:r w:rsidRPr="006166E3">
        <w:rPr>
          <w:rFonts w:ascii="Cambria" w:hAnsi="Cambria"/>
          <w:sz w:val="24"/>
          <w:szCs w:val="24"/>
        </w:rPr>
        <w:t>poslovnih prostorov in okolice poslovne stavbe Smelt</w:t>
      </w:r>
      <w:r w:rsidRPr="006166E3">
        <w:rPr>
          <w:rFonts w:ascii="Cambria" w:hAnsi="Cambria" w:cs="Arial"/>
          <w:bCs/>
          <w:sz w:val="24"/>
          <w:szCs w:val="24"/>
        </w:rPr>
        <w:t xml:space="preserve"> je segmentirano glede na najemnike oz. uporabnike posameznih prostorov, in sicer na: </w:t>
      </w:r>
    </w:p>
    <w:p w14:paraId="6B552550"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skupnih prostorov;</w:t>
      </w:r>
    </w:p>
    <w:p w14:paraId="3C855158"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prostorov v uporabi D.S.U., d.o.o. (v nadaljevanju: prostori DSU);</w:t>
      </w:r>
    </w:p>
    <w:p w14:paraId="618E6A5E"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prostorov v uporabi drugih najemnikov (v nadaljevanju: prostori drugih uporabnikov);</w:t>
      </w:r>
    </w:p>
    <w:p w14:paraId="2F938A57"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prostorov v uporabi Tržnega inšpektorata RS (v nadaljevanju: prostori TIRS);</w:t>
      </w:r>
    </w:p>
    <w:p w14:paraId="4A2EFE8D"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poslovnih prostorov v uporabi Agencije Republike Slovenije za kmetijske trge in razvoj podeželja (v nadaljevanju: prostori AKTRP).</w:t>
      </w:r>
    </w:p>
    <w:p w14:paraId="7E280F40" w14:textId="70B795C6" w:rsidR="008C4AEC" w:rsidRDefault="00C62AA0" w:rsidP="006166E3">
      <w:pPr>
        <w:spacing w:after="0" w:line="264" w:lineRule="auto"/>
        <w:jc w:val="both"/>
        <w:rPr>
          <w:rFonts w:cs="Arial"/>
          <w:color w:val="auto"/>
          <w:sz w:val="24"/>
          <w:szCs w:val="24"/>
        </w:rPr>
      </w:pPr>
      <w:r w:rsidRPr="006166E3">
        <w:rPr>
          <w:rFonts w:cs="Arial"/>
          <w:bCs/>
          <w:color w:val="auto"/>
          <w:sz w:val="24"/>
          <w:szCs w:val="24"/>
        </w:rPr>
        <w:lastRenderedPageBreak/>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w:t>
      </w:r>
      <w:r w:rsidRPr="00B504C0">
        <w:rPr>
          <w:rFonts w:cs="Arial"/>
          <w:bCs/>
          <w:color w:val="auto"/>
          <w:sz w:val="24"/>
          <w:szCs w:val="24"/>
        </w:rPr>
        <w:t xml:space="preserve">). </w:t>
      </w:r>
      <w:r w:rsidR="00C464B9" w:rsidRPr="00B504C0">
        <w:rPr>
          <w:rFonts w:cs="Arial"/>
          <w:bCs/>
          <w:color w:val="auto"/>
          <w:sz w:val="24"/>
          <w:szCs w:val="24"/>
        </w:rPr>
        <w:t>Č</w:t>
      </w:r>
      <w:r w:rsidRPr="00B504C0">
        <w:rPr>
          <w:rFonts w:cs="Arial"/>
          <w:bCs/>
          <w:color w:val="auto"/>
          <w:sz w:val="24"/>
          <w:szCs w:val="24"/>
        </w:rPr>
        <w:t xml:space="preserve">iščenje </w:t>
      </w:r>
      <w:r w:rsidR="00C464B9" w:rsidRPr="00B504C0">
        <w:rPr>
          <w:rFonts w:cs="Arial"/>
          <w:bCs/>
          <w:color w:val="auto"/>
          <w:sz w:val="24"/>
          <w:szCs w:val="24"/>
        </w:rPr>
        <w:t>dela poslovne stavbe in okolice (skupni pro</w:t>
      </w:r>
      <w:r w:rsidRPr="00B504C0">
        <w:rPr>
          <w:rFonts w:cs="Arial"/>
          <w:bCs/>
          <w:color w:val="auto"/>
          <w:sz w:val="24"/>
          <w:szCs w:val="24"/>
        </w:rPr>
        <w:t>s</w:t>
      </w:r>
      <w:r w:rsidR="00C464B9" w:rsidRPr="00B504C0">
        <w:rPr>
          <w:rFonts w:cs="Arial"/>
          <w:bCs/>
          <w:color w:val="auto"/>
          <w:sz w:val="24"/>
          <w:szCs w:val="24"/>
        </w:rPr>
        <w:t>tori, prostori DSU, prostori drugih najemnikov, prostori TIRS) s</w:t>
      </w:r>
      <w:r w:rsidRPr="00B504C0">
        <w:rPr>
          <w:rFonts w:cs="Arial"/>
          <w:bCs/>
          <w:color w:val="auto"/>
          <w:sz w:val="24"/>
          <w:szCs w:val="24"/>
        </w:rPr>
        <w:t>e praviloma opr</w:t>
      </w:r>
      <w:r w:rsidR="0011405D" w:rsidRPr="00B504C0">
        <w:rPr>
          <w:rFonts w:cs="Arial"/>
          <w:bCs/>
          <w:color w:val="auto"/>
          <w:sz w:val="24"/>
          <w:szCs w:val="24"/>
        </w:rPr>
        <w:t>avlja v popoldanskem času med 14</w:t>
      </w:r>
      <w:r w:rsidRPr="00B504C0">
        <w:rPr>
          <w:rFonts w:cs="Arial"/>
          <w:bCs/>
          <w:color w:val="auto"/>
          <w:sz w:val="24"/>
          <w:szCs w:val="24"/>
        </w:rPr>
        <w:t>.</w:t>
      </w:r>
      <w:r w:rsidR="0011405D" w:rsidRPr="00B504C0">
        <w:rPr>
          <w:rFonts w:cs="Arial"/>
          <w:bCs/>
          <w:color w:val="auto"/>
          <w:sz w:val="24"/>
          <w:szCs w:val="24"/>
        </w:rPr>
        <w:t>30</w:t>
      </w:r>
      <w:r w:rsidRPr="00B504C0">
        <w:rPr>
          <w:rFonts w:cs="Arial"/>
          <w:bCs/>
          <w:color w:val="auto"/>
          <w:sz w:val="24"/>
          <w:szCs w:val="24"/>
        </w:rPr>
        <w:t xml:space="preserve"> in 22.</w:t>
      </w:r>
      <w:r w:rsidR="0011405D" w:rsidRPr="00B504C0">
        <w:rPr>
          <w:rFonts w:cs="Arial"/>
          <w:bCs/>
          <w:color w:val="auto"/>
          <w:sz w:val="24"/>
          <w:szCs w:val="24"/>
        </w:rPr>
        <w:t>30</w:t>
      </w:r>
      <w:r w:rsidRPr="00B504C0">
        <w:rPr>
          <w:rFonts w:cs="Arial"/>
          <w:bCs/>
          <w:color w:val="auto"/>
          <w:sz w:val="24"/>
          <w:szCs w:val="24"/>
        </w:rPr>
        <w:t xml:space="preserve"> uro</w:t>
      </w:r>
      <w:r w:rsidR="00C464B9" w:rsidRPr="00B504C0">
        <w:rPr>
          <w:rFonts w:cs="Arial"/>
          <w:bCs/>
          <w:color w:val="auto"/>
          <w:sz w:val="24"/>
          <w:szCs w:val="24"/>
        </w:rPr>
        <w:t>, čiščenje drugega dela poslovne stavbe (prostori AKTRP) pa se praviloma opravlja ob petkih oz. zadnji delovni dan v tednu v popoldanskem času med 14.30 in 22.30 uro ali ob dela prostih dneh (sobota, nedelja). P</w:t>
      </w:r>
      <w:r w:rsidRPr="00B504C0">
        <w:rPr>
          <w:rFonts w:cs="Arial"/>
          <w:bCs/>
          <w:color w:val="auto"/>
          <w:sz w:val="24"/>
          <w:szCs w:val="24"/>
        </w:rPr>
        <w:t xml:space="preserve">o medsebojnem dogovoru z </w:t>
      </w:r>
      <w:r w:rsidR="005E04B5" w:rsidRPr="00B504C0">
        <w:rPr>
          <w:rFonts w:cs="Arial"/>
          <w:bCs/>
          <w:color w:val="auto"/>
          <w:sz w:val="24"/>
          <w:szCs w:val="24"/>
        </w:rPr>
        <w:t xml:space="preserve">naročnikom oz. </w:t>
      </w:r>
      <w:r w:rsidRPr="00B504C0">
        <w:rPr>
          <w:rFonts w:cs="Arial"/>
          <w:bCs/>
          <w:color w:val="auto"/>
          <w:sz w:val="24"/>
          <w:szCs w:val="24"/>
        </w:rPr>
        <w:t>najemnikom / uporabnikom</w:t>
      </w:r>
      <w:r w:rsidR="00C464B9" w:rsidRPr="00B504C0">
        <w:rPr>
          <w:rFonts w:cs="Arial"/>
          <w:bCs/>
          <w:color w:val="auto"/>
          <w:sz w:val="24"/>
          <w:szCs w:val="24"/>
        </w:rPr>
        <w:t xml:space="preserve"> se storitve čiščenja lahko izvajajo tudi</w:t>
      </w:r>
      <w:r w:rsidRPr="00B504C0">
        <w:rPr>
          <w:rFonts w:cs="Arial"/>
          <w:bCs/>
          <w:color w:val="auto"/>
          <w:sz w:val="24"/>
          <w:szCs w:val="24"/>
        </w:rPr>
        <w:t xml:space="preserve"> v drugačnem času. Za opravljanje storitev čiščen</w:t>
      </w:r>
      <w:r w:rsidR="0011405D" w:rsidRPr="00B504C0">
        <w:rPr>
          <w:rFonts w:cs="Arial"/>
          <w:bCs/>
          <w:color w:val="auto"/>
          <w:sz w:val="24"/>
          <w:szCs w:val="24"/>
        </w:rPr>
        <w:t>ja</w:t>
      </w:r>
      <w:r w:rsidR="0080730B">
        <w:rPr>
          <w:rFonts w:cs="Arial"/>
          <w:bCs/>
          <w:color w:val="auto"/>
          <w:sz w:val="24"/>
          <w:szCs w:val="24"/>
        </w:rPr>
        <w:t xml:space="preserve"> skupnih prostorov, prostorov DSU, drugih najemnikov in TIRS (čiščenje iz točk A</w:t>
      </w:r>
      <w:r w:rsidR="00693895">
        <w:rPr>
          <w:rFonts w:cs="Arial"/>
          <w:bCs/>
          <w:color w:val="auto"/>
          <w:sz w:val="24"/>
          <w:szCs w:val="24"/>
        </w:rPr>
        <w:t>.1-A.4</w:t>
      </w:r>
      <w:r w:rsidR="0080730B">
        <w:rPr>
          <w:rFonts w:cs="Arial"/>
          <w:bCs/>
          <w:color w:val="auto"/>
          <w:sz w:val="24"/>
          <w:szCs w:val="24"/>
        </w:rPr>
        <w:t>)</w:t>
      </w:r>
      <w:r w:rsidRPr="00B504C0">
        <w:rPr>
          <w:rFonts w:cs="Arial"/>
          <w:bCs/>
          <w:color w:val="auto"/>
          <w:sz w:val="24"/>
          <w:szCs w:val="24"/>
        </w:rPr>
        <w:t xml:space="preserve"> izvajalec dnevno zagotovi </w:t>
      </w:r>
      <w:r w:rsidR="008C4AEC">
        <w:rPr>
          <w:rFonts w:cs="Arial"/>
          <w:bCs/>
          <w:color w:val="auto"/>
          <w:sz w:val="24"/>
          <w:szCs w:val="24"/>
        </w:rPr>
        <w:t xml:space="preserve">naslednjo </w:t>
      </w:r>
      <w:r w:rsidR="008C4AEC">
        <w:rPr>
          <w:rFonts w:cs="Arial"/>
          <w:color w:val="auto"/>
          <w:sz w:val="24"/>
          <w:szCs w:val="24"/>
        </w:rPr>
        <w:t>obvezno dnevno</w:t>
      </w:r>
      <w:r w:rsidR="008C4AEC" w:rsidRPr="008C4AEC">
        <w:rPr>
          <w:rFonts w:cs="Arial"/>
          <w:color w:val="auto"/>
          <w:sz w:val="24"/>
          <w:szCs w:val="24"/>
        </w:rPr>
        <w:t xml:space="preserve"> prisot</w:t>
      </w:r>
      <w:r w:rsidR="008C4AEC">
        <w:rPr>
          <w:rFonts w:cs="Arial"/>
          <w:color w:val="auto"/>
          <w:sz w:val="24"/>
          <w:szCs w:val="24"/>
        </w:rPr>
        <w:t xml:space="preserve">nost čistilnega osebja: najmanj 3 delavci, prisotni skupaj </w:t>
      </w:r>
      <w:r w:rsidR="008C4AEC" w:rsidRPr="008C4AEC">
        <w:rPr>
          <w:rFonts w:cs="Arial"/>
          <w:color w:val="auto"/>
          <w:sz w:val="24"/>
          <w:szCs w:val="24"/>
        </w:rPr>
        <w:t>2</w:t>
      </w:r>
      <w:r w:rsidR="00B93379">
        <w:rPr>
          <w:rFonts w:cs="Arial"/>
          <w:color w:val="auto"/>
          <w:sz w:val="24"/>
          <w:szCs w:val="24"/>
        </w:rPr>
        <w:t>1</w:t>
      </w:r>
      <w:r w:rsidR="008C4AEC" w:rsidRPr="008C4AEC">
        <w:rPr>
          <w:rFonts w:cs="Arial"/>
          <w:color w:val="auto"/>
          <w:sz w:val="24"/>
          <w:szCs w:val="24"/>
        </w:rPr>
        <w:t xml:space="preserve"> ur</w:t>
      </w:r>
      <w:r w:rsidR="008C4AEC">
        <w:rPr>
          <w:rFonts w:cs="Arial"/>
          <w:color w:val="auto"/>
          <w:sz w:val="24"/>
          <w:szCs w:val="24"/>
        </w:rPr>
        <w:t xml:space="preserve">. </w:t>
      </w:r>
      <w:r w:rsidR="00B93379" w:rsidRPr="00B504C0">
        <w:rPr>
          <w:rFonts w:cs="Arial"/>
          <w:bCs/>
          <w:color w:val="auto"/>
          <w:sz w:val="24"/>
          <w:szCs w:val="24"/>
        </w:rPr>
        <w:t>Za opravljanje storitev čiščenja</w:t>
      </w:r>
      <w:r w:rsidR="00B93379">
        <w:rPr>
          <w:rFonts w:cs="Arial"/>
          <w:bCs/>
          <w:color w:val="auto"/>
          <w:sz w:val="24"/>
          <w:szCs w:val="24"/>
        </w:rPr>
        <w:t xml:space="preserve"> prostorov AKTRP (čiščenje iz točke B.1)</w:t>
      </w:r>
      <w:r w:rsidR="00B93379" w:rsidRPr="00B504C0">
        <w:rPr>
          <w:rFonts w:cs="Arial"/>
          <w:bCs/>
          <w:color w:val="auto"/>
          <w:sz w:val="24"/>
          <w:szCs w:val="24"/>
        </w:rPr>
        <w:t xml:space="preserve"> izvajalec zagotovi </w:t>
      </w:r>
      <w:r w:rsidR="00B93379">
        <w:rPr>
          <w:rFonts w:cs="Arial"/>
          <w:bCs/>
          <w:color w:val="auto"/>
          <w:sz w:val="24"/>
          <w:szCs w:val="24"/>
        </w:rPr>
        <w:t xml:space="preserve">naslednjo </w:t>
      </w:r>
      <w:r w:rsidR="00B93379">
        <w:rPr>
          <w:rFonts w:cs="Arial"/>
          <w:color w:val="auto"/>
          <w:sz w:val="24"/>
          <w:szCs w:val="24"/>
        </w:rPr>
        <w:t>obvezno tedensko</w:t>
      </w:r>
      <w:r w:rsidR="00B93379" w:rsidRPr="008C4AEC">
        <w:rPr>
          <w:rFonts w:cs="Arial"/>
          <w:color w:val="auto"/>
          <w:sz w:val="24"/>
          <w:szCs w:val="24"/>
        </w:rPr>
        <w:t xml:space="preserve"> prisot</w:t>
      </w:r>
      <w:r w:rsidR="00B93379">
        <w:rPr>
          <w:rFonts w:cs="Arial"/>
          <w:color w:val="auto"/>
          <w:sz w:val="24"/>
          <w:szCs w:val="24"/>
        </w:rPr>
        <w:t>nost čistilnega osebja: najmanj 2 delavca, prisotna skupaj 15</w:t>
      </w:r>
      <w:r w:rsidR="00B93379" w:rsidRPr="008C4AEC">
        <w:rPr>
          <w:rFonts w:cs="Arial"/>
          <w:color w:val="auto"/>
          <w:sz w:val="24"/>
          <w:szCs w:val="24"/>
        </w:rPr>
        <w:t xml:space="preserve"> ur</w:t>
      </w:r>
      <w:r w:rsidR="00B93379">
        <w:rPr>
          <w:rFonts w:cs="Arial"/>
          <w:color w:val="auto"/>
          <w:sz w:val="24"/>
          <w:szCs w:val="24"/>
        </w:rPr>
        <w:t xml:space="preserve">. </w:t>
      </w:r>
    </w:p>
    <w:p w14:paraId="38FC9D31" w14:textId="77777777" w:rsidR="008C4AEC" w:rsidRDefault="008C4AEC" w:rsidP="006166E3">
      <w:pPr>
        <w:pStyle w:val="Style1"/>
        <w:adjustRightInd/>
        <w:spacing w:line="264" w:lineRule="auto"/>
        <w:contextualSpacing/>
        <w:jc w:val="both"/>
        <w:rPr>
          <w:rFonts w:ascii="Cambria" w:hAnsi="Cambria" w:cs="Arial"/>
          <w:bCs/>
          <w:sz w:val="24"/>
          <w:szCs w:val="24"/>
        </w:rPr>
      </w:pPr>
    </w:p>
    <w:p w14:paraId="2AE2942C" w14:textId="77777777" w:rsidR="009A5EB1" w:rsidRPr="006166E3" w:rsidRDefault="00E94E75" w:rsidP="006166E3">
      <w:pPr>
        <w:pStyle w:val="Style1"/>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obsega:</w:t>
      </w:r>
    </w:p>
    <w:p w14:paraId="515B38D2" w14:textId="77777777" w:rsidR="00E94E75" w:rsidRPr="006166E3" w:rsidRDefault="00E94E75" w:rsidP="006166E3">
      <w:pPr>
        <w:pStyle w:val="Style1"/>
        <w:adjustRightInd/>
        <w:spacing w:line="264" w:lineRule="auto"/>
        <w:contextualSpacing/>
        <w:jc w:val="both"/>
        <w:rPr>
          <w:rFonts w:ascii="Cambria" w:hAnsi="Cambria" w:cs="Arial"/>
          <w:bCs/>
          <w:sz w:val="24"/>
          <w:szCs w:val="24"/>
        </w:rPr>
      </w:pPr>
    </w:p>
    <w:p w14:paraId="339FAC27" w14:textId="77777777" w:rsidR="009A5EB1" w:rsidRPr="006166E3" w:rsidRDefault="00927BC4"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Čiščenje skupnih prostorov, prostorov DSU</w:t>
      </w:r>
      <w:r w:rsidR="00E94E75" w:rsidRPr="006166E3">
        <w:rPr>
          <w:rFonts w:ascii="Cambria" w:hAnsi="Cambria" w:cs="Arial"/>
          <w:b/>
          <w:bCs/>
          <w:sz w:val="24"/>
          <w:szCs w:val="24"/>
          <w:u w:val="single"/>
        </w:rPr>
        <w:t xml:space="preserve">, </w:t>
      </w:r>
      <w:r w:rsidRPr="006166E3">
        <w:rPr>
          <w:rFonts w:ascii="Cambria" w:hAnsi="Cambria" w:cs="Arial"/>
          <w:b/>
          <w:bCs/>
          <w:sz w:val="24"/>
          <w:szCs w:val="24"/>
          <w:u w:val="single"/>
        </w:rPr>
        <w:t>drugih najemnikov</w:t>
      </w:r>
      <w:r w:rsidR="00C537CF" w:rsidRPr="006166E3">
        <w:rPr>
          <w:rFonts w:ascii="Cambria" w:hAnsi="Cambria" w:cs="Arial"/>
          <w:b/>
          <w:bCs/>
          <w:sz w:val="24"/>
          <w:szCs w:val="24"/>
          <w:u w:val="single"/>
        </w:rPr>
        <w:t xml:space="preserve"> in TIRS</w:t>
      </w:r>
    </w:p>
    <w:p w14:paraId="0F9C222C" w14:textId="77777777" w:rsidR="0041297B" w:rsidRPr="006166E3" w:rsidRDefault="0041297B" w:rsidP="006166E3">
      <w:pPr>
        <w:spacing w:after="0" w:line="264" w:lineRule="auto"/>
        <w:jc w:val="both"/>
        <w:rPr>
          <w:rFonts w:cs="Arial"/>
          <w:color w:val="auto"/>
          <w:sz w:val="24"/>
          <w:szCs w:val="24"/>
        </w:rPr>
      </w:pPr>
    </w:p>
    <w:p w14:paraId="73D7A8D4" w14:textId="77777777" w:rsidR="0041297B" w:rsidRPr="006166E3" w:rsidRDefault="0041297B" w:rsidP="006166E3">
      <w:pPr>
        <w:spacing w:after="0" w:line="264" w:lineRule="auto"/>
        <w:jc w:val="both"/>
        <w:rPr>
          <w:rFonts w:cs="Arial"/>
          <w:color w:val="auto"/>
          <w:sz w:val="24"/>
          <w:szCs w:val="24"/>
        </w:rPr>
      </w:pPr>
      <w:r w:rsidRPr="006166E3">
        <w:rPr>
          <w:rFonts w:cs="Arial"/>
          <w:color w:val="auto"/>
          <w:sz w:val="24"/>
          <w:szCs w:val="24"/>
        </w:rPr>
        <w:t>Površine, ki so v primeru polne zasedenosti objekta predmet čiščenja A:</w:t>
      </w:r>
    </w:p>
    <w:tbl>
      <w:tblPr>
        <w:tblStyle w:val="Tabelamrea"/>
        <w:tblW w:w="9067" w:type="dxa"/>
        <w:tblLook w:val="04A0" w:firstRow="1" w:lastRow="0" w:firstColumn="1" w:lastColumn="0" w:noHBand="0" w:noVBand="1"/>
      </w:tblPr>
      <w:tblGrid>
        <w:gridCol w:w="1042"/>
        <w:gridCol w:w="1930"/>
        <w:gridCol w:w="4820"/>
        <w:gridCol w:w="1275"/>
      </w:tblGrid>
      <w:tr w:rsidR="00A25BE3" w:rsidRPr="006166E3" w14:paraId="59E6AF16" w14:textId="77777777" w:rsidTr="00F63BB8">
        <w:tc>
          <w:tcPr>
            <w:tcW w:w="1042" w:type="dxa"/>
            <w:vAlign w:val="center"/>
          </w:tcPr>
          <w:p w14:paraId="3374CBB8" w14:textId="77777777" w:rsidR="00A25BE3" w:rsidRPr="006166E3" w:rsidRDefault="00A25BE3"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Oznaka</w:t>
            </w:r>
          </w:p>
        </w:tc>
        <w:tc>
          <w:tcPr>
            <w:tcW w:w="1930" w:type="dxa"/>
            <w:vAlign w:val="center"/>
          </w:tcPr>
          <w:p w14:paraId="22B831AE" w14:textId="77777777" w:rsidR="00A25BE3" w:rsidRPr="006166E3" w:rsidRDefault="00F63BB8"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Opis prostorov</w:t>
            </w:r>
          </w:p>
        </w:tc>
        <w:tc>
          <w:tcPr>
            <w:tcW w:w="4820" w:type="dxa"/>
            <w:vAlign w:val="center"/>
          </w:tcPr>
          <w:p w14:paraId="0F569FE7" w14:textId="77777777" w:rsidR="00A25BE3" w:rsidRPr="006166E3" w:rsidRDefault="00A25BE3"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275" w:type="dxa"/>
            <w:vAlign w:val="center"/>
          </w:tcPr>
          <w:p w14:paraId="09412388"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Površina</w:t>
            </w:r>
          </w:p>
          <w:p w14:paraId="22FCDE3E"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A25BE3" w:rsidRPr="006166E3" w14:paraId="4EE2EF74" w14:textId="77777777" w:rsidTr="00F63BB8">
        <w:tc>
          <w:tcPr>
            <w:tcW w:w="1042" w:type="dxa"/>
            <w:vMerge w:val="restart"/>
          </w:tcPr>
          <w:p w14:paraId="01D7D289"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A.1</w:t>
            </w:r>
          </w:p>
        </w:tc>
        <w:tc>
          <w:tcPr>
            <w:tcW w:w="1930" w:type="dxa"/>
            <w:vMerge w:val="restart"/>
          </w:tcPr>
          <w:p w14:paraId="4FB488B1"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Skupni prostori</w:t>
            </w:r>
          </w:p>
        </w:tc>
        <w:tc>
          <w:tcPr>
            <w:tcW w:w="4820" w:type="dxa"/>
          </w:tcPr>
          <w:p w14:paraId="5BECCD9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Sanitarije</w:t>
            </w:r>
          </w:p>
        </w:tc>
        <w:tc>
          <w:tcPr>
            <w:tcW w:w="1275" w:type="dxa"/>
          </w:tcPr>
          <w:p w14:paraId="2698CC50"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385,50</w:t>
            </w:r>
          </w:p>
        </w:tc>
      </w:tr>
      <w:tr w:rsidR="00A25BE3" w:rsidRPr="006166E3" w14:paraId="3BC0DD0E" w14:textId="77777777" w:rsidTr="00F63BB8">
        <w:tc>
          <w:tcPr>
            <w:tcW w:w="1042" w:type="dxa"/>
            <w:vMerge/>
          </w:tcPr>
          <w:p w14:paraId="73091F89"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400BC846" w14:textId="77777777" w:rsidR="00A25BE3" w:rsidRPr="006166E3" w:rsidRDefault="00A25BE3" w:rsidP="006166E3">
            <w:pPr>
              <w:spacing w:after="0" w:line="264" w:lineRule="auto"/>
              <w:jc w:val="both"/>
              <w:rPr>
                <w:rFonts w:cs="Arial"/>
                <w:color w:val="auto"/>
                <w:sz w:val="24"/>
                <w:szCs w:val="24"/>
              </w:rPr>
            </w:pPr>
          </w:p>
        </w:tc>
        <w:tc>
          <w:tcPr>
            <w:tcW w:w="4820" w:type="dxa"/>
          </w:tcPr>
          <w:p w14:paraId="1F0F08DD"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Stopnišča</w:t>
            </w:r>
          </w:p>
        </w:tc>
        <w:tc>
          <w:tcPr>
            <w:tcW w:w="1275" w:type="dxa"/>
          </w:tcPr>
          <w:p w14:paraId="1ED3BB30"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360,42</w:t>
            </w:r>
          </w:p>
        </w:tc>
      </w:tr>
      <w:tr w:rsidR="00A25BE3" w:rsidRPr="006166E3" w14:paraId="2C8E491E" w14:textId="77777777" w:rsidTr="00F63BB8">
        <w:tc>
          <w:tcPr>
            <w:tcW w:w="1042" w:type="dxa"/>
            <w:vMerge/>
          </w:tcPr>
          <w:p w14:paraId="70ED39E6"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57D32843" w14:textId="77777777" w:rsidR="00A25BE3" w:rsidRPr="006166E3" w:rsidRDefault="00A25BE3" w:rsidP="006166E3">
            <w:pPr>
              <w:spacing w:after="0" w:line="264" w:lineRule="auto"/>
              <w:jc w:val="both"/>
              <w:rPr>
                <w:rFonts w:cs="Arial"/>
                <w:color w:val="auto"/>
                <w:sz w:val="24"/>
                <w:szCs w:val="24"/>
              </w:rPr>
            </w:pPr>
          </w:p>
        </w:tc>
        <w:tc>
          <w:tcPr>
            <w:tcW w:w="4820" w:type="dxa"/>
          </w:tcPr>
          <w:p w14:paraId="5ABC67FB"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dvigali (bolj obremenjeni)</w:t>
            </w:r>
          </w:p>
        </w:tc>
        <w:tc>
          <w:tcPr>
            <w:tcW w:w="1275" w:type="dxa"/>
          </w:tcPr>
          <w:p w14:paraId="08EDF9A1"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917,65</w:t>
            </w:r>
          </w:p>
        </w:tc>
      </w:tr>
      <w:tr w:rsidR="00A25BE3" w:rsidRPr="006166E3" w14:paraId="7A5F2B39" w14:textId="77777777" w:rsidTr="00F63BB8">
        <w:tc>
          <w:tcPr>
            <w:tcW w:w="1042" w:type="dxa"/>
            <w:vMerge/>
          </w:tcPr>
          <w:p w14:paraId="6997BD24"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7D400596" w14:textId="77777777" w:rsidR="00A25BE3" w:rsidRPr="006166E3" w:rsidRDefault="00A25BE3" w:rsidP="006166E3">
            <w:pPr>
              <w:spacing w:after="0" w:line="264" w:lineRule="auto"/>
              <w:jc w:val="both"/>
              <w:rPr>
                <w:rFonts w:cs="Arial"/>
                <w:color w:val="auto"/>
                <w:sz w:val="24"/>
                <w:szCs w:val="24"/>
              </w:rPr>
            </w:pPr>
          </w:p>
        </w:tc>
        <w:tc>
          <w:tcPr>
            <w:tcW w:w="4820" w:type="dxa"/>
          </w:tcPr>
          <w:p w14:paraId="1C2340D5"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Dvigala (5 dvigal)</w:t>
            </w:r>
          </w:p>
        </w:tc>
        <w:tc>
          <w:tcPr>
            <w:tcW w:w="1275" w:type="dxa"/>
          </w:tcPr>
          <w:p w14:paraId="0F7AF03E"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12,77</w:t>
            </w:r>
          </w:p>
        </w:tc>
      </w:tr>
      <w:tr w:rsidR="00A25BE3" w:rsidRPr="006166E3" w14:paraId="5DC62FAB" w14:textId="77777777" w:rsidTr="00F63BB8">
        <w:tc>
          <w:tcPr>
            <w:tcW w:w="1042" w:type="dxa"/>
            <w:vMerge w:val="restart"/>
          </w:tcPr>
          <w:p w14:paraId="300A2C75"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A.2</w:t>
            </w:r>
          </w:p>
        </w:tc>
        <w:tc>
          <w:tcPr>
            <w:tcW w:w="1930" w:type="dxa"/>
            <w:vMerge w:val="restart"/>
          </w:tcPr>
          <w:p w14:paraId="11585CFF"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DSU</w:t>
            </w:r>
          </w:p>
        </w:tc>
        <w:tc>
          <w:tcPr>
            <w:tcW w:w="4820" w:type="dxa"/>
          </w:tcPr>
          <w:p w14:paraId="05F469F9"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1275" w:type="dxa"/>
          </w:tcPr>
          <w:p w14:paraId="0C9225F0"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831,95</w:t>
            </w:r>
          </w:p>
        </w:tc>
      </w:tr>
      <w:tr w:rsidR="00A25BE3" w:rsidRPr="006166E3" w14:paraId="24483169" w14:textId="77777777" w:rsidTr="00F63BB8">
        <w:tc>
          <w:tcPr>
            <w:tcW w:w="1042" w:type="dxa"/>
            <w:vMerge/>
          </w:tcPr>
          <w:p w14:paraId="171F97E7"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32133829" w14:textId="77777777" w:rsidR="00A25BE3" w:rsidRPr="006166E3" w:rsidRDefault="00A25BE3" w:rsidP="006166E3">
            <w:pPr>
              <w:spacing w:after="0" w:line="264" w:lineRule="auto"/>
              <w:jc w:val="both"/>
              <w:rPr>
                <w:rFonts w:cs="Arial"/>
                <w:color w:val="auto"/>
                <w:sz w:val="24"/>
                <w:szCs w:val="24"/>
              </w:rPr>
            </w:pPr>
          </w:p>
        </w:tc>
        <w:tc>
          <w:tcPr>
            <w:tcW w:w="4820" w:type="dxa"/>
          </w:tcPr>
          <w:p w14:paraId="265E3C10"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pisarnami (manj obremenjeni)</w:t>
            </w:r>
          </w:p>
        </w:tc>
        <w:tc>
          <w:tcPr>
            <w:tcW w:w="1275" w:type="dxa"/>
          </w:tcPr>
          <w:p w14:paraId="0832EA03"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236,34</w:t>
            </w:r>
          </w:p>
        </w:tc>
      </w:tr>
      <w:tr w:rsidR="00A25BE3" w:rsidRPr="006166E3" w14:paraId="4B0DEE37" w14:textId="77777777" w:rsidTr="00F63BB8">
        <w:tc>
          <w:tcPr>
            <w:tcW w:w="1042" w:type="dxa"/>
          </w:tcPr>
          <w:p w14:paraId="009C4517"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A.3</w:t>
            </w:r>
          </w:p>
        </w:tc>
        <w:tc>
          <w:tcPr>
            <w:tcW w:w="1930" w:type="dxa"/>
          </w:tcPr>
          <w:p w14:paraId="061342D3"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drugih najemnikov</w:t>
            </w:r>
          </w:p>
        </w:tc>
        <w:tc>
          <w:tcPr>
            <w:tcW w:w="4820" w:type="dxa"/>
          </w:tcPr>
          <w:p w14:paraId="2BF7465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 xml:space="preserve">Poslovni prostori v 8. nadstropju </w:t>
            </w:r>
          </w:p>
          <w:p w14:paraId="4853151D"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hodniki pred pisarnami)</w:t>
            </w:r>
          </w:p>
        </w:tc>
        <w:tc>
          <w:tcPr>
            <w:tcW w:w="1275" w:type="dxa"/>
          </w:tcPr>
          <w:p w14:paraId="365DE459"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264,34</w:t>
            </w:r>
          </w:p>
        </w:tc>
      </w:tr>
      <w:tr w:rsidR="00A25BE3" w:rsidRPr="006166E3" w14:paraId="49438E4D" w14:textId="77777777" w:rsidTr="00F63BB8">
        <w:tc>
          <w:tcPr>
            <w:tcW w:w="1042" w:type="dxa"/>
            <w:vMerge w:val="restart"/>
          </w:tcPr>
          <w:p w14:paraId="7078A38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A.4</w:t>
            </w:r>
          </w:p>
        </w:tc>
        <w:tc>
          <w:tcPr>
            <w:tcW w:w="1930" w:type="dxa"/>
            <w:vMerge w:val="restart"/>
          </w:tcPr>
          <w:p w14:paraId="5F271D74"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TIRS</w:t>
            </w:r>
          </w:p>
        </w:tc>
        <w:tc>
          <w:tcPr>
            <w:tcW w:w="4820" w:type="dxa"/>
          </w:tcPr>
          <w:p w14:paraId="7AA1E50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1275" w:type="dxa"/>
          </w:tcPr>
          <w:p w14:paraId="2FDCEB81"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1.100,63</w:t>
            </w:r>
          </w:p>
        </w:tc>
      </w:tr>
      <w:tr w:rsidR="00A25BE3" w:rsidRPr="006166E3" w14:paraId="14806BE6" w14:textId="77777777" w:rsidTr="00F63BB8">
        <w:tc>
          <w:tcPr>
            <w:tcW w:w="1042" w:type="dxa"/>
            <w:vMerge/>
          </w:tcPr>
          <w:p w14:paraId="3FB70307"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6AFC0253" w14:textId="77777777" w:rsidR="00A25BE3" w:rsidRPr="006166E3" w:rsidRDefault="00A25BE3" w:rsidP="006166E3">
            <w:pPr>
              <w:spacing w:after="0" w:line="264" w:lineRule="auto"/>
              <w:jc w:val="both"/>
              <w:rPr>
                <w:rFonts w:cs="Arial"/>
                <w:color w:val="auto"/>
                <w:sz w:val="24"/>
                <w:szCs w:val="24"/>
              </w:rPr>
            </w:pPr>
          </w:p>
        </w:tc>
        <w:tc>
          <w:tcPr>
            <w:tcW w:w="4820" w:type="dxa"/>
          </w:tcPr>
          <w:p w14:paraId="60F221B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pisarnami (manj obremenjeni)</w:t>
            </w:r>
          </w:p>
        </w:tc>
        <w:tc>
          <w:tcPr>
            <w:tcW w:w="1275" w:type="dxa"/>
          </w:tcPr>
          <w:p w14:paraId="4405259A"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257,17</w:t>
            </w:r>
          </w:p>
        </w:tc>
      </w:tr>
      <w:tr w:rsidR="00F63BB8" w:rsidRPr="006166E3" w14:paraId="5391F102" w14:textId="77777777" w:rsidTr="00C537CF">
        <w:tc>
          <w:tcPr>
            <w:tcW w:w="7792" w:type="dxa"/>
            <w:gridSpan w:val="3"/>
          </w:tcPr>
          <w:p w14:paraId="1DB82010"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Skupaj</w:t>
            </w:r>
          </w:p>
        </w:tc>
        <w:tc>
          <w:tcPr>
            <w:tcW w:w="1275" w:type="dxa"/>
          </w:tcPr>
          <w:p w14:paraId="3BB2C08F"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4.366,45</w:t>
            </w:r>
          </w:p>
        </w:tc>
      </w:tr>
    </w:tbl>
    <w:p w14:paraId="20D7C95F" w14:textId="77777777" w:rsidR="00E0424A" w:rsidRPr="006166E3" w:rsidRDefault="00E0424A" w:rsidP="006166E3">
      <w:pPr>
        <w:pStyle w:val="Style1"/>
        <w:adjustRightInd/>
        <w:spacing w:line="264" w:lineRule="auto"/>
        <w:ind w:left="567"/>
        <w:contextualSpacing/>
        <w:jc w:val="both"/>
        <w:rPr>
          <w:rFonts w:ascii="Cambria" w:hAnsi="Cambria" w:cs="Arial"/>
          <w:b/>
          <w:bCs/>
          <w:sz w:val="24"/>
          <w:szCs w:val="24"/>
        </w:rPr>
      </w:pPr>
    </w:p>
    <w:p w14:paraId="11550DB8" w14:textId="77777777" w:rsidR="001C60A2" w:rsidRPr="006166E3" w:rsidRDefault="001C60A2"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A.1</w:t>
      </w:r>
      <w:r w:rsidR="00B866EA" w:rsidRPr="006166E3">
        <w:rPr>
          <w:rFonts w:ascii="Cambria" w:hAnsi="Cambria" w:cs="Arial"/>
          <w:b/>
          <w:bCs/>
          <w:sz w:val="24"/>
          <w:szCs w:val="24"/>
        </w:rPr>
        <w:t xml:space="preserve"> Čiščenje skupnih prostorov</w:t>
      </w:r>
      <w:r w:rsidRPr="006166E3">
        <w:rPr>
          <w:rFonts w:ascii="Cambria" w:hAnsi="Cambria" w:cs="Arial"/>
          <w:b/>
          <w:bCs/>
          <w:sz w:val="24"/>
          <w:szCs w:val="24"/>
        </w:rPr>
        <w:t xml:space="preserve"> </w:t>
      </w:r>
    </w:p>
    <w:p w14:paraId="06FBF4E9" w14:textId="77777777" w:rsidR="001A41C7" w:rsidRPr="006166E3" w:rsidRDefault="001A41C7" w:rsidP="006166E3">
      <w:pPr>
        <w:spacing w:after="0" w:line="264" w:lineRule="auto"/>
        <w:ind w:left="993"/>
        <w:contextualSpacing/>
        <w:jc w:val="both"/>
        <w:rPr>
          <w:rStyle w:val="CharacterStyle1"/>
          <w:rFonts w:ascii="Cambria" w:hAnsi="Cambria"/>
          <w:color w:val="auto"/>
          <w:sz w:val="24"/>
          <w:szCs w:val="24"/>
        </w:rPr>
      </w:pPr>
      <w:r w:rsidRPr="006166E3">
        <w:rPr>
          <w:rStyle w:val="CharacterStyle1"/>
          <w:rFonts w:ascii="Cambria" w:hAnsi="Cambria"/>
          <w:color w:val="auto"/>
          <w:sz w:val="24"/>
          <w:szCs w:val="24"/>
        </w:rPr>
        <w:t xml:space="preserve">Čiščenje skupnih prostorov in okolice </w:t>
      </w:r>
      <w:r w:rsidR="00E738E0" w:rsidRPr="006166E3">
        <w:rPr>
          <w:rStyle w:val="CharacterStyle1"/>
          <w:rFonts w:ascii="Cambria" w:hAnsi="Cambria"/>
          <w:color w:val="auto"/>
          <w:sz w:val="24"/>
          <w:szCs w:val="24"/>
        </w:rPr>
        <w:t>zajema</w:t>
      </w:r>
      <w:r w:rsidRPr="006166E3">
        <w:rPr>
          <w:rFonts w:cs="Arial"/>
          <w:color w:val="auto"/>
          <w:sz w:val="24"/>
          <w:szCs w:val="24"/>
        </w:rPr>
        <w:t xml:space="preserve"> čiščenje sanitarij, stopnišč, hodnikov (vertikalnih komunikacij), dvigal ter čiščenje okolice poslovne stavbe (ploščad in dovozne poti)</w:t>
      </w:r>
      <w:r w:rsidR="00E738E0" w:rsidRPr="006166E3">
        <w:rPr>
          <w:rFonts w:cs="Arial"/>
          <w:color w:val="auto"/>
          <w:sz w:val="24"/>
          <w:szCs w:val="24"/>
        </w:rPr>
        <w:t xml:space="preserve"> in obsega</w:t>
      </w:r>
      <w:r w:rsidRPr="006166E3">
        <w:rPr>
          <w:rStyle w:val="CharacterStyle1"/>
          <w:rFonts w:ascii="Cambria" w:hAnsi="Cambria"/>
          <w:color w:val="auto"/>
          <w:sz w:val="24"/>
          <w:szCs w:val="24"/>
        </w:rPr>
        <w:t>:</w:t>
      </w:r>
    </w:p>
    <w:p w14:paraId="0AEF3071" w14:textId="77777777" w:rsidR="001A41C7" w:rsidRPr="006166E3" w:rsidRDefault="001A41C7" w:rsidP="006166E3">
      <w:pPr>
        <w:pStyle w:val="Style1"/>
        <w:adjustRightInd/>
        <w:spacing w:line="264" w:lineRule="auto"/>
        <w:ind w:left="993" w:right="432"/>
        <w:contextualSpacing/>
        <w:jc w:val="both"/>
        <w:rPr>
          <w:rStyle w:val="CharacterStyle1"/>
          <w:rFonts w:ascii="Cambria" w:hAnsi="Cambria"/>
          <w:sz w:val="24"/>
          <w:szCs w:val="24"/>
        </w:rPr>
      </w:pPr>
      <w:r w:rsidRPr="006166E3">
        <w:rPr>
          <w:rStyle w:val="CharacterStyle1"/>
          <w:rFonts w:ascii="Cambria" w:hAnsi="Cambria"/>
          <w:sz w:val="24"/>
          <w:szCs w:val="24"/>
        </w:rPr>
        <w:t>DNEVNA OPRAVILA:</w:t>
      </w:r>
    </w:p>
    <w:p w14:paraId="15220F75" w14:textId="77777777" w:rsidR="00BF5A9C" w:rsidRPr="006166E3" w:rsidRDefault="00BF5A9C" w:rsidP="00BF5A9C">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strojno brisanje marmorja v vhodni avli in atriju;</w:t>
      </w:r>
    </w:p>
    <w:p w14:paraId="56B7BC04" w14:textId="77777777" w:rsidR="00BF5A9C" w:rsidRPr="006166E3" w:rsidRDefault="00BF5A9C" w:rsidP="00BF5A9C">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pometanje in brisanje glavnih stopnišč;</w:t>
      </w:r>
    </w:p>
    <w:p w14:paraId="61B4CE5A" w14:textId="77777777" w:rsidR="008B4D9A" w:rsidRDefault="001A41C7" w:rsidP="006740C8">
      <w:pPr>
        <w:pStyle w:val="Style1"/>
        <w:numPr>
          <w:ilvl w:val="0"/>
          <w:numId w:val="84"/>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pometanje</w:t>
      </w:r>
      <w:r w:rsidR="00BF5A9C">
        <w:rPr>
          <w:rFonts w:ascii="Cambria" w:hAnsi="Cambria" w:cs="Arial"/>
          <w:sz w:val="24"/>
          <w:szCs w:val="24"/>
        </w:rPr>
        <w:t xml:space="preserve"> ali</w:t>
      </w:r>
      <w:r w:rsidRPr="003C79A8">
        <w:rPr>
          <w:rFonts w:ascii="Cambria" w:hAnsi="Cambria" w:cs="Arial"/>
          <w:sz w:val="24"/>
          <w:szCs w:val="24"/>
        </w:rPr>
        <w:t xml:space="preserve"> sesanje, </w:t>
      </w:r>
      <w:r w:rsidR="00BF5A9C" w:rsidRPr="0027325A">
        <w:rPr>
          <w:rFonts w:ascii="Cambria" w:hAnsi="Cambria" w:cs="Arial"/>
          <w:sz w:val="24"/>
          <w:szCs w:val="24"/>
        </w:rPr>
        <w:t>oz. mok</w:t>
      </w:r>
      <w:r w:rsidR="00BF5A9C" w:rsidRPr="006166E3">
        <w:rPr>
          <w:rFonts w:ascii="Cambria" w:hAnsi="Cambria" w:cs="Arial"/>
          <w:sz w:val="24"/>
          <w:szCs w:val="24"/>
        </w:rPr>
        <w:t>ro brisanje talnih površin</w:t>
      </w:r>
      <w:r w:rsidR="00BF5A9C">
        <w:rPr>
          <w:rFonts w:ascii="Cambria" w:hAnsi="Cambria" w:cs="Arial"/>
          <w:sz w:val="24"/>
          <w:szCs w:val="24"/>
        </w:rPr>
        <w:t xml:space="preserve"> </w:t>
      </w:r>
      <w:r w:rsidR="009D15DC">
        <w:rPr>
          <w:rFonts w:ascii="Cambria" w:hAnsi="Cambria" w:cs="Arial"/>
          <w:sz w:val="24"/>
          <w:szCs w:val="24"/>
        </w:rPr>
        <w:t xml:space="preserve">drugih skupnih prostorov </w:t>
      </w:r>
      <w:r w:rsidR="00BF5A9C">
        <w:rPr>
          <w:rFonts w:ascii="Cambria" w:hAnsi="Cambria" w:cs="Arial"/>
          <w:sz w:val="24"/>
          <w:szCs w:val="24"/>
        </w:rPr>
        <w:t>(sesanje oz. mokro brisanje se izvede najmanj 1-krat tedensko);</w:t>
      </w:r>
    </w:p>
    <w:p w14:paraId="705D37EC" w14:textId="77777777" w:rsidR="00BF5A9C" w:rsidRPr="006166E3" w:rsidRDefault="009D15DC" w:rsidP="00BF5A9C">
      <w:pPr>
        <w:pStyle w:val="Style1"/>
        <w:numPr>
          <w:ilvl w:val="0"/>
          <w:numId w:val="84"/>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brisanje vrat (zlasti madežev in odtisov)</w:t>
      </w:r>
      <w:r>
        <w:rPr>
          <w:rFonts w:ascii="Cambria" w:hAnsi="Cambria" w:cs="Arial"/>
          <w:sz w:val="24"/>
          <w:szCs w:val="24"/>
        </w:rPr>
        <w:t xml:space="preserve"> in </w:t>
      </w:r>
      <w:r w:rsidR="00BF5A9C" w:rsidRPr="006166E3">
        <w:rPr>
          <w:rFonts w:ascii="Cambria" w:hAnsi="Cambria" w:cs="Arial"/>
          <w:sz w:val="24"/>
          <w:szCs w:val="24"/>
        </w:rPr>
        <w:t xml:space="preserve">odstranjevanje madežev, </w:t>
      </w:r>
      <w:r w:rsidR="00BF5A9C" w:rsidRPr="006166E3">
        <w:rPr>
          <w:rFonts w:ascii="Cambria" w:hAnsi="Cambria" w:cs="Arial"/>
          <w:sz w:val="24"/>
          <w:szCs w:val="24"/>
        </w:rPr>
        <w:lastRenderedPageBreak/>
        <w:t xml:space="preserve">odtisov in umazanije s steklenih površin in lesa (vrata, lesene obloge ipd.); </w:t>
      </w:r>
    </w:p>
    <w:p w14:paraId="433741C9" w14:textId="77777777" w:rsidR="001A41C7" w:rsidRPr="003C79A8" w:rsidRDefault="00BF5A9C" w:rsidP="006740C8">
      <w:pPr>
        <w:pStyle w:val="Style1"/>
        <w:numPr>
          <w:ilvl w:val="0"/>
          <w:numId w:val="84"/>
        </w:numPr>
        <w:adjustRightInd/>
        <w:spacing w:line="264" w:lineRule="auto"/>
        <w:ind w:right="144"/>
        <w:contextualSpacing/>
        <w:jc w:val="both"/>
        <w:rPr>
          <w:rFonts w:ascii="Cambria" w:hAnsi="Cambria" w:cs="Arial"/>
          <w:sz w:val="24"/>
          <w:szCs w:val="24"/>
        </w:rPr>
      </w:pPr>
      <w:r>
        <w:rPr>
          <w:rFonts w:ascii="Cambria" w:hAnsi="Cambria" w:cs="Arial"/>
          <w:sz w:val="24"/>
          <w:szCs w:val="24"/>
        </w:rPr>
        <w:t xml:space="preserve">brisanje </w:t>
      </w:r>
      <w:r w:rsidR="008B4D9A">
        <w:rPr>
          <w:rFonts w:ascii="Cambria" w:hAnsi="Cambria" w:cs="Arial"/>
          <w:sz w:val="24"/>
          <w:szCs w:val="24"/>
        </w:rPr>
        <w:t xml:space="preserve">(prostih) </w:t>
      </w:r>
      <w:r w:rsidR="00A365E5">
        <w:rPr>
          <w:rFonts w:ascii="Cambria" w:hAnsi="Cambria" w:cs="Arial"/>
          <w:sz w:val="24"/>
          <w:szCs w:val="24"/>
        </w:rPr>
        <w:t xml:space="preserve">delovnih površin </w:t>
      </w:r>
      <w:r w:rsidR="008B4D9A">
        <w:rPr>
          <w:rFonts w:ascii="Cambria" w:hAnsi="Cambria" w:cs="Arial"/>
          <w:sz w:val="24"/>
          <w:szCs w:val="24"/>
        </w:rPr>
        <w:t xml:space="preserve">in miz </w:t>
      </w:r>
      <w:r w:rsidR="00A365E5">
        <w:rPr>
          <w:rFonts w:ascii="Cambria" w:hAnsi="Cambria" w:cs="Arial"/>
          <w:sz w:val="24"/>
          <w:szCs w:val="24"/>
        </w:rPr>
        <w:t>(recepcija, avla)</w:t>
      </w:r>
      <w:r>
        <w:rPr>
          <w:rFonts w:ascii="Cambria" w:hAnsi="Cambria" w:cs="Arial"/>
          <w:sz w:val="24"/>
          <w:szCs w:val="24"/>
        </w:rPr>
        <w:t>, stikal, tipk dvigal</w:t>
      </w:r>
      <w:r w:rsidR="003C79A8">
        <w:rPr>
          <w:rFonts w:ascii="Cambria" w:hAnsi="Cambria" w:cs="Arial"/>
          <w:sz w:val="24"/>
          <w:szCs w:val="24"/>
        </w:rPr>
        <w:t>;</w:t>
      </w:r>
    </w:p>
    <w:p w14:paraId="39E388F9" w14:textId="77777777" w:rsidR="003C79A8" w:rsidRPr="0027325A"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p</w:t>
      </w:r>
      <w:r w:rsidR="00E738E0" w:rsidRPr="006166E3">
        <w:rPr>
          <w:rFonts w:ascii="Cambria" w:hAnsi="Cambria" w:cs="Arial"/>
          <w:sz w:val="24"/>
          <w:szCs w:val="24"/>
        </w:rPr>
        <w:t>raznjenje</w:t>
      </w:r>
      <w:r w:rsidR="003C79A8">
        <w:rPr>
          <w:rFonts w:ascii="Cambria" w:hAnsi="Cambria" w:cs="Arial"/>
          <w:sz w:val="24"/>
          <w:szCs w:val="24"/>
        </w:rPr>
        <w:t xml:space="preserve"> in čiščenje</w:t>
      </w:r>
      <w:r w:rsidR="00E738E0" w:rsidRPr="006166E3">
        <w:rPr>
          <w:rFonts w:ascii="Cambria" w:hAnsi="Cambria" w:cs="Arial"/>
          <w:sz w:val="24"/>
          <w:szCs w:val="24"/>
        </w:rPr>
        <w:t xml:space="preserve"> </w:t>
      </w:r>
      <w:r w:rsidR="00BF5A9C">
        <w:rPr>
          <w:rFonts w:ascii="Cambria" w:hAnsi="Cambria" w:cs="Arial"/>
          <w:sz w:val="24"/>
          <w:szCs w:val="24"/>
        </w:rPr>
        <w:t>pepelnikov</w:t>
      </w:r>
      <w:r w:rsidR="00BF5A9C" w:rsidRPr="006166E3">
        <w:rPr>
          <w:rFonts w:ascii="Cambria" w:hAnsi="Cambria" w:cs="Arial"/>
          <w:sz w:val="24"/>
          <w:szCs w:val="24"/>
        </w:rPr>
        <w:t xml:space="preserve"> </w:t>
      </w:r>
      <w:r w:rsidR="00BF5A9C">
        <w:rPr>
          <w:rFonts w:ascii="Cambria" w:hAnsi="Cambria" w:cs="Arial"/>
          <w:sz w:val="24"/>
          <w:szCs w:val="24"/>
        </w:rPr>
        <w:t xml:space="preserve">in </w:t>
      </w:r>
      <w:r w:rsidR="00E738E0" w:rsidRPr="006166E3">
        <w:rPr>
          <w:rFonts w:ascii="Cambria" w:hAnsi="Cambria" w:cs="Arial"/>
          <w:sz w:val="24"/>
          <w:szCs w:val="24"/>
        </w:rPr>
        <w:t>košev ter zbiranje, odnašanje in ločeno odlaganje v sm</w:t>
      </w:r>
      <w:r w:rsidR="00E738E0" w:rsidRPr="0027325A">
        <w:rPr>
          <w:rFonts w:ascii="Cambria" w:hAnsi="Cambria" w:cs="Arial"/>
          <w:sz w:val="24"/>
          <w:szCs w:val="24"/>
        </w:rPr>
        <w:t>etnjake po sistemu ločenega zbiranja odpadkov</w:t>
      </w:r>
      <w:r w:rsidR="001A41C7" w:rsidRPr="0027325A">
        <w:rPr>
          <w:rFonts w:ascii="Cambria" w:hAnsi="Cambria" w:cs="Arial"/>
          <w:sz w:val="24"/>
          <w:szCs w:val="24"/>
        </w:rPr>
        <w:t xml:space="preserve">; </w:t>
      </w:r>
    </w:p>
    <w:p w14:paraId="690A80D6" w14:textId="77777777" w:rsidR="001A41C7" w:rsidRPr="0027325A" w:rsidRDefault="003C79A8" w:rsidP="006740C8">
      <w:pPr>
        <w:pStyle w:val="Style1"/>
        <w:numPr>
          <w:ilvl w:val="0"/>
          <w:numId w:val="84"/>
        </w:numPr>
        <w:adjustRightInd/>
        <w:spacing w:line="264" w:lineRule="auto"/>
        <w:ind w:right="144"/>
        <w:contextualSpacing/>
        <w:jc w:val="both"/>
        <w:rPr>
          <w:rFonts w:ascii="Cambria" w:hAnsi="Cambria" w:cs="Arial"/>
          <w:sz w:val="24"/>
          <w:szCs w:val="24"/>
        </w:rPr>
      </w:pPr>
      <w:r w:rsidRPr="0027325A">
        <w:rPr>
          <w:rFonts w:ascii="Cambria" w:hAnsi="Cambria" w:cs="Arial"/>
          <w:sz w:val="24"/>
          <w:szCs w:val="24"/>
        </w:rPr>
        <w:t xml:space="preserve">čiščenje </w:t>
      </w:r>
      <w:r w:rsidR="0011405D" w:rsidRPr="0027325A">
        <w:rPr>
          <w:rFonts w:ascii="Cambria" w:hAnsi="Cambria" w:cs="Arial"/>
          <w:sz w:val="24"/>
          <w:szCs w:val="24"/>
        </w:rPr>
        <w:t>sanitarij</w:t>
      </w:r>
      <w:r w:rsidR="00A365E5" w:rsidRPr="0027325A">
        <w:rPr>
          <w:rFonts w:ascii="Cambria" w:hAnsi="Cambria" w:cs="Arial"/>
          <w:sz w:val="24"/>
          <w:szCs w:val="24"/>
        </w:rPr>
        <w:t>, vključno z mokrim brisanjem tal</w:t>
      </w:r>
      <w:r w:rsidRPr="0027325A">
        <w:rPr>
          <w:rFonts w:ascii="Cambria" w:hAnsi="Cambria" w:cs="Arial"/>
          <w:sz w:val="24"/>
          <w:szCs w:val="24"/>
        </w:rPr>
        <w:t>;</w:t>
      </w:r>
    </w:p>
    <w:p w14:paraId="52FD7D6A" w14:textId="77777777" w:rsidR="001A41C7" w:rsidRPr="006166E3"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d</w:t>
      </w:r>
      <w:r w:rsidR="00E738E0" w:rsidRPr="006166E3">
        <w:rPr>
          <w:rFonts w:ascii="Cambria" w:hAnsi="Cambria" w:cs="Arial"/>
          <w:sz w:val="24"/>
          <w:szCs w:val="24"/>
        </w:rPr>
        <w:t>o</w:t>
      </w:r>
      <w:r w:rsidR="001A41C7" w:rsidRPr="006166E3">
        <w:rPr>
          <w:rFonts w:ascii="Cambria" w:hAnsi="Cambria" w:cs="Arial"/>
          <w:sz w:val="24"/>
          <w:szCs w:val="24"/>
        </w:rPr>
        <w:t xml:space="preserve">dajanje toaletnega papirja, mila, dišav in brisač; </w:t>
      </w:r>
    </w:p>
    <w:p w14:paraId="61C12605" w14:textId="77777777" w:rsidR="009D15DC" w:rsidRDefault="009D15DC" w:rsidP="009D15DC">
      <w:pPr>
        <w:pStyle w:val="Style1"/>
        <w:numPr>
          <w:ilvl w:val="0"/>
          <w:numId w:val="84"/>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brisanje prahu</w:t>
      </w:r>
      <w:r w:rsidRPr="008B4D9A">
        <w:rPr>
          <w:rFonts w:ascii="Cambria" w:hAnsi="Cambria" w:cs="Arial"/>
          <w:sz w:val="24"/>
          <w:szCs w:val="24"/>
        </w:rPr>
        <w:t xml:space="preserve"> </w:t>
      </w:r>
      <w:r w:rsidRPr="003C79A8">
        <w:rPr>
          <w:rFonts w:ascii="Cambria" w:hAnsi="Cambria" w:cs="Arial"/>
          <w:sz w:val="24"/>
          <w:szCs w:val="24"/>
        </w:rPr>
        <w:t>in ometanje pajčevin</w:t>
      </w:r>
      <w:r>
        <w:rPr>
          <w:rFonts w:ascii="Cambria" w:hAnsi="Cambria" w:cs="Arial"/>
          <w:sz w:val="24"/>
          <w:szCs w:val="24"/>
        </w:rPr>
        <w:t>;</w:t>
      </w:r>
    </w:p>
    <w:p w14:paraId="49DC77D7" w14:textId="77777777" w:rsidR="001A41C7" w:rsidRPr="006166E3"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p</w:t>
      </w:r>
      <w:r w:rsidR="001A41C7" w:rsidRPr="006166E3">
        <w:rPr>
          <w:rFonts w:ascii="Cambria" w:hAnsi="Cambria" w:cs="Arial"/>
          <w:sz w:val="24"/>
          <w:szCs w:val="24"/>
        </w:rPr>
        <w:t xml:space="preserve">rezračevanje </w:t>
      </w:r>
      <w:r w:rsidR="004B53C4" w:rsidRPr="006166E3">
        <w:rPr>
          <w:rFonts w:ascii="Cambria" w:hAnsi="Cambria" w:cs="Arial"/>
          <w:sz w:val="24"/>
          <w:szCs w:val="24"/>
        </w:rPr>
        <w:t xml:space="preserve">skupnih </w:t>
      </w:r>
      <w:r w:rsidR="001A41C7" w:rsidRPr="006166E3">
        <w:rPr>
          <w:rFonts w:ascii="Cambria" w:hAnsi="Cambria" w:cs="Arial"/>
          <w:sz w:val="24"/>
          <w:szCs w:val="24"/>
        </w:rPr>
        <w:t>prostorov;</w:t>
      </w:r>
    </w:p>
    <w:p w14:paraId="29EE4DC5" w14:textId="77777777" w:rsidR="001A41C7" w:rsidRPr="00A365E5"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i</w:t>
      </w:r>
      <w:r w:rsidR="001A41C7" w:rsidRPr="00A365E5">
        <w:rPr>
          <w:rFonts w:ascii="Cambria" w:hAnsi="Cambria" w:cs="Arial"/>
          <w:sz w:val="24"/>
          <w:szCs w:val="24"/>
        </w:rPr>
        <w:t xml:space="preserve">ščenje </w:t>
      </w:r>
      <w:r w:rsidR="00E738E0" w:rsidRPr="00A365E5">
        <w:rPr>
          <w:rFonts w:ascii="Cambria" w:hAnsi="Cambria" w:cs="Arial"/>
          <w:sz w:val="24"/>
          <w:szCs w:val="24"/>
        </w:rPr>
        <w:t>okolice, zlasti</w:t>
      </w:r>
      <w:r w:rsidR="001A41C7" w:rsidRPr="00A365E5">
        <w:rPr>
          <w:rFonts w:ascii="Cambria" w:hAnsi="Cambria" w:cs="Arial"/>
          <w:sz w:val="24"/>
          <w:szCs w:val="24"/>
        </w:rPr>
        <w:t xml:space="preserve"> pobiranje odpadkov na zunanjih površinah</w:t>
      </w:r>
      <w:r w:rsidR="00E738E0" w:rsidRPr="00A365E5">
        <w:rPr>
          <w:rFonts w:ascii="Cambria" w:hAnsi="Cambria" w:cs="Arial"/>
          <w:sz w:val="24"/>
          <w:szCs w:val="24"/>
        </w:rPr>
        <w:t xml:space="preserve"> in</w:t>
      </w:r>
      <w:r w:rsidR="000412B1" w:rsidRPr="00A365E5">
        <w:rPr>
          <w:rFonts w:ascii="Cambria" w:hAnsi="Cambria" w:cs="Arial"/>
          <w:sz w:val="24"/>
          <w:szCs w:val="24"/>
        </w:rPr>
        <w:t xml:space="preserve"> pometanje, v zimskem času tudi posipavanje </w:t>
      </w:r>
      <w:r w:rsidR="00812079" w:rsidRPr="00A365E5">
        <w:rPr>
          <w:rFonts w:ascii="Cambria" w:hAnsi="Cambria" w:cs="Arial"/>
          <w:sz w:val="24"/>
          <w:szCs w:val="24"/>
        </w:rPr>
        <w:t>ploščadi, dovoznih poti in stopnišč, ki pripadajo poslovni stavbi, s soljo.</w:t>
      </w:r>
    </w:p>
    <w:p w14:paraId="362A502A" w14:textId="77777777" w:rsidR="001A41C7" w:rsidRPr="006166E3" w:rsidRDefault="001A41C7" w:rsidP="006166E3">
      <w:pPr>
        <w:pStyle w:val="Style1"/>
        <w:adjustRightInd/>
        <w:spacing w:line="264" w:lineRule="auto"/>
        <w:ind w:left="993" w:right="360"/>
        <w:contextualSpacing/>
        <w:jc w:val="both"/>
        <w:rPr>
          <w:rFonts w:ascii="Cambria" w:hAnsi="Cambria" w:cs="Arial"/>
          <w:sz w:val="24"/>
          <w:szCs w:val="24"/>
        </w:rPr>
      </w:pPr>
      <w:r w:rsidRPr="00A365E5">
        <w:rPr>
          <w:rFonts w:ascii="Cambria" w:hAnsi="Cambria" w:cs="Arial"/>
          <w:sz w:val="24"/>
          <w:szCs w:val="24"/>
        </w:rPr>
        <w:t>TEDENSKA OPRAVILA:</w:t>
      </w:r>
    </w:p>
    <w:p w14:paraId="10522DAF" w14:textId="77777777" w:rsidR="001A41C7" w:rsidRPr="006166E3" w:rsidRDefault="004D6DFE" w:rsidP="006740C8">
      <w:pPr>
        <w:pStyle w:val="Style1"/>
        <w:numPr>
          <w:ilvl w:val="0"/>
          <w:numId w:val="85"/>
        </w:numPr>
        <w:adjustRightInd/>
        <w:spacing w:line="264" w:lineRule="auto"/>
        <w:ind w:right="360"/>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iščenje notranjih okenskih polic in okenskih okvirjev</w:t>
      </w:r>
      <w:r w:rsidR="00E738E0" w:rsidRPr="006166E3">
        <w:rPr>
          <w:rFonts w:ascii="Cambria" w:hAnsi="Cambria" w:cs="Arial"/>
          <w:sz w:val="24"/>
          <w:szCs w:val="24"/>
        </w:rPr>
        <w:t>;</w:t>
      </w:r>
    </w:p>
    <w:p w14:paraId="3BAF3E8F" w14:textId="77777777" w:rsidR="001A41C7" w:rsidRPr="006166E3" w:rsidRDefault="004D6DFE" w:rsidP="006740C8">
      <w:pPr>
        <w:pStyle w:val="Style1"/>
        <w:numPr>
          <w:ilvl w:val="0"/>
          <w:numId w:val="85"/>
        </w:numPr>
        <w:adjustRightInd/>
        <w:spacing w:line="264" w:lineRule="auto"/>
        <w:ind w:right="360"/>
        <w:contextualSpacing/>
        <w:jc w:val="both"/>
        <w:rPr>
          <w:rFonts w:ascii="Cambria" w:hAnsi="Cambria" w:cs="Arial"/>
          <w:sz w:val="24"/>
          <w:szCs w:val="24"/>
        </w:rPr>
      </w:pPr>
      <w:r w:rsidRPr="006166E3">
        <w:rPr>
          <w:rFonts w:ascii="Cambria" w:hAnsi="Cambria" w:cs="Arial"/>
          <w:sz w:val="24"/>
          <w:szCs w:val="24"/>
        </w:rPr>
        <w:t>z</w:t>
      </w:r>
      <w:r w:rsidR="001A41C7" w:rsidRPr="006166E3">
        <w:rPr>
          <w:rFonts w:ascii="Cambria" w:hAnsi="Cambria" w:cs="Arial"/>
          <w:sz w:val="24"/>
          <w:szCs w:val="24"/>
        </w:rPr>
        <w:t>alivanje rož v skupnih prostorih (recepcija, preddverje dvorane)</w:t>
      </w:r>
      <w:r w:rsidR="00E738E0" w:rsidRPr="006166E3">
        <w:rPr>
          <w:rFonts w:ascii="Cambria" w:hAnsi="Cambria" w:cs="Arial"/>
          <w:sz w:val="24"/>
          <w:szCs w:val="24"/>
        </w:rPr>
        <w:t>.</w:t>
      </w:r>
    </w:p>
    <w:p w14:paraId="4CFFBF54" w14:textId="77777777" w:rsidR="001A41C7" w:rsidRPr="006166E3" w:rsidRDefault="001A41C7" w:rsidP="006166E3">
      <w:pPr>
        <w:pStyle w:val="Style1"/>
        <w:spacing w:line="264" w:lineRule="auto"/>
        <w:ind w:left="993" w:right="360"/>
        <w:contextualSpacing/>
        <w:rPr>
          <w:rFonts w:ascii="Cambria" w:hAnsi="Cambria" w:cs="Arial"/>
          <w:sz w:val="24"/>
          <w:szCs w:val="24"/>
        </w:rPr>
      </w:pPr>
      <w:r w:rsidRPr="006166E3">
        <w:rPr>
          <w:rFonts w:ascii="Cambria" w:hAnsi="Cambria" w:cs="Arial"/>
          <w:sz w:val="24"/>
          <w:szCs w:val="24"/>
        </w:rPr>
        <w:t>MESEČNA OPRAVILA:</w:t>
      </w:r>
    </w:p>
    <w:p w14:paraId="0A5BC905" w14:textId="77777777" w:rsidR="001A41C7" w:rsidRPr="006166E3" w:rsidRDefault="004D6DFE" w:rsidP="006740C8">
      <w:pPr>
        <w:pStyle w:val="Style1"/>
        <w:numPr>
          <w:ilvl w:val="0"/>
          <w:numId w:val="86"/>
        </w:numPr>
        <w:adjustRightInd/>
        <w:spacing w:line="264" w:lineRule="auto"/>
        <w:ind w:right="360"/>
        <w:contextualSpacing/>
        <w:jc w:val="both"/>
        <w:rPr>
          <w:rFonts w:ascii="Cambria" w:hAnsi="Cambria" w:cs="Arial"/>
          <w:sz w:val="24"/>
          <w:szCs w:val="24"/>
        </w:rPr>
      </w:pPr>
      <w:r w:rsidRPr="006166E3">
        <w:rPr>
          <w:rFonts w:ascii="Cambria" w:hAnsi="Cambria" w:cs="Arial"/>
          <w:sz w:val="24"/>
          <w:szCs w:val="24"/>
        </w:rPr>
        <w:t>t</w:t>
      </w:r>
      <w:r w:rsidR="001A41C7" w:rsidRPr="006166E3">
        <w:rPr>
          <w:rFonts w:ascii="Cambria" w:hAnsi="Cambria" w:cs="Arial"/>
          <w:sz w:val="24"/>
          <w:szCs w:val="24"/>
        </w:rPr>
        <w:t xml:space="preserve">emeljito čiščenje </w:t>
      </w:r>
      <w:r w:rsidR="00A365E5">
        <w:rPr>
          <w:rFonts w:ascii="Cambria" w:hAnsi="Cambria" w:cs="Arial"/>
          <w:sz w:val="24"/>
          <w:szCs w:val="24"/>
        </w:rPr>
        <w:t xml:space="preserve">pohištva in </w:t>
      </w:r>
      <w:r w:rsidR="001A41C7" w:rsidRPr="006166E3">
        <w:rPr>
          <w:rFonts w:ascii="Cambria" w:hAnsi="Cambria" w:cs="Arial"/>
          <w:sz w:val="24"/>
          <w:szCs w:val="24"/>
        </w:rPr>
        <w:t>vrat</w:t>
      </w:r>
      <w:r w:rsidR="00E738E0" w:rsidRPr="006166E3">
        <w:rPr>
          <w:rFonts w:ascii="Cambria" w:hAnsi="Cambria" w:cs="Arial"/>
          <w:sz w:val="24"/>
          <w:szCs w:val="24"/>
        </w:rPr>
        <w:t>.</w:t>
      </w:r>
    </w:p>
    <w:p w14:paraId="7E3B6D93" w14:textId="77777777" w:rsidR="00C537CF" w:rsidRPr="006166E3" w:rsidRDefault="00C537CF" w:rsidP="006166E3">
      <w:pPr>
        <w:pStyle w:val="Style1"/>
        <w:adjustRightInd/>
        <w:spacing w:line="264" w:lineRule="auto"/>
        <w:ind w:left="567"/>
        <w:contextualSpacing/>
        <w:jc w:val="both"/>
        <w:rPr>
          <w:rFonts w:ascii="Cambria" w:hAnsi="Cambria" w:cs="Arial"/>
          <w:b/>
          <w:bCs/>
          <w:sz w:val="24"/>
          <w:szCs w:val="24"/>
        </w:rPr>
      </w:pPr>
    </w:p>
    <w:p w14:paraId="48E79969" w14:textId="77777777" w:rsidR="001C60A2"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w:t>
      </w:r>
      <w:r w:rsidR="001C60A2" w:rsidRPr="006166E3">
        <w:rPr>
          <w:rFonts w:ascii="Cambria" w:hAnsi="Cambria" w:cs="Arial"/>
          <w:b/>
          <w:bCs/>
          <w:sz w:val="24"/>
          <w:szCs w:val="24"/>
        </w:rPr>
        <w:t>.2</w:t>
      </w:r>
      <w:r w:rsidRPr="006166E3">
        <w:rPr>
          <w:rFonts w:ascii="Cambria" w:hAnsi="Cambria" w:cs="Arial"/>
          <w:b/>
          <w:bCs/>
          <w:sz w:val="24"/>
          <w:szCs w:val="24"/>
        </w:rPr>
        <w:t xml:space="preserve"> Čiščenje prostorov DSU</w:t>
      </w:r>
    </w:p>
    <w:p w14:paraId="77F53878"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A.3 Čiščenje prostorov drugih najemnikov</w:t>
      </w:r>
    </w:p>
    <w:p w14:paraId="15843FF1"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A.4 Čiščenje prostorov TIRS</w:t>
      </w:r>
    </w:p>
    <w:p w14:paraId="0D95CD35" w14:textId="77777777" w:rsidR="001A41C7" w:rsidRPr="006166E3" w:rsidRDefault="001A41C7"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Čiščenje prostorov </w:t>
      </w:r>
      <w:r w:rsidR="00C537CF" w:rsidRPr="006166E3">
        <w:rPr>
          <w:rStyle w:val="CharacterStyle1"/>
          <w:rFonts w:ascii="Cambria" w:hAnsi="Cambria"/>
          <w:sz w:val="24"/>
          <w:szCs w:val="24"/>
        </w:rPr>
        <w:t>DSU</w:t>
      </w:r>
      <w:r w:rsidR="00BF22DF" w:rsidRPr="006166E3">
        <w:rPr>
          <w:rStyle w:val="CharacterStyle1"/>
          <w:rFonts w:ascii="Cambria" w:hAnsi="Cambria"/>
          <w:sz w:val="24"/>
          <w:szCs w:val="24"/>
        </w:rPr>
        <w:t xml:space="preserve"> (A.2)</w:t>
      </w:r>
      <w:r w:rsidR="00C537CF" w:rsidRPr="006166E3">
        <w:rPr>
          <w:rStyle w:val="CharacterStyle1"/>
          <w:rFonts w:ascii="Cambria" w:hAnsi="Cambria"/>
          <w:sz w:val="24"/>
          <w:szCs w:val="24"/>
        </w:rPr>
        <w:t xml:space="preserve">, </w:t>
      </w:r>
      <w:r w:rsidR="00BF22DF" w:rsidRPr="006166E3">
        <w:rPr>
          <w:rStyle w:val="CharacterStyle1"/>
          <w:rFonts w:ascii="Cambria" w:hAnsi="Cambria"/>
          <w:sz w:val="24"/>
          <w:szCs w:val="24"/>
        </w:rPr>
        <w:t xml:space="preserve">čiščenje </w:t>
      </w:r>
      <w:r w:rsidR="00C537CF" w:rsidRPr="006166E3">
        <w:rPr>
          <w:rStyle w:val="CharacterStyle1"/>
          <w:rFonts w:ascii="Cambria" w:hAnsi="Cambria"/>
          <w:sz w:val="24"/>
          <w:szCs w:val="24"/>
        </w:rPr>
        <w:t>drugih najemnikov</w:t>
      </w:r>
      <w:r w:rsidR="00A365E5">
        <w:rPr>
          <w:rStyle w:val="CharacterStyle1"/>
          <w:rFonts w:ascii="Cambria" w:hAnsi="Cambria"/>
          <w:sz w:val="24"/>
          <w:szCs w:val="24"/>
        </w:rPr>
        <w:t xml:space="preserve"> (A.</w:t>
      </w:r>
      <w:r w:rsidR="00BF22DF" w:rsidRPr="006166E3">
        <w:rPr>
          <w:rStyle w:val="CharacterStyle1"/>
          <w:rFonts w:ascii="Cambria" w:hAnsi="Cambria"/>
          <w:sz w:val="24"/>
          <w:szCs w:val="24"/>
        </w:rPr>
        <w:t>3)</w:t>
      </w:r>
      <w:r w:rsidR="00C537CF" w:rsidRPr="006166E3">
        <w:rPr>
          <w:rStyle w:val="CharacterStyle1"/>
          <w:rFonts w:ascii="Cambria" w:hAnsi="Cambria"/>
          <w:sz w:val="24"/>
          <w:szCs w:val="24"/>
        </w:rPr>
        <w:t xml:space="preserve"> in</w:t>
      </w:r>
      <w:r w:rsidR="00BF22DF" w:rsidRPr="006166E3">
        <w:rPr>
          <w:rStyle w:val="CharacterStyle1"/>
          <w:rFonts w:ascii="Cambria" w:hAnsi="Cambria"/>
          <w:sz w:val="24"/>
          <w:szCs w:val="24"/>
        </w:rPr>
        <w:t xml:space="preserve"> čiščenje</w:t>
      </w:r>
      <w:r w:rsidR="00C537CF" w:rsidRPr="006166E3">
        <w:rPr>
          <w:rStyle w:val="CharacterStyle1"/>
          <w:rFonts w:ascii="Cambria" w:hAnsi="Cambria"/>
          <w:sz w:val="24"/>
          <w:szCs w:val="24"/>
        </w:rPr>
        <w:t xml:space="preserve"> </w:t>
      </w:r>
      <w:r w:rsidRPr="006166E3">
        <w:rPr>
          <w:rStyle w:val="CharacterStyle1"/>
          <w:rFonts w:ascii="Cambria" w:hAnsi="Cambria"/>
          <w:sz w:val="24"/>
          <w:szCs w:val="24"/>
        </w:rPr>
        <w:t xml:space="preserve">TIRS </w:t>
      </w:r>
      <w:r w:rsidR="00BF22DF" w:rsidRPr="006166E3">
        <w:rPr>
          <w:rStyle w:val="CharacterStyle1"/>
          <w:rFonts w:ascii="Cambria" w:hAnsi="Cambria"/>
          <w:sz w:val="24"/>
          <w:szCs w:val="24"/>
        </w:rPr>
        <w:t xml:space="preserve">(A.4) </w:t>
      </w:r>
      <w:r w:rsidR="0029793B" w:rsidRPr="006166E3">
        <w:rPr>
          <w:rStyle w:val="CharacterStyle1"/>
          <w:rFonts w:ascii="Cambria" w:hAnsi="Cambria"/>
          <w:sz w:val="24"/>
          <w:szCs w:val="24"/>
        </w:rPr>
        <w:t>zajema</w:t>
      </w:r>
      <w:r w:rsidRPr="006166E3">
        <w:rPr>
          <w:rFonts w:ascii="Cambria" w:hAnsi="Cambria" w:cs="Arial"/>
          <w:sz w:val="24"/>
          <w:szCs w:val="24"/>
        </w:rPr>
        <w:t xml:space="preserve"> čiščenje pisarn, hodnik</w:t>
      </w:r>
      <w:r w:rsidR="00D07689" w:rsidRPr="006166E3">
        <w:rPr>
          <w:rFonts w:ascii="Cambria" w:hAnsi="Cambria" w:cs="Arial"/>
          <w:sz w:val="24"/>
          <w:szCs w:val="24"/>
        </w:rPr>
        <w:t>ov</w:t>
      </w:r>
      <w:r w:rsidRPr="006166E3">
        <w:rPr>
          <w:rFonts w:ascii="Cambria" w:hAnsi="Cambria" w:cs="Arial"/>
          <w:sz w:val="24"/>
          <w:szCs w:val="24"/>
        </w:rPr>
        <w:t xml:space="preserve"> pred pisarnami</w:t>
      </w:r>
      <w:r w:rsidR="00D07689" w:rsidRPr="006166E3">
        <w:rPr>
          <w:rFonts w:ascii="Cambria" w:hAnsi="Cambria" w:cs="Arial"/>
          <w:sz w:val="24"/>
          <w:szCs w:val="24"/>
        </w:rPr>
        <w:t xml:space="preserve"> in</w:t>
      </w:r>
      <w:r w:rsidRPr="006166E3">
        <w:rPr>
          <w:rFonts w:ascii="Cambria" w:hAnsi="Cambria" w:cs="Arial"/>
          <w:sz w:val="24"/>
          <w:szCs w:val="24"/>
        </w:rPr>
        <w:t xml:space="preserve"> </w:t>
      </w:r>
      <w:r w:rsidR="00D07689" w:rsidRPr="006166E3">
        <w:rPr>
          <w:rFonts w:ascii="Cambria" w:hAnsi="Cambria" w:cs="Arial"/>
          <w:sz w:val="24"/>
          <w:szCs w:val="24"/>
        </w:rPr>
        <w:t xml:space="preserve">eventualnih </w:t>
      </w:r>
      <w:r w:rsidRPr="006166E3">
        <w:rPr>
          <w:rFonts w:ascii="Cambria" w:hAnsi="Cambria" w:cs="Arial"/>
          <w:sz w:val="24"/>
          <w:szCs w:val="24"/>
        </w:rPr>
        <w:t>manjš</w:t>
      </w:r>
      <w:r w:rsidR="00D07689" w:rsidRPr="006166E3">
        <w:rPr>
          <w:rFonts w:ascii="Cambria" w:hAnsi="Cambria" w:cs="Arial"/>
          <w:sz w:val="24"/>
          <w:szCs w:val="24"/>
        </w:rPr>
        <w:t>ih</w:t>
      </w:r>
      <w:r w:rsidRPr="006166E3">
        <w:rPr>
          <w:rFonts w:ascii="Cambria" w:hAnsi="Cambria" w:cs="Arial"/>
          <w:sz w:val="24"/>
          <w:szCs w:val="24"/>
        </w:rPr>
        <w:t xml:space="preserve"> sejn</w:t>
      </w:r>
      <w:r w:rsidR="00D07689" w:rsidRPr="006166E3">
        <w:rPr>
          <w:rFonts w:ascii="Cambria" w:hAnsi="Cambria" w:cs="Arial"/>
          <w:sz w:val="24"/>
          <w:szCs w:val="24"/>
        </w:rPr>
        <w:t>ih</w:t>
      </w:r>
      <w:r w:rsidRPr="006166E3">
        <w:rPr>
          <w:rFonts w:ascii="Cambria" w:hAnsi="Cambria" w:cs="Arial"/>
          <w:sz w:val="24"/>
          <w:szCs w:val="24"/>
        </w:rPr>
        <w:t xml:space="preserve"> sob</w:t>
      </w:r>
      <w:r w:rsidR="00D07689" w:rsidRPr="006166E3">
        <w:rPr>
          <w:rFonts w:ascii="Cambria" w:hAnsi="Cambria" w:cs="Arial"/>
          <w:sz w:val="24"/>
          <w:szCs w:val="24"/>
        </w:rPr>
        <w:t xml:space="preserve"> ter obsega</w:t>
      </w:r>
      <w:r w:rsidRPr="006166E3">
        <w:rPr>
          <w:rFonts w:ascii="Cambria" w:hAnsi="Cambria" w:cs="Arial"/>
          <w:sz w:val="24"/>
          <w:szCs w:val="24"/>
        </w:rPr>
        <w:t>:</w:t>
      </w:r>
    </w:p>
    <w:p w14:paraId="46EE16C3" w14:textId="77777777" w:rsidR="001A41C7" w:rsidRPr="006166E3" w:rsidRDefault="001A41C7" w:rsidP="006166E3">
      <w:pPr>
        <w:pStyle w:val="Style1"/>
        <w:adjustRightInd/>
        <w:spacing w:line="264" w:lineRule="auto"/>
        <w:ind w:left="993" w:right="-2"/>
        <w:contextualSpacing/>
        <w:jc w:val="both"/>
        <w:rPr>
          <w:rFonts w:ascii="Cambria" w:hAnsi="Cambria" w:cs="Arial"/>
          <w:sz w:val="24"/>
          <w:szCs w:val="24"/>
        </w:rPr>
      </w:pPr>
      <w:r w:rsidRPr="006166E3">
        <w:rPr>
          <w:rFonts w:ascii="Cambria" w:hAnsi="Cambria" w:cs="Arial"/>
          <w:sz w:val="24"/>
          <w:szCs w:val="24"/>
        </w:rPr>
        <w:t>DNEVNA OPRAVILA:</w:t>
      </w:r>
    </w:p>
    <w:p w14:paraId="36EC0CA2" w14:textId="77777777" w:rsidR="009D15DC" w:rsidRPr="006166E3" w:rsidRDefault="009D15DC" w:rsidP="009D15DC">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pometanje ali sesanje </w:t>
      </w:r>
      <w:r w:rsidRPr="0027325A">
        <w:rPr>
          <w:rFonts w:ascii="Cambria" w:hAnsi="Cambria" w:cs="Arial"/>
          <w:sz w:val="24"/>
          <w:szCs w:val="24"/>
        </w:rPr>
        <w:t>oz. mok</w:t>
      </w:r>
      <w:r w:rsidRPr="006166E3">
        <w:rPr>
          <w:rFonts w:ascii="Cambria" w:hAnsi="Cambria" w:cs="Arial"/>
          <w:sz w:val="24"/>
          <w:szCs w:val="24"/>
        </w:rPr>
        <w:t>ro brisanje talnih površin</w:t>
      </w:r>
      <w:r>
        <w:rPr>
          <w:rFonts w:ascii="Cambria" w:hAnsi="Cambria" w:cs="Arial"/>
          <w:sz w:val="24"/>
          <w:szCs w:val="24"/>
        </w:rPr>
        <w:t xml:space="preserve"> (sesanje oz. mokro brisanje se izvede najmanj 1-krat tedensko)</w:t>
      </w:r>
      <w:r w:rsidRPr="006166E3">
        <w:rPr>
          <w:rFonts w:ascii="Cambria" w:hAnsi="Cambria" w:cs="Arial"/>
          <w:sz w:val="24"/>
          <w:szCs w:val="24"/>
        </w:rPr>
        <w:t>;</w:t>
      </w:r>
    </w:p>
    <w:p w14:paraId="18AD7BDE" w14:textId="77777777" w:rsidR="001A41C7" w:rsidRPr="006166E3" w:rsidRDefault="004D6DFE"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w:t>
      </w:r>
      <w:r w:rsidR="001A41C7" w:rsidRPr="006166E3">
        <w:rPr>
          <w:rFonts w:ascii="Cambria" w:hAnsi="Cambria" w:cs="Arial"/>
          <w:sz w:val="24"/>
          <w:szCs w:val="24"/>
        </w:rPr>
        <w:t>risa</w:t>
      </w:r>
      <w:r w:rsidR="001A41C7" w:rsidRPr="0027325A">
        <w:rPr>
          <w:rFonts w:ascii="Cambria" w:hAnsi="Cambria" w:cs="Arial"/>
          <w:sz w:val="24"/>
          <w:szCs w:val="24"/>
        </w:rPr>
        <w:t xml:space="preserve">nje </w:t>
      </w:r>
      <w:r w:rsidR="00A365E5" w:rsidRPr="0027325A">
        <w:rPr>
          <w:rFonts w:ascii="Cambria" w:hAnsi="Cambria" w:cs="Arial"/>
          <w:sz w:val="24"/>
          <w:szCs w:val="24"/>
        </w:rPr>
        <w:t>(</w:t>
      </w:r>
      <w:r w:rsidR="001A41C7" w:rsidRPr="0027325A">
        <w:rPr>
          <w:rFonts w:ascii="Cambria" w:hAnsi="Cambria" w:cs="Arial"/>
          <w:sz w:val="24"/>
          <w:szCs w:val="24"/>
        </w:rPr>
        <w:t>prostih</w:t>
      </w:r>
      <w:r w:rsidR="00A365E5" w:rsidRPr="0027325A">
        <w:rPr>
          <w:rFonts w:ascii="Cambria" w:hAnsi="Cambria" w:cs="Arial"/>
          <w:sz w:val="24"/>
          <w:szCs w:val="24"/>
        </w:rPr>
        <w:t>)</w:t>
      </w:r>
      <w:r w:rsidR="001A41C7" w:rsidRPr="0027325A">
        <w:rPr>
          <w:rFonts w:ascii="Cambria" w:hAnsi="Cambria" w:cs="Arial"/>
          <w:sz w:val="24"/>
          <w:szCs w:val="24"/>
        </w:rPr>
        <w:t xml:space="preserve"> delov</w:t>
      </w:r>
      <w:r w:rsidR="001A41C7" w:rsidRPr="006166E3">
        <w:rPr>
          <w:rFonts w:ascii="Cambria" w:hAnsi="Cambria" w:cs="Arial"/>
          <w:sz w:val="24"/>
          <w:szCs w:val="24"/>
        </w:rPr>
        <w:t>nih površin, miz in namiznih predmetov (telefonski aparat</w:t>
      </w:r>
      <w:r w:rsidR="00D07689" w:rsidRPr="006166E3">
        <w:rPr>
          <w:rFonts w:ascii="Cambria" w:hAnsi="Cambria" w:cs="Arial"/>
          <w:sz w:val="24"/>
          <w:szCs w:val="24"/>
        </w:rPr>
        <w:t>i</w:t>
      </w:r>
      <w:r w:rsidR="001A41C7" w:rsidRPr="006166E3">
        <w:rPr>
          <w:rFonts w:ascii="Cambria" w:hAnsi="Cambria" w:cs="Arial"/>
          <w:sz w:val="24"/>
          <w:szCs w:val="24"/>
        </w:rPr>
        <w:t>, namizn</w:t>
      </w:r>
      <w:r w:rsidR="00D07689" w:rsidRPr="006166E3">
        <w:rPr>
          <w:rFonts w:ascii="Cambria" w:hAnsi="Cambria" w:cs="Arial"/>
          <w:sz w:val="24"/>
          <w:szCs w:val="24"/>
        </w:rPr>
        <w:t>e</w:t>
      </w:r>
      <w:r w:rsidR="001A41C7" w:rsidRPr="006166E3">
        <w:rPr>
          <w:rFonts w:ascii="Cambria" w:hAnsi="Cambria" w:cs="Arial"/>
          <w:sz w:val="24"/>
          <w:szCs w:val="24"/>
        </w:rPr>
        <w:t xml:space="preserve"> svetilk</w:t>
      </w:r>
      <w:r w:rsidR="00D07689" w:rsidRPr="006166E3">
        <w:rPr>
          <w:rFonts w:ascii="Cambria" w:hAnsi="Cambria" w:cs="Arial"/>
          <w:sz w:val="24"/>
          <w:szCs w:val="24"/>
        </w:rPr>
        <w:t>e</w:t>
      </w:r>
      <w:r w:rsidR="001A41C7" w:rsidRPr="006166E3">
        <w:rPr>
          <w:rFonts w:ascii="Cambria" w:hAnsi="Cambria" w:cs="Arial"/>
          <w:sz w:val="24"/>
          <w:szCs w:val="24"/>
        </w:rPr>
        <w:t>, računalnišk</w:t>
      </w:r>
      <w:r w:rsidR="00D07689" w:rsidRPr="006166E3">
        <w:rPr>
          <w:rFonts w:ascii="Cambria" w:hAnsi="Cambria" w:cs="Arial"/>
          <w:sz w:val="24"/>
          <w:szCs w:val="24"/>
        </w:rPr>
        <w:t>e</w:t>
      </w:r>
      <w:r w:rsidR="001A41C7" w:rsidRPr="006166E3">
        <w:rPr>
          <w:rFonts w:ascii="Cambria" w:hAnsi="Cambria" w:cs="Arial"/>
          <w:sz w:val="24"/>
          <w:szCs w:val="24"/>
        </w:rPr>
        <w:t xml:space="preserve"> enot</w:t>
      </w:r>
      <w:r w:rsidR="00D07689" w:rsidRPr="006166E3">
        <w:rPr>
          <w:rFonts w:ascii="Cambria" w:hAnsi="Cambria" w:cs="Arial"/>
          <w:sz w:val="24"/>
          <w:szCs w:val="24"/>
        </w:rPr>
        <w:t>e z izjemo ekrana ipd.</w:t>
      </w:r>
      <w:r w:rsidR="001A41C7" w:rsidRPr="006166E3">
        <w:rPr>
          <w:rFonts w:ascii="Cambria" w:hAnsi="Cambria" w:cs="Arial"/>
          <w:sz w:val="24"/>
          <w:szCs w:val="24"/>
        </w:rPr>
        <w:t>)</w:t>
      </w:r>
      <w:r w:rsidR="0029793B" w:rsidRPr="006166E3">
        <w:rPr>
          <w:rFonts w:ascii="Cambria" w:hAnsi="Cambria" w:cs="Arial"/>
          <w:sz w:val="24"/>
          <w:szCs w:val="24"/>
        </w:rPr>
        <w:t>;</w:t>
      </w:r>
    </w:p>
    <w:p w14:paraId="5275C565" w14:textId="77777777" w:rsidR="009D15DC" w:rsidRPr="006166E3" w:rsidRDefault="009D15DC" w:rsidP="009D15DC">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lesa (vrat</w:t>
      </w:r>
      <w:r>
        <w:rPr>
          <w:rFonts w:ascii="Cambria" w:hAnsi="Cambria" w:cs="Arial"/>
          <w:sz w:val="24"/>
          <w:szCs w:val="24"/>
        </w:rPr>
        <w:t>a, lesene obloge, vitrine ipd.).</w:t>
      </w:r>
      <w:r w:rsidRPr="006166E3">
        <w:rPr>
          <w:rFonts w:ascii="Cambria" w:hAnsi="Cambria" w:cs="Arial"/>
          <w:sz w:val="24"/>
          <w:szCs w:val="24"/>
        </w:rPr>
        <w:t xml:space="preserve"> </w:t>
      </w:r>
    </w:p>
    <w:p w14:paraId="0B22940E" w14:textId="77777777" w:rsidR="001A41C7" w:rsidRPr="00BF5A9C" w:rsidRDefault="004D6DFE" w:rsidP="00BF5A9C">
      <w:pPr>
        <w:pStyle w:val="Style1"/>
        <w:numPr>
          <w:ilvl w:val="0"/>
          <w:numId w:val="87"/>
        </w:numPr>
        <w:adjustRightInd/>
        <w:spacing w:line="264" w:lineRule="auto"/>
        <w:ind w:right="-2"/>
        <w:contextualSpacing/>
        <w:jc w:val="both"/>
        <w:rPr>
          <w:rFonts w:ascii="Cambria" w:hAnsi="Cambria" w:cs="Arial"/>
          <w:sz w:val="24"/>
          <w:szCs w:val="24"/>
        </w:rPr>
      </w:pPr>
      <w:r w:rsidRPr="008C1337">
        <w:rPr>
          <w:rFonts w:ascii="Cambria" w:hAnsi="Cambria" w:cs="Arial"/>
          <w:sz w:val="24"/>
          <w:szCs w:val="24"/>
        </w:rPr>
        <w:t>b</w:t>
      </w:r>
      <w:r w:rsidR="001A41C7" w:rsidRPr="008C1337">
        <w:rPr>
          <w:rFonts w:ascii="Cambria" w:hAnsi="Cambria" w:cs="Arial"/>
          <w:sz w:val="24"/>
          <w:szCs w:val="24"/>
        </w:rPr>
        <w:t>risanje vrat okrog kljuke</w:t>
      </w:r>
      <w:r w:rsidR="008C1337" w:rsidRPr="008C1337">
        <w:rPr>
          <w:rFonts w:ascii="Cambria" w:hAnsi="Cambria" w:cs="Arial"/>
          <w:sz w:val="24"/>
          <w:szCs w:val="24"/>
        </w:rPr>
        <w:t xml:space="preserve">, </w:t>
      </w:r>
      <w:r w:rsidR="001A41C7" w:rsidRPr="008C1337">
        <w:rPr>
          <w:rFonts w:ascii="Cambria" w:hAnsi="Cambria" w:cs="Arial"/>
          <w:sz w:val="24"/>
          <w:szCs w:val="24"/>
        </w:rPr>
        <w:t>stikal</w:t>
      </w:r>
      <w:r w:rsidR="0029793B" w:rsidRPr="008C1337">
        <w:rPr>
          <w:rFonts w:ascii="Cambria" w:hAnsi="Cambria" w:cs="Arial"/>
          <w:sz w:val="24"/>
          <w:szCs w:val="24"/>
        </w:rPr>
        <w:t>;</w:t>
      </w:r>
    </w:p>
    <w:p w14:paraId="489680D4" w14:textId="77777777" w:rsidR="001A41C7" w:rsidRPr="006166E3" w:rsidRDefault="004D6DFE"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4B53C4" w:rsidRPr="006166E3">
        <w:rPr>
          <w:rFonts w:ascii="Cambria" w:hAnsi="Cambria" w:cs="Arial"/>
          <w:sz w:val="24"/>
          <w:szCs w:val="24"/>
        </w:rPr>
        <w:t>i</w:t>
      </w:r>
      <w:r w:rsidR="001A41C7" w:rsidRPr="006166E3">
        <w:rPr>
          <w:rFonts w:ascii="Cambria" w:hAnsi="Cambria" w:cs="Arial"/>
          <w:sz w:val="24"/>
          <w:szCs w:val="24"/>
        </w:rPr>
        <w:t>ščenje vhodnih in predelnih steklenih vrat</w:t>
      </w:r>
      <w:r w:rsidR="0029793B" w:rsidRPr="006166E3">
        <w:rPr>
          <w:rFonts w:ascii="Cambria" w:hAnsi="Cambria" w:cs="Arial"/>
          <w:sz w:val="24"/>
          <w:szCs w:val="24"/>
        </w:rPr>
        <w:t>;</w:t>
      </w:r>
    </w:p>
    <w:p w14:paraId="50D91124" w14:textId="77777777" w:rsidR="009D15DC" w:rsidRDefault="004D6DFE"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w:t>
      </w:r>
      <w:r w:rsidR="00E738E0" w:rsidRPr="006166E3">
        <w:rPr>
          <w:rFonts w:ascii="Cambria" w:hAnsi="Cambria" w:cs="Arial"/>
          <w:sz w:val="24"/>
          <w:szCs w:val="24"/>
        </w:rPr>
        <w:t xml:space="preserve">raznjenje košev ter zbiranje, odnašanje in ločeno odlaganje v smetnjake po </w:t>
      </w:r>
      <w:r w:rsidR="00D07689" w:rsidRPr="006166E3">
        <w:rPr>
          <w:rFonts w:ascii="Cambria" w:hAnsi="Cambria" w:cs="Arial"/>
          <w:sz w:val="24"/>
          <w:szCs w:val="24"/>
        </w:rPr>
        <w:t>s</w:t>
      </w:r>
      <w:r w:rsidR="00E738E0" w:rsidRPr="006166E3">
        <w:rPr>
          <w:rFonts w:ascii="Cambria" w:hAnsi="Cambria" w:cs="Arial"/>
          <w:sz w:val="24"/>
          <w:szCs w:val="24"/>
        </w:rPr>
        <w:t>istemu ločenega zbiranja odpadkov</w:t>
      </w:r>
      <w:r w:rsidR="001A41C7" w:rsidRPr="006166E3">
        <w:rPr>
          <w:rFonts w:ascii="Cambria" w:hAnsi="Cambria" w:cs="Arial"/>
          <w:sz w:val="24"/>
          <w:szCs w:val="24"/>
        </w:rPr>
        <w:t xml:space="preserve">; </w:t>
      </w:r>
    </w:p>
    <w:p w14:paraId="327380E6" w14:textId="77777777" w:rsidR="001A41C7" w:rsidRPr="006166E3" w:rsidRDefault="009D15DC"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prahu</w:t>
      </w:r>
      <w:r w:rsidRPr="008B4D9A">
        <w:rPr>
          <w:rFonts w:ascii="Cambria" w:hAnsi="Cambria" w:cs="Arial"/>
          <w:sz w:val="24"/>
          <w:szCs w:val="24"/>
        </w:rPr>
        <w:t xml:space="preserve"> </w:t>
      </w:r>
      <w:r>
        <w:rPr>
          <w:rFonts w:ascii="Cambria" w:hAnsi="Cambria" w:cs="Arial"/>
          <w:sz w:val="24"/>
          <w:szCs w:val="24"/>
        </w:rPr>
        <w:t xml:space="preserve">in </w:t>
      </w:r>
      <w:r w:rsidRPr="003C79A8">
        <w:rPr>
          <w:rFonts w:ascii="Cambria" w:hAnsi="Cambria" w:cs="Arial"/>
          <w:sz w:val="24"/>
          <w:szCs w:val="24"/>
        </w:rPr>
        <w:t xml:space="preserve">ometanje </w:t>
      </w:r>
      <w:r w:rsidRPr="006166E3">
        <w:rPr>
          <w:rFonts w:ascii="Cambria" w:hAnsi="Cambria" w:cs="Arial"/>
          <w:sz w:val="24"/>
          <w:szCs w:val="24"/>
        </w:rPr>
        <w:t>pajčevin;</w:t>
      </w:r>
    </w:p>
    <w:p w14:paraId="1424C3D6" w14:textId="77777777" w:rsidR="001A41C7" w:rsidRPr="006166E3" w:rsidRDefault="001A41C7" w:rsidP="006166E3">
      <w:pPr>
        <w:pStyle w:val="Style1"/>
        <w:spacing w:line="264" w:lineRule="auto"/>
        <w:ind w:left="993" w:right="-2"/>
        <w:contextualSpacing/>
        <w:jc w:val="both"/>
        <w:rPr>
          <w:rFonts w:ascii="Cambria" w:hAnsi="Cambria" w:cs="Arial"/>
          <w:sz w:val="24"/>
          <w:szCs w:val="24"/>
        </w:rPr>
      </w:pPr>
      <w:r w:rsidRPr="006166E3">
        <w:rPr>
          <w:rFonts w:ascii="Cambria" w:hAnsi="Cambria" w:cs="Arial"/>
          <w:sz w:val="24"/>
          <w:szCs w:val="24"/>
        </w:rPr>
        <w:t>TEDENSKA OPRAVILA:</w:t>
      </w:r>
    </w:p>
    <w:p w14:paraId="617998C5" w14:textId="77777777" w:rsidR="001A41C7" w:rsidRPr="006166E3" w:rsidRDefault="008C1337" w:rsidP="006740C8">
      <w:pPr>
        <w:pStyle w:val="Style1"/>
        <w:numPr>
          <w:ilvl w:val="0"/>
          <w:numId w:val="88"/>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brisanje pisarniškega </w:t>
      </w:r>
      <w:r w:rsidRPr="008C1337">
        <w:rPr>
          <w:rFonts w:ascii="Cambria" w:hAnsi="Cambria" w:cs="Arial"/>
          <w:sz w:val="24"/>
          <w:szCs w:val="24"/>
        </w:rPr>
        <w:t>in stavbnega po</w:t>
      </w:r>
      <w:r w:rsidRPr="006166E3">
        <w:rPr>
          <w:rFonts w:ascii="Cambria" w:hAnsi="Cambria" w:cs="Arial"/>
          <w:sz w:val="24"/>
          <w:szCs w:val="24"/>
        </w:rPr>
        <w:t>hištva</w:t>
      </w:r>
      <w:r>
        <w:rPr>
          <w:rFonts w:ascii="Cambria" w:hAnsi="Cambria" w:cs="Arial"/>
          <w:sz w:val="24"/>
          <w:szCs w:val="24"/>
        </w:rPr>
        <w:t xml:space="preserve"> (zlasti madežev, odtisov)</w:t>
      </w:r>
      <w:r w:rsidRPr="006166E3">
        <w:rPr>
          <w:rFonts w:ascii="Cambria" w:hAnsi="Cambria" w:cs="Arial"/>
          <w:sz w:val="24"/>
          <w:szCs w:val="24"/>
        </w:rPr>
        <w:t>;</w:t>
      </w:r>
      <w:r w:rsidRPr="008C1337">
        <w:rPr>
          <w:rFonts w:ascii="Cambria" w:hAnsi="Cambria" w:cs="Arial"/>
          <w:sz w:val="24"/>
          <w:szCs w:val="24"/>
        </w:rPr>
        <w:t xml:space="preserve"> </w:t>
      </w:r>
    </w:p>
    <w:p w14:paraId="10E6A7F8" w14:textId="77777777" w:rsidR="001A41C7" w:rsidRPr="006166E3" w:rsidRDefault="004D6DFE" w:rsidP="006740C8">
      <w:pPr>
        <w:pStyle w:val="Style1"/>
        <w:numPr>
          <w:ilvl w:val="0"/>
          <w:numId w:val="88"/>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4B53C4" w:rsidRPr="006166E3">
        <w:rPr>
          <w:rFonts w:ascii="Cambria" w:hAnsi="Cambria" w:cs="Arial"/>
          <w:sz w:val="24"/>
          <w:szCs w:val="24"/>
        </w:rPr>
        <w:t>i</w:t>
      </w:r>
      <w:r w:rsidR="001A41C7" w:rsidRPr="006166E3">
        <w:rPr>
          <w:rFonts w:ascii="Cambria" w:hAnsi="Cambria" w:cs="Arial"/>
          <w:sz w:val="24"/>
          <w:szCs w:val="24"/>
        </w:rPr>
        <w:t>ščenje notranjih okenskih polic in okenskih okvirjev</w:t>
      </w:r>
      <w:r w:rsidR="0029793B" w:rsidRPr="006166E3">
        <w:rPr>
          <w:rFonts w:ascii="Cambria" w:hAnsi="Cambria" w:cs="Arial"/>
          <w:sz w:val="24"/>
          <w:szCs w:val="24"/>
        </w:rPr>
        <w:t>;</w:t>
      </w:r>
    </w:p>
    <w:p w14:paraId="7BC685DE" w14:textId="77777777" w:rsidR="001A41C7" w:rsidRPr="006166E3" w:rsidRDefault="004D6DFE" w:rsidP="006740C8">
      <w:pPr>
        <w:pStyle w:val="Style1"/>
        <w:numPr>
          <w:ilvl w:val="0"/>
          <w:numId w:val="88"/>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 xml:space="preserve">iščenje stolov </w:t>
      </w:r>
      <w:r w:rsidRPr="006166E3">
        <w:rPr>
          <w:rFonts w:ascii="Cambria" w:hAnsi="Cambria" w:cs="Arial"/>
          <w:sz w:val="24"/>
          <w:szCs w:val="24"/>
        </w:rPr>
        <w:t xml:space="preserve">– vlažno brisanje </w:t>
      </w:r>
      <w:r w:rsidR="001A41C7" w:rsidRPr="006166E3">
        <w:rPr>
          <w:rFonts w:ascii="Cambria" w:hAnsi="Cambria" w:cs="Arial"/>
          <w:sz w:val="24"/>
          <w:szCs w:val="24"/>
        </w:rPr>
        <w:t>(nogice)</w:t>
      </w:r>
      <w:r w:rsidR="0027325A">
        <w:rPr>
          <w:rFonts w:ascii="Cambria" w:hAnsi="Cambria" w:cs="Arial"/>
          <w:sz w:val="24"/>
          <w:szCs w:val="24"/>
        </w:rPr>
        <w:t>.</w:t>
      </w:r>
    </w:p>
    <w:p w14:paraId="0A0A9F5F" w14:textId="77777777" w:rsidR="001A41C7" w:rsidRPr="006166E3" w:rsidRDefault="001A41C7" w:rsidP="006166E3">
      <w:pPr>
        <w:pStyle w:val="Style1"/>
        <w:spacing w:line="264" w:lineRule="auto"/>
        <w:ind w:left="993" w:right="-2"/>
        <w:contextualSpacing/>
        <w:jc w:val="both"/>
        <w:rPr>
          <w:rFonts w:ascii="Cambria" w:hAnsi="Cambria" w:cs="Arial"/>
          <w:sz w:val="24"/>
          <w:szCs w:val="24"/>
        </w:rPr>
      </w:pPr>
      <w:r w:rsidRPr="006166E3">
        <w:rPr>
          <w:rFonts w:ascii="Cambria" w:hAnsi="Cambria" w:cs="Arial"/>
          <w:sz w:val="24"/>
          <w:szCs w:val="24"/>
        </w:rPr>
        <w:t>MESEČNA OPRAVILA:</w:t>
      </w:r>
    </w:p>
    <w:p w14:paraId="5490AD97" w14:textId="77777777" w:rsidR="001A41C7" w:rsidRPr="0027325A" w:rsidRDefault="004D6DFE" w:rsidP="006740C8">
      <w:pPr>
        <w:pStyle w:val="Style1"/>
        <w:numPr>
          <w:ilvl w:val="0"/>
          <w:numId w:val="89"/>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t</w:t>
      </w:r>
      <w:r w:rsidR="001A41C7" w:rsidRPr="006166E3">
        <w:rPr>
          <w:rFonts w:ascii="Cambria" w:hAnsi="Cambria" w:cs="Arial"/>
          <w:sz w:val="24"/>
          <w:szCs w:val="24"/>
        </w:rPr>
        <w:t xml:space="preserve">emeljito čiščenje omar in </w:t>
      </w:r>
      <w:r w:rsidRPr="006166E3">
        <w:rPr>
          <w:rFonts w:ascii="Cambria" w:hAnsi="Cambria" w:cs="Arial"/>
          <w:sz w:val="24"/>
          <w:szCs w:val="24"/>
        </w:rPr>
        <w:t xml:space="preserve">drugega </w:t>
      </w:r>
      <w:r w:rsidR="00516494">
        <w:rPr>
          <w:rFonts w:ascii="Cambria" w:hAnsi="Cambria" w:cs="Arial"/>
          <w:sz w:val="24"/>
          <w:szCs w:val="24"/>
        </w:rPr>
        <w:t xml:space="preserve">pisarniškega </w:t>
      </w:r>
      <w:r w:rsidR="001A41C7" w:rsidRPr="006166E3">
        <w:rPr>
          <w:rFonts w:ascii="Cambria" w:hAnsi="Cambria" w:cs="Arial"/>
          <w:sz w:val="24"/>
          <w:szCs w:val="24"/>
        </w:rPr>
        <w:t>pohištva</w:t>
      </w:r>
      <w:r w:rsidR="00516494">
        <w:rPr>
          <w:rFonts w:ascii="Cambria" w:hAnsi="Cambria" w:cs="Arial"/>
          <w:sz w:val="24"/>
          <w:szCs w:val="24"/>
        </w:rPr>
        <w:t xml:space="preserve"> (zunanjost), </w:t>
      </w:r>
      <w:r w:rsidR="001A41C7" w:rsidRPr="0027325A">
        <w:rPr>
          <w:rFonts w:ascii="Cambria" w:hAnsi="Cambria" w:cs="Arial"/>
          <w:sz w:val="24"/>
          <w:szCs w:val="24"/>
        </w:rPr>
        <w:t>zunanjost</w:t>
      </w:r>
      <w:r w:rsidR="00516494" w:rsidRPr="0027325A">
        <w:rPr>
          <w:rFonts w:ascii="Cambria" w:hAnsi="Cambria" w:cs="Arial"/>
          <w:sz w:val="24"/>
          <w:szCs w:val="24"/>
        </w:rPr>
        <w:t>i in notranjosti vitrin ter stavbnega pohištva</w:t>
      </w:r>
      <w:r w:rsidR="0029793B" w:rsidRPr="0027325A">
        <w:rPr>
          <w:rFonts w:ascii="Cambria" w:hAnsi="Cambria" w:cs="Arial"/>
          <w:sz w:val="24"/>
          <w:szCs w:val="24"/>
        </w:rPr>
        <w:t>;</w:t>
      </w:r>
    </w:p>
    <w:p w14:paraId="4D606EE5" w14:textId="77777777" w:rsidR="004D6DFE" w:rsidRPr="0027325A" w:rsidRDefault="004D6DFE" w:rsidP="006740C8">
      <w:pPr>
        <w:pStyle w:val="podpisi"/>
        <w:numPr>
          <w:ilvl w:val="0"/>
          <w:numId w:val="89"/>
        </w:numPr>
        <w:tabs>
          <w:tab w:val="clear" w:pos="3402"/>
        </w:tabs>
        <w:spacing w:line="264" w:lineRule="auto"/>
        <w:ind w:right="-2"/>
        <w:jc w:val="both"/>
        <w:rPr>
          <w:rFonts w:ascii="Cambria" w:hAnsi="Cambria" w:cs="Arial"/>
          <w:sz w:val="24"/>
          <w:lang w:val="sl-SI"/>
        </w:rPr>
      </w:pPr>
      <w:r w:rsidRPr="0027325A">
        <w:rPr>
          <w:rFonts w:ascii="Cambria" w:hAnsi="Cambria" w:cs="Arial"/>
          <w:sz w:val="24"/>
          <w:lang w:val="sl-SI"/>
        </w:rPr>
        <w:lastRenderedPageBreak/>
        <w:t>temeljito čiščenje keramičnih ploščic in drugih sanitarnih površin v sanitarnih prostorih;</w:t>
      </w:r>
    </w:p>
    <w:p w14:paraId="078B1665" w14:textId="77777777" w:rsidR="001A41C7" w:rsidRPr="0027325A" w:rsidRDefault="004D6DFE" w:rsidP="006740C8">
      <w:pPr>
        <w:pStyle w:val="Style1"/>
        <w:numPr>
          <w:ilvl w:val="0"/>
          <w:numId w:val="89"/>
        </w:numPr>
        <w:adjustRightInd/>
        <w:spacing w:line="264" w:lineRule="auto"/>
        <w:ind w:right="-2"/>
        <w:contextualSpacing/>
        <w:jc w:val="both"/>
        <w:rPr>
          <w:rFonts w:ascii="Cambria" w:hAnsi="Cambria" w:cs="Arial"/>
          <w:sz w:val="24"/>
          <w:szCs w:val="24"/>
        </w:rPr>
      </w:pPr>
      <w:r w:rsidRPr="0027325A">
        <w:rPr>
          <w:rFonts w:ascii="Cambria" w:hAnsi="Cambria" w:cs="Arial"/>
          <w:sz w:val="24"/>
          <w:szCs w:val="24"/>
        </w:rPr>
        <w:t>č</w:t>
      </w:r>
      <w:r w:rsidR="004B53C4" w:rsidRPr="0027325A">
        <w:rPr>
          <w:rFonts w:ascii="Cambria" w:hAnsi="Cambria" w:cs="Arial"/>
          <w:sz w:val="24"/>
          <w:szCs w:val="24"/>
        </w:rPr>
        <w:t>i</w:t>
      </w:r>
      <w:r w:rsidR="001A41C7" w:rsidRPr="0027325A">
        <w:rPr>
          <w:rFonts w:ascii="Cambria" w:hAnsi="Cambria" w:cs="Arial"/>
          <w:sz w:val="24"/>
          <w:szCs w:val="24"/>
        </w:rPr>
        <w:t>ščenje slik in okvirjev</w:t>
      </w:r>
      <w:r w:rsidRPr="0027325A">
        <w:rPr>
          <w:rFonts w:ascii="Cambria" w:hAnsi="Cambria" w:cs="Arial"/>
          <w:sz w:val="24"/>
          <w:szCs w:val="24"/>
        </w:rPr>
        <w:t>, omaric za hidrant, gasilnih aparatov ipd</w:t>
      </w:r>
      <w:r w:rsidR="004B53C4" w:rsidRPr="0027325A">
        <w:rPr>
          <w:rFonts w:ascii="Cambria" w:hAnsi="Cambria" w:cs="Arial"/>
          <w:sz w:val="24"/>
          <w:szCs w:val="24"/>
        </w:rPr>
        <w:t>.</w:t>
      </w:r>
    </w:p>
    <w:p w14:paraId="7DE6D3F0" w14:textId="77777777" w:rsidR="001A41C7" w:rsidRPr="006166E3" w:rsidRDefault="001A41C7" w:rsidP="006166E3">
      <w:pPr>
        <w:pStyle w:val="Style1"/>
        <w:adjustRightInd/>
        <w:spacing w:line="264" w:lineRule="auto"/>
        <w:ind w:left="567"/>
        <w:contextualSpacing/>
        <w:jc w:val="both"/>
        <w:rPr>
          <w:rFonts w:ascii="Cambria" w:hAnsi="Cambria" w:cs="Arial"/>
          <w:b/>
          <w:bCs/>
          <w:sz w:val="24"/>
          <w:szCs w:val="24"/>
        </w:rPr>
      </w:pPr>
    </w:p>
    <w:p w14:paraId="1B5DA7AF" w14:textId="77777777" w:rsidR="001C60A2" w:rsidRPr="006166E3" w:rsidRDefault="001C60A2"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Čiščenje prostorov AKTRP</w:t>
      </w:r>
    </w:p>
    <w:p w14:paraId="72F6A409" w14:textId="77777777" w:rsidR="0041297B" w:rsidRPr="006166E3" w:rsidRDefault="0041297B" w:rsidP="006166E3">
      <w:pPr>
        <w:pStyle w:val="Style1"/>
        <w:adjustRightInd/>
        <w:spacing w:line="264" w:lineRule="auto"/>
        <w:ind w:left="567"/>
        <w:contextualSpacing/>
        <w:jc w:val="both"/>
        <w:rPr>
          <w:rFonts w:ascii="Cambria" w:hAnsi="Cambria" w:cs="Arial"/>
          <w:b/>
          <w:bCs/>
          <w:sz w:val="24"/>
          <w:szCs w:val="24"/>
        </w:rPr>
      </w:pPr>
    </w:p>
    <w:p w14:paraId="7AFFE7B3" w14:textId="77777777" w:rsidR="0041297B" w:rsidRPr="006166E3" w:rsidRDefault="0041297B" w:rsidP="006166E3">
      <w:pPr>
        <w:spacing w:after="0" w:line="264" w:lineRule="auto"/>
        <w:jc w:val="both"/>
        <w:rPr>
          <w:rFonts w:cs="Arial"/>
          <w:color w:val="auto"/>
          <w:sz w:val="24"/>
          <w:szCs w:val="24"/>
        </w:rPr>
      </w:pPr>
      <w:r w:rsidRPr="006166E3">
        <w:rPr>
          <w:rFonts w:cs="Arial"/>
          <w:color w:val="auto"/>
          <w:sz w:val="24"/>
          <w:szCs w:val="24"/>
        </w:rPr>
        <w:t>Površine, ki so v primeru polne zasedenosti objekta predmet čiščenja B:</w:t>
      </w:r>
    </w:p>
    <w:tbl>
      <w:tblPr>
        <w:tblStyle w:val="Tabelamrea"/>
        <w:tblW w:w="9067" w:type="dxa"/>
        <w:tblLook w:val="04A0" w:firstRow="1" w:lastRow="0" w:firstColumn="1" w:lastColumn="0" w:noHBand="0" w:noVBand="1"/>
      </w:tblPr>
      <w:tblGrid>
        <w:gridCol w:w="1042"/>
        <w:gridCol w:w="1930"/>
        <w:gridCol w:w="4820"/>
        <w:gridCol w:w="1275"/>
      </w:tblGrid>
      <w:tr w:rsidR="00A25BE3" w:rsidRPr="006166E3" w14:paraId="7DD2FA38" w14:textId="77777777" w:rsidTr="00F63BB8">
        <w:tc>
          <w:tcPr>
            <w:tcW w:w="1042" w:type="dxa"/>
            <w:vAlign w:val="center"/>
          </w:tcPr>
          <w:p w14:paraId="4668B6BD" w14:textId="77777777" w:rsidR="00A25BE3" w:rsidRPr="006166E3" w:rsidRDefault="00A25BE3"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Oznaka</w:t>
            </w:r>
          </w:p>
        </w:tc>
        <w:tc>
          <w:tcPr>
            <w:tcW w:w="1930" w:type="dxa"/>
            <w:vAlign w:val="center"/>
          </w:tcPr>
          <w:p w14:paraId="3A373C1D" w14:textId="77777777" w:rsidR="00A25BE3" w:rsidRPr="006166E3" w:rsidRDefault="00F63BB8"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Opis prostorov</w:t>
            </w:r>
          </w:p>
        </w:tc>
        <w:tc>
          <w:tcPr>
            <w:tcW w:w="4820" w:type="dxa"/>
            <w:vAlign w:val="center"/>
          </w:tcPr>
          <w:p w14:paraId="7409FB00" w14:textId="77777777" w:rsidR="00A25BE3" w:rsidRPr="006166E3" w:rsidRDefault="00A25BE3"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275" w:type="dxa"/>
            <w:vAlign w:val="center"/>
          </w:tcPr>
          <w:p w14:paraId="3DEF205E"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Površina</w:t>
            </w:r>
          </w:p>
          <w:p w14:paraId="19B9893F"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A25BE3" w:rsidRPr="006166E3" w14:paraId="1C616A42" w14:textId="77777777" w:rsidTr="00F63BB8">
        <w:tc>
          <w:tcPr>
            <w:tcW w:w="1042" w:type="dxa"/>
            <w:vMerge w:val="restart"/>
          </w:tcPr>
          <w:p w14:paraId="21D6295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B.1</w:t>
            </w:r>
          </w:p>
        </w:tc>
        <w:tc>
          <w:tcPr>
            <w:tcW w:w="1930" w:type="dxa"/>
            <w:vMerge w:val="restart"/>
          </w:tcPr>
          <w:p w14:paraId="2FFD815E"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AKTRP</w:t>
            </w:r>
          </w:p>
        </w:tc>
        <w:tc>
          <w:tcPr>
            <w:tcW w:w="4820" w:type="dxa"/>
          </w:tcPr>
          <w:p w14:paraId="2B58CFE9"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1275" w:type="dxa"/>
          </w:tcPr>
          <w:p w14:paraId="092CF28B"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3.072,77</w:t>
            </w:r>
          </w:p>
        </w:tc>
      </w:tr>
      <w:tr w:rsidR="00A25BE3" w:rsidRPr="006166E3" w14:paraId="425E6929" w14:textId="77777777" w:rsidTr="00F63BB8">
        <w:tc>
          <w:tcPr>
            <w:tcW w:w="1042" w:type="dxa"/>
            <w:vMerge/>
          </w:tcPr>
          <w:p w14:paraId="60361C73"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16EE43A4" w14:textId="77777777" w:rsidR="00A25BE3" w:rsidRPr="006166E3" w:rsidRDefault="00A25BE3" w:rsidP="006166E3">
            <w:pPr>
              <w:spacing w:after="0" w:line="264" w:lineRule="auto"/>
              <w:jc w:val="both"/>
              <w:rPr>
                <w:rFonts w:cs="Arial"/>
                <w:color w:val="auto"/>
                <w:sz w:val="24"/>
                <w:szCs w:val="24"/>
              </w:rPr>
            </w:pPr>
          </w:p>
        </w:tc>
        <w:tc>
          <w:tcPr>
            <w:tcW w:w="4820" w:type="dxa"/>
          </w:tcPr>
          <w:p w14:paraId="4DA5B894"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pisarnami (manj obremenjeni)</w:t>
            </w:r>
          </w:p>
        </w:tc>
        <w:tc>
          <w:tcPr>
            <w:tcW w:w="1275" w:type="dxa"/>
          </w:tcPr>
          <w:p w14:paraId="69A6E2F9"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430,73</w:t>
            </w:r>
          </w:p>
        </w:tc>
      </w:tr>
      <w:tr w:rsidR="00F63BB8" w:rsidRPr="006166E3" w14:paraId="78AE14D8" w14:textId="77777777" w:rsidTr="00C537CF">
        <w:tc>
          <w:tcPr>
            <w:tcW w:w="7792" w:type="dxa"/>
            <w:gridSpan w:val="3"/>
          </w:tcPr>
          <w:p w14:paraId="3AF529A7"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Skupaj</w:t>
            </w:r>
          </w:p>
        </w:tc>
        <w:tc>
          <w:tcPr>
            <w:tcW w:w="1275" w:type="dxa"/>
          </w:tcPr>
          <w:p w14:paraId="6A4BCAC0"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3.503,50</w:t>
            </w:r>
          </w:p>
        </w:tc>
      </w:tr>
    </w:tbl>
    <w:p w14:paraId="49628E4A" w14:textId="77777777" w:rsidR="00A25BE3" w:rsidRPr="006166E3" w:rsidRDefault="00A25BE3" w:rsidP="006166E3">
      <w:pPr>
        <w:pStyle w:val="Style1"/>
        <w:adjustRightInd/>
        <w:spacing w:line="264" w:lineRule="auto"/>
        <w:ind w:left="567"/>
        <w:contextualSpacing/>
        <w:jc w:val="both"/>
        <w:rPr>
          <w:rFonts w:ascii="Cambria" w:hAnsi="Cambria" w:cs="Arial"/>
          <w:b/>
          <w:bCs/>
          <w:sz w:val="24"/>
          <w:szCs w:val="24"/>
        </w:rPr>
      </w:pPr>
    </w:p>
    <w:p w14:paraId="64F99568"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B.1 Tedensko čiščenje prostorov AKTRP</w:t>
      </w:r>
    </w:p>
    <w:p w14:paraId="55E59F88" w14:textId="77777777" w:rsidR="00C537CF" w:rsidRPr="006166E3" w:rsidRDefault="00C537CF"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Čiščenje prostorov AKTRP zajema</w:t>
      </w:r>
      <w:r w:rsidRPr="006166E3">
        <w:rPr>
          <w:rFonts w:ascii="Cambria" w:hAnsi="Cambria" w:cs="Arial"/>
          <w:sz w:val="24"/>
          <w:szCs w:val="24"/>
        </w:rPr>
        <w:t xml:space="preserve"> čiščenje pisarn, hodnikov pred pisarnami in eventualnih manjših sejnih sob ter obsega:</w:t>
      </w:r>
    </w:p>
    <w:p w14:paraId="6525FBB2" w14:textId="77777777" w:rsidR="00C537CF" w:rsidRDefault="00C537CF" w:rsidP="006166E3">
      <w:pPr>
        <w:pStyle w:val="Style1"/>
        <w:adjustRightInd/>
        <w:spacing w:line="264" w:lineRule="auto"/>
        <w:ind w:left="993" w:right="-2"/>
        <w:contextualSpacing/>
        <w:jc w:val="both"/>
        <w:rPr>
          <w:rFonts w:ascii="Cambria" w:hAnsi="Cambria" w:cs="Arial"/>
          <w:sz w:val="24"/>
          <w:szCs w:val="24"/>
        </w:rPr>
      </w:pPr>
      <w:r w:rsidRPr="006166E3">
        <w:rPr>
          <w:rFonts w:ascii="Cambria" w:hAnsi="Cambria" w:cs="Arial"/>
          <w:sz w:val="24"/>
          <w:szCs w:val="24"/>
        </w:rPr>
        <w:t>T</w:t>
      </w:r>
      <w:r w:rsidR="000412B1" w:rsidRPr="006166E3">
        <w:rPr>
          <w:rFonts w:ascii="Cambria" w:hAnsi="Cambria" w:cs="Arial"/>
          <w:sz w:val="24"/>
          <w:szCs w:val="24"/>
        </w:rPr>
        <w:t>EDENSKA</w:t>
      </w:r>
      <w:r w:rsidRPr="006166E3">
        <w:rPr>
          <w:rFonts w:ascii="Cambria" w:hAnsi="Cambria" w:cs="Arial"/>
          <w:sz w:val="24"/>
          <w:szCs w:val="24"/>
        </w:rPr>
        <w:t xml:space="preserve"> OPRAVILA:</w:t>
      </w:r>
    </w:p>
    <w:p w14:paraId="7D35CCF4" w14:textId="1493B33E"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sesanje </w:t>
      </w:r>
      <w:r w:rsidRPr="0027325A">
        <w:rPr>
          <w:rFonts w:ascii="Cambria" w:hAnsi="Cambria" w:cs="Arial"/>
          <w:sz w:val="24"/>
          <w:szCs w:val="24"/>
        </w:rPr>
        <w:t>oz. mok</w:t>
      </w:r>
      <w:r w:rsidRPr="006166E3">
        <w:rPr>
          <w:rFonts w:ascii="Cambria" w:hAnsi="Cambria" w:cs="Arial"/>
          <w:sz w:val="24"/>
          <w:szCs w:val="24"/>
        </w:rPr>
        <w:t>ro brisanje talnih površin;</w:t>
      </w:r>
    </w:p>
    <w:p w14:paraId="14049F0F"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w:t>
      </w:r>
      <w:r w:rsidRPr="0027325A">
        <w:rPr>
          <w:rFonts w:ascii="Cambria" w:hAnsi="Cambria" w:cs="Arial"/>
          <w:sz w:val="24"/>
          <w:szCs w:val="24"/>
        </w:rPr>
        <w:t>nje (prostih) delov</w:t>
      </w:r>
      <w:r w:rsidRPr="006166E3">
        <w:rPr>
          <w:rFonts w:ascii="Cambria" w:hAnsi="Cambria" w:cs="Arial"/>
          <w:sz w:val="24"/>
          <w:szCs w:val="24"/>
        </w:rPr>
        <w:t>nih površin, miz in namiznih predmetov (telefonski aparati, namizne svetilke, računalniške enote z izjemo ekrana ipd.);</w:t>
      </w:r>
    </w:p>
    <w:p w14:paraId="1056C404"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čiščenje stolov – vlažno brisanje (nogice)</w:t>
      </w:r>
      <w:r>
        <w:rPr>
          <w:rFonts w:ascii="Cambria" w:hAnsi="Cambria" w:cs="Arial"/>
          <w:sz w:val="24"/>
          <w:szCs w:val="24"/>
        </w:rPr>
        <w:t>;</w:t>
      </w:r>
    </w:p>
    <w:p w14:paraId="6BAA7E74"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čiščenje notranjih okenskih polic in okenskih okvirjev;</w:t>
      </w:r>
    </w:p>
    <w:p w14:paraId="06C22068"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čiščenje vhodnih in predelnih steklenih vrat;</w:t>
      </w:r>
    </w:p>
    <w:p w14:paraId="6061D76C"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lesa (vrat</w:t>
      </w:r>
      <w:r>
        <w:rPr>
          <w:rFonts w:ascii="Cambria" w:hAnsi="Cambria" w:cs="Arial"/>
          <w:sz w:val="24"/>
          <w:szCs w:val="24"/>
        </w:rPr>
        <w:t>a, lesene obloge, vitrine ipd.);</w:t>
      </w:r>
    </w:p>
    <w:p w14:paraId="2492396E" w14:textId="77777777" w:rsidR="0005416E" w:rsidRPr="00BF5A9C"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8C1337">
        <w:rPr>
          <w:rFonts w:ascii="Cambria" w:hAnsi="Cambria" w:cs="Arial"/>
          <w:sz w:val="24"/>
          <w:szCs w:val="24"/>
        </w:rPr>
        <w:t>brisanje vrat okrog kljuke, stikal;</w:t>
      </w:r>
    </w:p>
    <w:p w14:paraId="18B1F9B8" w14:textId="77777777" w:rsidR="0005416E"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brisanje </w:t>
      </w:r>
      <w:r>
        <w:rPr>
          <w:rFonts w:ascii="Cambria" w:hAnsi="Cambria" w:cs="Arial"/>
          <w:sz w:val="24"/>
          <w:szCs w:val="24"/>
        </w:rPr>
        <w:t xml:space="preserve">drugega </w:t>
      </w:r>
      <w:r w:rsidRPr="006166E3">
        <w:rPr>
          <w:rFonts w:ascii="Cambria" w:hAnsi="Cambria" w:cs="Arial"/>
          <w:sz w:val="24"/>
          <w:szCs w:val="24"/>
        </w:rPr>
        <w:t xml:space="preserve">pisarniškega </w:t>
      </w:r>
      <w:r w:rsidRPr="008C1337">
        <w:rPr>
          <w:rFonts w:ascii="Cambria" w:hAnsi="Cambria" w:cs="Arial"/>
          <w:sz w:val="24"/>
          <w:szCs w:val="24"/>
        </w:rPr>
        <w:t>in stavbnega po</w:t>
      </w:r>
      <w:r w:rsidRPr="006166E3">
        <w:rPr>
          <w:rFonts w:ascii="Cambria" w:hAnsi="Cambria" w:cs="Arial"/>
          <w:sz w:val="24"/>
          <w:szCs w:val="24"/>
        </w:rPr>
        <w:t>hištva</w:t>
      </w:r>
      <w:r>
        <w:rPr>
          <w:rFonts w:ascii="Cambria" w:hAnsi="Cambria" w:cs="Arial"/>
          <w:sz w:val="24"/>
          <w:szCs w:val="24"/>
        </w:rPr>
        <w:t xml:space="preserve"> (zlasti madežev, odtisov)</w:t>
      </w:r>
      <w:r w:rsidRPr="006166E3">
        <w:rPr>
          <w:rFonts w:ascii="Cambria" w:hAnsi="Cambria" w:cs="Arial"/>
          <w:sz w:val="24"/>
          <w:szCs w:val="24"/>
        </w:rPr>
        <w:t>;</w:t>
      </w:r>
      <w:r w:rsidRPr="008C1337">
        <w:rPr>
          <w:rFonts w:ascii="Cambria" w:hAnsi="Cambria" w:cs="Arial"/>
          <w:sz w:val="24"/>
          <w:szCs w:val="24"/>
        </w:rPr>
        <w:t xml:space="preserve"> </w:t>
      </w:r>
    </w:p>
    <w:p w14:paraId="7EC5C9A1" w14:textId="77777777" w:rsidR="0005416E"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praznjenje košev ter zbiranje, odnašanje in ločeno odlaganje v smetnjake po sistemu ločenega zbiranja odpadkov; </w:t>
      </w:r>
    </w:p>
    <w:p w14:paraId="04D511C3"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prahu</w:t>
      </w:r>
      <w:r w:rsidRPr="008B4D9A">
        <w:rPr>
          <w:rFonts w:ascii="Cambria" w:hAnsi="Cambria" w:cs="Arial"/>
          <w:sz w:val="24"/>
          <w:szCs w:val="24"/>
        </w:rPr>
        <w:t xml:space="preserve"> </w:t>
      </w:r>
      <w:r>
        <w:rPr>
          <w:rFonts w:ascii="Cambria" w:hAnsi="Cambria" w:cs="Arial"/>
          <w:sz w:val="24"/>
          <w:szCs w:val="24"/>
        </w:rPr>
        <w:t xml:space="preserve">in </w:t>
      </w:r>
      <w:r w:rsidRPr="003C79A8">
        <w:rPr>
          <w:rFonts w:ascii="Cambria" w:hAnsi="Cambria" w:cs="Arial"/>
          <w:sz w:val="24"/>
          <w:szCs w:val="24"/>
        </w:rPr>
        <w:t xml:space="preserve">ometanje </w:t>
      </w:r>
      <w:r w:rsidRPr="006166E3">
        <w:rPr>
          <w:rFonts w:ascii="Cambria" w:hAnsi="Cambria" w:cs="Arial"/>
          <w:sz w:val="24"/>
          <w:szCs w:val="24"/>
        </w:rPr>
        <w:t>pajčevin</w:t>
      </w:r>
      <w:r>
        <w:rPr>
          <w:rFonts w:ascii="Cambria" w:hAnsi="Cambria" w:cs="Arial"/>
          <w:sz w:val="24"/>
          <w:szCs w:val="24"/>
        </w:rPr>
        <w:t>.</w:t>
      </w:r>
    </w:p>
    <w:p w14:paraId="7D172B72" w14:textId="77777777" w:rsidR="0005416E" w:rsidRPr="006166E3" w:rsidRDefault="0005416E" w:rsidP="0005416E">
      <w:pPr>
        <w:pStyle w:val="Style1"/>
        <w:spacing w:line="264" w:lineRule="auto"/>
        <w:ind w:left="993" w:right="-2"/>
        <w:contextualSpacing/>
        <w:jc w:val="both"/>
        <w:rPr>
          <w:rFonts w:ascii="Cambria" w:hAnsi="Cambria" w:cs="Arial"/>
          <w:sz w:val="24"/>
          <w:szCs w:val="24"/>
        </w:rPr>
      </w:pPr>
      <w:r w:rsidRPr="006166E3">
        <w:rPr>
          <w:rFonts w:ascii="Cambria" w:hAnsi="Cambria" w:cs="Arial"/>
          <w:sz w:val="24"/>
          <w:szCs w:val="24"/>
        </w:rPr>
        <w:t>MESEČNA OPRAVILA:</w:t>
      </w:r>
    </w:p>
    <w:p w14:paraId="7CEAAACC" w14:textId="77777777" w:rsidR="0005416E" w:rsidRPr="0027325A" w:rsidRDefault="0005416E" w:rsidP="0005416E">
      <w:pPr>
        <w:pStyle w:val="Style1"/>
        <w:numPr>
          <w:ilvl w:val="0"/>
          <w:numId w:val="89"/>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temeljito čiščenje omar in drugega </w:t>
      </w:r>
      <w:r>
        <w:rPr>
          <w:rFonts w:ascii="Cambria" w:hAnsi="Cambria" w:cs="Arial"/>
          <w:sz w:val="24"/>
          <w:szCs w:val="24"/>
        </w:rPr>
        <w:t xml:space="preserve">pisarniškega </w:t>
      </w:r>
      <w:r w:rsidRPr="006166E3">
        <w:rPr>
          <w:rFonts w:ascii="Cambria" w:hAnsi="Cambria" w:cs="Arial"/>
          <w:sz w:val="24"/>
          <w:szCs w:val="24"/>
        </w:rPr>
        <w:t>pohištva</w:t>
      </w:r>
      <w:r>
        <w:rPr>
          <w:rFonts w:ascii="Cambria" w:hAnsi="Cambria" w:cs="Arial"/>
          <w:sz w:val="24"/>
          <w:szCs w:val="24"/>
        </w:rPr>
        <w:t xml:space="preserve"> (zunanjost), </w:t>
      </w:r>
      <w:r w:rsidRPr="0027325A">
        <w:rPr>
          <w:rFonts w:ascii="Cambria" w:hAnsi="Cambria" w:cs="Arial"/>
          <w:sz w:val="24"/>
          <w:szCs w:val="24"/>
        </w:rPr>
        <w:t>zunanjosti in notranjosti vitrin ter stavbnega pohištva;</w:t>
      </w:r>
    </w:p>
    <w:p w14:paraId="51A75403" w14:textId="77777777" w:rsidR="0005416E" w:rsidRPr="0027325A" w:rsidRDefault="0005416E" w:rsidP="0005416E">
      <w:pPr>
        <w:pStyle w:val="podpisi"/>
        <w:numPr>
          <w:ilvl w:val="0"/>
          <w:numId w:val="89"/>
        </w:numPr>
        <w:tabs>
          <w:tab w:val="clear" w:pos="3402"/>
        </w:tabs>
        <w:spacing w:line="264" w:lineRule="auto"/>
        <w:ind w:right="-2"/>
        <w:jc w:val="both"/>
        <w:rPr>
          <w:rFonts w:ascii="Cambria" w:hAnsi="Cambria" w:cs="Arial"/>
          <w:sz w:val="24"/>
          <w:lang w:val="sl-SI"/>
        </w:rPr>
      </w:pPr>
      <w:r w:rsidRPr="0027325A">
        <w:rPr>
          <w:rFonts w:ascii="Cambria" w:hAnsi="Cambria" w:cs="Arial"/>
          <w:sz w:val="24"/>
          <w:lang w:val="sl-SI"/>
        </w:rPr>
        <w:t>temeljito čiščenje keramičnih ploščic in drugih sanitarnih površin v sanitarnih prostorih;</w:t>
      </w:r>
    </w:p>
    <w:p w14:paraId="1B4ED354" w14:textId="77777777" w:rsidR="00C537CF" w:rsidRPr="0005416E" w:rsidRDefault="0005416E" w:rsidP="0005416E">
      <w:pPr>
        <w:pStyle w:val="Style1"/>
        <w:numPr>
          <w:ilvl w:val="0"/>
          <w:numId w:val="89"/>
        </w:numPr>
        <w:adjustRightInd/>
        <w:spacing w:line="264" w:lineRule="auto"/>
        <w:ind w:right="-2"/>
        <w:contextualSpacing/>
        <w:jc w:val="both"/>
        <w:rPr>
          <w:rStyle w:val="CharacterStyle1"/>
          <w:rFonts w:ascii="Cambria" w:hAnsi="Cambria"/>
          <w:sz w:val="24"/>
          <w:szCs w:val="24"/>
        </w:rPr>
      </w:pPr>
      <w:r w:rsidRPr="0027325A">
        <w:rPr>
          <w:rFonts w:ascii="Cambria" w:hAnsi="Cambria" w:cs="Arial"/>
          <w:sz w:val="24"/>
          <w:szCs w:val="24"/>
        </w:rPr>
        <w:t>čiščenje slik in okvirjev, omaric za hidrant, gasilnih aparatov ipd.</w:t>
      </w:r>
    </w:p>
    <w:p w14:paraId="3A0E07FF" w14:textId="77777777" w:rsidR="001A41C7" w:rsidRPr="006166E3" w:rsidRDefault="001A41C7" w:rsidP="006166E3">
      <w:pPr>
        <w:pStyle w:val="Style1"/>
        <w:adjustRightInd/>
        <w:spacing w:line="264" w:lineRule="auto"/>
        <w:ind w:left="567"/>
        <w:contextualSpacing/>
        <w:jc w:val="both"/>
        <w:rPr>
          <w:rFonts w:ascii="Cambria" w:hAnsi="Cambria" w:cs="Arial"/>
          <w:b/>
          <w:bCs/>
          <w:sz w:val="24"/>
          <w:szCs w:val="24"/>
        </w:rPr>
      </w:pPr>
    </w:p>
    <w:p w14:paraId="47558A3E" w14:textId="77777777" w:rsidR="0029793B" w:rsidRPr="006166E3" w:rsidRDefault="001C60A2"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Občasno čiščenje po posebnem naročilu naročnika</w:t>
      </w:r>
    </w:p>
    <w:p w14:paraId="37A546BD" w14:textId="77777777" w:rsidR="00C537CF" w:rsidRPr="006166E3" w:rsidRDefault="00C537CF" w:rsidP="006166E3">
      <w:pPr>
        <w:pStyle w:val="Style1"/>
        <w:adjustRightInd/>
        <w:spacing w:line="264" w:lineRule="auto"/>
        <w:ind w:left="567"/>
        <w:contextualSpacing/>
        <w:jc w:val="both"/>
        <w:rPr>
          <w:rFonts w:ascii="Cambria" w:hAnsi="Cambria" w:cs="Arial"/>
          <w:b/>
          <w:bCs/>
          <w:sz w:val="24"/>
          <w:szCs w:val="24"/>
        </w:rPr>
      </w:pPr>
    </w:p>
    <w:p w14:paraId="5A978ECF"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C.1</w:t>
      </w:r>
      <w:r w:rsidR="00B97D56" w:rsidRPr="006166E3">
        <w:rPr>
          <w:rFonts w:ascii="Cambria" w:hAnsi="Cambria" w:cs="Arial"/>
          <w:b/>
          <w:bCs/>
          <w:sz w:val="24"/>
          <w:szCs w:val="24"/>
        </w:rPr>
        <w:t xml:space="preserve"> Čiščenje stekel v pritličju poslovne stavbe Smelt</w:t>
      </w:r>
      <w:r w:rsidR="00A555E4" w:rsidRPr="006166E3">
        <w:rPr>
          <w:rFonts w:ascii="Cambria" w:hAnsi="Cambria" w:cs="Arial"/>
          <w:b/>
          <w:bCs/>
          <w:sz w:val="24"/>
          <w:szCs w:val="24"/>
        </w:rPr>
        <w:t xml:space="preserve"> </w:t>
      </w:r>
      <w:r w:rsidR="00A555E4" w:rsidRPr="006166E3">
        <w:rPr>
          <w:rStyle w:val="CharacterStyle1"/>
          <w:rFonts w:ascii="Cambria" w:hAnsi="Cambria"/>
          <w:sz w:val="24"/>
          <w:szCs w:val="24"/>
        </w:rPr>
        <w:t>(avla in galerija z notranje strani ter vsa stekla v pritličju poslovne stavbe z zunanje strani)</w:t>
      </w:r>
      <w:r w:rsidR="000412B1" w:rsidRPr="006166E3">
        <w:rPr>
          <w:rStyle w:val="CharacterStyle1"/>
          <w:rFonts w:ascii="Cambria" w:hAnsi="Cambria"/>
          <w:sz w:val="24"/>
          <w:szCs w:val="24"/>
        </w:rPr>
        <w:t xml:space="preserve"> –</w:t>
      </w:r>
      <w:r w:rsidR="00A555E4" w:rsidRPr="006166E3">
        <w:rPr>
          <w:rStyle w:val="CharacterStyle1"/>
          <w:rFonts w:ascii="Cambria" w:hAnsi="Cambria"/>
          <w:sz w:val="24"/>
          <w:szCs w:val="24"/>
        </w:rPr>
        <w:t xml:space="preserve"> </w:t>
      </w:r>
      <w:r w:rsidR="000412B1" w:rsidRPr="006166E3">
        <w:rPr>
          <w:rStyle w:val="CharacterStyle1"/>
          <w:rFonts w:ascii="Cambria" w:hAnsi="Cambria"/>
          <w:sz w:val="24"/>
          <w:szCs w:val="24"/>
        </w:rPr>
        <w:t>po naročilu, cca. 2-krat</w:t>
      </w:r>
      <w:r w:rsidR="00A555E4" w:rsidRPr="006166E3">
        <w:rPr>
          <w:rStyle w:val="CharacterStyle1"/>
          <w:rFonts w:ascii="Cambria" w:hAnsi="Cambria"/>
          <w:sz w:val="24"/>
          <w:szCs w:val="24"/>
        </w:rPr>
        <w:t xml:space="preserve"> letno</w:t>
      </w:r>
      <w:r w:rsidR="00BF22DF" w:rsidRPr="006166E3">
        <w:rPr>
          <w:rStyle w:val="CharacterStyle1"/>
          <w:rFonts w:ascii="Cambria" w:hAnsi="Cambria"/>
          <w:sz w:val="24"/>
          <w:szCs w:val="24"/>
        </w:rPr>
        <w:t>.</w:t>
      </w:r>
    </w:p>
    <w:p w14:paraId="034E865A"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7684D46D" w14:textId="77777777" w:rsidR="00B97D56"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C.2</w:t>
      </w:r>
      <w:r w:rsidR="00B97D56" w:rsidRPr="006166E3">
        <w:rPr>
          <w:rFonts w:ascii="Cambria" w:hAnsi="Cambria" w:cs="Arial"/>
          <w:b/>
          <w:bCs/>
          <w:sz w:val="24"/>
          <w:szCs w:val="24"/>
        </w:rPr>
        <w:t xml:space="preserve"> Notranje čiščenje vseh oken</w:t>
      </w:r>
      <w:r w:rsidR="00A555E4" w:rsidRPr="006166E3">
        <w:rPr>
          <w:rFonts w:ascii="Cambria" w:hAnsi="Cambria" w:cs="Arial"/>
          <w:b/>
          <w:bCs/>
          <w:sz w:val="24"/>
          <w:szCs w:val="24"/>
        </w:rPr>
        <w:t xml:space="preserve"> </w:t>
      </w:r>
      <w:r w:rsidR="00A555E4" w:rsidRPr="006166E3">
        <w:rPr>
          <w:rStyle w:val="CharacterStyle1"/>
          <w:rFonts w:ascii="Cambria" w:hAnsi="Cambria"/>
          <w:sz w:val="24"/>
          <w:szCs w:val="24"/>
        </w:rPr>
        <w:t xml:space="preserve">– po naročilu, </w:t>
      </w:r>
      <w:r w:rsidR="000412B1" w:rsidRPr="006166E3">
        <w:rPr>
          <w:rStyle w:val="CharacterStyle1"/>
          <w:rFonts w:ascii="Cambria" w:hAnsi="Cambria"/>
          <w:sz w:val="24"/>
          <w:szCs w:val="24"/>
        </w:rPr>
        <w:t xml:space="preserve">cca. </w:t>
      </w:r>
      <w:r w:rsidR="00A555E4" w:rsidRPr="006166E3">
        <w:rPr>
          <w:rStyle w:val="CharacterStyle1"/>
          <w:rFonts w:ascii="Cambria" w:hAnsi="Cambria"/>
          <w:sz w:val="24"/>
          <w:szCs w:val="24"/>
        </w:rPr>
        <w:t>1</w:t>
      </w:r>
      <w:r w:rsidR="000412B1" w:rsidRPr="006166E3">
        <w:rPr>
          <w:rStyle w:val="CharacterStyle1"/>
          <w:rFonts w:ascii="Cambria" w:hAnsi="Cambria"/>
          <w:sz w:val="24"/>
          <w:szCs w:val="24"/>
        </w:rPr>
        <w:t>-krat</w:t>
      </w:r>
      <w:r w:rsidR="00BF22DF" w:rsidRPr="006166E3">
        <w:rPr>
          <w:rStyle w:val="CharacterStyle1"/>
          <w:rFonts w:ascii="Cambria" w:hAnsi="Cambria"/>
          <w:sz w:val="24"/>
          <w:szCs w:val="24"/>
        </w:rPr>
        <w:t xml:space="preserve"> letno.</w:t>
      </w:r>
    </w:p>
    <w:p w14:paraId="60D66078"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1B3FCAB7"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C.3</w:t>
      </w:r>
      <w:r w:rsidR="00B97D56" w:rsidRPr="006166E3">
        <w:rPr>
          <w:rFonts w:ascii="Cambria" w:hAnsi="Cambria" w:cs="Arial"/>
          <w:b/>
          <w:bCs/>
          <w:sz w:val="24"/>
          <w:szCs w:val="24"/>
        </w:rPr>
        <w:t xml:space="preserve"> Čiščenje in pranje </w:t>
      </w:r>
      <w:r w:rsidR="001A41C7" w:rsidRPr="006166E3">
        <w:rPr>
          <w:rFonts w:ascii="Cambria" w:hAnsi="Cambria" w:cs="Arial"/>
          <w:b/>
          <w:bCs/>
          <w:sz w:val="24"/>
          <w:szCs w:val="24"/>
        </w:rPr>
        <w:t>smetnjakov</w:t>
      </w:r>
      <w:r w:rsidR="00A555E4" w:rsidRPr="006166E3">
        <w:rPr>
          <w:rFonts w:ascii="Cambria" w:hAnsi="Cambria" w:cs="Arial"/>
          <w:b/>
          <w:bCs/>
          <w:sz w:val="24"/>
          <w:szCs w:val="24"/>
        </w:rPr>
        <w:t xml:space="preserve"> </w:t>
      </w:r>
      <w:r w:rsidR="000412B1" w:rsidRPr="006166E3">
        <w:rPr>
          <w:rStyle w:val="CharacterStyle1"/>
          <w:rFonts w:ascii="Cambria" w:hAnsi="Cambria"/>
          <w:sz w:val="24"/>
          <w:szCs w:val="24"/>
        </w:rPr>
        <w:t>–</w:t>
      </w:r>
      <w:r w:rsidR="00A555E4" w:rsidRPr="006166E3">
        <w:rPr>
          <w:rStyle w:val="CharacterStyle1"/>
          <w:rFonts w:ascii="Cambria" w:hAnsi="Cambria"/>
          <w:sz w:val="24"/>
          <w:szCs w:val="24"/>
        </w:rPr>
        <w:t xml:space="preserve"> po naročilu, </w:t>
      </w:r>
      <w:r w:rsidR="000412B1" w:rsidRPr="006166E3">
        <w:rPr>
          <w:rStyle w:val="CharacterStyle1"/>
          <w:rFonts w:ascii="Cambria" w:hAnsi="Cambria"/>
          <w:sz w:val="24"/>
          <w:szCs w:val="24"/>
        </w:rPr>
        <w:t>cca. 2-krat letno</w:t>
      </w:r>
      <w:r w:rsidR="00BF22DF" w:rsidRPr="006166E3">
        <w:rPr>
          <w:rStyle w:val="CharacterStyle1"/>
          <w:rFonts w:ascii="Cambria" w:hAnsi="Cambria"/>
          <w:sz w:val="24"/>
          <w:szCs w:val="24"/>
        </w:rPr>
        <w:t>.</w:t>
      </w:r>
    </w:p>
    <w:p w14:paraId="79509044"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2BB6CFA" w14:textId="77777777" w:rsidR="000412B1"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C.4</w:t>
      </w:r>
      <w:r w:rsidR="00B97D56" w:rsidRPr="006166E3">
        <w:rPr>
          <w:rFonts w:ascii="Cambria" w:hAnsi="Cambria" w:cs="Arial"/>
          <w:b/>
          <w:bCs/>
          <w:sz w:val="24"/>
          <w:szCs w:val="24"/>
        </w:rPr>
        <w:t xml:space="preserve"> Odstranjevanje snega</w:t>
      </w:r>
      <w:r w:rsidR="00A555E4" w:rsidRPr="006166E3">
        <w:rPr>
          <w:rFonts w:ascii="Cambria" w:hAnsi="Cambria" w:cs="Arial"/>
          <w:b/>
          <w:bCs/>
          <w:sz w:val="24"/>
          <w:szCs w:val="24"/>
        </w:rPr>
        <w:t xml:space="preserve"> </w:t>
      </w:r>
      <w:r w:rsidR="000412B1" w:rsidRPr="006166E3">
        <w:rPr>
          <w:rFonts w:ascii="Cambria" w:hAnsi="Cambria" w:cs="Arial"/>
          <w:sz w:val="24"/>
          <w:szCs w:val="24"/>
        </w:rPr>
        <w:t>– cca. 10</w:t>
      </w:r>
      <w:r w:rsidR="00812079" w:rsidRPr="006166E3">
        <w:rPr>
          <w:rFonts w:ascii="Cambria" w:hAnsi="Cambria" w:cs="Arial"/>
          <w:sz w:val="24"/>
          <w:szCs w:val="24"/>
        </w:rPr>
        <w:t>-krat</w:t>
      </w:r>
      <w:r w:rsidR="000412B1" w:rsidRPr="006166E3">
        <w:rPr>
          <w:rFonts w:ascii="Cambria" w:hAnsi="Cambria" w:cs="Arial"/>
          <w:sz w:val="24"/>
          <w:szCs w:val="24"/>
        </w:rPr>
        <w:t xml:space="preserve"> let</w:t>
      </w:r>
      <w:r w:rsidR="000412B1" w:rsidRPr="0027325A">
        <w:rPr>
          <w:rFonts w:ascii="Cambria" w:hAnsi="Cambria" w:cs="Arial"/>
          <w:sz w:val="24"/>
          <w:szCs w:val="24"/>
        </w:rPr>
        <w:t>no (5 cm ali več snega)</w:t>
      </w:r>
      <w:r w:rsidR="00812079" w:rsidRPr="0027325A">
        <w:rPr>
          <w:rFonts w:ascii="Cambria" w:hAnsi="Cambria" w:cs="Arial"/>
          <w:sz w:val="24"/>
          <w:szCs w:val="24"/>
        </w:rPr>
        <w:t>;</w:t>
      </w:r>
    </w:p>
    <w:p w14:paraId="0B50786F" w14:textId="77777777" w:rsidR="00B866EA" w:rsidRPr="006166E3" w:rsidRDefault="000412B1"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sz w:val="24"/>
          <w:szCs w:val="24"/>
        </w:rPr>
        <w:t xml:space="preserve">Izvaja se </w:t>
      </w:r>
      <w:r w:rsidR="00A555E4" w:rsidRPr="006166E3">
        <w:rPr>
          <w:rFonts w:ascii="Cambria" w:hAnsi="Cambria" w:cs="Arial"/>
          <w:sz w:val="24"/>
          <w:szCs w:val="24"/>
        </w:rPr>
        <w:t xml:space="preserve">ročno ali strojno </w:t>
      </w:r>
      <w:r w:rsidRPr="006166E3">
        <w:rPr>
          <w:rFonts w:ascii="Cambria" w:hAnsi="Cambria" w:cs="Arial"/>
          <w:sz w:val="24"/>
          <w:szCs w:val="24"/>
        </w:rPr>
        <w:t xml:space="preserve">z rolbo ali štirikolesnikom. Pluženje z večjimi stroji ni dovoljeno zaradi kamnitega tlaka. Očisti se ploščad, dovozne poti in stopnišča, ki pripadajo poslovni stavbi. </w:t>
      </w:r>
      <w:r w:rsidR="00812079" w:rsidRPr="006166E3">
        <w:rPr>
          <w:rFonts w:ascii="Cambria" w:hAnsi="Cambria" w:cs="Arial"/>
          <w:sz w:val="24"/>
          <w:szCs w:val="24"/>
        </w:rPr>
        <w:t>Posipavanje s soljo j</w:t>
      </w:r>
      <w:r w:rsidR="00A555E4" w:rsidRPr="006166E3">
        <w:rPr>
          <w:rFonts w:ascii="Cambria" w:hAnsi="Cambria" w:cs="Arial"/>
          <w:sz w:val="24"/>
          <w:szCs w:val="24"/>
        </w:rPr>
        <w:t xml:space="preserve">e vključeno v ceno čiščenja </w:t>
      </w:r>
      <w:r w:rsidR="00812079" w:rsidRPr="006166E3">
        <w:rPr>
          <w:rFonts w:ascii="Cambria" w:hAnsi="Cambria" w:cs="Arial"/>
          <w:sz w:val="24"/>
          <w:szCs w:val="24"/>
        </w:rPr>
        <w:t>A.1.</w:t>
      </w:r>
    </w:p>
    <w:p w14:paraId="2928E3FC"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0BF1417" w14:textId="77777777" w:rsidR="00812079"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C.5</w:t>
      </w:r>
      <w:r w:rsidR="00B97D56" w:rsidRPr="006166E3">
        <w:rPr>
          <w:rFonts w:ascii="Cambria" w:hAnsi="Cambria" w:cs="Arial"/>
          <w:b/>
          <w:bCs/>
          <w:sz w:val="24"/>
          <w:szCs w:val="24"/>
        </w:rPr>
        <w:t xml:space="preserve"> Čiščenje arhivskih prostorov</w:t>
      </w:r>
      <w:r w:rsidR="00A555E4" w:rsidRPr="006166E3">
        <w:rPr>
          <w:rFonts w:ascii="Cambria" w:hAnsi="Cambria" w:cs="Arial"/>
          <w:b/>
          <w:bCs/>
          <w:sz w:val="24"/>
          <w:szCs w:val="24"/>
        </w:rPr>
        <w:t xml:space="preserve"> AKTRP</w:t>
      </w:r>
      <w:r w:rsidR="00A555E4" w:rsidRPr="006166E3">
        <w:rPr>
          <w:rFonts w:ascii="Cambria" w:hAnsi="Cambria" w:cs="Arial"/>
          <w:bCs/>
          <w:sz w:val="24"/>
          <w:szCs w:val="24"/>
        </w:rPr>
        <w:t xml:space="preserve"> </w:t>
      </w:r>
      <w:r w:rsidR="00BF22DF" w:rsidRPr="006166E3">
        <w:rPr>
          <w:rFonts w:ascii="Cambria" w:hAnsi="Cambria" w:cs="Arial"/>
          <w:bCs/>
          <w:sz w:val="24"/>
          <w:szCs w:val="24"/>
        </w:rPr>
        <w:t>(</w:t>
      </w:r>
      <w:r w:rsidR="00BF22DF" w:rsidRPr="006166E3">
        <w:rPr>
          <w:rFonts w:ascii="Cambria" w:hAnsi="Cambria" w:cs="Arial"/>
          <w:sz w:val="24"/>
          <w:szCs w:val="24"/>
        </w:rPr>
        <w:t>skupna površina 220,75 m</w:t>
      </w:r>
      <w:r w:rsidR="00BF22DF" w:rsidRPr="006166E3">
        <w:rPr>
          <w:rFonts w:ascii="Cambria" w:hAnsi="Cambria" w:cs="Arial"/>
          <w:sz w:val="24"/>
          <w:szCs w:val="24"/>
          <w:vertAlign w:val="superscript"/>
        </w:rPr>
        <w:t>2</w:t>
      </w:r>
      <w:r w:rsidR="00BF22DF" w:rsidRPr="006166E3">
        <w:rPr>
          <w:rFonts w:ascii="Cambria" w:hAnsi="Cambria" w:cs="Arial"/>
          <w:sz w:val="24"/>
          <w:szCs w:val="24"/>
        </w:rPr>
        <w:t xml:space="preserve">) </w:t>
      </w:r>
      <w:r w:rsidR="00812079" w:rsidRPr="006166E3">
        <w:rPr>
          <w:rStyle w:val="CharacterStyle1"/>
          <w:rFonts w:ascii="Cambria" w:hAnsi="Cambria"/>
          <w:sz w:val="24"/>
          <w:szCs w:val="24"/>
        </w:rPr>
        <w:t>–</w:t>
      </w:r>
      <w:r w:rsidR="00812079" w:rsidRPr="006166E3">
        <w:rPr>
          <w:rFonts w:ascii="Cambria" w:hAnsi="Cambria" w:cs="Arial"/>
          <w:sz w:val="24"/>
          <w:szCs w:val="24"/>
        </w:rPr>
        <w:t xml:space="preserve"> po naročilu, cca. 1-krat letno;</w:t>
      </w:r>
    </w:p>
    <w:p w14:paraId="5D726C27" w14:textId="77777777" w:rsidR="00BF22DF" w:rsidRPr="006166E3" w:rsidRDefault="00BF22DF"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bCs/>
          <w:sz w:val="24"/>
          <w:szCs w:val="24"/>
        </w:rPr>
        <w:t>Smiselno se izvajajo opravila, ki jih zajema čiščenje A.2.</w:t>
      </w:r>
      <w:r w:rsidRPr="006166E3">
        <w:rPr>
          <w:rFonts w:ascii="Cambria" w:hAnsi="Cambria" w:cs="Arial"/>
          <w:sz w:val="24"/>
          <w:szCs w:val="24"/>
        </w:rPr>
        <w:t xml:space="preserve"> </w:t>
      </w:r>
    </w:p>
    <w:p w14:paraId="09ABFE0C" w14:textId="77777777" w:rsidR="00B97D56" w:rsidRPr="006166E3" w:rsidRDefault="00B97D56" w:rsidP="006166E3">
      <w:pPr>
        <w:pStyle w:val="Style1"/>
        <w:adjustRightInd/>
        <w:spacing w:line="264" w:lineRule="auto"/>
        <w:ind w:left="567"/>
        <w:contextualSpacing/>
        <w:jc w:val="both"/>
        <w:rPr>
          <w:rFonts w:ascii="Cambria" w:hAnsi="Cambria" w:cs="Arial"/>
          <w:b/>
          <w:bCs/>
          <w:sz w:val="24"/>
          <w:szCs w:val="24"/>
        </w:rPr>
      </w:pPr>
    </w:p>
    <w:p w14:paraId="263DB8B9" w14:textId="77777777" w:rsidR="00812079"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C.6</w:t>
      </w:r>
      <w:r w:rsidR="00B97D56" w:rsidRPr="006166E3">
        <w:rPr>
          <w:rFonts w:ascii="Cambria" w:hAnsi="Cambria" w:cs="Arial"/>
          <w:b/>
          <w:bCs/>
          <w:sz w:val="24"/>
          <w:szCs w:val="24"/>
        </w:rPr>
        <w:t xml:space="preserve"> Čiščenje fotokopirnic in arhivov/sejnih sob</w:t>
      </w:r>
      <w:r w:rsidR="00A555E4" w:rsidRPr="006166E3">
        <w:rPr>
          <w:rFonts w:ascii="Cambria" w:hAnsi="Cambria" w:cs="Arial"/>
          <w:b/>
          <w:bCs/>
          <w:sz w:val="24"/>
          <w:szCs w:val="24"/>
        </w:rPr>
        <w:t xml:space="preserve"> AKTRP </w:t>
      </w:r>
      <w:r w:rsidR="00BF22DF" w:rsidRPr="006166E3">
        <w:rPr>
          <w:rFonts w:ascii="Cambria" w:hAnsi="Cambria" w:cs="Arial"/>
          <w:bCs/>
          <w:sz w:val="24"/>
          <w:szCs w:val="24"/>
        </w:rPr>
        <w:t>(</w:t>
      </w:r>
      <w:r w:rsidR="00BF22DF" w:rsidRPr="006166E3">
        <w:rPr>
          <w:rFonts w:ascii="Cambria" w:hAnsi="Cambria" w:cs="Arial"/>
          <w:sz w:val="24"/>
          <w:szCs w:val="24"/>
        </w:rPr>
        <w:t>skupna površina 162,45 m</w:t>
      </w:r>
      <w:r w:rsidR="00BF22DF" w:rsidRPr="006166E3">
        <w:rPr>
          <w:rFonts w:ascii="Cambria" w:hAnsi="Cambria" w:cs="Arial"/>
          <w:sz w:val="24"/>
          <w:szCs w:val="24"/>
          <w:vertAlign w:val="superscript"/>
        </w:rPr>
        <w:t>2</w:t>
      </w:r>
      <w:r w:rsidR="00BF22DF" w:rsidRPr="006166E3">
        <w:rPr>
          <w:rFonts w:ascii="Cambria" w:hAnsi="Cambria" w:cs="Arial"/>
          <w:sz w:val="24"/>
          <w:szCs w:val="24"/>
        </w:rPr>
        <w:t xml:space="preserve">) </w:t>
      </w:r>
      <w:r w:rsidR="00812079" w:rsidRPr="006166E3">
        <w:rPr>
          <w:rStyle w:val="CharacterStyle1"/>
          <w:rFonts w:ascii="Cambria" w:hAnsi="Cambria"/>
          <w:sz w:val="24"/>
          <w:szCs w:val="24"/>
        </w:rPr>
        <w:t>–</w:t>
      </w:r>
      <w:r w:rsidR="00812079" w:rsidRPr="006166E3">
        <w:rPr>
          <w:rFonts w:ascii="Cambria" w:hAnsi="Cambria" w:cs="Arial"/>
          <w:sz w:val="24"/>
          <w:szCs w:val="24"/>
        </w:rPr>
        <w:t xml:space="preserve"> po naročilu, cca. 4-krat letno;</w:t>
      </w:r>
    </w:p>
    <w:p w14:paraId="28E46B0C" w14:textId="77777777" w:rsidR="00B866EA" w:rsidRPr="006166E3" w:rsidRDefault="00812079"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bCs/>
          <w:sz w:val="24"/>
          <w:szCs w:val="24"/>
        </w:rPr>
        <w:t>Smiselno se izvajajo opravila</w:t>
      </w:r>
      <w:r w:rsidR="00BF22DF" w:rsidRPr="006166E3">
        <w:rPr>
          <w:rFonts w:ascii="Cambria" w:hAnsi="Cambria" w:cs="Arial"/>
          <w:bCs/>
          <w:sz w:val="24"/>
          <w:szCs w:val="24"/>
        </w:rPr>
        <w:t>, ki jih zajema čiščenje</w:t>
      </w:r>
      <w:r w:rsidRPr="006166E3">
        <w:rPr>
          <w:rFonts w:ascii="Cambria" w:hAnsi="Cambria" w:cs="Arial"/>
          <w:bCs/>
          <w:sz w:val="24"/>
          <w:szCs w:val="24"/>
        </w:rPr>
        <w:t xml:space="preserve"> A.2.</w:t>
      </w:r>
      <w:r w:rsidR="000412B1" w:rsidRPr="006166E3">
        <w:rPr>
          <w:rFonts w:ascii="Cambria" w:hAnsi="Cambria" w:cs="Arial"/>
          <w:sz w:val="24"/>
          <w:szCs w:val="24"/>
        </w:rPr>
        <w:t xml:space="preserve"> </w:t>
      </w:r>
    </w:p>
    <w:p w14:paraId="5DEB7D08"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E28754C" w14:textId="77777777" w:rsidR="00B866EA"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C.7</w:t>
      </w:r>
      <w:r w:rsidR="00B97D56" w:rsidRPr="006166E3">
        <w:rPr>
          <w:rFonts w:ascii="Cambria" w:hAnsi="Cambria" w:cs="Arial"/>
          <w:b/>
          <w:bCs/>
          <w:sz w:val="24"/>
          <w:szCs w:val="24"/>
        </w:rPr>
        <w:t xml:space="preserve"> Čiščenje manjše sejne sobe ali fotokopirnice</w:t>
      </w:r>
      <w:r w:rsidR="00E0424A" w:rsidRPr="006166E3">
        <w:rPr>
          <w:rFonts w:ascii="Cambria" w:hAnsi="Cambria" w:cs="Arial"/>
          <w:b/>
          <w:bCs/>
          <w:sz w:val="24"/>
          <w:szCs w:val="24"/>
        </w:rPr>
        <w:t xml:space="preserve"> </w:t>
      </w:r>
      <w:r w:rsidR="00E0424A" w:rsidRPr="006166E3">
        <w:rPr>
          <w:rFonts w:ascii="Cambria" w:hAnsi="Cambria" w:cs="Arial"/>
          <w:sz w:val="24"/>
          <w:szCs w:val="24"/>
        </w:rPr>
        <w:t>(</w:t>
      </w:r>
      <w:r w:rsidR="00BF22DF" w:rsidRPr="006166E3">
        <w:rPr>
          <w:rFonts w:ascii="Cambria" w:hAnsi="Cambria" w:cs="Arial"/>
          <w:sz w:val="24"/>
          <w:szCs w:val="24"/>
        </w:rPr>
        <w:t>površina 15-</w:t>
      </w:r>
      <w:r w:rsidR="00E0424A" w:rsidRPr="006166E3">
        <w:rPr>
          <w:rFonts w:ascii="Cambria" w:hAnsi="Cambria" w:cs="Arial"/>
          <w:sz w:val="24"/>
          <w:szCs w:val="24"/>
        </w:rPr>
        <w:t>25 m</w:t>
      </w:r>
      <w:r w:rsidR="00E0424A" w:rsidRPr="006166E3">
        <w:rPr>
          <w:rFonts w:ascii="Cambria" w:hAnsi="Cambria" w:cs="Arial"/>
          <w:sz w:val="24"/>
          <w:szCs w:val="24"/>
          <w:vertAlign w:val="superscript"/>
        </w:rPr>
        <w:t>2</w:t>
      </w:r>
      <w:r w:rsidR="00E0424A" w:rsidRPr="006166E3">
        <w:rPr>
          <w:rFonts w:ascii="Cambria" w:hAnsi="Cambria" w:cs="Arial"/>
          <w:sz w:val="24"/>
          <w:szCs w:val="24"/>
        </w:rPr>
        <w:t>)</w:t>
      </w:r>
      <w:r w:rsidR="00BF22DF" w:rsidRPr="006166E3">
        <w:rPr>
          <w:rFonts w:ascii="Cambria" w:hAnsi="Cambria" w:cs="Arial"/>
          <w:sz w:val="24"/>
          <w:szCs w:val="24"/>
        </w:rPr>
        <w:t xml:space="preserve"> – po naročilu, cca. 12-krat </w:t>
      </w:r>
      <w:r w:rsidR="00E0424A" w:rsidRPr="006166E3">
        <w:rPr>
          <w:rFonts w:ascii="Cambria" w:hAnsi="Cambria" w:cs="Arial"/>
          <w:sz w:val="24"/>
          <w:szCs w:val="24"/>
        </w:rPr>
        <w:t>letno</w:t>
      </w:r>
      <w:r w:rsidR="00BF22DF" w:rsidRPr="006166E3">
        <w:rPr>
          <w:rFonts w:ascii="Cambria" w:hAnsi="Cambria" w:cs="Arial"/>
          <w:sz w:val="24"/>
          <w:szCs w:val="24"/>
        </w:rPr>
        <w:t>.</w:t>
      </w:r>
    </w:p>
    <w:p w14:paraId="6128B2D5"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7161877E" w14:textId="77777777" w:rsidR="00BF22DF"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C.8</w:t>
      </w:r>
      <w:r w:rsidR="00B97D56" w:rsidRPr="006166E3">
        <w:rPr>
          <w:rFonts w:ascii="Cambria" w:hAnsi="Cambria" w:cs="Arial"/>
          <w:b/>
          <w:bCs/>
          <w:sz w:val="24"/>
          <w:szCs w:val="24"/>
        </w:rPr>
        <w:t xml:space="preserve"> Globinsko čiščenje vseh tekstilnih talnih oblog</w:t>
      </w:r>
      <w:r w:rsidR="00E0424A" w:rsidRPr="006166E3">
        <w:rPr>
          <w:rFonts w:ascii="Cambria" w:hAnsi="Cambria" w:cs="Arial"/>
          <w:b/>
          <w:bCs/>
          <w:sz w:val="24"/>
          <w:szCs w:val="24"/>
        </w:rPr>
        <w:t xml:space="preserve"> </w:t>
      </w:r>
      <w:r w:rsidR="00BF22DF" w:rsidRPr="006166E3">
        <w:rPr>
          <w:rFonts w:ascii="Cambria" w:hAnsi="Cambria" w:cs="Arial"/>
          <w:bCs/>
          <w:sz w:val="24"/>
          <w:szCs w:val="24"/>
        </w:rPr>
        <w:t xml:space="preserve">– po naročilu, cca. 1-krat </w:t>
      </w:r>
      <w:r w:rsidR="00BF22DF" w:rsidRPr="006166E3">
        <w:rPr>
          <w:rFonts w:ascii="Cambria" w:hAnsi="Cambria" w:cs="Arial"/>
          <w:sz w:val="24"/>
          <w:szCs w:val="24"/>
        </w:rPr>
        <w:t>letno;</w:t>
      </w:r>
    </w:p>
    <w:p w14:paraId="4597DF1D" w14:textId="77777777" w:rsidR="00B866EA" w:rsidRPr="006166E3" w:rsidRDefault="006166E3"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Cs/>
          <w:sz w:val="24"/>
          <w:szCs w:val="24"/>
        </w:rPr>
        <w:t>Izvaja se g</w:t>
      </w:r>
      <w:r w:rsidR="00E0424A" w:rsidRPr="006166E3">
        <w:rPr>
          <w:rFonts w:ascii="Cambria" w:hAnsi="Cambria" w:cs="Arial"/>
          <w:bCs/>
          <w:sz w:val="24"/>
          <w:szCs w:val="24"/>
        </w:rPr>
        <w:t>lobinsko sesanje, strojno šamponiranje, ekstrakcijsko čiščenje in izpiran</w:t>
      </w:r>
      <w:r w:rsidRPr="006166E3">
        <w:rPr>
          <w:rFonts w:ascii="Cambria" w:hAnsi="Cambria" w:cs="Arial"/>
          <w:bCs/>
          <w:sz w:val="24"/>
          <w:szCs w:val="24"/>
        </w:rPr>
        <w:t>je vseh tekstilnih talnih oblog.</w:t>
      </w:r>
    </w:p>
    <w:p w14:paraId="6E573C91"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3BB6922" w14:textId="77777777" w:rsidR="00BF22DF"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C.9</w:t>
      </w:r>
      <w:r w:rsidR="00B97D56" w:rsidRPr="006166E3">
        <w:rPr>
          <w:rFonts w:ascii="Cambria" w:hAnsi="Cambria" w:cs="Arial"/>
          <w:b/>
          <w:bCs/>
          <w:sz w:val="24"/>
          <w:szCs w:val="24"/>
        </w:rPr>
        <w:t xml:space="preserve"> Čiščenje marmorja in izvedba premaza</w:t>
      </w:r>
      <w:r w:rsidR="00E0424A" w:rsidRPr="006166E3">
        <w:rPr>
          <w:rFonts w:ascii="Cambria" w:hAnsi="Cambria" w:cs="Arial"/>
          <w:b/>
          <w:bCs/>
          <w:sz w:val="24"/>
          <w:szCs w:val="24"/>
        </w:rPr>
        <w:t xml:space="preserve"> </w:t>
      </w:r>
      <w:r w:rsidR="00BF22DF" w:rsidRPr="006166E3">
        <w:rPr>
          <w:rFonts w:ascii="Cambria" w:hAnsi="Cambria" w:cs="Arial"/>
          <w:bCs/>
          <w:sz w:val="24"/>
          <w:szCs w:val="24"/>
        </w:rPr>
        <w:t>(</w:t>
      </w:r>
      <w:r w:rsidR="00BF22DF" w:rsidRPr="006166E3">
        <w:rPr>
          <w:rFonts w:ascii="Cambria" w:hAnsi="Cambria" w:cs="Arial"/>
          <w:sz w:val="24"/>
          <w:szCs w:val="24"/>
        </w:rPr>
        <w:t>skupna površina 385,50 m</w:t>
      </w:r>
      <w:r w:rsidR="00BF22DF" w:rsidRPr="006166E3">
        <w:rPr>
          <w:rFonts w:ascii="Cambria" w:hAnsi="Cambria" w:cs="Arial"/>
          <w:sz w:val="24"/>
          <w:szCs w:val="24"/>
          <w:vertAlign w:val="superscript"/>
        </w:rPr>
        <w:t>2</w:t>
      </w:r>
      <w:r w:rsidR="00BF22DF" w:rsidRPr="006166E3">
        <w:rPr>
          <w:rFonts w:ascii="Cambria" w:hAnsi="Cambria" w:cs="Arial"/>
          <w:sz w:val="24"/>
          <w:szCs w:val="24"/>
        </w:rPr>
        <w:t>) – po naročilu, cca. 1-krat letno;</w:t>
      </w:r>
    </w:p>
    <w:p w14:paraId="67BD0AE6" w14:textId="77777777" w:rsidR="00B866EA" w:rsidRPr="006166E3" w:rsidRDefault="00BF22DF"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sz w:val="24"/>
          <w:szCs w:val="24"/>
        </w:rPr>
        <w:t>Izvaja se s</w:t>
      </w:r>
      <w:r w:rsidR="00E0424A" w:rsidRPr="006166E3">
        <w:rPr>
          <w:rFonts w:ascii="Cambria" w:hAnsi="Cambria" w:cs="Arial"/>
          <w:sz w:val="24"/>
          <w:szCs w:val="24"/>
        </w:rPr>
        <w:t xml:space="preserve">trojno čiščenje marmorja in </w:t>
      </w:r>
      <w:r w:rsidR="006166E3" w:rsidRPr="006166E3">
        <w:rPr>
          <w:rFonts w:ascii="Cambria" w:hAnsi="Cambria" w:cs="Arial"/>
          <w:sz w:val="24"/>
          <w:szCs w:val="24"/>
        </w:rPr>
        <w:t xml:space="preserve">nanos </w:t>
      </w:r>
      <w:r w:rsidR="00E0424A" w:rsidRPr="006166E3">
        <w:rPr>
          <w:rFonts w:ascii="Cambria" w:hAnsi="Cambria" w:cs="Arial"/>
          <w:sz w:val="24"/>
          <w:szCs w:val="24"/>
        </w:rPr>
        <w:t>zaščitnega premaza marmorja v sanitarijah</w:t>
      </w:r>
      <w:r w:rsidRPr="006166E3">
        <w:rPr>
          <w:rFonts w:ascii="Cambria" w:hAnsi="Cambria" w:cs="Arial"/>
          <w:bCs/>
          <w:sz w:val="24"/>
          <w:szCs w:val="24"/>
        </w:rPr>
        <w:t>.</w:t>
      </w:r>
    </w:p>
    <w:p w14:paraId="5A5819AE"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00DE1948" w14:textId="77777777" w:rsidR="00BF22DF" w:rsidRPr="006166E3" w:rsidRDefault="00B866EA" w:rsidP="006166E3">
      <w:pPr>
        <w:pStyle w:val="Style1"/>
        <w:adjustRightInd/>
        <w:spacing w:line="264" w:lineRule="auto"/>
        <w:ind w:left="567"/>
        <w:contextualSpacing/>
        <w:jc w:val="both"/>
        <w:rPr>
          <w:rStyle w:val="CharacterStyle1"/>
          <w:rFonts w:ascii="Cambria" w:hAnsi="Cambria"/>
          <w:sz w:val="24"/>
          <w:szCs w:val="24"/>
        </w:rPr>
      </w:pPr>
      <w:r w:rsidRPr="006166E3">
        <w:rPr>
          <w:rFonts w:ascii="Cambria" w:hAnsi="Cambria" w:cs="Arial"/>
          <w:b/>
          <w:bCs/>
          <w:sz w:val="24"/>
          <w:szCs w:val="24"/>
        </w:rPr>
        <w:t>C.10</w:t>
      </w:r>
      <w:r w:rsidR="00B97D56" w:rsidRPr="006166E3">
        <w:rPr>
          <w:rFonts w:ascii="Cambria" w:hAnsi="Cambria" w:cs="Arial"/>
          <w:b/>
          <w:bCs/>
          <w:sz w:val="24"/>
          <w:szCs w:val="24"/>
        </w:rPr>
        <w:t xml:space="preserve"> Čiščenje požarnih stopnic</w:t>
      </w:r>
      <w:r w:rsidR="00BF22DF" w:rsidRPr="006166E3">
        <w:rPr>
          <w:rFonts w:ascii="Cambria" w:hAnsi="Cambria" w:cs="Arial"/>
          <w:b/>
          <w:bCs/>
          <w:sz w:val="24"/>
          <w:szCs w:val="24"/>
        </w:rPr>
        <w:t xml:space="preserve"> </w:t>
      </w:r>
      <w:r w:rsidR="00BF22DF" w:rsidRPr="006166E3">
        <w:rPr>
          <w:rStyle w:val="CharacterStyle1"/>
          <w:rFonts w:ascii="Cambria" w:hAnsi="Cambria"/>
          <w:sz w:val="24"/>
          <w:szCs w:val="24"/>
        </w:rPr>
        <w:t>(površina 170,17 m</w:t>
      </w:r>
      <w:r w:rsidR="00BF22DF" w:rsidRPr="006166E3">
        <w:rPr>
          <w:rStyle w:val="CharacterStyle1"/>
          <w:rFonts w:ascii="Cambria" w:hAnsi="Cambria"/>
          <w:sz w:val="24"/>
          <w:szCs w:val="24"/>
          <w:vertAlign w:val="superscript"/>
        </w:rPr>
        <w:t>2</w:t>
      </w:r>
      <w:r w:rsidR="00BF22DF" w:rsidRPr="006166E3">
        <w:rPr>
          <w:rStyle w:val="CharacterStyle1"/>
          <w:rFonts w:ascii="Cambria" w:hAnsi="Cambria"/>
          <w:sz w:val="24"/>
          <w:szCs w:val="24"/>
        </w:rPr>
        <w:t xml:space="preserve">) – po naročilu, cca. 1-krat letno; </w:t>
      </w:r>
    </w:p>
    <w:p w14:paraId="637C964D" w14:textId="77777777" w:rsidR="00B866EA" w:rsidRPr="006166E3" w:rsidRDefault="00BF22DF"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bCs/>
          <w:sz w:val="24"/>
          <w:szCs w:val="24"/>
        </w:rPr>
        <w:t xml:space="preserve">Izvaja se zlasti </w:t>
      </w:r>
      <w:r w:rsidRPr="006166E3">
        <w:rPr>
          <w:rStyle w:val="CharacterStyle1"/>
          <w:rFonts w:ascii="Cambria" w:hAnsi="Cambria"/>
          <w:sz w:val="24"/>
          <w:szCs w:val="24"/>
        </w:rPr>
        <w:t>pometanje, brisanje prahu.</w:t>
      </w:r>
      <w:r w:rsidR="00E0424A" w:rsidRPr="006166E3">
        <w:rPr>
          <w:rStyle w:val="CharacterStyle1"/>
          <w:rFonts w:ascii="Cambria" w:hAnsi="Cambria"/>
          <w:sz w:val="24"/>
          <w:szCs w:val="24"/>
        </w:rPr>
        <w:t xml:space="preserve"> </w:t>
      </w:r>
    </w:p>
    <w:p w14:paraId="3D9EFC30" w14:textId="77777777" w:rsidR="00BF22DF" w:rsidRPr="006166E3" w:rsidRDefault="00BF22DF" w:rsidP="006166E3">
      <w:pPr>
        <w:pStyle w:val="Style1"/>
        <w:adjustRightInd/>
        <w:spacing w:line="264" w:lineRule="auto"/>
        <w:ind w:left="567"/>
        <w:contextualSpacing/>
        <w:jc w:val="both"/>
        <w:rPr>
          <w:rFonts w:ascii="Cambria" w:hAnsi="Cambria" w:cs="Arial"/>
          <w:bCs/>
          <w:sz w:val="24"/>
          <w:szCs w:val="24"/>
        </w:rPr>
      </w:pPr>
    </w:p>
    <w:p w14:paraId="173D982E"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C.11</w:t>
      </w:r>
      <w:r w:rsidR="00B97D56" w:rsidRPr="006166E3">
        <w:rPr>
          <w:rFonts w:ascii="Cambria" w:hAnsi="Cambria" w:cs="Arial"/>
          <w:b/>
          <w:bCs/>
          <w:sz w:val="24"/>
          <w:szCs w:val="24"/>
        </w:rPr>
        <w:t xml:space="preserve"> Dežurstvo</w:t>
      </w:r>
      <w:r w:rsidR="000412B1" w:rsidRPr="006166E3">
        <w:rPr>
          <w:rFonts w:ascii="Cambria" w:hAnsi="Cambria" w:cs="Arial"/>
          <w:b/>
          <w:bCs/>
          <w:sz w:val="24"/>
          <w:szCs w:val="24"/>
        </w:rPr>
        <w:t xml:space="preserve"> </w:t>
      </w:r>
      <w:r w:rsidR="000412B1" w:rsidRPr="006166E3">
        <w:rPr>
          <w:rStyle w:val="CharacterStyle1"/>
          <w:rFonts w:ascii="Cambria" w:hAnsi="Cambria"/>
          <w:sz w:val="24"/>
          <w:szCs w:val="24"/>
        </w:rPr>
        <w:t>–</w:t>
      </w:r>
      <w:r w:rsidR="00E0424A" w:rsidRPr="006166E3">
        <w:rPr>
          <w:rFonts w:ascii="Cambria" w:hAnsi="Cambria" w:cs="Arial"/>
          <w:b/>
          <w:bCs/>
          <w:sz w:val="24"/>
          <w:szCs w:val="24"/>
        </w:rPr>
        <w:t xml:space="preserve"> </w:t>
      </w:r>
      <w:r w:rsidR="00E0424A" w:rsidRPr="006166E3">
        <w:rPr>
          <w:rStyle w:val="CharacterStyle1"/>
          <w:rFonts w:ascii="Cambria" w:hAnsi="Cambria"/>
          <w:sz w:val="24"/>
          <w:szCs w:val="24"/>
        </w:rPr>
        <w:t xml:space="preserve">po naročilu, </w:t>
      </w:r>
      <w:r w:rsidR="00BF22DF" w:rsidRPr="006166E3">
        <w:rPr>
          <w:rStyle w:val="CharacterStyle1"/>
          <w:rFonts w:ascii="Cambria" w:hAnsi="Cambria"/>
          <w:sz w:val="24"/>
          <w:szCs w:val="24"/>
        </w:rPr>
        <w:t>cca. 40 ur letno.</w:t>
      </w:r>
    </w:p>
    <w:p w14:paraId="3103CEEA"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7A25B54E" w14:textId="77777777" w:rsidR="00B866EA" w:rsidRPr="006166E3" w:rsidRDefault="00B866EA" w:rsidP="006166E3">
      <w:pPr>
        <w:pStyle w:val="Style1"/>
        <w:adjustRightInd/>
        <w:spacing w:line="264" w:lineRule="auto"/>
        <w:ind w:left="567"/>
        <w:contextualSpacing/>
        <w:jc w:val="both"/>
        <w:rPr>
          <w:rStyle w:val="CharacterStyle1"/>
          <w:rFonts w:ascii="Cambria" w:hAnsi="Cambria"/>
          <w:sz w:val="24"/>
          <w:szCs w:val="24"/>
        </w:rPr>
      </w:pPr>
      <w:r w:rsidRPr="006166E3">
        <w:rPr>
          <w:rFonts w:ascii="Cambria" w:hAnsi="Cambria" w:cs="Arial"/>
          <w:b/>
          <w:bCs/>
          <w:sz w:val="24"/>
          <w:szCs w:val="24"/>
        </w:rPr>
        <w:t>C.12</w:t>
      </w:r>
      <w:r w:rsidR="00B97D56" w:rsidRPr="006166E3">
        <w:rPr>
          <w:rFonts w:ascii="Cambria" w:hAnsi="Cambria" w:cs="Arial"/>
          <w:b/>
          <w:bCs/>
          <w:sz w:val="24"/>
          <w:szCs w:val="24"/>
        </w:rPr>
        <w:t xml:space="preserve"> Dnevno čiščenje kljuk, ograj, stikal in tipk v dvigalih z razkužili</w:t>
      </w:r>
      <w:r w:rsidR="00E0424A" w:rsidRPr="006166E3">
        <w:rPr>
          <w:rFonts w:ascii="Cambria" w:hAnsi="Cambria" w:cs="Arial"/>
          <w:b/>
          <w:bCs/>
          <w:sz w:val="24"/>
          <w:szCs w:val="24"/>
        </w:rPr>
        <w:t xml:space="preserve"> </w:t>
      </w:r>
      <w:r w:rsidR="00E0424A" w:rsidRPr="006166E3">
        <w:rPr>
          <w:rStyle w:val="CharacterStyle1"/>
          <w:rFonts w:ascii="Cambria" w:hAnsi="Cambria"/>
          <w:sz w:val="24"/>
          <w:szCs w:val="24"/>
        </w:rPr>
        <w:t xml:space="preserve">– po naročilu, </w:t>
      </w:r>
      <w:r w:rsidR="00516494">
        <w:rPr>
          <w:rStyle w:val="CharacterStyle1"/>
          <w:rFonts w:ascii="Cambria" w:hAnsi="Cambria"/>
          <w:sz w:val="24"/>
          <w:szCs w:val="24"/>
        </w:rPr>
        <w:t xml:space="preserve">dnevno </w:t>
      </w:r>
      <w:r w:rsidR="00E0424A" w:rsidRPr="006166E3">
        <w:rPr>
          <w:rStyle w:val="CharacterStyle1"/>
          <w:rFonts w:ascii="Cambria" w:hAnsi="Cambria"/>
          <w:sz w:val="24"/>
          <w:szCs w:val="24"/>
        </w:rPr>
        <w:t>2-3 mesece letno</w:t>
      </w:r>
      <w:r w:rsidR="00516494">
        <w:rPr>
          <w:rStyle w:val="CharacterStyle1"/>
          <w:rFonts w:ascii="Cambria" w:hAnsi="Cambria"/>
          <w:sz w:val="24"/>
          <w:szCs w:val="24"/>
        </w:rPr>
        <w:t xml:space="preserve"> (v sezoni)</w:t>
      </w:r>
    </w:p>
    <w:p w14:paraId="13A96A6C" w14:textId="77777777" w:rsidR="00F63BB8" w:rsidRPr="00B9443F" w:rsidRDefault="00F63BB8" w:rsidP="00B9443F">
      <w:pPr>
        <w:pStyle w:val="Style1"/>
        <w:adjustRightInd/>
        <w:spacing w:line="264" w:lineRule="auto"/>
        <w:ind w:left="567"/>
        <w:contextualSpacing/>
        <w:jc w:val="both"/>
        <w:rPr>
          <w:rFonts w:ascii="Cambria" w:hAnsi="Cambria" w:cs="Arial"/>
          <w:b/>
          <w:bCs/>
          <w:sz w:val="24"/>
          <w:szCs w:val="24"/>
        </w:rPr>
      </w:pPr>
    </w:p>
    <w:p w14:paraId="65647917" w14:textId="77777777" w:rsidR="00B9443F" w:rsidRPr="00B9443F" w:rsidRDefault="00B9443F" w:rsidP="00B9443F">
      <w:pPr>
        <w:keepNext/>
        <w:spacing w:after="0" w:line="264" w:lineRule="auto"/>
        <w:jc w:val="both"/>
        <w:rPr>
          <w:rFonts w:cs="Arial"/>
          <w:bCs/>
          <w:color w:val="auto"/>
          <w:sz w:val="24"/>
          <w:szCs w:val="24"/>
        </w:rPr>
      </w:pPr>
      <w:r w:rsidRPr="00B52A26">
        <w:rPr>
          <w:rFonts w:cs="Arial"/>
          <w:bCs/>
          <w:color w:val="auto"/>
          <w:sz w:val="24"/>
          <w:szCs w:val="24"/>
        </w:rPr>
        <w:t>Termin izvedbe čiščenja, ki se izvaja po naročilu izvajalec predhodno uskladi z naročnikom oz. najemnikom / uporabnikom poslovnih prostorov.</w:t>
      </w:r>
    </w:p>
    <w:p w14:paraId="5A86489C" w14:textId="77777777" w:rsidR="00B9443F" w:rsidRPr="00B9443F" w:rsidRDefault="00B9443F" w:rsidP="00B9443F">
      <w:pPr>
        <w:pStyle w:val="Style1"/>
        <w:adjustRightInd/>
        <w:spacing w:line="264" w:lineRule="auto"/>
        <w:ind w:left="567"/>
        <w:contextualSpacing/>
        <w:jc w:val="both"/>
        <w:rPr>
          <w:rFonts w:ascii="Cambria" w:hAnsi="Cambria" w:cs="Arial"/>
          <w:b/>
          <w:bCs/>
          <w:sz w:val="24"/>
          <w:szCs w:val="24"/>
        </w:rPr>
      </w:pPr>
    </w:p>
    <w:p w14:paraId="6C9C8008" w14:textId="77777777" w:rsidR="001C60A2" w:rsidRPr="006166E3" w:rsidRDefault="001C60A2"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Čiščenje dvoran</w:t>
      </w:r>
      <w:r w:rsidR="00E0424A" w:rsidRPr="006166E3">
        <w:rPr>
          <w:rFonts w:ascii="Cambria" w:hAnsi="Cambria" w:cs="Arial"/>
          <w:b/>
          <w:bCs/>
          <w:sz w:val="24"/>
          <w:szCs w:val="24"/>
          <w:u w:val="single"/>
        </w:rPr>
        <w:t>e</w:t>
      </w:r>
      <w:r w:rsidRPr="006166E3">
        <w:rPr>
          <w:rFonts w:ascii="Cambria" w:hAnsi="Cambria" w:cs="Arial"/>
          <w:b/>
          <w:bCs/>
          <w:sz w:val="24"/>
          <w:szCs w:val="24"/>
          <w:u w:val="single"/>
        </w:rPr>
        <w:t xml:space="preserve"> in sejnih sob</w:t>
      </w:r>
    </w:p>
    <w:p w14:paraId="4AE89A4F" w14:textId="77777777" w:rsidR="0041297B" w:rsidRPr="006166E3" w:rsidRDefault="0041297B" w:rsidP="006166E3">
      <w:pPr>
        <w:spacing w:after="0" w:line="264" w:lineRule="auto"/>
        <w:jc w:val="both"/>
        <w:rPr>
          <w:rFonts w:cs="Arial"/>
          <w:color w:val="auto"/>
          <w:sz w:val="24"/>
          <w:szCs w:val="24"/>
        </w:rPr>
      </w:pPr>
    </w:p>
    <w:p w14:paraId="587495A6" w14:textId="77777777" w:rsidR="0041297B" w:rsidRPr="006166E3" w:rsidRDefault="0041297B" w:rsidP="006166E3">
      <w:pPr>
        <w:spacing w:after="0" w:line="264" w:lineRule="auto"/>
        <w:jc w:val="both"/>
        <w:rPr>
          <w:rFonts w:cs="Arial"/>
          <w:color w:val="auto"/>
          <w:sz w:val="24"/>
          <w:szCs w:val="24"/>
        </w:rPr>
      </w:pPr>
      <w:r w:rsidRPr="006166E3">
        <w:rPr>
          <w:rFonts w:cs="Arial"/>
          <w:color w:val="auto"/>
          <w:sz w:val="24"/>
          <w:szCs w:val="24"/>
        </w:rPr>
        <w:t>Površine, ki so predmet čiščenja D:</w:t>
      </w:r>
    </w:p>
    <w:tbl>
      <w:tblPr>
        <w:tblStyle w:val="Tabelamrea"/>
        <w:tblW w:w="8926" w:type="dxa"/>
        <w:tblLook w:val="04A0" w:firstRow="1" w:lastRow="0" w:firstColumn="1" w:lastColumn="0" w:noHBand="0" w:noVBand="1"/>
      </w:tblPr>
      <w:tblGrid>
        <w:gridCol w:w="1042"/>
        <w:gridCol w:w="4962"/>
        <w:gridCol w:w="2922"/>
      </w:tblGrid>
      <w:tr w:rsidR="00F63BB8" w:rsidRPr="006166E3" w14:paraId="47CAD2DB" w14:textId="77777777" w:rsidTr="00F63BB8">
        <w:tc>
          <w:tcPr>
            <w:tcW w:w="1042" w:type="dxa"/>
            <w:vAlign w:val="center"/>
          </w:tcPr>
          <w:p w14:paraId="0B9DF00D" w14:textId="77777777" w:rsidR="00F63BB8" w:rsidRPr="006166E3" w:rsidRDefault="00F63BB8"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lastRenderedPageBreak/>
              <w:t>Oznaka</w:t>
            </w:r>
          </w:p>
        </w:tc>
        <w:tc>
          <w:tcPr>
            <w:tcW w:w="4962" w:type="dxa"/>
            <w:vAlign w:val="center"/>
          </w:tcPr>
          <w:p w14:paraId="450EE808" w14:textId="77777777" w:rsidR="00F63BB8" w:rsidRPr="006166E3" w:rsidRDefault="00F63BB8"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 ter opis prostorov</w:t>
            </w:r>
          </w:p>
        </w:tc>
        <w:tc>
          <w:tcPr>
            <w:tcW w:w="2922" w:type="dxa"/>
            <w:vAlign w:val="center"/>
          </w:tcPr>
          <w:p w14:paraId="67E8556B" w14:textId="77777777" w:rsidR="00F63BB8" w:rsidRPr="006166E3" w:rsidRDefault="00F63BB8" w:rsidP="006166E3">
            <w:pPr>
              <w:spacing w:after="0" w:line="264" w:lineRule="auto"/>
              <w:jc w:val="center"/>
              <w:rPr>
                <w:rFonts w:cs="Arial"/>
                <w:b/>
                <w:color w:val="auto"/>
                <w:sz w:val="24"/>
                <w:szCs w:val="24"/>
              </w:rPr>
            </w:pPr>
            <w:r w:rsidRPr="006166E3">
              <w:rPr>
                <w:rFonts w:cs="Arial"/>
                <w:b/>
                <w:color w:val="auto"/>
                <w:sz w:val="24"/>
                <w:szCs w:val="24"/>
              </w:rPr>
              <w:t>Površina</w:t>
            </w:r>
          </w:p>
          <w:p w14:paraId="5721D3E5" w14:textId="77777777" w:rsidR="00F63BB8" w:rsidRPr="006166E3" w:rsidRDefault="00F63BB8"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F63BB8" w:rsidRPr="006166E3" w14:paraId="2554404A" w14:textId="77777777" w:rsidTr="00F63BB8">
        <w:tc>
          <w:tcPr>
            <w:tcW w:w="1042" w:type="dxa"/>
          </w:tcPr>
          <w:p w14:paraId="4B07ED28"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D.1</w:t>
            </w:r>
          </w:p>
        </w:tc>
        <w:tc>
          <w:tcPr>
            <w:tcW w:w="4962" w:type="dxa"/>
          </w:tcPr>
          <w:p w14:paraId="0A21E9F5"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Dvorana</w:t>
            </w:r>
          </w:p>
        </w:tc>
        <w:tc>
          <w:tcPr>
            <w:tcW w:w="2922" w:type="dxa"/>
          </w:tcPr>
          <w:p w14:paraId="521907FC"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729,64</w:t>
            </w:r>
          </w:p>
        </w:tc>
      </w:tr>
      <w:tr w:rsidR="00F63BB8" w:rsidRPr="006166E3" w14:paraId="3E957B3B" w14:textId="77777777" w:rsidTr="00F63BB8">
        <w:tc>
          <w:tcPr>
            <w:tcW w:w="1042" w:type="dxa"/>
          </w:tcPr>
          <w:p w14:paraId="2C332662"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D.2</w:t>
            </w:r>
          </w:p>
        </w:tc>
        <w:tc>
          <w:tcPr>
            <w:tcW w:w="4962" w:type="dxa"/>
          </w:tcPr>
          <w:p w14:paraId="41544CBA"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Sejna soba 1</w:t>
            </w:r>
          </w:p>
        </w:tc>
        <w:tc>
          <w:tcPr>
            <w:tcW w:w="2922" w:type="dxa"/>
          </w:tcPr>
          <w:p w14:paraId="5A104E37"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113,44</w:t>
            </w:r>
          </w:p>
        </w:tc>
      </w:tr>
      <w:tr w:rsidR="00F63BB8" w:rsidRPr="006166E3" w14:paraId="4D390C45" w14:textId="77777777" w:rsidTr="00F63BB8">
        <w:tc>
          <w:tcPr>
            <w:tcW w:w="1042" w:type="dxa"/>
          </w:tcPr>
          <w:p w14:paraId="07A56BD1"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D.3</w:t>
            </w:r>
          </w:p>
        </w:tc>
        <w:tc>
          <w:tcPr>
            <w:tcW w:w="4962" w:type="dxa"/>
          </w:tcPr>
          <w:p w14:paraId="7025DB2F"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Sejna soba 2</w:t>
            </w:r>
          </w:p>
        </w:tc>
        <w:tc>
          <w:tcPr>
            <w:tcW w:w="2922" w:type="dxa"/>
          </w:tcPr>
          <w:p w14:paraId="775684FE"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40,75</w:t>
            </w:r>
          </w:p>
        </w:tc>
      </w:tr>
      <w:tr w:rsidR="00F63BB8" w:rsidRPr="006166E3" w14:paraId="0D91DAE2" w14:textId="77777777" w:rsidTr="00F63BB8">
        <w:tc>
          <w:tcPr>
            <w:tcW w:w="1042" w:type="dxa"/>
          </w:tcPr>
          <w:p w14:paraId="2098809F"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D.4</w:t>
            </w:r>
          </w:p>
        </w:tc>
        <w:tc>
          <w:tcPr>
            <w:tcW w:w="4962" w:type="dxa"/>
          </w:tcPr>
          <w:p w14:paraId="158B072A"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Sejna soba 3</w:t>
            </w:r>
          </w:p>
        </w:tc>
        <w:tc>
          <w:tcPr>
            <w:tcW w:w="2922" w:type="dxa"/>
          </w:tcPr>
          <w:p w14:paraId="119EA0F7"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31,93</w:t>
            </w:r>
          </w:p>
        </w:tc>
      </w:tr>
      <w:tr w:rsidR="00F63BB8" w:rsidRPr="006166E3" w14:paraId="1FE48D0D" w14:textId="77777777" w:rsidTr="00F63BB8">
        <w:tc>
          <w:tcPr>
            <w:tcW w:w="1042" w:type="dxa"/>
          </w:tcPr>
          <w:p w14:paraId="2F86B797" w14:textId="77777777" w:rsidR="00F63BB8" w:rsidRPr="006166E3" w:rsidRDefault="00F63BB8" w:rsidP="006166E3">
            <w:pPr>
              <w:spacing w:after="0" w:line="264" w:lineRule="auto"/>
              <w:jc w:val="both"/>
              <w:rPr>
                <w:rFonts w:cs="Arial"/>
                <w:color w:val="auto"/>
                <w:sz w:val="24"/>
                <w:szCs w:val="24"/>
              </w:rPr>
            </w:pPr>
          </w:p>
        </w:tc>
        <w:tc>
          <w:tcPr>
            <w:tcW w:w="4962" w:type="dxa"/>
          </w:tcPr>
          <w:p w14:paraId="5E3DEB21"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Skupaj</w:t>
            </w:r>
          </w:p>
        </w:tc>
        <w:tc>
          <w:tcPr>
            <w:tcW w:w="2922" w:type="dxa"/>
          </w:tcPr>
          <w:p w14:paraId="08723193"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915,76</w:t>
            </w:r>
          </w:p>
        </w:tc>
      </w:tr>
    </w:tbl>
    <w:p w14:paraId="1E03EB7D" w14:textId="77777777" w:rsidR="00F63BB8" w:rsidRPr="006166E3" w:rsidRDefault="00F63BB8" w:rsidP="006166E3">
      <w:pPr>
        <w:pStyle w:val="Style1"/>
        <w:adjustRightInd/>
        <w:spacing w:line="264" w:lineRule="auto"/>
        <w:contextualSpacing/>
        <w:jc w:val="both"/>
        <w:rPr>
          <w:rFonts w:ascii="Cambria" w:hAnsi="Cambria" w:cs="Arial"/>
          <w:b/>
          <w:bCs/>
          <w:sz w:val="24"/>
          <w:szCs w:val="24"/>
        </w:rPr>
      </w:pPr>
    </w:p>
    <w:p w14:paraId="176DE3FE"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D.1</w:t>
      </w:r>
      <w:r w:rsidR="00B97D56" w:rsidRPr="006166E3">
        <w:rPr>
          <w:rFonts w:ascii="Cambria" w:hAnsi="Cambria" w:cs="Arial"/>
          <w:b/>
          <w:bCs/>
          <w:sz w:val="24"/>
          <w:szCs w:val="24"/>
        </w:rPr>
        <w:t xml:space="preserve"> Čiščenje dvorane</w:t>
      </w:r>
    </w:p>
    <w:p w14:paraId="6DD048FC" w14:textId="77777777" w:rsidR="001A41C7" w:rsidRPr="006166E3" w:rsidRDefault="001A41C7" w:rsidP="006166E3">
      <w:pPr>
        <w:pStyle w:val="Style1"/>
        <w:adjustRightInd/>
        <w:spacing w:line="264" w:lineRule="auto"/>
        <w:ind w:right="-2" w:firstLine="993"/>
        <w:contextualSpacing/>
        <w:jc w:val="both"/>
        <w:rPr>
          <w:rStyle w:val="CharacterStyle1"/>
          <w:rFonts w:ascii="Cambria" w:hAnsi="Cambria"/>
          <w:sz w:val="24"/>
          <w:szCs w:val="24"/>
        </w:rPr>
      </w:pPr>
      <w:r w:rsidRPr="006166E3">
        <w:rPr>
          <w:rStyle w:val="CharacterStyle1"/>
          <w:rFonts w:ascii="Cambria" w:hAnsi="Cambria"/>
          <w:sz w:val="24"/>
          <w:szCs w:val="24"/>
        </w:rPr>
        <w:t>Čiščenje dvorane se izvaja</w:t>
      </w:r>
      <w:r w:rsidR="0027325A">
        <w:rPr>
          <w:rStyle w:val="CharacterStyle1"/>
          <w:rFonts w:ascii="Cambria" w:hAnsi="Cambria"/>
          <w:sz w:val="24"/>
          <w:szCs w:val="24"/>
        </w:rPr>
        <w:t xml:space="preserve"> po naročilu,</w:t>
      </w:r>
      <w:r w:rsidRPr="006166E3">
        <w:rPr>
          <w:rStyle w:val="CharacterStyle1"/>
          <w:rFonts w:ascii="Cambria" w:hAnsi="Cambria"/>
          <w:sz w:val="24"/>
          <w:szCs w:val="24"/>
        </w:rPr>
        <w:t xml:space="preserve"> cca. 30-krat letno in obsega:</w:t>
      </w:r>
    </w:p>
    <w:p w14:paraId="6A8CD0D9"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w:t>
      </w:r>
      <w:r w:rsidR="001A41C7" w:rsidRPr="006166E3">
        <w:rPr>
          <w:rFonts w:ascii="Cambria" w:hAnsi="Cambria" w:cs="Arial"/>
          <w:sz w:val="24"/>
          <w:szCs w:val="24"/>
        </w:rPr>
        <w:t xml:space="preserve">risanje </w:t>
      </w:r>
      <w:r w:rsidR="008B4D9A" w:rsidRPr="0027325A">
        <w:rPr>
          <w:rFonts w:ascii="Cambria" w:hAnsi="Cambria" w:cs="Arial"/>
          <w:sz w:val="24"/>
          <w:szCs w:val="24"/>
        </w:rPr>
        <w:t xml:space="preserve">(prostih) </w:t>
      </w:r>
      <w:r w:rsidR="001A41C7" w:rsidRPr="006166E3">
        <w:rPr>
          <w:rFonts w:ascii="Cambria" w:hAnsi="Cambria" w:cs="Arial"/>
          <w:sz w:val="24"/>
          <w:szCs w:val="24"/>
        </w:rPr>
        <w:t>delovnih površin;</w:t>
      </w:r>
    </w:p>
    <w:p w14:paraId="373504DA"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w:t>
      </w:r>
      <w:r w:rsidR="001A41C7" w:rsidRPr="006166E3">
        <w:rPr>
          <w:rFonts w:ascii="Cambria" w:hAnsi="Cambria" w:cs="Arial"/>
          <w:sz w:val="24"/>
          <w:szCs w:val="24"/>
        </w:rPr>
        <w:t>risanje vrat okrog kljuke;</w:t>
      </w:r>
    </w:p>
    <w:p w14:paraId="0807E7E1"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iščenje vhodnih steklenih vrat;</w:t>
      </w:r>
    </w:p>
    <w:p w14:paraId="32575D8F" w14:textId="77777777" w:rsidR="008B4D9A" w:rsidRPr="006166E3" w:rsidRDefault="008B4D9A" w:rsidP="008B4D9A">
      <w:pPr>
        <w:pStyle w:val="Style1"/>
        <w:numPr>
          <w:ilvl w:val="0"/>
          <w:numId w:val="83"/>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t xml:space="preserve">ometanje </w:t>
      </w:r>
      <w:r w:rsidRPr="006166E3">
        <w:rPr>
          <w:rFonts w:ascii="Cambria" w:hAnsi="Cambria" w:cs="Arial"/>
          <w:sz w:val="24"/>
          <w:szCs w:val="24"/>
        </w:rPr>
        <w:t>pajčevin;</w:t>
      </w:r>
    </w:p>
    <w:p w14:paraId="5CAD00FA"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w:t>
      </w:r>
      <w:r w:rsidR="001A41C7" w:rsidRPr="006166E3">
        <w:rPr>
          <w:rFonts w:ascii="Cambria" w:hAnsi="Cambria" w:cs="Arial"/>
          <w:sz w:val="24"/>
          <w:szCs w:val="24"/>
        </w:rPr>
        <w:t>ometanje ali sesanje in mokro brisanje talnih površin;</w:t>
      </w:r>
    </w:p>
    <w:p w14:paraId="740B6257"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w:t>
      </w:r>
      <w:r w:rsidR="001A41C7" w:rsidRPr="006166E3">
        <w:rPr>
          <w:rFonts w:ascii="Cambria" w:hAnsi="Cambria" w:cs="Arial"/>
          <w:sz w:val="24"/>
          <w:szCs w:val="24"/>
        </w:rPr>
        <w:t>raznjenje košev ter zbiranje, odnašanje in ločeno odlaganje v smetnjake po sistemu ločenega zbiranja odpadkov;</w:t>
      </w:r>
    </w:p>
    <w:p w14:paraId="73C8968B"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w:t>
      </w:r>
      <w:r w:rsidR="001A41C7" w:rsidRPr="006166E3">
        <w:rPr>
          <w:rFonts w:ascii="Cambria" w:hAnsi="Cambria" w:cs="Arial"/>
          <w:sz w:val="24"/>
          <w:szCs w:val="24"/>
        </w:rPr>
        <w:t>dstranjevanje madežev</w:t>
      </w:r>
      <w:r w:rsidR="00E738E0" w:rsidRPr="006166E3">
        <w:rPr>
          <w:rFonts w:ascii="Cambria" w:hAnsi="Cambria" w:cs="Arial"/>
          <w:sz w:val="24"/>
          <w:szCs w:val="24"/>
        </w:rPr>
        <w:t>, odtisov</w:t>
      </w:r>
      <w:r w:rsidR="001A41C7" w:rsidRPr="006166E3">
        <w:rPr>
          <w:rFonts w:ascii="Cambria" w:hAnsi="Cambria" w:cs="Arial"/>
          <w:sz w:val="24"/>
          <w:szCs w:val="24"/>
        </w:rPr>
        <w:t xml:space="preserve"> in umazanije s steklenih površin in lesa (vrata, lesene obloge ipd.);</w:t>
      </w:r>
    </w:p>
    <w:p w14:paraId="714444E9"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27325A">
        <w:rPr>
          <w:rFonts w:ascii="Cambria" w:hAnsi="Cambria" w:cs="Arial"/>
          <w:sz w:val="24"/>
          <w:szCs w:val="24"/>
        </w:rPr>
        <w:t>iščenje sanitarij.</w:t>
      </w:r>
    </w:p>
    <w:p w14:paraId="63148691" w14:textId="77777777" w:rsidR="00B866EA" w:rsidRPr="006166E3" w:rsidRDefault="00B866EA"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D.2</w:t>
      </w:r>
      <w:r w:rsidR="00B97D56" w:rsidRPr="006166E3">
        <w:rPr>
          <w:rFonts w:ascii="Cambria" w:hAnsi="Cambria" w:cs="Arial"/>
          <w:b/>
          <w:bCs/>
          <w:sz w:val="24"/>
          <w:szCs w:val="24"/>
        </w:rPr>
        <w:t xml:space="preserve"> Čiščenje sejne sobe 1</w:t>
      </w:r>
    </w:p>
    <w:p w14:paraId="257B667B" w14:textId="77777777" w:rsidR="004D6DFE" w:rsidRPr="006166E3" w:rsidRDefault="004D6DFE" w:rsidP="006166E3">
      <w:pPr>
        <w:pStyle w:val="Style1"/>
        <w:adjustRightInd/>
        <w:spacing w:line="264" w:lineRule="auto"/>
        <w:ind w:right="-2" w:firstLine="993"/>
        <w:contextualSpacing/>
        <w:jc w:val="both"/>
        <w:rPr>
          <w:rFonts w:ascii="Cambria" w:hAnsi="Cambria" w:cs="Arial"/>
          <w:sz w:val="24"/>
          <w:szCs w:val="24"/>
        </w:rPr>
      </w:pPr>
      <w:r w:rsidRPr="006166E3">
        <w:rPr>
          <w:rStyle w:val="CharacterStyle1"/>
          <w:rFonts w:ascii="Cambria" w:hAnsi="Cambria"/>
          <w:sz w:val="24"/>
          <w:szCs w:val="24"/>
        </w:rPr>
        <w:t xml:space="preserve">Čiščenje sejne sobe 1 se izvaja </w:t>
      </w:r>
      <w:r w:rsidR="0027325A">
        <w:rPr>
          <w:rStyle w:val="CharacterStyle1"/>
          <w:rFonts w:ascii="Cambria" w:hAnsi="Cambria"/>
          <w:sz w:val="24"/>
          <w:szCs w:val="24"/>
        </w:rPr>
        <w:t xml:space="preserve">po naročilu, </w:t>
      </w:r>
      <w:r w:rsidRPr="006166E3">
        <w:rPr>
          <w:rStyle w:val="CharacterStyle1"/>
          <w:rFonts w:ascii="Cambria" w:hAnsi="Cambria"/>
          <w:sz w:val="24"/>
          <w:szCs w:val="24"/>
        </w:rPr>
        <w:t xml:space="preserve">cca. </w:t>
      </w:r>
      <w:r w:rsidR="00A555E4" w:rsidRPr="006166E3">
        <w:rPr>
          <w:rStyle w:val="CharacterStyle1"/>
          <w:rFonts w:ascii="Cambria" w:hAnsi="Cambria"/>
          <w:sz w:val="24"/>
          <w:szCs w:val="24"/>
        </w:rPr>
        <w:t>8</w:t>
      </w:r>
      <w:r w:rsidRPr="006166E3">
        <w:rPr>
          <w:rStyle w:val="CharacterStyle1"/>
          <w:rFonts w:ascii="Cambria" w:hAnsi="Cambria"/>
          <w:sz w:val="24"/>
          <w:szCs w:val="24"/>
        </w:rPr>
        <w:t>0-krat letno in obsega:</w:t>
      </w:r>
    </w:p>
    <w:p w14:paraId="0A17558D" w14:textId="77777777" w:rsidR="004D6DFE" w:rsidRPr="006166E3" w:rsidRDefault="004D6DFE"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w:t>
      </w:r>
      <w:r w:rsidRPr="0027325A">
        <w:rPr>
          <w:rFonts w:ascii="Cambria" w:hAnsi="Cambria" w:cs="Arial"/>
          <w:sz w:val="24"/>
          <w:szCs w:val="24"/>
        </w:rPr>
        <w:t xml:space="preserve">nje </w:t>
      </w:r>
      <w:r w:rsidR="0027325A" w:rsidRPr="0027325A">
        <w:rPr>
          <w:rFonts w:ascii="Cambria" w:hAnsi="Cambria" w:cs="Arial"/>
          <w:sz w:val="24"/>
          <w:szCs w:val="24"/>
        </w:rPr>
        <w:t>(</w:t>
      </w:r>
      <w:r w:rsidRPr="0027325A">
        <w:rPr>
          <w:rFonts w:ascii="Cambria" w:hAnsi="Cambria" w:cs="Arial"/>
          <w:sz w:val="24"/>
          <w:szCs w:val="24"/>
        </w:rPr>
        <w:t>prostih</w:t>
      </w:r>
      <w:r w:rsidR="0027325A" w:rsidRPr="0027325A">
        <w:rPr>
          <w:rFonts w:ascii="Cambria" w:hAnsi="Cambria" w:cs="Arial"/>
          <w:sz w:val="24"/>
          <w:szCs w:val="24"/>
        </w:rPr>
        <w:t>)</w:t>
      </w:r>
      <w:r w:rsidRPr="0027325A">
        <w:rPr>
          <w:rFonts w:ascii="Cambria" w:hAnsi="Cambria" w:cs="Arial"/>
          <w:sz w:val="24"/>
          <w:szCs w:val="24"/>
        </w:rPr>
        <w:t xml:space="preserve"> delov</w:t>
      </w:r>
      <w:r w:rsidRPr="006166E3">
        <w:rPr>
          <w:rFonts w:ascii="Cambria" w:hAnsi="Cambria" w:cs="Arial"/>
          <w:sz w:val="24"/>
          <w:szCs w:val="24"/>
        </w:rPr>
        <w:t>nih površin</w:t>
      </w:r>
      <w:r w:rsidR="00A555E4" w:rsidRPr="006166E3">
        <w:rPr>
          <w:rFonts w:ascii="Cambria" w:hAnsi="Cambria" w:cs="Arial"/>
          <w:sz w:val="24"/>
          <w:szCs w:val="24"/>
        </w:rPr>
        <w:t>;</w:t>
      </w:r>
    </w:p>
    <w:p w14:paraId="3C39C609" w14:textId="77777777" w:rsidR="004D6DFE" w:rsidRPr="006166E3" w:rsidRDefault="004D6DFE"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vrat okrog kljuke</w:t>
      </w:r>
      <w:r w:rsidR="00A555E4" w:rsidRPr="006166E3">
        <w:rPr>
          <w:rFonts w:ascii="Cambria" w:hAnsi="Cambria" w:cs="Arial"/>
          <w:sz w:val="24"/>
          <w:szCs w:val="24"/>
        </w:rPr>
        <w:t>;</w:t>
      </w:r>
    </w:p>
    <w:p w14:paraId="0F6F0982" w14:textId="77777777" w:rsidR="004D6DFE" w:rsidRPr="006166E3" w:rsidRDefault="008B4D9A" w:rsidP="006740C8">
      <w:pPr>
        <w:pStyle w:val="Style1"/>
        <w:numPr>
          <w:ilvl w:val="0"/>
          <w:numId w:val="90"/>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t xml:space="preserve">ometanje </w:t>
      </w:r>
      <w:r w:rsidR="004D6DFE" w:rsidRPr="006166E3">
        <w:rPr>
          <w:rFonts w:ascii="Cambria" w:hAnsi="Cambria" w:cs="Arial"/>
          <w:sz w:val="24"/>
          <w:szCs w:val="24"/>
        </w:rPr>
        <w:t>pajčevin</w:t>
      </w:r>
      <w:r w:rsidR="00A555E4" w:rsidRPr="006166E3">
        <w:rPr>
          <w:rFonts w:ascii="Cambria" w:hAnsi="Cambria" w:cs="Arial"/>
          <w:sz w:val="24"/>
          <w:szCs w:val="24"/>
        </w:rPr>
        <w:t>;</w:t>
      </w:r>
    </w:p>
    <w:p w14:paraId="31CC8995" w14:textId="77777777" w:rsidR="004D6DFE" w:rsidRPr="006166E3" w:rsidRDefault="004D6DFE"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pometanje ali sesanje in mokro brisanje talnih površin</w:t>
      </w:r>
      <w:r w:rsidR="00A555E4" w:rsidRPr="006166E3">
        <w:rPr>
          <w:rFonts w:ascii="Cambria" w:hAnsi="Cambria" w:cs="Arial"/>
          <w:sz w:val="24"/>
          <w:szCs w:val="24"/>
        </w:rPr>
        <w:t>;</w:t>
      </w:r>
    </w:p>
    <w:p w14:paraId="0EC6EC4D"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praznjenje košev ter zbiranje, odnašanje in ločeno odlaganje v smetnjake po sistemu ločenega zbiranja odpadkov;</w:t>
      </w:r>
    </w:p>
    <w:p w14:paraId="00641148" w14:textId="77777777" w:rsidR="004D6DFE"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w:t>
      </w:r>
      <w:r w:rsidR="004D6DFE" w:rsidRPr="006166E3">
        <w:rPr>
          <w:rFonts w:ascii="Cambria" w:hAnsi="Cambria" w:cs="Arial"/>
          <w:sz w:val="24"/>
          <w:szCs w:val="24"/>
        </w:rPr>
        <w:t>dstranjevanje madežev</w:t>
      </w:r>
      <w:r w:rsidRPr="006166E3">
        <w:rPr>
          <w:rFonts w:ascii="Cambria" w:hAnsi="Cambria" w:cs="Arial"/>
          <w:sz w:val="24"/>
          <w:szCs w:val="24"/>
        </w:rPr>
        <w:t>, odtisov</w:t>
      </w:r>
      <w:r w:rsidR="004D6DFE" w:rsidRPr="006166E3">
        <w:rPr>
          <w:rFonts w:ascii="Cambria" w:hAnsi="Cambria" w:cs="Arial"/>
          <w:sz w:val="24"/>
          <w:szCs w:val="24"/>
        </w:rPr>
        <w:t xml:space="preserve"> in umazanije s steklenih površin in le</w:t>
      </w:r>
      <w:r w:rsidR="0027325A">
        <w:rPr>
          <w:rFonts w:ascii="Cambria" w:hAnsi="Cambria" w:cs="Arial"/>
          <w:sz w:val="24"/>
          <w:szCs w:val="24"/>
        </w:rPr>
        <w:t>sa (vrata, lesene obloge ipd.).</w:t>
      </w:r>
    </w:p>
    <w:p w14:paraId="19F79954" w14:textId="77777777" w:rsidR="00B866EA" w:rsidRPr="006166E3" w:rsidRDefault="00B866EA"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D.3</w:t>
      </w:r>
      <w:r w:rsidR="00B97D56" w:rsidRPr="006166E3">
        <w:rPr>
          <w:rFonts w:ascii="Cambria" w:hAnsi="Cambria" w:cs="Arial"/>
          <w:b/>
          <w:bCs/>
          <w:sz w:val="24"/>
          <w:szCs w:val="24"/>
        </w:rPr>
        <w:t xml:space="preserve"> Čiščenje sejne sobe 2</w:t>
      </w:r>
    </w:p>
    <w:p w14:paraId="4AC1D866" w14:textId="77777777" w:rsidR="00A555E4" w:rsidRPr="006166E3" w:rsidRDefault="00A555E4" w:rsidP="006166E3">
      <w:pPr>
        <w:pStyle w:val="Style1"/>
        <w:adjustRightInd/>
        <w:spacing w:line="264" w:lineRule="auto"/>
        <w:ind w:right="-2" w:firstLine="993"/>
        <w:contextualSpacing/>
        <w:jc w:val="both"/>
        <w:rPr>
          <w:rFonts w:ascii="Cambria" w:hAnsi="Cambria" w:cs="Arial"/>
          <w:sz w:val="24"/>
          <w:szCs w:val="24"/>
        </w:rPr>
      </w:pPr>
      <w:r w:rsidRPr="006166E3">
        <w:rPr>
          <w:rStyle w:val="CharacterStyle1"/>
          <w:rFonts w:ascii="Cambria" w:hAnsi="Cambria"/>
          <w:sz w:val="24"/>
          <w:szCs w:val="24"/>
        </w:rPr>
        <w:t>Čiščenje sejne sobe 2 se izvaja</w:t>
      </w:r>
      <w:r w:rsidR="0027325A" w:rsidRPr="0027325A">
        <w:rPr>
          <w:rStyle w:val="CharacterStyle1"/>
          <w:rFonts w:ascii="Cambria" w:hAnsi="Cambria"/>
          <w:sz w:val="24"/>
          <w:szCs w:val="24"/>
        </w:rPr>
        <w:t xml:space="preserve"> </w:t>
      </w:r>
      <w:r w:rsidR="0027325A">
        <w:rPr>
          <w:rStyle w:val="CharacterStyle1"/>
          <w:rFonts w:ascii="Cambria" w:hAnsi="Cambria"/>
          <w:sz w:val="24"/>
          <w:szCs w:val="24"/>
        </w:rPr>
        <w:t>po naročilu,</w:t>
      </w:r>
      <w:r w:rsidRPr="006166E3">
        <w:rPr>
          <w:rStyle w:val="CharacterStyle1"/>
          <w:rFonts w:ascii="Cambria" w:hAnsi="Cambria"/>
          <w:sz w:val="24"/>
          <w:szCs w:val="24"/>
        </w:rPr>
        <w:t xml:space="preserve"> cca. 30-krat letno in obsega:</w:t>
      </w:r>
    </w:p>
    <w:p w14:paraId="0997A1B2"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w:t>
      </w:r>
      <w:r w:rsidRPr="0027325A">
        <w:rPr>
          <w:rFonts w:ascii="Cambria" w:hAnsi="Cambria" w:cs="Arial"/>
          <w:sz w:val="24"/>
          <w:szCs w:val="24"/>
        </w:rPr>
        <w:t xml:space="preserve">je </w:t>
      </w:r>
      <w:r w:rsidR="0027325A" w:rsidRPr="0027325A">
        <w:rPr>
          <w:rFonts w:ascii="Cambria" w:hAnsi="Cambria" w:cs="Arial"/>
          <w:sz w:val="24"/>
          <w:szCs w:val="24"/>
        </w:rPr>
        <w:t>(</w:t>
      </w:r>
      <w:r w:rsidRPr="0027325A">
        <w:rPr>
          <w:rFonts w:ascii="Cambria" w:hAnsi="Cambria" w:cs="Arial"/>
          <w:sz w:val="24"/>
          <w:szCs w:val="24"/>
        </w:rPr>
        <w:t>prostih</w:t>
      </w:r>
      <w:r w:rsidR="0027325A" w:rsidRPr="0027325A">
        <w:rPr>
          <w:rFonts w:ascii="Cambria" w:hAnsi="Cambria" w:cs="Arial"/>
          <w:sz w:val="24"/>
          <w:szCs w:val="24"/>
        </w:rPr>
        <w:t>)</w:t>
      </w:r>
      <w:r w:rsidRPr="0027325A">
        <w:rPr>
          <w:rFonts w:ascii="Cambria" w:hAnsi="Cambria" w:cs="Arial"/>
          <w:sz w:val="24"/>
          <w:szCs w:val="24"/>
        </w:rPr>
        <w:t xml:space="preserve"> delov</w:t>
      </w:r>
      <w:r w:rsidRPr="006166E3">
        <w:rPr>
          <w:rFonts w:ascii="Cambria" w:hAnsi="Cambria" w:cs="Arial"/>
          <w:sz w:val="24"/>
          <w:szCs w:val="24"/>
        </w:rPr>
        <w:t>nih površin;</w:t>
      </w:r>
    </w:p>
    <w:p w14:paraId="1922F126"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vrat okrog kljuke;</w:t>
      </w:r>
    </w:p>
    <w:p w14:paraId="6C89FD38" w14:textId="77777777" w:rsidR="00A555E4" w:rsidRPr="006166E3" w:rsidRDefault="008B4D9A" w:rsidP="006740C8">
      <w:pPr>
        <w:pStyle w:val="Style1"/>
        <w:numPr>
          <w:ilvl w:val="0"/>
          <w:numId w:val="90"/>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t xml:space="preserve">ometanje </w:t>
      </w:r>
      <w:r w:rsidR="00A555E4" w:rsidRPr="006166E3">
        <w:rPr>
          <w:rFonts w:ascii="Cambria" w:hAnsi="Cambria" w:cs="Arial"/>
          <w:sz w:val="24"/>
          <w:szCs w:val="24"/>
        </w:rPr>
        <w:t>pajčevin;</w:t>
      </w:r>
    </w:p>
    <w:p w14:paraId="04C432F3"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pometanje ali sesanje in mokro brisanje talnih površin;</w:t>
      </w:r>
    </w:p>
    <w:p w14:paraId="75E35370"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praznjenje košev ter zbiranje, odnašanje in ločeno odlaganje v smetnjake po sistemu ločenega zbiranja odpadkov;</w:t>
      </w:r>
    </w:p>
    <w:p w14:paraId="2D04F49D"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w:t>
      </w:r>
      <w:r w:rsidR="0027325A">
        <w:rPr>
          <w:rFonts w:ascii="Cambria" w:hAnsi="Cambria" w:cs="Arial"/>
          <w:sz w:val="24"/>
          <w:szCs w:val="24"/>
        </w:rPr>
        <w:t>esa (vrata, lesene obloge ipd.).</w:t>
      </w:r>
    </w:p>
    <w:p w14:paraId="3228E781" w14:textId="77777777" w:rsidR="00B866EA" w:rsidRPr="006166E3" w:rsidRDefault="00B866EA"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D.4</w:t>
      </w:r>
      <w:r w:rsidR="00B97D56" w:rsidRPr="006166E3">
        <w:rPr>
          <w:rFonts w:ascii="Cambria" w:hAnsi="Cambria" w:cs="Arial"/>
          <w:b/>
          <w:bCs/>
          <w:sz w:val="24"/>
          <w:szCs w:val="24"/>
        </w:rPr>
        <w:t xml:space="preserve"> Čiščenje sejne sobe 3</w:t>
      </w:r>
    </w:p>
    <w:p w14:paraId="664609BE" w14:textId="77777777" w:rsidR="00A555E4" w:rsidRPr="006166E3" w:rsidRDefault="00A555E4" w:rsidP="006166E3">
      <w:pPr>
        <w:pStyle w:val="Style1"/>
        <w:adjustRightInd/>
        <w:spacing w:line="264" w:lineRule="auto"/>
        <w:ind w:right="-2" w:firstLine="993"/>
        <w:contextualSpacing/>
        <w:jc w:val="both"/>
        <w:rPr>
          <w:rFonts w:ascii="Cambria" w:hAnsi="Cambria" w:cs="Arial"/>
          <w:sz w:val="24"/>
          <w:szCs w:val="24"/>
        </w:rPr>
      </w:pPr>
      <w:r w:rsidRPr="006166E3">
        <w:rPr>
          <w:rStyle w:val="CharacterStyle1"/>
          <w:rFonts w:ascii="Cambria" w:hAnsi="Cambria"/>
          <w:sz w:val="24"/>
          <w:szCs w:val="24"/>
        </w:rPr>
        <w:t>Čiščenje sejne sobe 3 se izvaja</w:t>
      </w:r>
      <w:r w:rsidR="0027325A">
        <w:rPr>
          <w:rStyle w:val="CharacterStyle1"/>
          <w:rFonts w:ascii="Cambria" w:hAnsi="Cambria"/>
          <w:sz w:val="24"/>
          <w:szCs w:val="24"/>
        </w:rPr>
        <w:t xml:space="preserve"> po naročilu,</w:t>
      </w:r>
      <w:r w:rsidRPr="006166E3">
        <w:rPr>
          <w:rStyle w:val="CharacterStyle1"/>
          <w:rFonts w:ascii="Cambria" w:hAnsi="Cambria"/>
          <w:sz w:val="24"/>
          <w:szCs w:val="24"/>
        </w:rPr>
        <w:t xml:space="preserve"> cca. 30-krat letno in obsega:</w:t>
      </w:r>
    </w:p>
    <w:p w14:paraId="27F09B9C"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w:t>
      </w:r>
      <w:r w:rsidRPr="0027325A">
        <w:rPr>
          <w:rFonts w:ascii="Cambria" w:hAnsi="Cambria" w:cs="Arial"/>
          <w:sz w:val="24"/>
          <w:szCs w:val="24"/>
        </w:rPr>
        <w:t xml:space="preserve">je </w:t>
      </w:r>
      <w:r w:rsidR="0027325A" w:rsidRPr="0027325A">
        <w:rPr>
          <w:rFonts w:ascii="Cambria" w:hAnsi="Cambria" w:cs="Arial"/>
          <w:sz w:val="24"/>
          <w:szCs w:val="24"/>
        </w:rPr>
        <w:t>(</w:t>
      </w:r>
      <w:r w:rsidRPr="0027325A">
        <w:rPr>
          <w:rFonts w:ascii="Cambria" w:hAnsi="Cambria" w:cs="Arial"/>
          <w:sz w:val="24"/>
          <w:szCs w:val="24"/>
        </w:rPr>
        <w:t>prostih</w:t>
      </w:r>
      <w:r w:rsidR="0027325A" w:rsidRPr="0027325A">
        <w:rPr>
          <w:rFonts w:ascii="Cambria" w:hAnsi="Cambria" w:cs="Arial"/>
          <w:sz w:val="24"/>
          <w:szCs w:val="24"/>
        </w:rPr>
        <w:t>)</w:t>
      </w:r>
      <w:r w:rsidRPr="0027325A">
        <w:rPr>
          <w:rFonts w:ascii="Cambria" w:hAnsi="Cambria" w:cs="Arial"/>
          <w:sz w:val="24"/>
          <w:szCs w:val="24"/>
        </w:rPr>
        <w:t xml:space="preserve"> delovnih</w:t>
      </w:r>
      <w:r w:rsidRPr="006166E3">
        <w:rPr>
          <w:rFonts w:ascii="Cambria" w:hAnsi="Cambria" w:cs="Arial"/>
          <w:sz w:val="24"/>
          <w:szCs w:val="24"/>
        </w:rPr>
        <w:t xml:space="preserve"> površin;</w:t>
      </w:r>
    </w:p>
    <w:p w14:paraId="548E847D"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vrat okrog kljuke;</w:t>
      </w:r>
    </w:p>
    <w:p w14:paraId="7A7DA0EC" w14:textId="77777777" w:rsidR="00A555E4" w:rsidRPr="006166E3" w:rsidRDefault="008B4D9A" w:rsidP="006740C8">
      <w:pPr>
        <w:pStyle w:val="Style1"/>
        <w:numPr>
          <w:ilvl w:val="0"/>
          <w:numId w:val="90"/>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lastRenderedPageBreak/>
        <w:t xml:space="preserve">ometanje </w:t>
      </w:r>
      <w:r w:rsidR="00A555E4" w:rsidRPr="006166E3">
        <w:rPr>
          <w:rFonts w:ascii="Cambria" w:hAnsi="Cambria" w:cs="Arial"/>
          <w:sz w:val="24"/>
          <w:szCs w:val="24"/>
        </w:rPr>
        <w:t>pajčevin;</w:t>
      </w:r>
    </w:p>
    <w:p w14:paraId="4093850E"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pometanje ali sesanje in mokro brisanje talnih površin;</w:t>
      </w:r>
    </w:p>
    <w:p w14:paraId="766445B8"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praznjenje košev ter zbiranje, odnašanje in ločeno odlaganje v smetnjake po sistemu ločenega zbiranja odpadkov;</w:t>
      </w:r>
    </w:p>
    <w:p w14:paraId="7FD3A9AA"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w:t>
      </w:r>
      <w:r w:rsidR="0027325A">
        <w:rPr>
          <w:rFonts w:ascii="Cambria" w:hAnsi="Cambria" w:cs="Arial"/>
          <w:sz w:val="24"/>
          <w:szCs w:val="24"/>
        </w:rPr>
        <w:t>esa (vrata, lesene obloge ipd.).</w:t>
      </w:r>
    </w:p>
    <w:p w14:paraId="7620C87B" w14:textId="77777777" w:rsidR="00B97D56" w:rsidRPr="006166E3" w:rsidRDefault="00B97D56"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 xml:space="preserve">D.5 </w:t>
      </w:r>
      <w:r w:rsidR="0041297B" w:rsidRPr="006166E3">
        <w:rPr>
          <w:rFonts w:ascii="Cambria" w:hAnsi="Cambria" w:cs="Arial"/>
          <w:b/>
          <w:bCs/>
          <w:sz w:val="24"/>
          <w:szCs w:val="24"/>
        </w:rPr>
        <w:t>R</w:t>
      </w:r>
      <w:r w:rsidRPr="006166E3">
        <w:rPr>
          <w:rFonts w:ascii="Cambria" w:hAnsi="Cambria" w:cs="Arial"/>
          <w:b/>
          <w:bCs/>
          <w:sz w:val="24"/>
          <w:szCs w:val="24"/>
        </w:rPr>
        <w:t>azkuževanje površin v sejni sobi 1</w:t>
      </w:r>
    </w:p>
    <w:p w14:paraId="62B7FBE9" w14:textId="77777777" w:rsidR="00C537CF" w:rsidRPr="006166E3" w:rsidRDefault="00C537CF"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Razkuževanje se izvaja </w:t>
      </w:r>
      <w:r w:rsidR="0027325A">
        <w:rPr>
          <w:rStyle w:val="CharacterStyle1"/>
          <w:rFonts w:ascii="Cambria" w:hAnsi="Cambria"/>
          <w:sz w:val="24"/>
          <w:szCs w:val="24"/>
        </w:rPr>
        <w:t xml:space="preserve">po naročilu, </w:t>
      </w:r>
      <w:r w:rsidRPr="006166E3">
        <w:rPr>
          <w:rStyle w:val="CharacterStyle1"/>
          <w:rFonts w:ascii="Cambria" w:hAnsi="Cambria"/>
          <w:sz w:val="24"/>
          <w:szCs w:val="24"/>
        </w:rPr>
        <w:t>cca. 80-krat letno, praviloma sočasno s čiščenjem sejne sobe (obračunata se postavka D.2 in D.5).</w:t>
      </w:r>
      <w:r w:rsidRPr="006166E3">
        <w:rPr>
          <w:rFonts w:ascii="Cambria" w:hAnsi="Cambria" w:cs="Arial"/>
          <w:sz w:val="24"/>
          <w:szCs w:val="24"/>
        </w:rPr>
        <w:t xml:space="preserve"> </w:t>
      </w:r>
    </w:p>
    <w:p w14:paraId="474802C5" w14:textId="77777777" w:rsidR="00B97D56" w:rsidRPr="006166E3" w:rsidRDefault="00B97D56"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 xml:space="preserve">D.6 </w:t>
      </w:r>
      <w:r w:rsidR="0041297B" w:rsidRPr="006166E3">
        <w:rPr>
          <w:rFonts w:ascii="Cambria" w:hAnsi="Cambria" w:cs="Arial"/>
          <w:b/>
          <w:bCs/>
          <w:sz w:val="24"/>
          <w:szCs w:val="24"/>
        </w:rPr>
        <w:t>R</w:t>
      </w:r>
      <w:r w:rsidRPr="006166E3">
        <w:rPr>
          <w:rFonts w:ascii="Cambria" w:hAnsi="Cambria" w:cs="Arial"/>
          <w:b/>
          <w:bCs/>
          <w:sz w:val="24"/>
          <w:szCs w:val="24"/>
        </w:rPr>
        <w:t>azkuževanje površin v sejni sobi 2 ali 3</w:t>
      </w:r>
    </w:p>
    <w:p w14:paraId="309F1356" w14:textId="77777777" w:rsidR="00E0424A" w:rsidRPr="006166E3" w:rsidRDefault="0041297B"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Razkuževanje se izvaja </w:t>
      </w:r>
      <w:r w:rsidR="0027325A">
        <w:rPr>
          <w:rStyle w:val="CharacterStyle1"/>
          <w:rFonts w:ascii="Cambria" w:hAnsi="Cambria"/>
          <w:sz w:val="24"/>
          <w:szCs w:val="24"/>
        </w:rPr>
        <w:t xml:space="preserve">po naročilu, </w:t>
      </w:r>
      <w:r w:rsidR="00E0424A" w:rsidRPr="006166E3">
        <w:rPr>
          <w:rStyle w:val="CharacterStyle1"/>
          <w:rFonts w:ascii="Cambria" w:hAnsi="Cambria"/>
          <w:sz w:val="24"/>
          <w:szCs w:val="24"/>
        </w:rPr>
        <w:t>cca. 30</w:t>
      </w:r>
      <w:r w:rsidRPr="006166E3">
        <w:rPr>
          <w:rStyle w:val="CharacterStyle1"/>
          <w:rFonts w:ascii="Cambria" w:hAnsi="Cambria"/>
          <w:sz w:val="24"/>
          <w:szCs w:val="24"/>
        </w:rPr>
        <w:t xml:space="preserve">-krat letno, praviloma </w:t>
      </w:r>
      <w:r w:rsidR="00C537CF" w:rsidRPr="006166E3">
        <w:rPr>
          <w:rStyle w:val="CharacterStyle1"/>
          <w:rFonts w:ascii="Cambria" w:hAnsi="Cambria"/>
          <w:sz w:val="24"/>
          <w:szCs w:val="24"/>
        </w:rPr>
        <w:t>sočasno s čiščenjem sejne sobe (obračunata se postavka D.3 ali D.4 in D.6).</w:t>
      </w:r>
      <w:r w:rsidR="00E0424A" w:rsidRPr="006166E3">
        <w:rPr>
          <w:rFonts w:ascii="Cambria" w:hAnsi="Cambria" w:cs="Arial"/>
          <w:sz w:val="24"/>
          <w:szCs w:val="24"/>
        </w:rPr>
        <w:t xml:space="preserve"> </w:t>
      </w:r>
    </w:p>
    <w:p w14:paraId="61B5A6ED" w14:textId="77777777" w:rsidR="00B97D56" w:rsidRPr="006166E3" w:rsidRDefault="00B97D56"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 xml:space="preserve">D.7 </w:t>
      </w:r>
      <w:r w:rsidR="0041297B" w:rsidRPr="006166E3">
        <w:rPr>
          <w:rFonts w:ascii="Cambria" w:hAnsi="Cambria" w:cs="Arial"/>
          <w:b/>
          <w:bCs/>
          <w:sz w:val="24"/>
          <w:szCs w:val="24"/>
        </w:rPr>
        <w:t>R</w:t>
      </w:r>
      <w:r w:rsidRPr="006166E3">
        <w:rPr>
          <w:rFonts w:ascii="Cambria" w:hAnsi="Cambria" w:cs="Arial"/>
          <w:b/>
          <w:bCs/>
          <w:sz w:val="24"/>
          <w:szCs w:val="24"/>
        </w:rPr>
        <w:t>azkuževanje površin v dvorani</w:t>
      </w:r>
    </w:p>
    <w:p w14:paraId="10D1C664" w14:textId="77777777" w:rsidR="00C537CF" w:rsidRPr="006166E3" w:rsidRDefault="00C537CF"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Razkuževanje se izvaja </w:t>
      </w:r>
      <w:r w:rsidR="0027325A">
        <w:rPr>
          <w:rStyle w:val="CharacterStyle1"/>
          <w:rFonts w:ascii="Cambria" w:hAnsi="Cambria"/>
          <w:sz w:val="24"/>
          <w:szCs w:val="24"/>
        </w:rPr>
        <w:t xml:space="preserve">po naročilu, </w:t>
      </w:r>
      <w:r w:rsidRPr="006166E3">
        <w:rPr>
          <w:rStyle w:val="CharacterStyle1"/>
          <w:rFonts w:ascii="Cambria" w:hAnsi="Cambria"/>
          <w:sz w:val="24"/>
          <w:szCs w:val="24"/>
        </w:rPr>
        <w:t>cca. 30-krat letno, praviloma sočasno s čiščenjem sejne sobe (obračunata se postavka D.1 in D.7).</w:t>
      </w:r>
      <w:r w:rsidRPr="006166E3">
        <w:rPr>
          <w:rFonts w:ascii="Cambria" w:hAnsi="Cambria" w:cs="Arial"/>
          <w:sz w:val="24"/>
          <w:szCs w:val="24"/>
        </w:rPr>
        <w:t xml:space="preserve"> </w:t>
      </w:r>
    </w:p>
    <w:p w14:paraId="5AB49A35" w14:textId="77777777" w:rsidR="009A5EB1" w:rsidRPr="006166E3" w:rsidRDefault="009A5EB1" w:rsidP="006166E3">
      <w:pPr>
        <w:pStyle w:val="Style1"/>
        <w:adjustRightInd/>
        <w:spacing w:line="264" w:lineRule="auto"/>
        <w:ind w:right="144"/>
        <w:contextualSpacing/>
        <w:jc w:val="both"/>
        <w:rPr>
          <w:rFonts w:ascii="Cambria" w:hAnsi="Cambria" w:cs="Arial"/>
          <w:sz w:val="24"/>
          <w:szCs w:val="24"/>
        </w:rPr>
      </w:pPr>
    </w:p>
    <w:p w14:paraId="5D8CBFB7" w14:textId="77777777" w:rsidR="006166E3" w:rsidRPr="00F82735" w:rsidRDefault="006166E3" w:rsidP="006166E3">
      <w:pPr>
        <w:spacing w:after="0" w:line="264" w:lineRule="auto"/>
        <w:jc w:val="both"/>
        <w:rPr>
          <w:rFonts w:cs="Arial"/>
          <w:sz w:val="24"/>
          <w:szCs w:val="24"/>
        </w:rPr>
      </w:pPr>
      <w:r w:rsidRPr="006166E3">
        <w:rPr>
          <w:rFonts w:cs="Arial"/>
          <w:sz w:val="24"/>
          <w:szCs w:val="24"/>
        </w:rPr>
        <w:t>V ceno čiščenja so vključeni vsi stroški, po</w:t>
      </w:r>
      <w:r w:rsidRPr="00B52A26">
        <w:rPr>
          <w:rFonts w:cs="Arial"/>
          <w:sz w:val="24"/>
          <w:szCs w:val="24"/>
        </w:rPr>
        <w:t>trebni za nemoteno in strokovno izvajanje storitev čiščenja, vključno s stroški vseh čistil, dišav v sanitarijah in osvežilcev prostorov (WC-ji, pisoarji), delovne opreme in materiala.</w:t>
      </w:r>
      <w:r w:rsidRPr="00B52A26">
        <w:rPr>
          <w:rFonts w:cs="Arial"/>
          <w:color w:val="auto"/>
          <w:sz w:val="24"/>
          <w:szCs w:val="24"/>
          <w:lang w:eastAsia="zh-CN"/>
        </w:rPr>
        <w:t xml:space="preserve"> </w:t>
      </w:r>
      <w:r w:rsidR="00D45A67" w:rsidRPr="00B52A26">
        <w:rPr>
          <w:rFonts w:cs="Arial"/>
          <w:color w:val="auto"/>
          <w:sz w:val="24"/>
          <w:szCs w:val="24"/>
          <w:lang w:eastAsia="zh-CN"/>
        </w:rPr>
        <w:t>Pri tem mora izvajalec storitve čiščenje izvajati tako, da zagotovi izpolnitev cilja iz 25. točke drugega odstavka 6. člena Uredbe o zelenem javnem naročanju (Uradni list RS, št. 51/17 in 64/19; Uredba o ZeJN), tj. da uporabi najmanj 30 % takšnih univerzalnih čistil, ki</w:t>
      </w:r>
      <w:r w:rsidR="00D45A67" w:rsidRPr="00F82735">
        <w:rPr>
          <w:rFonts w:cs="Arial"/>
          <w:color w:val="auto"/>
          <w:sz w:val="24"/>
          <w:szCs w:val="24"/>
          <w:lang w:eastAsia="zh-CN"/>
        </w:rPr>
        <w:t xml:space="preserve"> </w:t>
      </w:r>
      <w:r w:rsidR="00D45A67" w:rsidRPr="00FD5085">
        <w:rPr>
          <w:sz w:val="24"/>
          <w:szCs w:val="24"/>
        </w:rPr>
        <w:t>ustrezajo kriterijem glede strupenosti za vodno okolje in zahtevam za pridobitev znaka za okolje EU za čistila za trdne površine glede izločenih ali prepovedanih sestavin.</w:t>
      </w:r>
    </w:p>
    <w:p w14:paraId="7BA3AEDC" w14:textId="77777777" w:rsidR="006166E3" w:rsidRPr="006166E3" w:rsidRDefault="006166E3" w:rsidP="006166E3">
      <w:pPr>
        <w:spacing w:after="0" w:line="264" w:lineRule="auto"/>
        <w:jc w:val="both"/>
        <w:rPr>
          <w:rFonts w:cs="Arial"/>
          <w:sz w:val="24"/>
          <w:szCs w:val="24"/>
        </w:rPr>
      </w:pPr>
    </w:p>
    <w:p w14:paraId="517836E4" w14:textId="77777777" w:rsidR="006166E3" w:rsidRPr="006166E3" w:rsidRDefault="006166E3" w:rsidP="006166E3">
      <w:pPr>
        <w:spacing w:after="0" w:line="264" w:lineRule="auto"/>
        <w:jc w:val="both"/>
        <w:rPr>
          <w:rFonts w:cs="Arial"/>
          <w:color w:val="auto"/>
          <w:sz w:val="24"/>
          <w:szCs w:val="24"/>
        </w:rPr>
      </w:pPr>
      <w:r w:rsidRPr="006166E3">
        <w:rPr>
          <w:rFonts w:cs="Arial"/>
          <w:sz w:val="24"/>
          <w:szCs w:val="24"/>
        </w:rPr>
        <w:t>Dobava sanitarnega materiala (toaletni papir, papirnate brisače,</w:t>
      </w:r>
      <w:r w:rsidR="006A7A5F" w:rsidRPr="006A7A5F">
        <w:rPr>
          <w:rFonts w:cs="Arial"/>
          <w:sz w:val="24"/>
          <w:szCs w:val="24"/>
        </w:rPr>
        <w:t xml:space="preserve"> </w:t>
      </w:r>
      <w:r w:rsidR="006A7A5F">
        <w:rPr>
          <w:rFonts w:cs="Arial"/>
          <w:sz w:val="24"/>
          <w:szCs w:val="24"/>
        </w:rPr>
        <w:t>papirnate</w:t>
      </w:r>
      <w:r w:rsidR="006A7A5F" w:rsidRPr="00654C74">
        <w:rPr>
          <w:rFonts w:cs="Arial"/>
          <w:sz w:val="24"/>
          <w:szCs w:val="24"/>
        </w:rPr>
        <w:t xml:space="preserve"> oblog</w:t>
      </w:r>
      <w:r w:rsidR="006A7A5F">
        <w:rPr>
          <w:rFonts w:cs="Arial"/>
          <w:sz w:val="24"/>
          <w:szCs w:val="24"/>
        </w:rPr>
        <w:t>e</w:t>
      </w:r>
      <w:r w:rsidR="006A7A5F" w:rsidRPr="00654C74">
        <w:rPr>
          <w:rFonts w:cs="Arial"/>
          <w:sz w:val="24"/>
          <w:szCs w:val="24"/>
        </w:rPr>
        <w:t xml:space="preserve"> za WC deske</w:t>
      </w:r>
      <w:r w:rsidR="006A7A5F">
        <w:rPr>
          <w:rFonts w:cs="Arial"/>
          <w:sz w:val="24"/>
          <w:szCs w:val="24"/>
        </w:rPr>
        <w:t>, vrečke</w:t>
      </w:r>
      <w:r w:rsidR="006A7A5F" w:rsidRPr="006166E3">
        <w:rPr>
          <w:rFonts w:cs="Arial"/>
          <w:sz w:val="24"/>
          <w:szCs w:val="24"/>
        </w:rPr>
        <w:t xml:space="preserve"> za damske vložke</w:t>
      </w:r>
      <w:r w:rsidR="006A7A5F">
        <w:rPr>
          <w:rFonts w:cs="Arial"/>
          <w:sz w:val="24"/>
          <w:szCs w:val="24"/>
        </w:rPr>
        <w:t>,</w:t>
      </w:r>
      <w:r w:rsidR="006A7A5F" w:rsidRPr="006166E3">
        <w:rPr>
          <w:rFonts w:cs="Arial"/>
          <w:sz w:val="24"/>
          <w:szCs w:val="24"/>
        </w:rPr>
        <w:t xml:space="preserve"> mil</w:t>
      </w:r>
      <w:r w:rsidR="006A7A5F">
        <w:rPr>
          <w:rFonts w:cs="Arial"/>
          <w:sz w:val="24"/>
          <w:szCs w:val="24"/>
        </w:rPr>
        <w:t>o in razkužilo</w:t>
      </w:r>
      <w:r w:rsidR="006A7A5F" w:rsidRPr="006166E3">
        <w:rPr>
          <w:rFonts w:cs="Arial"/>
          <w:sz w:val="24"/>
          <w:szCs w:val="24"/>
        </w:rPr>
        <w:t xml:space="preserve"> za roke</w:t>
      </w:r>
      <w:r w:rsidR="006A7A5F">
        <w:rPr>
          <w:rFonts w:cs="Arial"/>
          <w:sz w:val="24"/>
          <w:szCs w:val="24"/>
        </w:rPr>
        <w:t xml:space="preserve"> in</w:t>
      </w:r>
      <w:r w:rsidR="006A7A5F" w:rsidRPr="00654C74">
        <w:rPr>
          <w:rFonts w:cs="Arial"/>
          <w:sz w:val="24"/>
          <w:szCs w:val="24"/>
        </w:rPr>
        <w:t xml:space="preserve"> </w:t>
      </w:r>
      <w:r w:rsidR="006A7A5F">
        <w:rPr>
          <w:rFonts w:cs="Arial"/>
          <w:sz w:val="24"/>
          <w:szCs w:val="24"/>
        </w:rPr>
        <w:t>ne</w:t>
      </w:r>
      <w:r w:rsidR="006A7A5F" w:rsidRPr="00654C74">
        <w:rPr>
          <w:rFonts w:cs="Arial"/>
          <w:sz w:val="24"/>
          <w:szCs w:val="24"/>
        </w:rPr>
        <w:t>vtralizat</w:t>
      </w:r>
      <w:r w:rsidR="006A7A5F">
        <w:rPr>
          <w:rFonts w:cs="Arial"/>
          <w:sz w:val="24"/>
          <w:szCs w:val="24"/>
        </w:rPr>
        <w:t>orji vonja v pisoarjih in WC školjkah</w:t>
      </w:r>
      <w:r w:rsidRPr="006166E3">
        <w:rPr>
          <w:rFonts w:cs="Arial"/>
          <w:sz w:val="24"/>
          <w:szCs w:val="24"/>
        </w:rPr>
        <w:t xml:space="preserve">) ni predmet tega javnega naročila. Sanitarni material bo dobavljal gospodarski subjekt, s katerim ima naročnik v ta namen sklenjeno pogodbo. Material se skladišči v kleti </w:t>
      </w:r>
      <w:r w:rsidRPr="006166E3">
        <w:rPr>
          <w:rFonts w:cs="Arial"/>
          <w:color w:val="auto"/>
          <w:sz w:val="24"/>
          <w:szCs w:val="24"/>
        </w:rPr>
        <w:t xml:space="preserve">ali pritličju objekta. </w:t>
      </w:r>
    </w:p>
    <w:p w14:paraId="0BDEA42B" w14:textId="77777777" w:rsidR="009A5EB1" w:rsidRPr="006166E3" w:rsidRDefault="009A5EB1" w:rsidP="006166E3">
      <w:pPr>
        <w:spacing w:after="0" w:line="264" w:lineRule="auto"/>
        <w:jc w:val="both"/>
        <w:rPr>
          <w:rFonts w:cs="Arial"/>
          <w:sz w:val="24"/>
          <w:szCs w:val="24"/>
        </w:rPr>
      </w:pPr>
      <w:bookmarkStart w:id="10" w:name="_Toc499303127"/>
    </w:p>
    <w:bookmarkEnd w:id="10"/>
    <w:p w14:paraId="774CC934" w14:textId="77777777" w:rsidR="009A5EB1" w:rsidRPr="009022B1" w:rsidRDefault="009A5EB1" w:rsidP="009A5EB1">
      <w:pPr>
        <w:rPr>
          <w:lang w:eastAsia="zh-CN"/>
        </w:rPr>
      </w:pPr>
    </w:p>
    <w:p w14:paraId="57CFC9F3" w14:textId="77777777" w:rsidR="009A5EB1" w:rsidRDefault="009A5EB1" w:rsidP="009A5EB1">
      <w:pPr>
        <w:spacing w:after="0" w:line="240" w:lineRule="auto"/>
        <w:rPr>
          <w:rFonts w:asciiTheme="majorHAnsi" w:eastAsia="Times New Roman" w:hAnsiTheme="majorHAnsi" w:cs="Arial"/>
          <w:b/>
          <w:bCs/>
          <w:color w:val="auto"/>
          <w:sz w:val="24"/>
          <w:szCs w:val="24"/>
          <w:lang w:eastAsia="zh-CN"/>
        </w:rPr>
      </w:pPr>
      <w:r>
        <w:br w:type="page"/>
      </w:r>
    </w:p>
    <w:p w14:paraId="59834512" w14:textId="77777777" w:rsidR="009A5EB1" w:rsidRDefault="009A5EB1" w:rsidP="00184673">
      <w:pPr>
        <w:pStyle w:val="Naslov3"/>
      </w:pPr>
      <w:bookmarkStart w:id="11" w:name="_Toc54947952"/>
      <w:r>
        <w:lastRenderedPageBreak/>
        <w:t xml:space="preserve">Tehnične zahteve za sklop 2: Okolju prijazno čiščenje poslovnih prostorov in okolice poslovne stavbe Metalne v obdobju od 1. 1. 2021 do 30. 11. 2024 </w:t>
      </w:r>
      <w:r w:rsidRPr="0080517C">
        <w:t>, št. naročila 403/20-</w:t>
      </w:r>
      <w:r>
        <w:t>323</w:t>
      </w:r>
      <w:bookmarkEnd w:id="11"/>
    </w:p>
    <w:p w14:paraId="1BFD9C8E" w14:textId="77777777" w:rsidR="005E04B5" w:rsidRPr="003C79A8" w:rsidRDefault="005E04B5" w:rsidP="003C79A8">
      <w:pPr>
        <w:spacing w:after="0" w:line="264" w:lineRule="auto"/>
        <w:contextualSpacing/>
        <w:jc w:val="both"/>
        <w:rPr>
          <w:rFonts w:cs="Arial"/>
          <w:color w:val="auto"/>
          <w:sz w:val="24"/>
          <w:szCs w:val="24"/>
        </w:rPr>
      </w:pPr>
    </w:p>
    <w:p w14:paraId="6B6BC555" w14:textId="7AB50398" w:rsidR="009A5EB1" w:rsidRPr="003C79A8" w:rsidRDefault="009A5EB1" w:rsidP="003C79A8">
      <w:pPr>
        <w:spacing w:after="0" w:line="264" w:lineRule="auto"/>
        <w:contextualSpacing/>
        <w:jc w:val="both"/>
        <w:rPr>
          <w:rFonts w:cs="Arial"/>
          <w:color w:val="auto"/>
          <w:sz w:val="24"/>
          <w:szCs w:val="24"/>
        </w:rPr>
      </w:pPr>
      <w:r w:rsidRPr="003C79A8">
        <w:rPr>
          <w:rFonts w:cs="Arial"/>
          <w:color w:val="auto"/>
          <w:sz w:val="24"/>
          <w:szCs w:val="24"/>
        </w:rPr>
        <w:t>Površina vseh</w:t>
      </w:r>
      <w:r w:rsidR="00D17F44" w:rsidRPr="003C79A8">
        <w:rPr>
          <w:rFonts w:cs="Arial"/>
          <w:color w:val="auto"/>
          <w:sz w:val="24"/>
          <w:szCs w:val="24"/>
        </w:rPr>
        <w:t xml:space="preserve"> poslovnih prostorov</w:t>
      </w:r>
      <w:r w:rsidRPr="003C79A8">
        <w:rPr>
          <w:rFonts w:cs="Arial"/>
          <w:color w:val="auto"/>
          <w:sz w:val="24"/>
          <w:szCs w:val="24"/>
        </w:rPr>
        <w:t>, ki so predmet čiščenja</w:t>
      </w:r>
      <w:r w:rsidR="00D17F44" w:rsidRPr="003C79A8">
        <w:rPr>
          <w:rFonts w:cs="Arial"/>
          <w:color w:val="auto"/>
          <w:sz w:val="24"/>
          <w:szCs w:val="24"/>
        </w:rPr>
        <w:t>,</w:t>
      </w:r>
      <w:r w:rsidRPr="003C79A8">
        <w:rPr>
          <w:rFonts w:cs="Arial"/>
          <w:color w:val="auto"/>
          <w:sz w:val="24"/>
          <w:szCs w:val="24"/>
        </w:rPr>
        <w:t xml:space="preserve"> znaša 1.2</w:t>
      </w:r>
      <w:r w:rsidR="00726783">
        <w:rPr>
          <w:rFonts w:cs="Arial"/>
          <w:color w:val="auto"/>
          <w:sz w:val="24"/>
          <w:szCs w:val="24"/>
        </w:rPr>
        <w:t>87</w:t>
      </w:r>
      <w:r w:rsidRPr="003C79A8">
        <w:rPr>
          <w:rFonts w:cs="Arial"/>
          <w:color w:val="auto"/>
          <w:sz w:val="24"/>
          <w:szCs w:val="24"/>
        </w:rPr>
        <w:t>,</w:t>
      </w:r>
      <w:r w:rsidR="00726783">
        <w:rPr>
          <w:rFonts w:cs="Arial"/>
          <w:color w:val="auto"/>
          <w:sz w:val="24"/>
          <w:szCs w:val="24"/>
        </w:rPr>
        <w:t>56</w:t>
      </w:r>
      <w:r w:rsidRPr="003C79A8">
        <w:rPr>
          <w:rFonts w:cs="Arial"/>
          <w:color w:val="auto"/>
          <w:sz w:val="24"/>
          <w:szCs w:val="24"/>
        </w:rPr>
        <w:t xml:space="preserve"> m²</w:t>
      </w:r>
      <w:r w:rsidR="005D38AB" w:rsidRPr="003C79A8">
        <w:rPr>
          <w:rFonts w:cs="Arial"/>
          <w:color w:val="auto"/>
          <w:sz w:val="24"/>
          <w:szCs w:val="24"/>
        </w:rPr>
        <w:t>. Te p</w:t>
      </w:r>
      <w:r w:rsidR="00D17F44" w:rsidRPr="003C79A8">
        <w:rPr>
          <w:rFonts w:cs="Arial"/>
          <w:color w:val="auto"/>
          <w:sz w:val="24"/>
          <w:szCs w:val="24"/>
        </w:rPr>
        <w:t>ovršin</w:t>
      </w:r>
      <w:r w:rsidR="005D38AB" w:rsidRPr="003C79A8">
        <w:rPr>
          <w:rFonts w:cs="Arial"/>
          <w:color w:val="auto"/>
          <w:sz w:val="24"/>
          <w:szCs w:val="24"/>
        </w:rPr>
        <w:t>e</w:t>
      </w:r>
      <w:r w:rsidR="00D17F44" w:rsidRPr="003C79A8">
        <w:rPr>
          <w:rFonts w:cs="Arial"/>
          <w:color w:val="auto"/>
          <w:sz w:val="24"/>
          <w:szCs w:val="24"/>
        </w:rPr>
        <w:t xml:space="preserve"> so:</w:t>
      </w:r>
    </w:p>
    <w:tbl>
      <w:tblPr>
        <w:tblStyle w:val="Tabelamrea"/>
        <w:tblW w:w="0" w:type="auto"/>
        <w:tblLook w:val="04A0" w:firstRow="1" w:lastRow="0" w:firstColumn="1" w:lastColumn="0" w:noHBand="0" w:noVBand="1"/>
      </w:tblPr>
      <w:tblGrid>
        <w:gridCol w:w="1838"/>
        <w:gridCol w:w="5073"/>
        <w:gridCol w:w="2149"/>
      </w:tblGrid>
      <w:tr w:rsidR="00D17F44" w:rsidRPr="003C79A8" w14:paraId="438F956D" w14:textId="77777777" w:rsidTr="00D17F44">
        <w:tc>
          <w:tcPr>
            <w:tcW w:w="1838" w:type="dxa"/>
            <w:vAlign w:val="center"/>
          </w:tcPr>
          <w:p w14:paraId="207E2E3D" w14:textId="77777777" w:rsidR="00D17F44" w:rsidRPr="003C79A8" w:rsidRDefault="00D17F44" w:rsidP="003C79A8">
            <w:pPr>
              <w:spacing w:after="0" w:line="264" w:lineRule="auto"/>
              <w:rPr>
                <w:rFonts w:cs="Arial"/>
                <w:b/>
                <w:color w:val="auto"/>
                <w:sz w:val="24"/>
                <w:szCs w:val="24"/>
              </w:rPr>
            </w:pPr>
            <w:r w:rsidRPr="003C79A8">
              <w:rPr>
                <w:rFonts w:cs="Arial"/>
                <w:b/>
                <w:color w:val="auto"/>
                <w:sz w:val="24"/>
                <w:szCs w:val="24"/>
              </w:rPr>
              <w:t>Nadstropje</w:t>
            </w:r>
          </w:p>
        </w:tc>
        <w:tc>
          <w:tcPr>
            <w:tcW w:w="5073" w:type="dxa"/>
            <w:vAlign w:val="center"/>
          </w:tcPr>
          <w:p w14:paraId="23C0A46B" w14:textId="77777777" w:rsidR="00D17F44" w:rsidRPr="003C79A8" w:rsidRDefault="00D17F44" w:rsidP="003C79A8">
            <w:pPr>
              <w:spacing w:after="0" w:line="264" w:lineRule="auto"/>
              <w:rPr>
                <w:rFonts w:cs="Arial"/>
                <w:b/>
                <w:color w:val="auto"/>
                <w:sz w:val="24"/>
                <w:szCs w:val="24"/>
              </w:rPr>
            </w:pPr>
            <w:r w:rsidRPr="003C79A8">
              <w:rPr>
                <w:rFonts w:eastAsia="Times New Roman" w:cs="Arial"/>
                <w:b/>
                <w:bCs/>
                <w:sz w:val="24"/>
                <w:szCs w:val="24"/>
                <w:lang w:eastAsia="sl-SI"/>
              </w:rPr>
              <w:t>Vrsta oz. namenska raba prostorov</w:t>
            </w:r>
          </w:p>
        </w:tc>
        <w:tc>
          <w:tcPr>
            <w:tcW w:w="2149" w:type="dxa"/>
            <w:vAlign w:val="center"/>
          </w:tcPr>
          <w:p w14:paraId="30705093" w14:textId="77777777" w:rsidR="00D17F44" w:rsidRPr="003C79A8" w:rsidRDefault="00D17F44" w:rsidP="003C79A8">
            <w:pPr>
              <w:spacing w:after="0" w:line="264" w:lineRule="auto"/>
              <w:jc w:val="center"/>
              <w:rPr>
                <w:rFonts w:cs="Arial"/>
                <w:b/>
                <w:color w:val="auto"/>
                <w:sz w:val="24"/>
                <w:szCs w:val="24"/>
              </w:rPr>
            </w:pPr>
            <w:r w:rsidRPr="003C79A8">
              <w:rPr>
                <w:rFonts w:cs="Arial"/>
                <w:b/>
                <w:color w:val="auto"/>
                <w:sz w:val="24"/>
                <w:szCs w:val="24"/>
              </w:rPr>
              <w:t>Površina</w:t>
            </w:r>
          </w:p>
          <w:p w14:paraId="5FCFD79D" w14:textId="77777777" w:rsidR="00D17F44" w:rsidRPr="003C79A8" w:rsidRDefault="00D17F44" w:rsidP="003C79A8">
            <w:pPr>
              <w:spacing w:after="0" w:line="264" w:lineRule="auto"/>
              <w:jc w:val="center"/>
              <w:rPr>
                <w:rFonts w:cs="Arial"/>
                <w:b/>
                <w:color w:val="auto"/>
                <w:sz w:val="24"/>
                <w:szCs w:val="24"/>
              </w:rPr>
            </w:pPr>
            <w:r w:rsidRPr="003C79A8">
              <w:rPr>
                <w:rFonts w:cs="Arial"/>
                <w:b/>
                <w:color w:val="auto"/>
                <w:sz w:val="24"/>
                <w:szCs w:val="24"/>
              </w:rPr>
              <w:t>(m</w:t>
            </w:r>
            <w:r w:rsidRPr="003C79A8">
              <w:rPr>
                <w:rFonts w:cs="Arial"/>
                <w:b/>
                <w:color w:val="auto"/>
                <w:sz w:val="24"/>
                <w:szCs w:val="24"/>
                <w:vertAlign w:val="superscript"/>
              </w:rPr>
              <w:t>2</w:t>
            </w:r>
            <w:r w:rsidRPr="003C79A8">
              <w:rPr>
                <w:rFonts w:cs="Arial"/>
                <w:b/>
                <w:color w:val="auto"/>
                <w:sz w:val="24"/>
                <w:szCs w:val="24"/>
              </w:rPr>
              <w:t>)</w:t>
            </w:r>
          </w:p>
        </w:tc>
      </w:tr>
      <w:tr w:rsidR="00D17F44" w:rsidRPr="003C79A8" w14:paraId="43943137" w14:textId="77777777" w:rsidTr="00D17F44">
        <w:tc>
          <w:tcPr>
            <w:tcW w:w="1838" w:type="dxa"/>
            <w:vMerge w:val="restart"/>
            <w:vAlign w:val="center"/>
          </w:tcPr>
          <w:p w14:paraId="766445F2"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Klet</w:t>
            </w:r>
          </w:p>
        </w:tc>
        <w:tc>
          <w:tcPr>
            <w:tcW w:w="5073" w:type="dxa"/>
          </w:tcPr>
          <w:p w14:paraId="7FDC3C76"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3F087C45"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22</w:t>
            </w:r>
            <w:r w:rsidR="005D38AB" w:rsidRPr="003C79A8">
              <w:rPr>
                <w:rFonts w:cs="Arial"/>
                <w:color w:val="auto"/>
                <w:sz w:val="24"/>
                <w:szCs w:val="24"/>
              </w:rPr>
              <w:t>2</w:t>
            </w:r>
            <w:r w:rsidRPr="003C79A8">
              <w:rPr>
                <w:rFonts w:cs="Arial"/>
                <w:color w:val="auto"/>
                <w:sz w:val="24"/>
                <w:szCs w:val="24"/>
              </w:rPr>
              <w:t>,71</w:t>
            </w:r>
          </w:p>
        </w:tc>
      </w:tr>
      <w:tr w:rsidR="00D17F44" w:rsidRPr="003C79A8" w14:paraId="37D8228B" w14:textId="77777777" w:rsidTr="00D17F44">
        <w:tc>
          <w:tcPr>
            <w:tcW w:w="1838" w:type="dxa"/>
            <w:vMerge/>
            <w:vAlign w:val="center"/>
          </w:tcPr>
          <w:p w14:paraId="2730F621" w14:textId="77777777" w:rsidR="00D17F44" w:rsidRPr="003C79A8" w:rsidRDefault="00D17F44" w:rsidP="003C79A8">
            <w:pPr>
              <w:spacing w:after="0" w:line="264" w:lineRule="auto"/>
              <w:jc w:val="center"/>
              <w:rPr>
                <w:rFonts w:cs="Arial"/>
                <w:color w:val="auto"/>
                <w:sz w:val="24"/>
                <w:szCs w:val="24"/>
              </w:rPr>
            </w:pPr>
          </w:p>
        </w:tc>
        <w:tc>
          <w:tcPr>
            <w:tcW w:w="5073" w:type="dxa"/>
          </w:tcPr>
          <w:p w14:paraId="1C5F2017"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085ECC81"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0,00</w:t>
            </w:r>
          </w:p>
        </w:tc>
      </w:tr>
      <w:tr w:rsidR="00D17F44" w:rsidRPr="003C79A8" w14:paraId="6DB7A9BD" w14:textId="77777777" w:rsidTr="00D17F44">
        <w:tc>
          <w:tcPr>
            <w:tcW w:w="1838" w:type="dxa"/>
            <w:vMerge w:val="restart"/>
            <w:vAlign w:val="center"/>
          </w:tcPr>
          <w:p w14:paraId="79B1F261"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Pritličje</w:t>
            </w:r>
          </w:p>
        </w:tc>
        <w:tc>
          <w:tcPr>
            <w:tcW w:w="5073" w:type="dxa"/>
          </w:tcPr>
          <w:p w14:paraId="3AAC62CF"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02576483"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242,20</w:t>
            </w:r>
          </w:p>
        </w:tc>
      </w:tr>
      <w:tr w:rsidR="00D17F44" w:rsidRPr="003C79A8" w14:paraId="5503BB55" w14:textId="77777777" w:rsidTr="00D17F44">
        <w:tc>
          <w:tcPr>
            <w:tcW w:w="1838" w:type="dxa"/>
            <w:vMerge/>
            <w:vAlign w:val="center"/>
          </w:tcPr>
          <w:p w14:paraId="39F7A1B0" w14:textId="77777777" w:rsidR="00D17F44" w:rsidRPr="003C79A8" w:rsidRDefault="00D17F44" w:rsidP="003C79A8">
            <w:pPr>
              <w:spacing w:after="0" w:line="264" w:lineRule="auto"/>
              <w:jc w:val="center"/>
              <w:rPr>
                <w:rFonts w:cs="Arial"/>
                <w:color w:val="auto"/>
                <w:sz w:val="24"/>
                <w:szCs w:val="24"/>
              </w:rPr>
            </w:pPr>
          </w:p>
        </w:tc>
        <w:tc>
          <w:tcPr>
            <w:tcW w:w="5073" w:type="dxa"/>
          </w:tcPr>
          <w:p w14:paraId="6C02A83D" w14:textId="59C54FA9" w:rsidR="00D17F44" w:rsidRPr="003C79A8" w:rsidRDefault="00726783" w:rsidP="003C79A8">
            <w:pPr>
              <w:spacing w:after="0" w:line="264" w:lineRule="auto"/>
              <w:jc w:val="both"/>
              <w:rPr>
                <w:rFonts w:cs="Arial"/>
                <w:color w:val="auto"/>
                <w:sz w:val="24"/>
                <w:szCs w:val="24"/>
              </w:rPr>
            </w:pPr>
            <w:r>
              <w:rPr>
                <w:rFonts w:cs="Arial"/>
                <w:color w:val="auto"/>
                <w:sz w:val="24"/>
                <w:szCs w:val="24"/>
              </w:rPr>
              <w:t>Sanitarije</w:t>
            </w:r>
          </w:p>
        </w:tc>
        <w:tc>
          <w:tcPr>
            <w:tcW w:w="2149" w:type="dxa"/>
          </w:tcPr>
          <w:p w14:paraId="3CFD1B0E"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41,80</w:t>
            </w:r>
          </w:p>
        </w:tc>
      </w:tr>
      <w:tr w:rsidR="00D17F44" w:rsidRPr="003C79A8" w14:paraId="3041F3B7" w14:textId="77777777" w:rsidTr="00D17F44">
        <w:tc>
          <w:tcPr>
            <w:tcW w:w="1838" w:type="dxa"/>
            <w:vMerge w:val="restart"/>
            <w:vAlign w:val="center"/>
          </w:tcPr>
          <w:p w14:paraId="0B367E27"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I. nadstropje</w:t>
            </w:r>
          </w:p>
        </w:tc>
        <w:tc>
          <w:tcPr>
            <w:tcW w:w="5073" w:type="dxa"/>
          </w:tcPr>
          <w:p w14:paraId="44926294"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3EDC9B63"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212,39</w:t>
            </w:r>
          </w:p>
        </w:tc>
      </w:tr>
      <w:tr w:rsidR="00D17F44" w:rsidRPr="003C79A8" w14:paraId="4F809423" w14:textId="77777777" w:rsidTr="00D17F44">
        <w:tc>
          <w:tcPr>
            <w:tcW w:w="1838" w:type="dxa"/>
            <w:vMerge/>
            <w:vAlign w:val="center"/>
          </w:tcPr>
          <w:p w14:paraId="6D2F89A5" w14:textId="77777777" w:rsidR="00D17F44" w:rsidRPr="003C79A8" w:rsidRDefault="00D17F44" w:rsidP="003C79A8">
            <w:pPr>
              <w:spacing w:after="0" w:line="264" w:lineRule="auto"/>
              <w:jc w:val="center"/>
              <w:rPr>
                <w:rFonts w:cs="Arial"/>
                <w:color w:val="auto"/>
                <w:sz w:val="24"/>
                <w:szCs w:val="24"/>
              </w:rPr>
            </w:pPr>
          </w:p>
        </w:tc>
        <w:tc>
          <w:tcPr>
            <w:tcW w:w="5073" w:type="dxa"/>
          </w:tcPr>
          <w:p w14:paraId="53C07ACC"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1A33C7B1"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41,80</w:t>
            </w:r>
          </w:p>
        </w:tc>
      </w:tr>
      <w:tr w:rsidR="00D17F44" w:rsidRPr="003C79A8" w14:paraId="30D93CCF" w14:textId="77777777" w:rsidTr="00D17F44">
        <w:tc>
          <w:tcPr>
            <w:tcW w:w="1838" w:type="dxa"/>
            <w:vMerge w:val="restart"/>
            <w:vAlign w:val="center"/>
          </w:tcPr>
          <w:p w14:paraId="12BFDD75"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II. nadstropje</w:t>
            </w:r>
          </w:p>
        </w:tc>
        <w:tc>
          <w:tcPr>
            <w:tcW w:w="5073" w:type="dxa"/>
          </w:tcPr>
          <w:p w14:paraId="659F83B4"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338C850E" w14:textId="04C5A2A9" w:rsidR="00D17F44" w:rsidRPr="003C79A8" w:rsidRDefault="00726783" w:rsidP="003C79A8">
            <w:pPr>
              <w:spacing w:after="0" w:line="264" w:lineRule="auto"/>
              <w:jc w:val="right"/>
              <w:rPr>
                <w:rFonts w:cs="Arial"/>
                <w:color w:val="auto"/>
                <w:sz w:val="24"/>
                <w:szCs w:val="24"/>
              </w:rPr>
            </w:pPr>
            <w:r>
              <w:rPr>
                <w:sz w:val="24"/>
                <w:szCs w:val="24"/>
              </w:rPr>
              <w:t>212,39</w:t>
            </w:r>
          </w:p>
        </w:tc>
      </w:tr>
      <w:tr w:rsidR="00D17F44" w:rsidRPr="003C79A8" w14:paraId="22793235" w14:textId="77777777" w:rsidTr="00D17F44">
        <w:tc>
          <w:tcPr>
            <w:tcW w:w="1838" w:type="dxa"/>
            <w:vMerge/>
            <w:vAlign w:val="center"/>
          </w:tcPr>
          <w:p w14:paraId="18FE990F" w14:textId="77777777" w:rsidR="00D17F44" w:rsidRPr="003C79A8" w:rsidRDefault="00D17F44" w:rsidP="003C79A8">
            <w:pPr>
              <w:spacing w:after="0" w:line="264" w:lineRule="auto"/>
              <w:jc w:val="center"/>
              <w:rPr>
                <w:rFonts w:cs="Arial"/>
                <w:color w:val="auto"/>
                <w:sz w:val="24"/>
                <w:szCs w:val="24"/>
              </w:rPr>
            </w:pPr>
          </w:p>
        </w:tc>
        <w:tc>
          <w:tcPr>
            <w:tcW w:w="5073" w:type="dxa"/>
          </w:tcPr>
          <w:p w14:paraId="7A428F57"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6681F3F7"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41,80</w:t>
            </w:r>
          </w:p>
        </w:tc>
      </w:tr>
      <w:tr w:rsidR="005D38AB" w:rsidRPr="003C79A8" w14:paraId="448B050D" w14:textId="77777777" w:rsidTr="00D17F44">
        <w:tc>
          <w:tcPr>
            <w:tcW w:w="1838" w:type="dxa"/>
            <w:vMerge w:val="restart"/>
            <w:vAlign w:val="center"/>
          </w:tcPr>
          <w:p w14:paraId="1E87EF2D" w14:textId="77777777" w:rsidR="005D38AB" w:rsidRPr="003C79A8" w:rsidRDefault="005D38AB" w:rsidP="003C79A8">
            <w:pPr>
              <w:spacing w:after="0" w:line="264" w:lineRule="auto"/>
              <w:jc w:val="center"/>
              <w:rPr>
                <w:rFonts w:cs="Arial"/>
                <w:color w:val="auto"/>
                <w:sz w:val="24"/>
                <w:szCs w:val="24"/>
              </w:rPr>
            </w:pPr>
            <w:r w:rsidRPr="003C79A8">
              <w:rPr>
                <w:rFonts w:cs="Arial"/>
                <w:color w:val="auto"/>
                <w:sz w:val="24"/>
                <w:szCs w:val="24"/>
              </w:rPr>
              <w:t>III. nadstropje</w:t>
            </w:r>
          </w:p>
        </w:tc>
        <w:tc>
          <w:tcPr>
            <w:tcW w:w="5073" w:type="dxa"/>
          </w:tcPr>
          <w:p w14:paraId="5FEF559B"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7BB4075A" w14:textId="77777777" w:rsidR="005D38AB" w:rsidRPr="003C79A8" w:rsidRDefault="005D38AB" w:rsidP="003C79A8">
            <w:pPr>
              <w:spacing w:after="0" w:line="264" w:lineRule="auto"/>
              <w:jc w:val="right"/>
              <w:rPr>
                <w:rFonts w:cs="Arial"/>
                <w:color w:val="auto"/>
                <w:sz w:val="24"/>
                <w:szCs w:val="24"/>
              </w:rPr>
            </w:pPr>
            <w:r w:rsidRPr="003C79A8">
              <w:rPr>
                <w:rFonts w:cs="Arial"/>
                <w:color w:val="auto"/>
                <w:sz w:val="24"/>
                <w:szCs w:val="24"/>
              </w:rPr>
              <w:t>230,67</w:t>
            </w:r>
          </w:p>
        </w:tc>
      </w:tr>
      <w:tr w:rsidR="005D38AB" w:rsidRPr="003C79A8" w14:paraId="0D2FA3A8" w14:textId="77777777" w:rsidTr="00D17F44">
        <w:tc>
          <w:tcPr>
            <w:tcW w:w="1838" w:type="dxa"/>
            <w:vMerge/>
            <w:vAlign w:val="center"/>
          </w:tcPr>
          <w:p w14:paraId="244D9938" w14:textId="77777777" w:rsidR="005D38AB" w:rsidRPr="003C79A8" w:rsidRDefault="005D38AB" w:rsidP="003C79A8">
            <w:pPr>
              <w:spacing w:after="0" w:line="264" w:lineRule="auto"/>
              <w:jc w:val="center"/>
              <w:rPr>
                <w:rFonts w:cs="Arial"/>
                <w:color w:val="auto"/>
                <w:sz w:val="24"/>
                <w:szCs w:val="24"/>
              </w:rPr>
            </w:pPr>
          </w:p>
        </w:tc>
        <w:tc>
          <w:tcPr>
            <w:tcW w:w="5073" w:type="dxa"/>
          </w:tcPr>
          <w:p w14:paraId="4FFBB67C"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06949548" w14:textId="77777777" w:rsidR="005D38AB" w:rsidRPr="003C79A8" w:rsidRDefault="005D38AB" w:rsidP="003C79A8">
            <w:pPr>
              <w:spacing w:after="0" w:line="264" w:lineRule="auto"/>
              <w:jc w:val="right"/>
              <w:rPr>
                <w:rFonts w:cs="Arial"/>
                <w:color w:val="auto"/>
                <w:sz w:val="24"/>
                <w:szCs w:val="24"/>
              </w:rPr>
            </w:pPr>
            <w:r w:rsidRPr="003C79A8">
              <w:rPr>
                <w:rFonts w:cs="Arial"/>
                <w:color w:val="auto"/>
                <w:sz w:val="24"/>
                <w:szCs w:val="24"/>
              </w:rPr>
              <w:t>41,80</w:t>
            </w:r>
          </w:p>
        </w:tc>
      </w:tr>
      <w:tr w:rsidR="005D38AB" w:rsidRPr="003C79A8" w14:paraId="0088E25B" w14:textId="77777777" w:rsidTr="00164965">
        <w:tc>
          <w:tcPr>
            <w:tcW w:w="6911" w:type="dxa"/>
            <w:gridSpan w:val="2"/>
            <w:vAlign w:val="center"/>
          </w:tcPr>
          <w:p w14:paraId="77A615DB"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Skupaj hodniki, stopnišča</w:t>
            </w:r>
          </w:p>
        </w:tc>
        <w:tc>
          <w:tcPr>
            <w:tcW w:w="2149" w:type="dxa"/>
          </w:tcPr>
          <w:p w14:paraId="39A16ABF" w14:textId="7CF30BD5" w:rsidR="005D38AB" w:rsidRPr="003C79A8" w:rsidRDefault="005D38AB" w:rsidP="00726783">
            <w:pPr>
              <w:spacing w:after="0" w:line="264" w:lineRule="auto"/>
              <w:jc w:val="right"/>
              <w:rPr>
                <w:rFonts w:cs="Arial"/>
                <w:color w:val="auto"/>
                <w:sz w:val="24"/>
                <w:szCs w:val="24"/>
              </w:rPr>
            </w:pPr>
            <w:r w:rsidRPr="003C79A8">
              <w:rPr>
                <w:rFonts w:cs="Arial"/>
                <w:color w:val="auto"/>
                <w:sz w:val="24"/>
                <w:szCs w:val="24"/>
              </w:rPr>
              <w:t>1.</w:t>
            </w:r>
            <w:r w:rsidR="00726783">
              <w:rPr>
                <w:rFonts w:cs="Arial"/>
                <w:color w:val="auto"/>
                <w:sz w:val="24"/>
                <w:szCs w:val="24"/>
              </w:rPr>
              <w:t>120,36</w:t>
            </w:r>
          </w:p>
        </w:tc>
      </w:tr>
      <w:tr w:rsidR="005D38AB" w:rsidRPr="003C79A8" w14:paraId="5EF57BEA" w14:textId="77777777" w:rsidTr="005E04B5">
        <w:tc>
          <w:tcPr>
            <w:tcW w:w="6911" w:type="dxa"/>
            <w:gridSpan w:val="2"/>
            <w:tcBorders>
              <w:bottom w:val="single" w:sz="4" w:space="0" w:color="auto"/>
            </w:tcBorders>
          </w:tcPr>
          <w:p w14:paraId="1E605CAE"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Skupaj sanitarije</w:t>
            </w:r>
          </w:p>
        </w:tc>
        <w:tc>
          <w:tcPr>
            <w:tcW w:w="2149" w:type="dxa"/>
            <w:tcBorders>
              <w:bottom w:val="single" w:sz="4" w:space="0" w:color="auto"/>
            </w:tcBorders>
          </w:tcPr>
          <w:p w14:paraId="71D04BB6" w14:textId="77777777" w:rsidR="005D38AB" w:rsidRPr="003C79A8" w:rsidRDefault="005D38AB" w:rsidP="003C79A8">
            <w:pPr>
              <w:spacing w:after="0" w:line="264" w:lineRule="auto"/>
              <w:jc w:val="right"/>
              <w:rPr>
                <w:rFonts w:cs="Arial"/>
                <w:color w:val="auto"/>
                <w:sz w:val="24"/>
                <w:szCs w:val="24"/>
              </w:rPr>
            </w:pPr>
            <w:r w:rsidRPr="003C79A8">
              <w:rPr>
                <w:rFonts w:cs="Arial"/>
                <w:color w:val="auto"/>
                <w:sz w:val="24"/>
                <w:szCs w:val="24"/>
              </w:rPr>
              <w:t>167,20</w:t>
            </w:r>
          </w:p>
        </w:tc>
      </w:tr>
      <w:tr w:rsidR="005D38AB" w:rsidRPr="003C79A8" w14:paraId="14F0C9B4" w14:textId="77777777" w:rsidTr="005E04B5">
        <w:tc>
          <w:tcPr>
            <w:tcW w:w="6911" w:type="dxa"/>
            <w:gridSpan w:val="2"/>
            <w:tcBorders>
              <w:bottom w:val="single" w:sz="4" w:space="0" w:color="auto"/>
            </w:tcBorders>
          </w:tcPr>
          <w:p w14:paraId="0A9FACBB"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Skupaj</w:t>
            </w:r>
          </w:p>
        </w:tc>
        <w:tc>
          <w:tcPr>
            <w:tcW w:w="2149" w:type="dxa"/>
            <w:tcBorders>
              <w:bottom w:val="single" w:sz="4" w:space="0" w:color="auto"/>
            </w:tcBorders>
          </w:tcPr>
          <w:p w14:paraId="2AB24AEA" w14:textId="33132451" w:rsidR="005D38AB" w:rsidRPr="003C79A8" w:rsidRDefault="005D38AB" w:rsidP="00726783">
            <w:pPr>
              <w:spacing w:after="0" w:line="264" w:lineRule="auto"/>
              <w:jc w:val="right"/>
              <w:rPr>
                <w:rFonts w:cs="Arial"/>
                <w:color w:val="auto"/>
                <w:sz w:val="24"/>
                <w:szCs w:val="24"/>
              </w:rPr>
            </w:pPr>
            <w:r w:rsidRPr="003C79A8">
              <w:rPr>
                <w:rFonts w:cs="Arial"/>
                <w:color w:val="auto"/>
                <w:sz w:val="24"/>
                <w:szCs w:val="24"/>
              </w:rPr>
              <w:t>1.2</w:t>
            </w:r>
            <w:r w:rsidR="00726783">
              <w:rPr>
                <w:rFonts w:cs="Arial"/>
                <w:color w:val="auto"/>
                <w:sz w:val="24"/>
                <w:szCs w:val="24"/>
              </w:rPr>
              <w:t>87,56</w:t>
            </w:r>
          </w:p>
        </w:tc>
      </w:tr>
    </w:tbl>
    <w:p w14:paraId="7476B7EF" w14:textId="77777777" w:rsidR="00D17F44" w:rsidRPr="003C79A8" w:rsidRDefault="00D17F44" w:rsidP="003C79A8">
      <w:pPr>
        <w:spacing w:after="0" w:line="264" w:lineRule="auto"/>
        <w:contextualSpacing/>
        <w:jc w:val="both"/>
        <w:rPr>
          <w:rFonts w:cs="Arial"/>
          <w:color w:val="auto"/>
          <w:sz w:val="24"/>
          <w:szCs w:val="24"/>
        </w:rPr>
      </w:pPr>
    </w:p>
    <w:p w14:paraId="097B38D9" w14:textId="77777777" w:rsidR="005D38AB" w:rsidRPr="003C79A8" w:rsidRDefault="005D38AB" w:rsidP="003C79A8">
      <w:pPr>
        <w:spacing w:after="0" w:line="264" w:lineRule="auto"/>
        <w:contextualSpacing/>
        <w:jc w:val="both"/>
        <w:rPr>
          <w:rFonts w:cs="Arial"/>
          <w:color w:val="auto"/>
          <w:sz w:val="24"/>
          <w:szCs w:val="24"/>
        </w:rPr>
      </w:pPr>
      <w:r w:rsidRPr="003C79A8">
        <w:rPr>
          <w:rFonts w:cs="Arial"/>
          <w:color w:val="auto"/>
          <w:sz w:val="24"/>
          <w:szCs w:val="24"/>
        </w:rPr>
        <w:t>Površina zunanjih površin (okolica), ki se čisti in ureja, obsega cca. 2.770 m².</w:t>
      </w:r>
    </w:p>
    <w:p w14:paraId="57409B65" w14:textId="77777777" w:rsidR="009A5EB1" w:rsidRPr="003C79A8" w:rsidRDefault="009A5EB1" w:rsidP="003C79A8">
      <w:pPr>
        <w:spacing w:after="0" w:line="264" w:lineRule="auto"/>
        <w:contextualSpacing/>
        <w:jc w:val="both"/>
        <w:rPr>
          <w:rFonts w:cs="Arial"/>
          <w:color w:val="auto"/>
          <w:sz w:val="24"/>
          <w:szCs w:val="24"/>
        </w:rPr>
      </w:pPr>
    </w:p>
    <w:p w14:paraId="6496653B" w14:textId="373D7754" w:rsidR="005E04B5" w:rsidRPr="00726783" w:rsidRDefault="005E04B5" w:rsidP="003C79A8">
      <w:pPr>
        <w:pStyle w:val="Style1"/>
        <w:adjustRightInd/>
        <w:spacing w:line="264" w:lineRule="auto"/>
        <w:contextualSpacing/>
        <w:jc w:val="both"/>
        <w:rPr>
          <w:rFonts w:ascii="Cambria" w:hAnsi="Cambria" w:cs="Arial"/>
          <w:bCs/>
          <w:sz w:val="24"/>
          <w:szCs w:val="24"/>
        </w:rPr>
      </w:pPr>
      <w:r w:rsidRPr="003C79A8">
        <w:rPr>
          <w:rFonts w:ascii="Cambria" w:hAnsi="Cambria" w:cs="Arial"/>
          <w:bCs/>
          <w:sz w:val="24"/>
          <w:szCs w:val="24"/>
        </w:rPr>
        <w:t>P</w:t>
      </w:r>
      <w:r w:rsidR="005D38AB" w:rsidRPr="003C79A8">
        <w:rPr>
          <w:rFonts w:ascii="Cambria" w:hAnsi="Cambria" w:cs="Arial"/>
          <w:bCs/>
          <w:sz w:val="24"/>
          <w:szCs w:val="24"/>
        </w:rPr>
        <w:t>oslovni prostori</w:t>
      </w:r>
      <w:r w:rsidRPr="003C79A8">
        <w:rPr>
          <w:rFonts w:ascii="Cambria" w:hAnsi="Cambria" w:cs="Arial"/>
          <w:bCs/>
          <w:sz w:val="24"/>
          <w:szCs w:val="24"/>
        </w:rPr>
        <w:t xml:space="preserve"> v poslovni stavbi Metalna</w:t>
      </w:r>
      <w:r w:rsidR="005D38AB" w:rsidRPr="003C79A8">
        <w:rPr>
          <w:rFonts w:ascii="Cambria" w:hAnsi="Cambria" w:cs="Arial"/>
          <w:bCs/>
          <w:sz w:val="24"/>
          <w:szCs w:val="24"/>
        </w:rPr>
        <w:t xml:space="preserve"> </w:t>
      </w:r>
      <w:r w:rsidRPr="003C79A8">
        <w:rPr>
          <w:rFonts w:ascii="Cambria" w:hAnsi="Cambria" w:cs="Arial"/>
          <w:bCs/>
          <w:sz w:val="24"/>
          <w:szCs w:val="24"/>
        </w:rPr>
        <w:t xml:space="preserve">trenutno </w:t>
      </w:r>
      <w:r w:rsidR="005D38AB" w:rsidRPr="003C79A8">
        <w:rPr>
          <w:rFonts w:ascii="Cambria" w:hAnsi="Cambria" w:cs="Arial"/>
          <w:bCs/>
          <w:sz w:val="24"/>
          <w:szCs w:val="24"/>
        </w:rPr>
        <w:t xml:space="preserve">niso polno zasedeni (prosto oz. nezasedeno je celotno III. nadstropje), zato </w:t>
      </w:r>
      <w:r w:rsidRPr="003C79A8">
        <w:rPr>
          <w:rFonts w:ascii="Cambria" w:hAnsi="Cambria" w:cs="Arial"/>
          <w:bCs/>
          <w:sz w:val="24"/>
          <w:szCs w:val="24"/>
        </w:rPr>
        <w:t xml:space="preserve">izvajalec do zapolnitve prostorskih kapacitet </w:t>
      </w:r>
      <w:r w:rsidR="00726783">
        <w:rPr>
          <w:rFonts w:ascii="Cambria" w:hAnsi="Cambria" w:cs="Arial"/>
          <w:bCs/>
          <w:sz w:val="24"/>
          <w:szCs w:val="24"/>
        </w:rPr>
        <w:t xml:space="preserve">dnevno oz. tedensko </w:t>
      </w:r>
      <w:r w:rsidRPr="003C79A8">
        <w:rPr>
          <w:rFonts w:ascii="Cambria" w:hAnsi="Cambria" w:cs="Arial"/>
          <w:bCs/>
          <w:sz w:val="24"/>
          <w:szCs w:val="24"/>
        </w:rPr>
        <w:t>čisti zgolj prostore v kleti, pritličju, I. in II. etaži t</w:t>
      </w:r>
      <w:r w:rsidRPr="00726783">
        <w:rPr>
          <w:rFonts w:ascii="Cambria" w:hAnsi="Cambria" w:cs="Arial"/>
          <w:bCs/>
          <w:sz w:val="24"/>
          <w:szCs w:val="24"/>
        </w:rPr>
        <w:t>er okolico poslovne stavbe</w:t>
      </w:r>
      <w:r w:rsidR="00726783" w:rsidRPr="00726783">
        <w:rPr>
          <w:rFonts w:ascii="Cambria" w:hAnsi="Cambria" w:cs="Arial"/>
          <w:bCs/>
          <w:sz w:val="24"/>
          <w:szCs w:val="24"/>
        </w:rPr>
        <w:t xml:space="preserve">, tj. </w:t>
      </w:r>
      <w:r w:rsidR="00726783">
        <w:rPr>
          <w:rFonts w:ascii="Cambria" w:hAnsi="Cambria" w:cs="Arial"/>
          <w:bCs/>
          <w:sz w:val="24"/>
          <w:szCs w:val="24"/>
        </w:rPr>
        <w:t>1.015,09</w:t>
      </w:r>
      <w:r w:rsidR="00726783" w:rsidRPr="00726783">
        <w:rPr>
          <w:rFonts w:ascii="Cambria" w:hAnsi="Cambria" w:cs="Arial"/>
          <w:bCs/>
          <w:sz w:val="24"/>
          <w:szCs w:val="24"/>
        </w:rPr>
        <w:t xml:space="preserve"> </w:t>
      </w:r>
      <w:r w:rsidR="00726783" w:rsidRPr="00726783">
        <w:rPr>
          <w:rFonts w:ascii="Cambria" w:hAnsi="Cambria" w:cs="Arial"/>
          <w:sz w:val="24"/>
          <w:szCs w:val="24"/>
        </w:rPr>
        <w:t xml:space="preserve">m² notranjih površin </w:t>
      </w:r>
      <w:r w:rsidR="00726783" w:rsidRPr="00726783">
        <w:rPr>
          <w:rFonts w:ascii="Cambria" w:hAnsi="Cambria" w:cs="Arial"/>
          <w:bCs/>
          <w:sz w:val="24"/>
          <w:szCs w:val="24"/>
        </w:rPr>
        <w:t>in cca. 2</w:t>
      </w:r>
      <w:r w:rsidR="00726783">
        <w:rPr>
          <w:rFonts w:ascii="Cambria" w:hAnsi="Cambria" w:cs="Arial"/>
          <w:bCs/>
          <w:sz w:val="24"/>
          <w:szCs w:val="24"/>
        </w:rPr>
        <w:t>.7</w:t>
      </w:r>
      <w:r w:rsidR="00726783" w:rsidRPr="00726783">
        <w:rPr>
          <w:rFonts w:ascii="Cambria" w:hAnsi="Cambria" w:cs="Arial"/>
          <w:bCs/>
          <w:sz w:val="24"/>
          <w:szCs w:val="24"/>
        </w:rPr>
        <w:t xml:space="preserve">70 </w:t>
      </w:r>
      <w:r w:rsidR="00726783" w:rsidRPr="00726783">
        <w:rPr>
          <w:rFonts w:ascii="Cambria" w:hAnsi="Cambria" w:cs="Arial"/>
          <w:sz w:val="24"/>
          <w:szCs w:val="24"/>
        </w:rPr>
        <w:t>m² zunanjih površin</w:t>
      </w:r>
      <w:r w:rsidRPr="00726783">
        <w:rPr>
          <w:rFonts w:ascii="Cambria" w:hAnsi="Cambria" w:cs="Arial"/>
          <w:bCs/>
          <w:sz w:val="24"/>
          <w:szCs w:val="24"/>
        </w:rPr>
        <w:t>.</w:t>
      </w:r>
    </w:p>
    <w:p w14:paraId="78B665B7" w14:textId="77777777" w:rsidR="005E04B5" w:rsidRPr="003C79A8" w:rsidRDefault="005E04B5" w:rsidP="003C79A8">
      <w:pPr>
        <w:pStyle w:val="Style1"/>
        <w:adjustRightInd/>
        <w:spacing w:line="264" w:lineRule="auto"/>
        <w:contextualSpacing/>
        <w:rPr>
          <w:rFonts w:ascii="Cambria" w:hAnsi="Cambria" w:cs="Arial"/>
          <w:bCs/>
          <w:sz w:val="24"/>
          <w:szCs w:val="24"/>
        </w:rPr>
      </w:pPr>
    </w:p>
    <w:p w14:paraId="08692328" w14:textId="395DCFF0" w:rsidR="005D38AB" w:rsidRPr="003C79A8" w:rsidRDefault="005D38AB" w:rsidP="003C79A8">
      <w:pPr>
        <w:spacing w:after="0" w:line="264" w:lineRule="auto"/>
        <w:jc w:val="both"/>
        <w:rPr>
          <w:rFonts w:cs="Arial"/>
          <w:sz w:val="24"/>
          <w:szCs w:val="24"/>
        </w:rPr>
      </w:pPr>
      <w:r w:rsidRPr="003C79A8">
        <w:rPr>
          <w:rFonts w:cs="Arial"/>
          <w:sz w:val="24"/>
          <w:szCs w:val="24"/>
        </w:rPr>
        <w:t>Obračunava se čiščenje tistih površin, ki se dejansko čistijo. V primeru, da</w:t>
      </w:r>
      <w:r w:rsidR="006E33F7">
        <w:rPr>
          <w:rFonts w:cs="Arial"/>
          <w:sz w:val="24"/>
          <w:szCs w:val="24"/>
        </w:rPr>
        <w:t xml:space="preserve"> naročnik oz.</w:t>
      </w:r>
      <w:r w:rsidRPr="003C79A8">
        <w:rPr>
          <w:rFonts w:cs="Arial"/>
          <w:sz w:val="24"/>
          <w:szCs w:val="24"/>
        </w:rPr>
        <w:t xml:space="preserve"> najemnik / uporabnik poslovnih prostorov iz katerih koli razlogov sprejme odločitev, da del ali vse prostore čisti sam, se pri obračunu upošteva zmanjšan obseg prostorov, ki so predmet čiščenja. Konec vsakega meseca naročnik (oz. najemnik / uporabnik) in izvajalec preverita morebitne spremembe in jih uskladita. </w:t>
      </w:r>
    </w:p>
    <w:p w14:paraId="44766ACE" w14:textId="77777777" w:rsidR="005D38AB" w:rsidRPr="003C79A8" w:rsidRDefault="005D38AB" w:rsidP="003C79A8">
      <w:pPr>
        <w:pStyle w:val="Style1"/>
        <w:adjustRightInd/>
        <w:spacing w:line="264" w:lineRule="auto"/>
        <w:contextualSpacing/>
        <w:rPr>
          <w:rFonts w:ascii="Cambria" w:hAnsi="Cambria" w:cs="Arial"/>
          <w:b/>
          <w:bCs/>
          <w:sz w:val="24"/>
          <w:szCs w:val="24"/>
        </w:rPr>
      </w:pPr>
    </w:p>
    <w:p w14:paraId="0DEC404C" w14:textId="77777777" w:rsidR="005D38AB" w:rsidRPr="003C79A8" w:rsidRDefault="005D38AB" w:rsidP="003C79A8">
      <w:pPr>
        <w:spacing w:after="0" w:line="264" w:lineRule="auto"/>
        <w:jc w:val="both"/>
        <w:rPr>
          <w:rFonts w:cs="Arial"/>
          <w:bCs/>
          <w:color w:val="FF0000"/>
          <w:sz w:val="24"/>
          <w:szCs w:val="24"/>
        </w:rPr>
      </w:pPr>
      <w:r w:rsidRPr="003C79A8">
        <w:rPr>
          <w:rFonts w:cs="Arial"/>
          <w:bCs/>
          <w:color w:val="auto"/>
          <w:sz w:val="24"/>
          <w:szCs w:val="24"/>
        </w:rPr>
        <w:t>Storitve čiščenja se izvajajo tako, da je zagotovljena normalna uporaba poslovnih prostorov lastnikom, najemnikom in uporabnikom in da se ne moti delovnega procesa (tj. da se ne moti prisotnih zaposlenih, t</w:t>
      </w:r>
      <w:r w:rsidRPr="00B504C0">
        <w:rPr>
          <w:rFonts w:cs="Arial"/>
          <w:bCs/>
          <w:color w:val="auto"/>
          <w:sz w:val="24"/>
          <w:szCs w:val="24"/>
        </w:rPr>
        <w:t>emveč se v času njihove prisotnosti čistijo prostori, v katerih zaposleni ne delajo</w:t>
      </w:r>
      <w:r w:rsidR="004B7633" w:rsidRPr="00B504C0">
        <w:rPr>
          <w:rFonts w:cs="Arial"/>
          <w:bCs/>
          <w:color w:val="auto"/>
          <w:sz w:val="24"/>
          <w:szCs w:val="24"/>
        </w:rPr>
        <w:t>, oz. okolica</w:t>
      </w:r>
      <w:r w:rsidRPr="00B504C0">
        <w:rPr>
          <w:rFonts w:cs="Arial"/>
          <w:bCs/>
          <w:color w:val="auto"/>
          <w:sz w:val="24"/>
          <w:szCs w:val="24"/>
        </w:rPr>
        <w:t xml:space="preserve">). Čiščenje se praviloma opravlja v popoldanskem času med 15. in 22. uro </w:t>
      </w:r>
      <w:r w:rsidR="00F46AC2">
        <w:rPr>
          <w:rFonts w:cs="Arial"/>
          <w:bCs/>
          <w:color w:val="auto"/>
          <w:sz w:val="24"/>
          <w:szCs w:val="24"/>
        </w:rPr>
        <w:t xml:space="preserve">(okolica se lahko čisti tudi dopoldne) </w:t>
      </w:r>
      <w:r w:rsidRPr="00B504C0">
        <w:rPr>
          <w:rFonts w:cs="Arial"/>
          <w:bCs/>
          <w:color w:val="auto"/>
          <w:sz w:val="24"/>
          <w:szCs w:val="24"/>
        </w:rPr>
        <w:t xml:space="preserve">ali po medsebojnem dogovoru z </w:t>
      </w:r>
      <w:r w:rsidR="005E04B5" w:rsidRPr="00B504C0">
        <w:rPr>
          <w:rFonts w:cs="Arial"/>
          <w:bCs/>
          <w:color w:val="auto"/>
          <w:sz w:val="24"/>
          <w:szCs w:val="24"/>
        </w:rPr>
        <w:t xml:space="preserve">naročnikom oz. </w:t>
      </w:r>
      <w:r w:rsidRPr="00B504C0">
        <w:rPr>
          <w:rFonts w:cs="Arial"/>
          <w:bCs/>
          <w:color w:val="auto"/>
          <w:sz w:val="24"/>
          <w:szCs w:val="24"/>
        </w:rPr>
        <w:t xml:space="preserve">najemnikom </w:t>
      </w:r>
      <w:r w:rsidR="004B7633" w:rsidRPr="00B504C0">
        <w:rPr>
          <w:rFonts w:cs="Arial"/>
          <w:bCs/>
          <w:color w:val="auto"/>
          <w:sz w:val="24"/>
          <w:szCs w:val="24"/>
        </w:rPr>
        <w:t>/ uporabnikom v drugačnem času.</w:t>
      </w:r>
    </w:p>
    <w:p w14:paraId="3B6B66D2" w14:textId="77777777" w:rsidR="005D38AB" w:rsidRPr="003C79A8" w:rsidRDefault="005D38AB" w:rsidP="003C79A8">
      <w:pPr>
        <w:pStyle w:val="Style1"/>
        <w:adjustRightInd/>
        <w:spacing w:line="264" w:lineRule="auto"/>
        <w:contextualSpacing/>
        <w:rPr>
          <w:rFonts w:ascii="Cambria" w:hAnsi="Cambria" w:cs="Arial"/>
          <w:b/>
          <w:bCs/>
          <w:sz w:val="24"/>
          <w:szCs w:val="24"/>
        </w:rPr>
      </w:pPr>
    </w:p>
    <w:p w14:paraId="43A54D44" w14:textId="77777777" w:rsidR="00726783" w:rsidRDefault="00726783">
      <w:pPr>
        <w:spacing w:after="0" w:line="240" w:lineRule="auto"/>
        <w:rPr>
          <w:rFonts w:eastAsia="Times New Roman" w:cs="Arial"/>
          <w:bCs/>
          <w:color w:val="auto"/>
          <w:sz w:val="24"/>
          <w:szCs w:val="24"/>
          <w:lang w:eastAsia="sl-SI"/>
        </w:rPr>
      </w:pPr>
      <w:r>
        <w:rPr>
          <w:rFonts w:cs="Arial"/>
          <w:bCs/>
          <w:sz w:val="24"/>
          <w:szCs w:val="24"/>
        </w:rPr>
        <w:br w:type="page"/>
      </w:r>
    </w:p>
    <w:p w14:paraId="22545D82" w14:textId="4C17AF1A" w:rsidR="005E04B5" w:rsidRPr="003C79A8" w:rsidRDefault="005E04B5" w:rsidP="003C79A8">
      <w:pPr>
        <w:pStyle w:val="Style1"/>
        <w:adjustRightInd/>
        <w:spacing w:line="264" w:lineRule="auto"/>
        <w:contextualSpacing/>
        <w:jc w:val="both"/>
        <w:rPr>
          <w:rFonts w:ascii="Cambria" w:hAnsi="Cambria" w:cs="Arial"/>
          <w:bCs/>
          <w:sz w:val="24"/>
          <w:szCs w:val="24"/>
        </w:rPr>
      </w:pPr>
      <w:r w:rsidRPr="003C79A8">
        <w:rPr>
          <w:rFonts w:ascii="Cambria" w:hAnsi="Cambria" w:cs="Arial"/>
          <w:bCs/>
          <w:sz w:val="24"/>
          <w:szCs w:val="24"/>
        </w:rPr>
        <w:lastRenderedPageBreak/>
        <w:t>Čiščenje obsega:</w:t>
      </w:r>
    </w:p>
    <w:p w14:paraId="19940830" w14:textId="77777777" w:rsidR="009A5EB1" w:rsidRPr="003C79A8" w:rsidRDefault="009A5EB1" w:rsidP="003C79A8">
      <w:pPr>
        <w:pStyle w:val="Style1"/>
        <w:adjustRightInd/>
        <w:spacing w:line="264" w:lineRule="auto"/>
        <w:contextualSpacing/>
        <w:jc w:val="both"/>
        <w:rPr>
          <w:rFonts w:ascii="Cambria" w:hAnsi="Cambria" w:cs="Arial"/>
          <w:b/>
          <w:bCs/>
          <w:sz w:val="24"/>
          <w:szCs w:val="24"/>
        </w:rPr>
      </w:pPr>
    </w:p>
    <w:p w14:paraId="5F0AE99C" w14:textId="77777777" w:rsidR="009A5EB1" w:rsidRPr="003C79A8" w:rsidRDefault="009A5EB1" w:rsidP="006740C8">
      <w:pPr>
        <w:pStyle w:val="Style1"/>
        <w:numPr>
          <w:ilvl w:val="0"/>
          <w:numId w:val="61"/>
        </w:numPr>
        <w:adjustRightInd/>
        <w:spacing w:line="264" w:lineRule="auto"/>
        <w:ind w:right="432"/>
        <w:contextualSpacing/>
        <w:jc w:val="both"/>
        <w:rPr>
          <w:rStyle w:val="CharacterStyle1"/>
          <w:rFonts w:ascii="Cambria" w:hAnsi="Cambria"/>
          <w:b/>
          <w:sz w:val="24"/>
          <w:szCs w:val="24"/>
          <w:u w:val="single"/>
        </w:rPr>
      </w:pPr>
      <w:r w:rsidRPr="003C79A8">
        <w:rPr>
          <w:rStyle w:val="CharacterStyle1"/>
          <w:rFonts w:ascii="Cambria" w:hAnsi="Cambria"/>
          <w:b/>
          <w:sz w:val="24"/>
          <w:szCs w:val="24"/>
          <w:u w:val="single"/>
        </w:rPr>
        <w:t xml:space="preserve">Dnevno čiščenje sanitarij </w:t>
      </w:r>
    </w:p>
    <w:p w14:paraId="40B0ED26" w14:textId="45759960" w:rsidR="009A5EB1" w:rsidRPr="003C79A8" w:rsidRDefault="002A3680" w:rsidP="006740C8">
      <w:pPr>
        <w:pStyle w:val="Style1"/>
        <w:numPr>
          <w:ilvl w:val="0"/>
          <w:numId w:val="91"/>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b</w:t>
      </w:r>
      <w:r w:rsidR="009A5EB1" w:rsidRPr="003C79A8">
        <w:rPr>
          <w:rFonts w:ascii="Cambria" w:hAnsi="Cambria" w:cs="Arial"/>
          <w:sz w:val="24"/>
          <w:szCs w:val="24"/>
        </w:rPr>
        <w:t>risanje prahu, pometanje</w:t>
      </w:r>
      <w:r w:rsidRPr="003C79A8">
        <w:rPr>
          <w:rFonts w:ascii="Cambria" w:hAnsi="Cambria" w:cs="Arial"/>
          <w:sz w:val="24"/>
          <w:szCs w:val="24"/>
        </w:rPr>
        <w:t>,</w:t>
      </w:r>
      <w:r w:rsidR="009A5EB1" w:rsidRPr="003C79A8">
        <w:rPr>
          <w:rFonts w:ascii="Cambria" w:hAnsi="Cambria" w:cs="Arial"/>
          <w:sz w:val="24"/>
          <w:szCs w:val="24"/>
        </w:rPr>
        <w:t xml:space="preserve"> sesanje</w:t>
      </w:r>
      <w:r w:rsidRPr="003C79A8">
        <w:rPr>
          <w:rFonts w:ascii="Cambria" w:hAnsi="Cambria" w:cs="Arial"/>
          <w:sz w:val="24"/>
          <w:szCs w:val="24"/>
        </w:rPr>
        <w:t xml:space="preserve"> in</w:t>
      </w:r>
      <w:r w:rsidR="009A5EB1" w:rsidRPr="003C79A8">
        <w:rPr>
          <w:rFonts w:ascii="Cambria" w:hAnsi="Cambria" w:cs="Arial"/>
          <w:sz w:val="24"/>
          <w:szCs w:val="24"/>
        </w:rPr>
        <w:t xml:space="preserve"> brisanje tal, ometanje pajčevin, brisanje vrat</w:t>
      </w:r>
      <w:r w:rsidRPr="003C79A8">
        <w:rPr>
          <w:rFonts w:ascii="Cambria" w:hAnsi="Cambria" w:cs="Arial"/>
          <w:sz w:val="24"/>
          <w:szCs w:val="24"/>
        </w:rPr>
        <w:t xml:space="preserve"> (zlasti madežev in odtisov) in </w:t>
      </w:r>
      <w:r w:rsidR="009A5EB1" w:rsidRPr="003C79A8">
        <w:rPr>
          <w:rFonts w:ascii="Cambria" w:hAnsi="Cambria" w:cs="Arial"/>
          <w:sz w:val="24"/>
          <w:szCs w:val="24"/>
        </w:rPr>
        <w:t>čiščenje opreme v sanitarijah</w:t>
      </w:r>
      <w:r w:rsidR="00726783">
        <w:rPr>
          <w:rFonts w:ascii="Cambria" w:hAnsi="Cambria" w:cs="Arial"/>
          <w:sz w:val="24"/>
          <w:szCs w:val="24"/>
        </w:rPr>
        <w:t xml:space="preserve"> (v III. nadstropju se ta opravila izvajajo 1-krat mesečno)</w:t>
      </w:r>
      <w:r w:rsidR="009A5EB1" w:rsidRPr="003C79A8">
        <w:rPr>
          <w:rFonts w:ascii="Cambria" w:hAnsi="Cambria" w:cs="Arial"/>
          <w:sz w:val="24"/>
          <w:szCs w:val="24"/>
        </w:rPr>
        <w:t>;</w:t>
      </w:r>
    </w:p>
    <w:p w14:paraId="5E869EB9" w14:textId="77777777" w:rsidR="002A3680" w:rsidRPr="003C79A8" w:rsidRDefault="002A3680" w:rsidP="006740C8">
      <w:pPr>
        <w:pStyle w:val="Style1"/>
        <w:numPr>
          <w:ilvl w:val="0"/>
          <w:numId w:val="91"/>
        </w:numPr>
        <w:adjustRightInd/>
        <w:spacing w:line="264" w:lineRule="auto"/>
        <w:ind w:right="360"/>
        <w:contextualSpacing/>
        <w:jc w:val="both"/>
        <w:rPr>
          <w:rFonts w:ascii="Cambria" w:hAnsi="Cambria" w:cs="Arial"/>
          <w:sz w:val="24"/>
          <w:szCs w:val="24"/>
        </w:rPr>
      </w:pPr>
      <w:r w:rsidRPr="003C79A8">
        <w:rPr>
          <w:rFonts w:ascii="Cambria" w:hAnsi="Cambria" w:cs="Arial"/>
          <w:sz w:val="24"/>
          <w:szCs w:val="24"/>
        </w:rPr>
        <w:t>praznjenje in čiščenje košev ter zbiranje, odnašanje in ločeno odlaganje v smetnjake po sistemu ločenega zbiranja odpadkov;</w:t>
      </w:r>
    </w:p>
    <w:p w14:paraId="6D8409D4" w14:textId="77777777" w:rsidR="009A5EB1" w:rsidRPr="003C79A8" w:rsidRDefault="009A5EB1" w:rsidP="006740C8">
      <w:pPr>
        <w:pStyle w:val="Style1"/>
        <w:numPr>
          <w:ilvl w:val="0"/>
          <w:numId w:val="91"/>
        </w:numPr>
        <w:adjustRightInd/>
        <w:spacing w:line="264" w:lineRule="auto"/>
        <w:ind w:right="360"/>
        <w:contextualSpacing/>
        <w:jc w:val="both"/>
        <w:rPr>
          <w:rFonts w:ascii="Cambria" w:hAnsi="Cambria" w:cs="Arial"/>
          <w:sz w:val="24"/>
          <w:szCs w:val="24"/>
        </w:rPr>
      </w:pPr>
      <w:r w:rsidRPr="003C79A8">
        <w:rPr>
          <w:rFonts w:ascii="Cambria" w:hAnsi="Cambria" w:cs="Arial"/>
          <w:sz w:val="24"/>
          <w:szCs w:val="24"/>
        </w:rPr>
        <w:t>dodajanje toaletnega papirja, mila</w:t>
      </w:r>
      <w:r w:rsidR="002A3680" w:rsidRPr="003C79A8">
        <w:rPr>
          <w:rFonts w:ascii="Cambria" w:hAnsi="Cambria" w:cs="Arial"/>
          <w:sz w:val="24"/>
          <w:szCs w:val="24"/>
        </w:rPr>
        <w:t>, dišav</w:t>
      </w:r>
      <w:r w:rsidRPr="003C79A8">
        <w:rPr>
          <w:rFonts w:ascii="Cambria" w:hAnsi="Cambria" w:cs="Arial"/>
          <w:sz w:val="24"/>
          <w:szCs w:val="24"/>
        </w:rPr>
        <w:t xml:space="preserve"> in brisač </w:t>
      </w:r>
      <w:r w:rsidR="002A3680" w:rsidRPr="003C79A8">
        <w:rPr>
          <w:rFonts w:ascii="Cambria" w:hAnsi="Cambria" w:cs="Arial"/>
          <w:sz w:val="24"/>
          <w:szCs w:val="24"/>
        </w:rPr>
        <w:t>(</w:t>
      </w:r>
      <w:r w:rsidRPr="003C79A8">
        <w:rPr>
          <w:rFonts w:ascii="Cambria" w:hAnsi="Cambria" w:cs="Arial"/>
          <w:sz w:val="24"/>
          <w:szCs w:val="24"/>
        </w:rPr>
        <w:t>cca. 36 podajalnikov brisač, 36 podajalnikov papirja in 36 milnikov</w:t>
      </w:r>
      <w:r w:rsidR="002A3680" w:rsidRPr="003C79A8">
        <w:rPr>
          <w:rFonts w:ascii="Cambria" w:hAnsi="Cambria" w:cs="Arial"/>
          <w:sz w:val="24"/>
          <w:szCs w:val="24"/>
        </w:rPr>
        <w:t>)</w:t>
      </w:r>
      <w:r w:rsidRPr="003C79A8">
        <w:rPr>
          <w:rFonts w:ascii="Cambria" w:hAnsi="Cambria" w:cs="Arial"/>
          <w:sz w:val="24"/>
          <w:szCs w:val="24"/>
        </w:rPr>
        <w:t xml:space="preserve">. </w:t>
      </w:r>
    </w:p>
    <w:p w14:paraId="7D79F60F" w14:textId="77777777" w:rsidR="009A5EB1" w:rsidRPr="003C79A8" w:rsidRDefault="009A5EB1" w:rsidP="003C79A8">
      <w:pPr>
        <w:pStyle w:val="Style1"/>
        <w:adjustRightInd/>
        <w:spacing w:line="264" w:lineRule="auto"/>
        <w:ind w:right="360"/>
        <w:contextualSpacing/>
        <w:jc w:val="both"/>
        <w:rPr>
          <w:rFonts w:ascii="Cambria" w:hAnsi="Cambria" w:cs="Arial"/>
          <w:sz w:val="24"/>
          <w:szCs w:val="24"/>
        </w:rPr>
      </w:pPr>
    </w:p>
    <w:p w14:paraId="4AE19AF4" w14:textId="77777777" w:rsidR="009A5EB1" w:rsidRPr="003C79A8" w:rsidRDefault="009A5EB1" w:rsidP="006740C8">
      <w:pPr>
        <w:pStyle w:val="Style1"/>
        <w:numPr>
          <w:ilvl w:val="0"/>
          <w:numId w:val="61"/>
        </w:numPr>
        <w:adjustRightInd/>
        <w:spacing w:line="264" w:lineRule="auto"/>
        <w:ind w:right="360"/>
        <w:contextualSpacing/>
        <w:jc w:val="both"/>
        <w:rPr>
          <w:rFonts w:ascii="Cambria" w:hAnsi="Cambria" w:cs="Arial"/>
          <w:b/>
          <w:sz w:val="24"/>
          <w:szCs w:val="24"/>
          <w:u w:val="single"/>
        </w:rPr>
      </w:pPr>
      <w:r w:rsidRPr="003C79A8">
        <w:rPr>
          <w:rFonts w:ascii="Cambria" w:hAnsi="Cambria" w:cs="Arial"/>
          <w:b/>
          <w:sz w:val="24"/>
          <w:szCs w:val="24"/>
          <w:u w:val="single"/>
        </w:rPr>
        <w:t>Tedensk</w:t>
      </w:r>
      <w:r w:rsidR="005E04B5" w:rsidRPr="003C79A8">
        <w:rPr>
          <w:rFonts w:ascii="Cambria" w:hAnsi="Cambria" w:cs="Arial"/>
          <w:b/>
          <w:sz w:val="24"/>
          <w:szCs w:val="24"/>
          <w:u w:val="single"/>
        </w:rPr>
        <w:t>o čiščenje hodnikov in stopnišč</w:t>
      </w:r>
    </w:p>
    <w:p w14:paraId="4C026612" w14:textId="69B41BB9" w:rsidR="003C79A8" w:rsidRPr="003C79A8" w:rsidRDefault="003C79A8" w:rsidP="006740C8">
      <w:pPr>
        <w:pStyle w:val="Style1"/>
        <w:numPr>
          <w:ilvl w:val="0"/>
          <w:numId w:val="92"/>
        </w:numPr>
        <w:adjustRightInd/>
        <w:spacing w:line="264" w:lineRule="auto"/>
        <w:ind w:right="72"/>
        <w:contextualSpacing/>
        <w:jc w:val="both"/>
        <w:rPr>
          <w:rFonts w:ascii="Cambria" w:hAnsi="Cambria" w:cs="Arial"/>
          <w:sz w:val="24"/>
          <w:szCs w:val="24"/>
        </w:rPr>
      </w:pPr>
      <w:r w:rsidRPr="003C79A8">
        <w:rPr>
          <w:rFonts w:ascii="Cambria" w:hAnsi="Cambria" w:cs="Arial"/>
          <w:sz w:val="24"/>
          <w:szCs w:val="24"/>
        </w:rPr>
        <w:t>b</w:t>
      </w:r>
      <w:r w:rsidR="009A5EB1" w:rsidRPr="003C79A8">
        <w:rPr>
          <w:rFonts w:ascii="Cambria" w:hAnsi="Cambria" w:cs="Arial"/>
          <w:sz w:val="24"/>
          <w:szCs w:val="24"/>
        </w:rPr>
        <w:t>risanje prahu, pometanje, sesanje in brisanje tal, ometanje pajčevin, brisanje vrat</w:t>
      </w:r>
      <w:r w:rsidR="00726783">
        <w:rPr>
          <w:rFonts w:ascii="Cambria" w:hAnsi="Cambria" w:cs="Arial"/>
          <w:sz w:val="24"/>
          <w:szCs w:val="24"/>
        </w:rPr>
        <w:t xml:space="preserve">, </w:t>
      </w:r>
      <w:r w:rsidRPr="003C79A8">
        <w:rPr>
          <w:rFonts w:ascii="Cambria" w:hAnsi="Cambria" w:cs="Arial"/>
          <w:sz w:val="24"/>
          <w:szCs w:val="24"/>
        </w:rPr>
        <w:t>zlasti madežev in odtisov</w:t>
      </w:r>
      <w:r w:rsidR="00726783">
        <w:rPr>
          <w:rFonts w:ascii="Cambria" w:hAnsi="Cambria" w:cs="Arial"/>
          <w:sz w:val="24"/>
          <w:szCs w:val="24"/>
        </w:rPr>
        <w:t xml:space="preserve"> (v III. nadstropju se ta opravila izvajajo 1-krat mesečno)</w:t>
      </w:r>
      <w:r w:rsidRPr="003C79A8">
        <w:rPr>
          <w:rFonts w:ascii="Cambria" w:hAnsi="Cambria" w:cs="Arial"/>
          <w:sz w:val="24"/>
          <w:szCs w:val="24"/>
        </w:rPr>
        <w:t>;</w:t>
      </w:r>
      <w:r w:rsidR="009A5EB1" w:rsidRPr="003C79A8">
        <w:rPr>
          <w:rFonts w:ascii="Cambria" w:hAnsi="Cambria" w:cs="Arial"/>
          <w:sz w:val="24"/>
          <w:szCs w:val="24"/>
        </w:rPr>
        <w:t xml:space="preserve"> </w:t>
      </w:r>
    </w:p>
    <w:p w14:paraId="13129BCE" w14:textId="77777777" w:rsidR="003C79A8" w:rsidRPr="003C79A8" w:rsidRDefault="003C79A8" w:rsidP="006740C8">
      <w:pPr>
        <w:pStyle w:val="Style1"/>
        <w:numPr>
          <w:ilvl w:val="0"/>
          <w:numId w:val="92"/>
        </w:numPr>
        <w:adjustRightInd/>
        <w:spacing w:line="264" w:lineRule="auto"/>
        <w:ind w:right="360"/>
        <w:contextualSpacing/>
        <w:jc w:val="both"/>
        <w:rPr>
          <w:rFonts w:ascii="Cambria" w:hAnsi="Cambria" w:cs="Arial"/>
          <w:sz w:val="24"/>
          <w:szCs w:val="24"/>
        </w:rPr>
      </w:pPr>
      <w:r w:rsidRPr="003C79A8">
        <w:rPr>
          <w:rFonts w:ascii="Cambria" w:hAnsi="Cambria" w:cs="Arial"/>
          <w:sz w:val="24"/>
          <w:szCs w:val="24"/>
        </w:rPr>
        <w:t>praznjenje in čiščenje košev ter zbiranje, odnašanje in ločeno odlaganje v smetnjake po sistemu ločenega zbiranja odpadkov;</w:t>
      </w:r>
    </w:p>
    <w:p w14:paraId="4BEFEA74" w14:textId="77777777" w:rsidR="009A5EB1" w:rsidRPr="003C79A8" w:rsidRDefault="009A5EB1" w:rsidP="006740C8">
      <w:pPr>
        <w:pStyle w:val="Style1"/>
        <w:numPr>
          <w:ilvl w:val="0"/>
          <w:numId w:val="92"/>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čiščenje stopnišča pred vhodom v poslovno stavbo</w:t>
      </w:r>
      <w:r w:rsidR="003C79A8" w:rsidRPr="003C79A8">
        <w:rPr>
          <w:rStyle w:val="CharacterStyle1"/>
          <w:rFonts w:ascii="Cambria" w:hAnsi="Cambria"/>
          <w:sz w:val="24"/>
          <w:szCs w:val="24"/>
        </w:rPr>
        <w:t>;</w:t>
      </w:r>
    </w:p>
    <w:p w14:paraId="4E023BF5" w14:textId="77777777" w:rsidR="003C79A8" w:rsidRPr="003C79A8" w:rsidRDefault="003C79A8" w:rsidP="006740C8">
      <w:pPr>
        <w:pStyle w:val="Style1"/>
        <w:numPr>
          <w:ilvl w:val="0"/>
          <w:numId w:val="92"/>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čiščenje steklenih vrat in steklenega vetrolova (1-krat mesečno).</w:t>
      </w:r>
    </w:p>
    <w:p w14:paraId="46C2FB59" w14:textId="77777777" w:rsidR="009A5EB1" w:rsidRPr="003C79A8" w:rsidRDefault="009A5EB1" w:rsidP="003C79A8">
      <w:pPr>
        <w:pStyle w:val="Style1"/>
        <w:adjustRightInd/>
        <w:spacing w:line="264" w:lineRule="auto"/>
        <w:ind w:left="1800" w:right="72"/>
        <w:contextualSpacing/>
        <w:jc w:val="both"/>
        <w:rPr>
          <w:rStyle w:val="CharacterStyle1"/>
          <w:rFonts w:ascii="Cambria" w:hAnsi="Cambria"/>
          <w:sz w:val="24"/>
          <w:szCs w:val="24"/>
        </w:rPr>
      </w:pPr>
      <w:r w:rsidRPr="003C79A8">
        <w:rPr>
          <w:rStyle w:val="CharacterStyle1"/>
          <w:rFonts w:ascii="Cambria" w:hAnsi="Cambria"/>
          <w:sz w:val="24"/>
          <w:szCs w:val="24"/>
        </w:rPr>
        <w:t xml:space="preserve"> </w:t>
      </w:r>
    </w:p>
    <w:p w14:paraId="41315AE7" w14:textId="77777777" w:rsidR="009A5EB1" w:rsidRPr="003C79A8" w:rsidRDefault="009A5EB1" w:rsidP="006740C8">
      <w:pPr>
        <w:pStyle w:val="Style1"/>
        <w:numPr>
          <w:ilvl w:val="0"/>
          <w:numId w:val="61"/>
        </w:numPr>
        <w:adjustRightInd/>
        <w:spacing w:line="264" w:lineRule="auto"/>
        <w:ind w:right="72"/>
        <w:contextualSpacing/>
        <w:jc w:val="both"/>
        <w:rPr>
          <w:rStyle w:val="CharacterStyle1"/>
          <w:rFonts w:ascii="Cambria" w:hAnsi="Cambria"/>
          <w:b/>
          <w:sz w:val="24"/>
          <w:szCs w:val="24"/>
          <w:u w:val="single"/>
        </w:rPr>
      </w:pPr>
      <w:r w:rsidRPr="003C79A8">
        <w:rPr>
          <w:rStyle w:val="CharacterStyle1"/>
          <w:rFonts w:ascii="Cambria" w:hAnsi="Cambria"/>
          <w:b/>
          <w:sz w:val="24"/>
          <w:szCs w:val="24"/>
          <w:u w:val="single"/>
        </w:rPr>
        <w:t>Tedensko čiščenje okolice stavbe</w:t>
      </w:r>
    </w:p>
    <w:p w14:paraId="1D791408" w14:textId="77777777" w:rsidR="009A5EB1" w:rsidRPr="003C79A8" w:rsidRDefault="009A5EB1" w:rsidP="006740C8">
      <w:pPr>
        <w:pStyle w:val="Style1"/>
        <w:numPr>
          <w:ilvl w:val="0"/>
          <w:numId w:val="93"/>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 xml:space="preserve">pobiranje smeti in pometanje </w:t>
      </w:r>
      <w:r w:rsidR="003C79A8" w:rsidRPr="003C79A8">
        <w:rPr>
          <w:rStyle w:val="CharacterStyle1"/>
          <w:rFonts w:ascii="Cambria" w:hAnsi="Cambria"/>
          <w:sz w:val="24"/>
          <w:szCs w:val="24"/>
        </w:rPr>
        <w:t>dvorišča in parkirišča</w:t>
      </w:r>
      <w:r w:rsidRPr="003C79A8">
        <w:rPr>
          <w:rStyle w:val="CharacterStyle1"/>
          <w:rFonts w:ascii="Cambria" w:hAnsi="Cambria"/>
          <w:sz w:val="24"/>
          <w:szCs w:val="24"/>
        </w:rPr>
        <w:t xml:space="preserve"> poslovne stavbe</w:t>
      </w:r>
      <w:r w:rsidR="003C79A8" w:rsidRPr="003C79A8">
        <w:rPr>
          <w:rStyle w:val="CharacterStyle1"/>
          <w:rFonts w:ascii="Cambria" w:hAnsi="Cambria"/>
          <w:sz w:val="24"/>
          <w:szCs w:val="24"/>
        </w:rPr>
        <w:t>;</w:t>
      </w:r>
    </w:p>
    <w:p w14:paraId="49022EA7" w14:textId="77777777" w:rsidR="009A5EB1" w:rsidRPr="003C79A8" w:rsidRDefault="003C79A8" w:rsidP="006740C8">
      <w:pPr>
        <w:pStyle w:val="Style1"/>
        <w:numPr>
          <w:ilvl w:val="0"/>
          <w:numId w:val="93"/>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p</w:t>
      </w:r>
      <w:r w:rsidR="009A5EB1" w:rsidRPr="003C79A8">
        <w:rPr>
          <w:rStyle w:val="CharacterStyle1"/>
          <w:rFonts w:ascii="Cambria" w:hAnsi="Cambria"/>
          <w:sz w:val="24"/>
          <w:szCs w:val="24"/>
        </w:rPr>
        <w:t xml:space="preserve">obiranje smeti, pometanje, čiščenje z visokotlačnim čistilcem (po potrebi) v prostoru za </w:t>
      </w:r>
      <w:r w:rsidRPr="003C79A8">
        <w:rPr>
          <w:rStyle w:val="CharacterStyle1"/>
          <w:rFonts w:ascii="Cambria" w:hAnsi="Cambria"/>
          <w:sz w:val="24"/>
          <w:szCs w:val="24"/>
        </w:rPr>
        <w:t>smetnjake</w:t>
      </w:r>
      <w:r w:rsidR="009A5EB1" w:rsidRPr="003C79A8">
        <w:rPr>
          <w:rStyle w:val="CharacterStyle1"/>
          <w:rFonts w:ascii="Cambria" w:hAnsi="Cambria"/>
          <w:sz w:val="24"/>
          <w:szCs w:val="24"/>
        </w:rPr>
        <w:t>.</w:t>
      </w:r>
    </w:p>
    <w:p w14:paraId="73C49BE6" w14:textId="77777777" w:rsidR="006166E3" w:rsidRPr="003C79A8" w:rsidRDefault="006166E3" w:rsidP="003C79A8">
      <w:pPr>
        <w:pStyle w:val="Style1"/>
        <w:adjustRightInd/>
        <w:spacing w:line="264" w:lineRule="auto"/>
        <w:ind w:right="144"/>
        <w:contextualSpacing/>
        <w:jc w:val="both"/>
        <w:rPr>
          <w:rFonts w:ascii="Cambria" w:hAnsi="Cambria" w:cs="Arial"/>
          <w:sz w:val="24"/>
          <w:szCs w:val="24"/>
        </w:rPr>
      </w:pPr>
    </w:p>
    <w:p w14:paraId="589DC196" w14:textId="77777777" w:rsidR="006166E3" w:rsidRPr="003C79A8" w:rsidRDefault="006166E3" w:rsidP="003C79A8">
      <w:pPr>
        <w:spacing w:after="0" w:line="264" w:lineRule="auto"/>
        <w:jc w:val="both"/>
        <w:rPr>
          <w:rFonts w:cs="Arial"/>
          <w:sz w:val="24"/>
          <w:szCs w:val="24"/>
        </w:rPr>
      </w:pPr>
      <w:r w:rsidRPr="003C79A8">
        <w:rPr>
          <w:rFonts w:cs="Arial"/>
          <w:sz w:val="24"/>
          <w:szCs w:val="24"/>
        </w:rPr>
        <w:t>V ceno čiščenja so vključeni vsi stroški, potrebni za nemoteno in strokovno izvajanje storitev čiščenja, vključno s stroški vseh čistil, dišav v sanitarijah in osvežilcev prostorov (WC-ji, pisoarji), delovne opreme in material</w:t>
      </w:r>
      <w:r w:rsidRPr="00B504C0">
        <w:rPr>
          <w:rFonts w:cs="Arial"/>
          <w:sz w:val="24"/>
          <w:szCs w:val="24"/>
        </w:rPr>
        <w:t>a.</w:t>
      </w:r>
      <w:r w:rsidRPr="00B504C0">
        <w:rPr>
          <w:rFonts w:cs="Arial"/>
          <w:color w:val="auto"/>
          <w:sz w:val="24"/>
          <w:szCs w:val="24"/>
          <w:lang w:eastAsia="zh-CN"/>
        </w:rPr>
        <w:t xml:space="preserve"> </w:t>
      </w:r>
      <w:r w:rsidR="00D45A67" w:rsidRPr="00B504C0">
        <w:rPr>
          <w:rFonts w:cs="Arial"/>
          <w:color w:val="auto"/>
          <w:sz w:val="24"/>
          <w:szCs w:val="24"/>
          <w:lang w:eastAsia="zh-CN"/>
        </w:rPr>
        <w:t xml:space="preserve">Pri tem mora izvajalec storitve čiščenje izvajati tako, da zagotovi izpolnitev cilja iz 25. točke drugega odstavka 6. člena Uredbe o zelenem javnem naročanju (Uradni list RS, št. 51/17 in 64/19; Uredba o ZeJN), tj. da uporabi najmanj 30 % takšnih univerzalnih čistil, ki </w:t>
      </w:r>
      <w:r w:rsidR="00D45A67" w:rsidRPr="00B504C0">
        <w:rPr>
          <w:sz w:val="24"/>
          <w:szCs w:val="24"/>
        </w:rPr>
        <w:t>ustrezajo kriterijem glede strupenosti za vodno okolje in zahtevam za pridobitev znaka za okolje EU za čistila za trdne površine glede izločenih ali prepovedanih sestavin.</w:t>
      </w:r>
    </w:p>
    <w:p w14:paraId="37187B39" w14:textId="77777777" w:rsidR="006166E3" w:rsidRPr="003C79A8" w:rsidRDefault="006166E3" w:rsidP="003C79A8">
      <w:pPr>
        <w:spacing w:after="0" w:line="264" w:lineRule="auto"/>
        <w:jc w:val="both"/>
        <w:rPr>
          <w:rFonts w:cs="Arial"/>
          <w:sz w:val="24"/>
          <w:szCs w:val="24"/>
        </w:rPr>
      </w:pPr>
    </w:p>
    <w:p w14:paraId="413C0A7B" w14:textId="77777777" w:rsidR="006166E3" w:rsidRPr="003C79A8" w:rsidRDefault="006166E3" w:rsidP="003C79A8">
      <w:pPr>
        <w:spacing w:after="0" w:line="264" w:lineRule="auto"/>
        <w:jc w:val="both"/>
        <w:rPr>
          <w:rFonts w:cs="Arial"/>
          <w:color w:val="auto"/>
          <w:sz w:val="24"/>
          <w:szCs w:val="24"/>
        </w:rPr>
      </w:pPr>
      <w:r w:rsidRPr="003C79A8">
        <w:rPr>
          <w:rFonts w:cs="Arial"/>
          <w:sz w:val="24"/>
          <w:szCs w:val="24"/>
        </w:rPr>
        <w:t xml:space="preserve">Dobava sanitarnega materiala </w:t>
      </w:r>
      <w:r w:rsidR="006A7A5F" w:rsidRPr="006166E3">
        <w:rPr>
          <w:rFonts w:cs="Arial"/>
          <w:sz w:val="24"/>
          <w:szCs w:val="24"/>
        </w:rPr>
        <w:t>(toaletni papir, papirnate brisače,</w:t>
      </w:r>
      <w:r w:rsidR="006A7A5F" w:rsidRPr="006A7A5F">
        <w:rPr>
          <w:rFonts w:cs="Arial"/>
          <w:sz w:val="24"/>
          <w:szCs w:val="24"/>
        </w:rPr>
        <w:t xml:space="preserve"> </w:t>
      </w:r>
      <w:r w:rsidR="006A7A5F">
        <w:rPr>
          <w:rFonts w:cs="Arial"/>
          <w:sz w:val="24"/>
          <w:szCs w:val="24"/>
        </w:rPr>
        <w:t>papirnate</w:t>
      </w:r>
      <w:r w:rsidR="006A7A5F" w:rsidRPr="00654C74">
        <w:rPr>
          <w:rFonts w:cs="Arial"/>
          <w:sz w:val="24"/>
          <w:szCs w:val="24"/>
        </w:rPr>
        <w:t xml:space="preserve"> oblog</w:t>
      </w:r>
      <w:r w:rsidR="006A7A5F">
        <w:rPr>
          <w:rFonts w:cs="Arial"/>
          <w:sz w:val="24"/>
          <w:szCs w:val="24"/>
        </w:rPr>
        <w:t>e</w:t>
      </w:r>
      <w:r w:rsidR="006A7A5F" w:rsidRPr="00654C74">
        <w:rPr>
          <w:rFonts w:cs="Arial"/>
          <w:sz w:val="24"/>
          <w:szCs w:val="24"/>
        </w:rPr>
        <w:t xml:space="preserve"> za WC deske</w:t>
      </w:r>
      <w:r w:rsidR="006A7A5F">
        <w:rPr>
          <w:rFonts w:cs="Arial"/>
          <w:sz w:val="24"/>
          <w:szCs w:val="24"/>
        </w:rPr>
        <w:t>, vrečke</w:t>
      </w:r>
      <w:r w:rsidR="006A7A5F" w:rsidRPr="006166E3">
        <w:rPr>
          <w:rFonts w:cs="Arial"/>
          <w:sz w:val="24"/>
          <w:szCs w:val="24"/>
        </w:rPr>
        <w:t xml:space="preserve"> za damske vložke</w:t>
      </w:r>
      <w:r w:rsidR="006A7A5F">
        <w:rPr>
          <w:rFonts w:cs="Arial"/>
          <w:sz w:val="24"/>
          <w:szCs w:val="24"/>
        </w:rPr>
        <w:t>,</w:t>
      </w:r>
      <w:r w:rsidR="006A7A5F" w:rsidRPr="006166E3">
        <w:rPr>
          <w:rFonts w:cs="Arial"/>
          <w:sz w:val="24"/>
          <w:szCs w:val="24"/>
        </w:rPr>
        <w:t xml:space="preserve"> mil</w:t>
      </w:r>
      <w:r w:rsidR="006A7A5F">
        <w:rPr>
          <w:rFonts w:cs="Arial"/>
          <w:sz w:val="24"/>
          <w:szCs w:val="24"/>
        </w:rPr>
        <w:t>o in razkužilo</w:t>
      </w:r>
      <w:r w:rsidR="006A7A5F" w:rsidRPr="006166E3">
        <w:rPr>
          <w:rFonts w:cs="Arial"/>
          <w:sz w:val="24"/>
          <w:szCs w:val="24"/>
        </w:rPr>
        <w:t xml:space="preserve"> za roke</w:t>
      </w:r>
      <w:r w:rsidR="006A7A5F">
        <w:rPr>
          <w:rFonts w:cs="Arial"/>
          <w:sz w:val="24"/>
          <w:szCs w:val="24"/>
        </w:rPr>
        <w:t xml:space="preserve"> in</w:t>
      </w:r>
      <w:r w:rsidR="006A7A5F" w:rsidRPr="00654C74">
        <w:rPr>
          <w:rFonts w:cs="Arial"/>
          <w:sz w:val="24"/>
          <w:szCs w:val="24"/>
        </w:rPr>
        <w:t xml:space="preserve"> </w:t>
      </w:r>
      <w:r w:rsidR="006A7A5F">
        <w:rPr>
          <w:rFonts w:cs="Arial"/>
          <w:sz w:val="24"/>
          <w:szCs w:val="24"/>
        </w:rPr>
        <w:t>ne</w:t>
      </w:r>
      <w:r w:rsidR="006A7A5F" w:rsidRPr="00654C74">
        <w:rPr>
          <w:rFonts w:cs="Arial"/>
          <w:sz w:val="24"/>
          <w:szCs w:val="24"/>
        </w:rPr>
        <w:t>vtralizat</w:t>
      </w:r>
      <w:r w:rsidR="006A7A5F">
        <w:rPr>
          <w:rFonts w:cs="Arial"/>
          <w:sz w:val="24"/>
          <w:szCs w:val="24"/>
        </w:rPr>
        <w:t>orji vonja v pisoarjih in WC školjkah</w:t>
      </w:r>
      <w:r w:rsidR="006A7A5F" w:rsidRPr="006166E3">
        <w:rPr>
          <w:rFonts w:cs="Arial"/>
          <w:sz w:val="24"/>
          <w:szCs w:val="24"/>
        </w:rPr>
        <w:t xml:space="preserve">) </w:t>
      </w:r>
      <w:r w:rsidRPr="003C79A8">
        <w:rPr>
          <w:rFonts w:cs="Arial"/>
          <w:sz w:val="24"/>
          <w:szCs w:val="24"/>
        </w:rPr>
        <w:t xml:space="preserve">ni predmet tega javnega naročila. Sanitarni material bo dobavljal gospodarski subjekt, s katerim ima naročnik v ta namen sklenjeno pogodbo. Material se skladišči v kleti </w:t>
      </w:r>
      <w:r w:rsidRPr="003C79A8">
        <w:rPr>
          <w:rFonts w:cs="Arial"/>
          <w:color w:val="auto"/>
          <w:sz w:val="24"/>
          <w:szCs w:val="24"/>
        </w:rPr>
        <w:t xml:space="preserve">ali pritličju objekta. </w:t>
      </w:r>
    </w:p>
    <w:p w14:paraId="376AE32E" w14:textId="77777777" w:rsidR="009A5EB1" w:rsidRPr="009022B1" w:rsidRDefault="009A5EB1" w:rsidP="009A5EB1">
      <w:pPr>
        <w:rPr>
          <w:lang w:eastAsia="zh-CN"/>
        </w:rPr>
      </w:pPr>
    </w:p>
    <w:p w14:paraId="1A9A3507" w14:textId="77777777" w:rsidR="009A5EB1" w:rsidRDefault="009A5EB1" w:rsidP="009A5EB1">
      <w:pPr>
        <w:spacing w:after="0" w:line="240" w:lineRule="auto"/>
        <w:rPr>
          <w:rFonts w:asciiTheme="majorHAnsi" w:eastAsia="Times New Roman" w:hAnsiTheme="majorHAnsi" w:cs="Arial"/>
          <w:b/>
          <w:bCs/>
          <w:color w:val="auto"/>
          <w:sz w:val="24"/>
          <w:szCs w:val="24"/>
          <w:lang w:eastAsia="zh-CN"/>
        </w:rPr>
      </w:pPr>
      <w:r>
        <w:br w:type="page"/>
      </w:r>
    </w:p>
    <w:p w14:paraId="28F114CD" w14:textId="77777777" w:rsidR="009A5EB1" w:rsidRDefault="009A5EB1" w:rsidP="00184673">
      <w:pPr>
        <w:pStyle w:val="Naslov3"/>
      </w:pPr>
      <w:bookmarkStart w:id="12" w:name="_Toc54947953"/>
      <w:r>
        <w:lastRenderedPageBreak/>
        <w:t xml:space="preserve">Tehnične zahteve za sklop 3: Okolju prijazno generalno čiščenje poslovnih prostorov in steklene fasade in površin v posameznih delih stanovanjsko-poslovnega kompleksa </w:t>
      </w:r>
      <w:r w:rsidRPr="005B2CAC">
        <w:t>Dunajski kristali</w:t>
      </w:r>
      <w:r>
        <w:t xml:space="preserve"> v obdobju od 1. 1. 2021 do 30. 11. 2024</w:t>
      </w:r>
      <w:r w:rsidRPr="0080517C">
        <w:t>, št. naročila 403/20-</w:t>
      </w:r>
      <w:r>
        <w:t>324</w:t>
      </w:r>
      <w:bookmarkEnd w:id="12"/>
    </w:p>
    <w:p w14:paraId="43B7CC59" w14:textId="77777777" w:rsidR="00887C03" w:rsidRDefault="00887C03" w:rsidP="009A5EB1">
      <w:pPr>
        <w:keepNext/>
        <w:spacing w:after="0" w:line="240" w:lineRule="auto"/>
        <w:jc w:val="both"/>
        <w:rPr>
          <w:rFonts w:ascii="Arial" w:hAnsi="Arial" w:cs="Arial"/>
          <w:bCs/>
          <w:color w:val="auto"/>
        </w:rPr>
      </w:pPr>
    </w:p>
    <w:p w14:paraId="7D273DEE" w14:textId="25EF69F4" w:rsidR="00164965" w:rsidRPr="00887C03" w:rsidRDefault="00164965" w:rsidP="00887C03">
      <w:pPr>
        <w:spacing w:after="0" w:line="264" w:lineRule="auto"/>
        <w:jc w:val="both"/>
        <w:rPr>
          <w:rFonts w:cs="Arial"/>
          <w:color w:val="auto"/>
          <w:sz w:val="24"/>
          <w:szCs w:val="24"/>
        </w:rPr>
      </w:pPr>
      <w:r w:rsidRPr="00B504C0">
        <w:rPr>
          <w:rFonts w:cs="Arial"/>
          <w:color w:val="auto"/>
          <w:sz w:val="24"/>
          <w:szCs w:val="24"/>
        </w:rPr>
        <w:t>Predmet generalnega čiščenja so poslovni prostori v uporabi Ministrstva za delo, družino in socialne zad</w:t>
      </w:r>
      <w:r w:rsidR="008E12BD" w:rsidRPr="00B504C0">
        <w:rPr>
          <w:rFonts w:cs="Arial"/>
          <w:color w:val="auto"/>
          <w:sz w:val="24"/>
          <w:szCs w:val="24"/>
        </w:rPr>
        <w:t>eve ter Inšpektorata RS za delo, to so deli P3, S3, P4 in S4 stanovanjsko-poslovnega kompleksa Dunajski kristali, na naslovu Štukljeva cesta 42 in 44, Ljubljana.</w:t>
      </w:r>
      <w:r w:rsidRPr="00887C03">
        <w:rPr>
          <w:rFonts w:cs="Arial"/>
          <w:color w:val="auto"/>
          <w:sz w:val="24"/>
          <w:szCs w:val="24"/>
        </w:rPr>
        <w:t xml:space="preserve"> </w:t>
      </w:r>
      <w:r w:rsidR="003C79A8" w:rsidRPr="00887C03">
        <w:rPr>
          <w:rFonts w:cs="Arial"/>
          <w:color w:val="auto"/>
          <w:sz w:val="24"/>
          <w:szCs w:val="24"/>
        </w:rPr>
        <w:t>Površina poslovnih prostorov, ki so predmet generalnega čiščenja, znaša 8</w:t>
      </w:r>
      <w:r w:rsidR="003C79A8" w:rsidRPr="00887C03">
        <w:rPr>
          <w:rFonts w:cs="Arial"/>
          <w:sz w:val="24"/>
          <w:szCs w:val="24"/>
          <w:lang w:eastAsia="sl-SI"/>
        </w:rPr>
        <w:t xml:space="preserve">.636,65 </w:t>
      </w:r>
      <w:r w:rsidR="003C79A8" w:rsidRPr="00887C03">
        <w:rPr>
          <w:rFonts w:cs="Arial"/>
          <w:color w:val="auto"/>
          <w:sz w:val="24"/>
          <w:szCs w:val="24"/>
        </w:rPr>
        <w:t>m²</w:t>
      </w:r>
      <w:r w:rsidRPr="00887C03">
        <w:rPr>
          <w:rFonts w:cs="Arial"/>
          <w:color w:val="auto"/>
          <w:sz w:val="24"/>
          <w:szCs w:val="24"/>
        </w:rPr>
        <w:t xml:space="preserve"> pohodnih površin in </w:t>
      </w:r>
      <w:r w:rsidR="00887C03" w:rsidRPr="00887C03">
        <w:rPr>
          <w:rFonts w:cs="Arial"/>
          <w:color w:val="auto"/>
          <w:sz w:val="24"/>
          <w:szCs w:val="24"/>
        </w:rPr>
        <w:t>9.628,14</w:t>
      </w:r>
      <w:r w:rsidRPr="00887C03">
        <w:rPr>
          <w:rFonts w:cs="Arial"/>
          <w:color w:val="auto"/>
          <w:sz w:val="24"/>
          <w:szCs w:val="24"/>
        </w:rPr>
        <w:t xml:space="preserve"> m</w:t>
      </w:r>
      <w:r w:rsidRPr="00887C03">
        <w:rPr>
          <w:rFonts w:cs="Arial"/>
          <w:color w:val="auto"/>
          <w:sz w:val="24"/>
          <w:szCs w:val="24"/>
          <w:vertAlign w:val="superscript"/>
        </w:rPr>
        <w:t>2</w:t>
      </w:r>
      <w:r w:rsidRPr="00887C03">
        <w:rPr>
          <w:rFonts w:cs="Arial"/>
          <w:color w:val="auto"/>
          <w:sz w:val="24"/>
          <w:szCs w:val="24"/>
        </w:rPr>
        <w:t xml:space="preserve"> steklenih površin. Vrsta oz. namenska raba prostorov, ki so predmet generalnega čiščenja, ter njihove površine in klasifikacija </w:t>
      </w:r>
      <w:r w:rsidRPr="00887C03">
        <w:rPr>
          <w:rFonts w:cs="Arial"/>
          <w:bCs/>
          <w:color w:val="auto"/>
          <w:sz w:val="24"/>
          <w:szCs w:val="24"/>
        </w:rPr>
        <w:t xml:space="preserve">prostorov glede na </w:t>
      </w:r>
      <w:r w:rsidR="00B9443F" w:rsidRPr="00887C03">
        <w:rPr>
          <w:rFonts w:cs="Arial"/>
          <w:bCs/>
          <w:color w:val="auto"/>
          <w:sz w:val="24"/>
          <w:szCs w:val="24"/>
        </w:rPr>
        <w:t xml:space="preserve">pogostosti in </w:t>
      </w:r>
      <w:r w:rsidRPr="00887C03">
        <w:rPr>
          <w:rFonts w:cs="Arial"/>
          <w:bCs/>
          <w:color w:val="auto"/>
          <w:sz w:val="24"/>
          <w:szCs w:val="24"/>
        </w:rPr>
        <w:t xml:space="preserve">obseg </w:t>
      </w:r>
      <w:r w:rsidR="00B80FB4">
        <w:rPr>
          <w:rFonts w:cs="Arial"/>
          <w:bCs/>
          <w:color w:val="auto"/>
          <w:sz w:val="24"/>
          <w:szCs w:val="24"/>
        </w:rPr>
        <w:t xml:space="preserve">rednega </w:t>
      </w:r>
      <w:r w:rsidRPr="00887C03">
        <w:rPr>
          <w:rFonts w:cs="Arial"/>
          <w:bCs/>
          <w:color w:val="auto"/>
          <w:sz w:val="24"/>
          <w:szCs w:val="24"/>
        </w:rPr>
        <w:t>čiščenja</w:t>
      </w:r>
      <w:r w:rsidR="00EA5284">
        <w:rPr>
          <w:rStyle w:val="Sprotnaopomba-sklic"/>
          <w:rFonts w:cs="Arial"/>
          <w:bCs/>
          <w:color w:val="auto"/>
          <w:sz w:val="24"/>
          <w:szCs w:val="24"/>
        </w:rPr>
        <w:footnoteReference w:id="2"/>
      </w:r>
      <w:r w:rsidRPr="00887C03">
        <w:rPr>
          <w:rFonts w:cs="Arial"/>
          <w:color w:val="auto"/>
          <w:sz w:val="24"/>
          <w:szCs w:val="24"/>
        </w:rPr>
        <w:t xml:space="preserve"> so razvidni v nadaljevanju:</w:t>
      </w:r>
    </w:p>
    <w:p w14:paraId="657FDE3A" w14:textId="77777777" w:rsidR="009A5EB1" w:rsidRPr="00887C03" w:rsidRDefault="009A5EB1" w:rsidP="00887C03">
      <w:pPr>
        <w:spacing w:after="0" w:line="264" w:lineRule="auto"/>
        <w:jc w:val="both"/>
        <w:rPr>
          <w:rFonts w:cs="Arial"/>
          <w:color w:val="auto"/>
          <w:sz w:val="24"/>
          <w:szCs w:val="24"/>
        </w:rPr>
      </w:pP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41"/>
        <w:gridCol w:w="850"/>
        <w:gridCol w:w="5954"/>
        <w:gridCol w:w="1405"/>
      </w:tblGrid>
      <w:tr w:rsidR="00B9443F" w:rsidRPr="00B9443F" w14:paraId="702EC12D" w14:textId="77777777" w:rsidTr="008E12BD">
        <w:trPr>
          <w:trHeight w:val="238"/>
        </w:trPr>
        <w:tc>
          <w:tcPr>
            <w:tcW w:w="841" w:type="dxa"/>
            <w:tcBorders>
              <w:bottom w:val="single" w:sz="8" w:space="0" w:color="auto"/>
            </w:tcBorders>
            <w:shd w:val="clear" w:color="auto" w:fill="auto"/>
            <w:vAlign w:val="center"/>
          </w:tcPr>
          <w:p w14:paraId="757D4031" w14:textId="77777777" w:rsidR="00164965" w:rsidRPr="00B9443F" w:rsidRDefault="00B9443F" w:rsidP="008E12BD">
            <w:pPr>
              <w:spacing w:after="0" w:line="240" w:lineRule="auto"/>
              <w:jc w:val="center"/>
              <w:rPr>
                <w:rFonts w:eastAsia="Times New Roman" w:cs="Arial"/>
                <w:b/>
                <w:bCs/>
                <w:sz w:val="24"/>
                <w:szCs w:val="24"/>
                <w:lang w:eastAsia="sl-SI"/>
              </w:rPr>
            </w:pPr>
            <w:r w:rsidRPr="00B9443F">
              <w:rPr>
                <w:rFonts w:eastAsia="Times New Roman" w:cs="Arial"/>
                <w:b/>
                <w:bCs/>
                <w:sz w:val="24"/>
                <w:szCs w:val="24"/>
                <w:lang w:eastAsia="sl-SI"/>
              </w:rPr>
              <w:t>Klas</w:t>
            </w:r>
            <w:r>
              <w:rPr>
                <w:rFonts w:eastAsia="Times New Roman" w:cs="Arial"/>
                <w:b/>
                <w:bCs/>
                <w:sz w:val="24"/>
                <w:szCs w:val="24"/>
                <w:lang w:eastAsia="sl-SI"/>
              </w:rPr>
              <w:t>.</w:t>
            </w:r>
            <w:r w:rsidRPr="00B9443F">
              <w:rPr>
                <w:rFonts w:eastAsia="Times New Roman" w:cs="Arial"/>
                <w:b/>
                <w:bCs/>
                <w:sz w:val="24"/>
                <w:szCs w:val="24"/>
                <w:lang w:eastAsia="sl-SI"/>
              </w:rPr>
              <w:t xml:space="preserve"> </w:t>
            </w:r>
            <w:r>
              <w:rPr>
                <w:rFonts w:eastAsia="Times New Roman" w:cs="Arial"/>
                <w:b/>
                <w:bCs/>
                <w:sz w:val="24"/>
                <w:szCs w:val="24"/>
                <w:lang w:eastAsia="sl-SI"/>
              </w:rPr>
              <w:t>p</w:t>
            </w:r>
            <w:r w:rsidRPr="00B9443F">
              <w:rPr>
                <w:rFonts w:eastAsia="Times New Roman" w:cs="Arial"/>
                <w:b/>
                <w:bCs/>
                <w:sz w:val="24"/>
                <w:szCs w:val="24"/>
                <w:lang w:eastAsia="sl-SI"/>
              </w:rPr>
              <w:t>rost</w:t>
            </w:r>
            <w:r>
              <w:rPr>
                <w:rFonts w:eastAsia="Times New Roman" w:cs="Arial"/>
                <w:b/>
                <w:bCs/>
                <w:sz w:val="24"/>
                <w:szCs w:val="24"/>
                <w:lang w:eastAsia="sl-SI"/>
              </w:rPr>
              <w:t>.</w:t>
            </w:r>
          </w:p>
        </w:tc>
        <w:tc>
          <w:tcPr>
            <w:tcW w:w="850" w:type="dxa"/>
            <w:tcBorders>
              <w:bottom w:val="single" w:sz="8" w:space="0" w:color="auto"/>
            </w:tcBorders>
            <w:shd w:val="clear" w:color="auto" w:fill="auto"/>
            <w:noWrap/>
            <w:vAlign w:val="center"/>
            <w:hideMark/>
          </w:tcPr>
          <w:p w14:paraId="611491EF" w14:textId="77777777" w:rsidR="00164965" w:rsidRPr="00B9443F" w:rsidRDefault="00164965" w:rsidP="008E12BD">
            <w:pPr>
              <w:spacing w:after="0" w:line="240" w:lineRule="auto"/>
              <w:jc w:val="center"/>
              <w:rPr>
                <w:rFonts w:eastAsia="Times New Roman" w:cs="Arial"/>
                <w:b/>
                <w:bCs/>
                <w:sz w:val="24"/>
                <w:szCs w:val="24"/>
                <w:lang w:eastAsia="sl-SI"/>
              </w:rPr>
            </w:pPr>
            <w:r w:rsidRPr="00B9443F">
              <w:rPr>
                <w:rFonts w:eastAsia="Times New Roman" w:cs="Arial"/>
                <w:b/>
                <w:bCs/>
                <w:sz w:val="24"/>
                <w:szCs w:val="24"/>
                <w:lang w:eastAsia="sl-SI"/>
              </w:rPr>
              <w:t xml:space="preserve">Zap. </w:t>
            </w:r>
            <w:r w:rsidR="00B9443F" w:rsidRPr="00B9443F">
              <w:rPr>
                <w:rFonts w:eastAsia="Times New Roman" w:cs="Arial"/>
                <w:b/>
                <w:bCs/>
                <w:sz w:val="24"/>
                <w:szCs w:val="24"/>
                <w:lang w:eastAsia="sl-SI"/>
              </w:rPr>
              <w:t>št.</w:t>
            </w:r>
          </w:p>
        </w:tc>
        <w:tc>
          <w:tcPr>
            <w:tcW w:w="5954" w:type="dxa"/>
            <w:tcBorders>
              <w:bottom w:val="single" w:sz="8" w:space="0" w:color="auto"/>
            </w:tcBorders>
            <w:shd w:val="clear" w:color="auto" w:fill="auto"/>
            <w:noWrap/>
            <w:vAlign w:val="center"/>
            <w:hideMark/>
          </w:tcPr>
          <w:p w14:paraId="6D2F5AA8" w14:textId="77777777" w:rsidR="00164965" w:rsidRPr="00B9443F" w:rsidRDefault="00164965" w:rsidP="00B97D56">
            <w:pPr>
              <w:spacing w:after="0" w:line="240" w:lineRule="auto"/>
              <w:rPr>
                <w:rFonts w:eastAsia="Times New Roman" w:cs="Arial"/>
                <w:b/>
                <w:bCs/>
                <w:sz w:val="24"/>
                <w:szCs w:val="24"/>
                <w:lang w:eastAsia="sl-SI"/>
              </w:rPr>
            </w:pPr>
            <w:r w:rsidRPr="00B9443F">
              <w:rPr>
                <w:rFonts w:eastAsia="Times New Roman" w:cs="Arial"/>
                <w:b/>
                <w:bCs/>
                <w:sz w:val="24"/>
                <w:szCs w:val="24"/>
                <w:lang w:eastAsia="sl-SI"/>
              </w:rPr>
              <w:t>Vrsta oz. namenska raba prostorov</w:t>
            </w:r>
          </w:p>
        </w:tc>
        <w:tc>
          <w:tcPr>
            <w:tcW w:w="1405" w:type="dxa"/>
            <w:tcBorders>
              <w:bottom w:val="single" w:sz="8" w:space="0" w:color="auto"/>
            </w:tcBorders>
            <w:shd w:val="clear" w:color="auto" w:fill="auto"/>
            <w:noWrap/>
            <w:vAlign w:val="center"/>
            <w:hideMark/>
          </w:tcPr>
          <w:p w14:paraId="4CB5E142" w14:textId="77777777" w:rsidR="008E12BD" w:rsidRDefault="008E12BD" w:rsidP="00B97D56">
            <w:pPr>
              <w:spacing w:after="0" w:line="240" w:lineRule="auto"/>
              <w:jc w:val="center"/>
              <w:rPr>
                <w:rFonts w:eastAsia="Times New Roman" w:cs="Arial"/>
                <w:b/>
                <w:bCs/>
                <w:sz w:val="24"/>
                <w:szCs w:val="24"/>
                <w:lang w:eastAsia="sl-SI"/>
              </w:rPr>
            </w:pPr>
            <w:r>
              <w:rPr>
                <w:rFonts w:eastAsia="Times New Roman" w:cs="Arial"/>
                <w:b/>
                <w:bCs/>
                <w:sz w:val="24"/>
                <w:szCs w:val="24"/>
                <w:lang w:eastAsia="sl-SI"/>
              </w:rPr>
              <w:t>Pohodna</w:t>
            </w:r>
          </w:p>
          <w:p w14:paraId="788F6F20" w14:textId="77777777" w:rsidR="00164965" w:rsidRPr="00B9443F" w:rsidRDefault="008E12BD" w:rsidP="00B97D56">
            <w:pPr>
              <w:spacing w:after="0" w:line="240" w:lineRule="auto"/>
              <w:jc w:val="center"/>
              <w:rPr>
                <w:rFonts w:eastAsia="Times New Roman" w:cs="Arial"/>
                <w:b/>
                <w:bCs/>
                <w:sz w:val="24"/>
                <w:szCs w:val="24"/>
                <w:lang w:eastAsia="sl-SI"/>
              </w:rPr>
            </w:pPr>
            <w:r>
              <w:rPr>
                <w:rFonts w:eastAsia="Times New Roman" w:cs="Arial"/>
                <w:b/>
                <w:bCs/>
                <w:sz w:val="24"/>
                <w:szCs w:val="24"/>
                <w:lang w:eastAsia="sl-SI"/>
              </w:rPr>
              <w:t>p</w:t>
            </w:r>
            <w:r w:rsidR="00164965" w:rsidRPr="00B9443F">
              <w:rPr>
                <w:rFonts w:eastAsia="Times New Roman" w:cs="Arial"/>
                <w:b/>
                <w:bCs/>
                <w:sz w:val="24"/>
                <w:szCs w:val="24"/>
                <w:lang w:eastAsia="sl-SI"/>
              </w:rPr>
              <w:t>ovršina</w:t>
            </w:r>
          </w:p>
          <w:p w14:paraId="31A709C6" w14:textId="77777777" w:rsidR="00164965" w:rsidRPr="00B9443F" w:rsidRDefault="00164965" w:rsidP="00B97D56">
            <w:pPr>
              <w:spacing w:after="0" w:line="240" w:lineRule="auto"/>
              <w:jc w:val="center"/>
              <w:rPr>
                <w:rFonts w:eastAsia="Times New Roman" w:cs="Arial"/>
                <w:b/>
                <w:bCs/>
                <w:sz w:val="24"/>
                <w:szCs w:val="24"/>
                <w:lang w:eastAsia="sl-SI"/>
              </w:rPr>
            </w:pPr>
            <w:r w:rsidRPr="00B9443F">
              <w:rPr>
                <w:rFonts w:eastAsia="Times New Roman" w:cs="Arial"/>
                <w:b/>
                <w:bCs/>
                <w:sz w:val="24"/>
                <w:szCs w:val="24"/>
                <w:lang w:eastAsia="sl-SI"/>
              </w:rPr>
              <w:t>(m</w:t>
            </w:r>
            <w:r w:rsidRPr="00B9443F">
              <w:rPr>
                <w:rFonts w:eastAsia="Times New Roman" w:cs="Arial"/>
                <w:b/>
                <w:bCs/>
                <w:sz w:val="24"/>
                <w:szCs w:val="24"/>
                <w:vertAlign w:val="superscript"/>
                <w:lang w:eastAsia="sl-SI"/>
              </w:rPr>
              <w:t>2</w:t>
            </w:r>
            <w:r w:rsidRPr="00B9443F">
              <w:rPr>
                <w:rFonts w:eastAsia="Times New Roman" w:cs="Arial"/>
                <w:b/>
                <w:bCs/>
                <w:sz w:val="24"/>
                <w:szCs w:val="24"/>
                <w:lang w:eastAsia="sl-SI"/>
              </w:rPr>
              <w:t>)</w:t>
            </w:r>
          </w:p>
        </w:tc>
      </w:tr>
      <w:tr w:rsidR="00B9443F" w:rsidRPr="00B9443F" w14:paraId="3FF94582"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CB5C9CB" w14:textId="77777777" w:rsidR="00164965" w:rsidRPr="008E12BD" w:rsidRDefault="00164965"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0B40B1"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DBF3C"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Večnamenska dvorana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E413B"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81,27</w:t>
            </w:r>
          </w:p>
        </w:tc>
      </w:tr>
      <w:tr w:rsidR="00B9443F" w:rsidRPr="00B9443F" w14:paraId="0F7F1FA1"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8EC543B"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84AA0"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03CB3F"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Sanitarije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8F1C0"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301,60</w:t>
            </w:r>
          </w:p>
        </w:tc>
      </w:tr>
      <w:tr w:rsidR="00B9443F" w:rsidRPr="00B9443F" w14:paraId="535DE9FC"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AED24E7"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D7B5A"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61DF79"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Čajne kuhinje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C6EC23"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61,45</w:t>
            </w:r>
          </w:p>
        </w:tc>
      </w:tr>
      <w:tr w:rsidR="00B9443F" w:rsidRPr="00B9443F" w14:paraId="62B59B1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4E63858"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0C72F8"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4.</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A35642"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Vhodna avla, stopnišča, prostor pred dvigali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30E45E"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616,88</w:t>
            </w:r>
          </w:p>
        </w:tc>
      </w:tr>
      <w:tr w:rsidR="008E12BD" w:rsidRPr="00B9443F" w14:paraId="6BABA3A5"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0B1931"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D25F38"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9BA8E8"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1.061,20</w:t>
            </w:r>
          </w:p>
        </w:tc>
      </w:tr>
      <w:tr w:rsidR="00B9443F" w:rsidRPr="00B9443F" w14:paraId="4A8A7F3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2B1F4B4" w14:textId="77777777" w:rsidR="00164965" w:rsidRPr="008E12BD" w:rsidRDefault="00164965"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III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57414"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5.</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3298A"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Fotokopirnice in fotokopirne niše v internih hodnikih</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D59CA"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66,38</w:t>
            </w:r>
          </w:p>
        </w:tc>
      </w:tr>
      <w:tr w:rsidR="00B9443F" w:rsidRPr="00B9443F" w14:paraId="1759D50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E400D5E"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DB08E"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6.</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B1685"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Poslovni (neto površina pisarn - prostori, ki so po namenu pisarniški)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BCB79"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4.646,54</w:t>
            </w:r>
          </w:p>
        </w:tc>
      </w:tr>
      <w:tr w:rsidR="00B9443F" w:rsidRPr="00B9443F" w14:paraId="25B4047D"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4E0897"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AC78A7"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7.</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D5271"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 xml:space="preserve">Sejne sobe </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70A699"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348,89</w:t>
            </w:r>
          </w:p>
        </w:tc>
      </w:tr>
      <w:tr w:rsidR="00B9443F" w:rsidRPr="00B9443F" w14:paraId="15F0092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61CFF23"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49F62"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8.</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338E3"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Interni hodniki - horizontalne komunikacije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A1E7B"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1.415,56</w:t>
            </w:r>
          </w:p>
        </w:tc>
      </w:tr>
      <w:tr w:rsidR="00B9443F" w:rsidRPr="00B9443F" w14:paraId="14A104C0"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49B3CE3"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B9AA5"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9.</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E87F0A"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Notranji atriji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5E66F7"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106,84</w:t>
            </w:r>
          </w:p>
        </w:tc>
      </w:tr>
      <w:tr w:rsidR="008E12BD" w:rsidRPr="00B9443F" w14:paraId="54D7194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03FE643"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147C5"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III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B2995"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6.584,21</w:t>
            </w:r>
          </w:p>
        </w:tc>
      </w:tr>
      <w:tr w:rsidR="00B9443F" w:rsidRPr="00B9443F" w14:paraId="788498B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5AF0FAE7" w14:textId="77777777" w:rsidR="00164965" w:rsidRPr="008E12BD" w:rsidRDefault="00164965"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IV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D64868"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10.</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A4AB7A"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TK prostori, varna soba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33E2A"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122,15</w:t>
            </w:r>
          </w:p>
        </w:tc>
      </w:tr>
      <w:tr w:rsidR="00B9443F" w:rsidRPr="00B9443F" w14:paraId="3B40FF4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1E46F71"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94015F"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053948"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Priročni arhivi, skladišča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735998"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157,67</w:t>
            </w:r>
          </w:p>
        </w:tc>
      </w:tr>
      <w:tr w:rsidR="00B9443F" w:rsidRPr="00B9443F" w14:paraId="4386EA62"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478DFF37"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4B234"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54AD5"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Arhivski prostori (klet 1 in klet 2)</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04B456"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660,00</w:t>
            </w:r>
          </w:p>
        </w:tc>
      </w:tr>
      <w:tr w:rsidR="008E12BD" w:rsidRPr="00B9443F" w14:paraId="5E6FA079"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29DA92B6"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3B132E"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IV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B94FE"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939,82</w:t>
            </w:r>
          </w:p>
        </w:tc>
      </w:tr>
      <w:tr w:rsidR="008E12BD" w:rsidRPr="00B9443F" w14:paraId="78E6564E"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6C37BE" w14:textId="77777777" w:rsidR="00B9443F" w:rsidRPr="008E12BD" w:rsidRDefault="00B9443F"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3628C" w14:textId="77777777" w:rsidR="00B9443F" w:rsidRPr="008E12BD" w:rsidRDefault="00B9443F"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84556" w14:textId="77777777" w:rsidR="00B9443F" w:rsidRPr="008E12BD" w:rsidRDefault="00B9443F"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Energetski prostori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58E216" w14:textId="77777777" w:rsidR="00B9443F" w:rsidRPr="008E12BD" w:rsidRDefault="00B9443F"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51,42</w:t>
            </w:r>
          </w:p>
        </w:tc>
      </w:tr>
      <w:tr w:rsidR="008E12BD" w:rsidRPr="00B9443F" w14:paraId="0B2C3B6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789F954"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432EE342"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D12959"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51,42</w:t>
            </w:r>
          </w:p>
        </w:tc>
      </w:tr>
      <w:tr w:rsidR="008E12BD" w:rsidRPr="00B9443F" w14:paraId="022636C4" w14:textId="77777777" w:rsidTr="008E12BD">
        <w:trPr>
          <w:trHeight w:val="238"/>
        </w:trPr>
        <w:tc>
          <w:tcPr>
            <w:tcW w:w="7645" w:type="dxa"/>
            <w:gridSpan w:val="3"/>
            <w:tcBorders>
              <w:top w:val="single" w:sz="8" w:space="0" w:color="auto"/>
              <w:left w:val="single" w:sz="8" w:space="0" w:color="auto"/>
              <w:bottom w:val="single" w:sz="8" w:space="0" w:color="auto"/>
              <w:right w:val="single" w:sz="8" w:space="0" w:color="auto"/>
            </w:tcBorders>
            <w:shd w:val="clear" w:color="auto" w:fill="auto"/>
          </w:tcPr>
          <w:p w14:paraId="3AEF08C7" w14:textId="77777777" w:rsidR="008E12BD" w:rsidRPr="008E12BD" w:rsidRDefault="008E12BD" w:rsidP="008E12BD">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površina čiščenja (Tipi I+III+IV+V):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07C87"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8.636,65</w:t>
            </w:r>
          </w:p>
        </w:tc>
      </w:tr>
    </w:tbl>
    <w:p w14:paraId="0F0FAA17" w14:textId="77777777" w:rsidR="009A5EB1" w:rsidRDefault="009A5EB1" w:rsidP="009A5EB1">
      <w:pPr>
        <w:pStyle w:val="Style1"/>
        <w:adjustRightInd/>
        <w:ind w:right="72"/>
        <w:jc w:val="both"/>
        <w:rPr>
          <w:rStyle w:val="CharacterStyle1"/>
        </w:rPr>
      </w:pPr>
    </w:p>
    <w:p w14:paraId="66FCE044" w14:textId="77777777" w:rsidR="00164965" w:rsidRDefault="00164965" w:rsidP="009A5EB1">
      <w:pPr>
        <w:pStyle w:val="Style1"/>
        <w:adjustRightInd/>
        <w:ind w:right="72"/>
        <w:jc w:val="both"/>
        <w:rPr>
          <w:rStyle w:val="CharacterStyle1"/>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6760"/>
        <w:gridCol w:w="1517"/>
      </w:tblGrid>
      <w:tr w:rsidR="009A5EB1" w:rsidRPr="00827498" w14:paraId="7A0EE200" w14:textId="77777777" w:rsidTr="00887C03">
        <w:trPr>
          <w:trHeight w:val="213"/>
        </w:trPr>
        <w:tc>
          <w:tcPr>
            <w:tcW w:w="846" w:type="dxa"/>
            <w:shd w:val="clear" w:color="auto" w:fill="auto"/>
            <w:noWrap/>
            <w:vAlign w:val="center"/>
          </w:tcPr>
          <w:p w14:paraId="0E346C1E" w14:textId="77777777" w:rsidR="009A5EB1" w:rsidRPr="008E12BD" w:rsidRDefault="009A5EB1" w:rsidP="00887C03">
            <w:pPr>
              <w:spacing w:after="0" w:line="240" w:lineRule="auto"/>
              <w:jc w:val="center"/>
              <w:rPr>
                <w:rFonts w:eastAsia="Times New Roman" w:cs="Arial"/>
                <w:b/>
                <w:bCs/>
                <w:sz w:val="24"/>
                <w:szCs w:val="24"/>
                <w:lang w:eastAsia="sl-SI"/>
              </w:rPr>
            </w:pPr>
            <w:r w:rsidRPr="008E12BD">
              <w:rPr>
                <w:rFonts w:eastAsia="Times New Roman" w:cs="Arial"/>
                <w:b/>
                <w:bCs/>
                <w:sz w:val="24"/>
                <w:szCs w:val="24"/>
                <w:lang w:eastAsia="sl-SI"/>
              </w:rPr>
              <w:t>Zap. št.</w:t>
            </w:r>
          </w:p>
        </w:tc>
        <w:tc>
          <w:tcPr>
            <w:tcW w:w="6760" w:type="dxa"/>
            <w:shd w:val="clear" w:color="auto" w:fill="auto"/>
            <w:vAlign w:val="center"/>
          </w:tcPr>
          <w:p w14:paraId="0C248575" w14:textId="77777777" w:rsidR="009A5EB1" w:rsidRPr="008E12BD" w:rsidRDefault="009A5EB1" w:rsidP="00B97D56">
            <w:pPr>
              <w:spacing w:after="0" w:line="240" w:lineRule="auto"/>
              <w:rPr>
                <w:rFonts w:eastAsia="Times New Roman" w:cs="Arial"/>
                <w:b/>
                <w:bCs/>
                <w:sz w:val="24"/>
                <w:szCs w:val="24"/>
                <w:lang w:eastAsia="sl-SI"/>
              </w:rPr>
            </w:pPr>
            <w:r w:rsidRPr="008E12BD">
              <w:rPr>
                <w:rFonts w:eastAsia="Times New Roman" w:cs="Arial"/>
                <w:b/>
                <w:bCs/>
                <w:sz w:val="24"/>
                <w:szCs w:val="24"/>
                <w:lang w:eastAsia="sl-SI"/>
              </w:rPr>
              <w:t>Vrsta prostorov</w:t>
            </w:r>
          </w:p>
        </w:tc>
        <w:tc>
          <w:tcPr>
            <w:tcW w:w="1517" w:type="dxa"/>
            <w:shd w:val="clear" w:color="auto" w:fill="auto"/>
            <w:vAlign w:val="center"/>
          </w:tcPr>
          <w:p w14:paraId="702082B6" w14:textId="77777777" w:rsidR="009A5EB1" w:rsidRPr="008E12BD" w:rsidRDefault="008E12BD" w:rsidP="00B97D56">
            <w:pPr>
              <w:spacing w:after="0" w:line="240" w:lineRule="auto"/>
              <w:jc w:val="center"/>
              <w:rPr>
                <w:rFonts w:cs="Arial"/>
                <w:b/>
                <w:bCs/>
                <w:sz w:val="24"/>
                <w:szCs w:val="24"/>
              </w:rPr>
            </w:pPr>
            <w:r w:rsidRPr="008E12BD">
              <w:rPr>
                <w:rFonts w:cs="Arial"/>
                <w:b/>
                <w:bCs/>
                <w:sz w:val="24"/>
                <w:szCs w:val="24"/>
              </w:rPr>
              <w:t>Steklena p</w:t>
            </w:r>
            <w:r w:rsidR="009A5EB1" w:rsidRPr="008E12BD">
              <w:rPr>
                <w:rFonts w:cs="Arial"/>
                <w:b/>
                <w:bCs/>
                <w:sz w:val="24"/>
                <w:szCs w:val="24"/>
              </w:rPr>
              <w:t>ovršina</w:t>
            </w:r>
          </w:p>
          <w:p w14:paraId="2A437C93" w14:textId="77777777" w:rsidR="009A5EB1" w:rsidRPr="008E12BD" w:rsidRDefault="009A5EB1" w:rsidP="00B97D56">
            <w:pPr>
              <w:spacing w:after="0" w:line="240" w:lineRule="auto"/>
              <w:jc w:val="center"/>
              <w:rPr>
                <w:rFonts w:eastAsia="Times New Roman" w:cs="Arial"/>
                <w:b/>
                <w:bCs/>
                <w:sz w:val="24"/>
                <w:szCs w:val="24"/>
                <w:lang w:eastAsia="sl-SI"/>
              </w:rPr>
            </w:pPr>
            <w:r w:rsidRPr="008E12BD">
              <w:rPr>
                <w:rFonts w:cs="Arial"/>
                <w:bCs/>
                <w:sz w:val="24"/>
                <w:szCs w:val="24"/>
              </w:rPr>
              <w:t>(m</w:t>
            </w:r>
            <w:r w:rsidRPr="008E12BD">
              <w:rPr>
                <w:rFonts w:cs="Arial"/>
                <w:bCs/>
                <w:sz w:val="24"/>
                <w:szCs w:val="24"/>
                <w:vertAlign w:val="superscript"/>
              </w:rPr>
              <w:t>2</w:t>
            </w:r>
            <w:r w:rsidRPr="008E12BD">
              <w:rPr>
                <w:rFonts w:cs="Arial"/>
                <w:bCs/>
                <w:sz w:val="24"/>
                <w:szCs w:val="24"/>
              </w:rPr>
              <w:t>)</w:t>
            </w:r>
          </w:p>
        </w:tc>
      </w:tr>
      <w:tr w:rsidR="009A5EB1" w:rsidRPr="00827498" w14:paraId="4AB38CF4" w14:textId="77777777" w:rsidTr="008E12BD">
        <w:trPr>
          <w:trHeight w:val="407"/>
        </w:trPr>
        <w:tc>
          <w:tcPr>
            <w:tcW w:w="9123" w:type="dxa"/>
            <w:gridSpan w:val="3"/>
            <w:shd w:val="clear" w:color="auto" w:fill="auto"/>
            <w:noWrap/>
            <w:vAlign w:val="center"/>
            <w:hideMark/>
          </w:tcPr>
          <w:p w14:paraId="28010899" w14:textId="77777777" w:rsidR="009A5EB1" w:rsidRPr="008E12BD" w:rsidRDefault="009A5EB1" w:rsidP="008E12BD">
            <w:pPr>
              <w:spacing w:after="0" w:line="240" w:lineRule="auto"/>
              <w:rPr>
                <w:rFonts w:eastAsia="Times New Roman" w:cs="Arial"/>
                <w:bCs/>
                <w:sz w:val="24"/>
                <w:szCs w:val="24"/>
                <w:lang w:eastAsia="sl-SI"/>
              </w:rPr>
            </w:pPr>
            <w:r w:rsidRPr="008E12BD">
              <w:rPr>
                <w:rFonts w:eastAsia="Times New Roman" w:cs="Arial"/>
                <w:bCs/>
                <w:sz w:val="24"/>
                <w:szCs w:val="24"/>
                <w:lang w:eastAsia="sl-SI"/>
              </w:rPr>
              <w:t>P</w:t>
            </w:r>
            <w:r w:rsidR="008E12BD" w:rsidRPr="008E12BD">
              <w:rPr>
                <w:rFonts w:eastAsia="Times New Roman" w:cs="Arial"/>
                <w:bCs/>
                <w:sz w:val="24"/>
                <w:szCs w:val="24"/>
                <w:lang w:eastAsia="sl-SI"/>
              </w:rPr>
              <w:t>ritličje in mezanin stolpičev S</w:t>
            </w:r>
            <w:r w:rsidRPr="008E12BD">
              <w:rPr>
                <w:rFonts w:eastAsia="Times New Roman" w:cs="Arial"/>
                <w:bCs/>
                <w:sz w:val="24"/>
                <w:szCs w:val="24"/>
                <w:lang w:eastAsia="sl-SI"/>
              </w:rPr>
              <w:t xml:space="preserve">3 IN S4 </w:t>
            </w:r>
            <w:r w:rsidR="008E12BD" w:rsidRPr="008E12BD">
              <w:rPr>
                <w:rFonts w:eastAsia="Times New Roman" w:cs="Arial"/>
                <w:bCs/>
                <w:sz w:val="24"/>
                <w:szCs w:val="24"/>
                <w:lang w:eastAsia="sl-SI"/>
              </w:rPr>
              <w:t>s podesti</w:t>
            </w:r>
            <w:r w:rsidRPr="008E12BD">
              <w:rPr>
                <w:rFonts w:eastAsia="Times New Roman" w:cs="Arial"/>
                <w:bCs/>
                <w:sz w:val="24"/>
                <w:szCs w:val="24"/>
                <w:lang w:eastAsia="sl-SI"/>
              </w:rPr>
              <w:t>:</w:t>
            </w:r>
          </w:p>
        </w:tc>
      </w:tr>
      <w:tr w:rsidR="009A5EB1" w:rsidRPr="00451CF8" w14:paraId="4317FC22" w14:textId="77777777" w:rsidTr="008E12BD">
        <w:trPr>
          <w:trHeight w:val="187"/>
        </w:trPr>
        <w:tc>
          <w:tcPr>
            <w:tcW w:w="846" w:type="dxa"/>
            <w:shd w:val="clear" w:color="auto" w:fill="auto"/>
            <w:noWrap/>
            <w:vAlign w:val="center"/>
            <w:hideMark/>
          </w:tcPr>
          <w:p w14:paraId="65334F65" w14:textId="77777777" w:rsidR="009A5EB1" w:rsidRPr="008E12BD" w:rsidRDefault="009A5EB1" w:rsidP="00B97D56">
            <w:pPr>
              <w:spacing w:after="0" w:line="240" w:lineRule="auto"/>
              <w:jc w:val="center"/>
              <w:rPr>
                <w:rFonts w:eastAsia="Times New Roman" w:cs="Arial"/>
                <w:color w:val="auto"/>
                <w:sz w:val="24"/>
                <w:szCs w:val="24"/>
                <w:lang w:eastAsia="sl-SI"/>
              </w:rPr>
            </w:pPr>
            <w:r w:rsidRPr="008E12BD">
              <w:rPr>
                <w:rFonts w:eastAsia="Times New Roman" w:cs="Arial"/>
                <w:color w:val="auto"/>
                <w:sz w:val="24"/>
                <w:szCs w:val="24"/>
                <w:lang w:eastAsia="sl-SI"/>
              </w:rPr>
              <w:t>1.</w:t>
            </w:r>
          </w:p>
        </w:tc>
        <w:tc>
          <w:tcPr>
            <w:tcW w:w="6760" w:type="dxa"/>
            <w:shd w:val="clear" w:color="auto" w:fill="auto"/>
            <w:vAlign w:val="center"/>
            <w:hideMark/>
          </w:tcPr>
          <w:p w14:paraId="7C79BEF6" w14:textId="77777777" w:rsidR="009A5EB1" w:rsidRPr="008E12BD" w:rsidRDefault="009A5EB1" w:rsidP="00B97D56">
            <w:pPr>
              <w:spacing w:after="0" w:line="240" w:lineRule="auto"/>
              <w:jc w:val="both"/>
              <w:rPr>
                <w:rFonts w:eastAsia="Times New Roman" w:cs="Arial"/>
                <w:color w:val="auto"/>
                <w:sz w:val="24"/>
                <w:szCs w:val="24"/>
                <w:lang w:eastAsia="sl-SI"/>
              </w:rPr>
            </w:pPr>
            <w:r w:rsidRPr="008E12BD">
              <w:rPr>
                <w:rFonts w:eastAsia="Times New Roman" w:cs="Arial"/>
                <w:color w:val="auto"/>
                <w:sz w:val="24"/>
                <w:szCs w:val="24"/>
                <w:lang w:eastAsia="sl-SI"/>
              </w:rPr>
              <w:t xml:space="preserve">Površina vseh notranjih steklenih površin (okna, steklena fasada, svetlobniki na strehi mezaninov, notranji atriji obojestransko) </w:t>
            </w:r>
          </w:p>
        </w:tc>
        <w:tc>
          <w:tcPr>
            <w:tcW w:w="1517" w:type="dxa"/>
            <w:shd w:val="clear" w:color="auto" w:fill="auto"/>
            <w:noWrap/>
            <w:vAlign w:val="center"/>
            <w:hideMark/>
          </w:tcPr>
          <w:p w14:paraId="659FEB6F" w14:textId="77777777" w:rsidR="009A5EB1" w:rsidRPr="008E12BD" w:rsidRDefault="009A5EB1" w:rsidP="00B97D56">
            <w:pPr>
              <w:spacing w:after="0" w:line="240" w:lineRule="auto"/>
              <w:jc w:val="right"/>
              <w:rPr>
                <w:rFonts w:eastAsia="Times New Roman" w:cs="Arial"/>
                <w:color w:val="auto"/>
                <w:sz w:val="24"/>
                <w:szCs w:val="24"/>
                <w:lang w:eastAsia="sl-SI"/>
              </w:rPr>
            </w:pPr>
            <w:r w:rsidRPr="008E12BD">
              <w:rPr>
                <w:rFonts w:eastAsia="Times New Roman" w:cs="Arial"/>
                <w:color w:val="auto"/>
                <w:sz w:val="24"/>
                <w:szCs w:val="24"/>
                <w:lang w:eastAsia="sl-SI"/>
              </w:rPr>
              <w:t>2.114,61</w:t>
            </w:r>
          </w:p>
        </w:tc>
      </w:tr>
      <w:tr w:rsidR="009A5EB1" w:rsidRPr="00827498" w14:paraId="4EAE4C58" w14:textId="77777777" w:rsidTr="008E12BD">
        <w:trPr>
          <w:trHeight w:val="191"/>
        </w:trPr>
        <w:tc>
          <w:tcPr>
            <w:tcW w:w="846" w:type="dxa"/>
            <w:shd w:val="clear" w:color="auto" w:fill="auto"/>
            <w:noWrap/>
            <w:vAlign w:val="center"/>
            <w:hideMark/>
          </w:tcPr>
          <w:p w14:paraId="0A307308" w14:textId="77777777" w:rsidR="009A5EB1" w:rsidRPr="008E12BD" w:rsidRDefault="009A5EB1" w:rsidP="00B97D56">
            <w:pPr>
              <w:spacing w:after="0" w:line="240" w:lineRule="auto"/>
              <w:jc w:val="center"/>
              <w:rPr>
                <w:rFonts w:eastAsia="Times New Roman" w:cs="Arial"/>
                <w:sz w:val="24"/>
                <w:szCs w:val="24"/>
                <w:lang w:eastAsia="sl-SI"/>
              </w:rPr>
            </w:pPr>
            <w:r w:rsidRPr="008E12BD">
              <w:rPr>
                <w:rFonts w:eastAsia="Times New Roman" w:cs="Arial"/>
                <w:sz w:val="24"/>
                <w:szCs w:val="24"/>
                <w:lang w:eastAsia="sl-SI"/>
              </w:rPr>
              <w:lastRenderedPageBreak/>
              <w:t>2.</w:t>
            </w:r>
          </w:p>
        </w:tc>
        <w:tc>
          <w:tcPr>
            <w:tcW w:w="6760" w:type="dxa"/>
            <w:shd w:val="clear" w:color="auto" w:fill="auto"/>
            <w:vAlign w:val="center"/>
            <w:hideMark/>
          </w:tcPr>
          <w:p w14:paraId="7FB9A2BD" w14:textId="77777777" w:rsidR="009A5EB1" w:rsidRPr="008E12BD" w:rsidRDefault="009A5EB1" w:rsidP="00B97D56">
            <w:pPr>
              <w:spacing w:after="0" w:line="240" w:lineRule="auto"/>
              <w:jc w:val="both"/>
              <w:rPr>
                <w:rFonts w:eastAsia="Times New Roman" w:cs="Arial"/>
                <w:sz w:val="24"/>
                <w:szCs w:val="24"/>
                <w:lang w:eastAsia="sl-SI"/>
              </w:rPr>
            </w:pPr>
            <w:r w:rsidRPr="008E12BD">
              <w:rPr>
                <w:rFonts w:eastAsia="Times New Roman" w:cs="Arial"/>
                <w:sz w:val="24"/>
                <w:szCs w:val="24"/>
                <w:lang w:eastAsia="sl-SI"/>
              </w:rPr>
              <w:t>Površina vseh zunanjih steklenih površin (okna, svetlobniki na strehi mezaninov)</w:t>
            </w:r>
          </w:p>
        </w:tc>
        <w:tc>
          <w:tcPr>
            <w:tcW w:w="1517" w:type="dxa"/>
            <w:shd w:val="clear" w:color="auto" w:fill="auto"/>
            <w:noWrap/>
            <w:vAlign w:val="center"/>
            <w:hideMark/>
          </w:tcPr>
          <w:p w14:paraId="0FA52CA4" w14:textId="77777777" w:rsidR="009A5EB1" w:rsidRPr="008E12BD" w:rsidRDefault="009A5EB1"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1.431,15</w:t>
            </w:r>
          </w:p>
        </w:tc>
      </w:tr>
      <w:tr w:rsidR="009A5EB1" w:rsidRPr="00827498" w14:paraId="09785405" w14:textId="77777777" w:rsidTr="008E12BD">
        <w:trPr>
          <w:trHeight w:val="405"/>
        </w:trPr>
        <w:tc>
          <w:tcPr>
            <w:tcW w:w="7606" w:type="dxa"/>
            <w:gridSpan w:val="2"/>
            <w:shd w:val="clear" w:color="auto" w:fill="auto"/>
            <w:noWrap/>
            <w:vAlign w:val="center"/>
            <w:hideMark/>
          </w:tcPr>
          <w:p w14:paraId="0FB3B1BA" w14:textId="77777777" w:rsidR="009A5EB1" w:rsidRPr="008E12BD" w:rsidRDefault="009A5EB1" w:rsidP="008E12BD">
            <w:pPr>
              <w:spacing w:after="0" w:line="240" w:lineRule="auto"/>
              <w:rPr>
                <w:rFonts w:eastAsia="Times New Roman" w:cs="Arial"/>
                <w:bCs/>
                <w:sz w:val="24"/>
                <w:szCs w:val="24"/>
                <w:lang w:eastAsia="sl-SI"/>
              </w:rPr>
            </w:pPr>
            <w:r w:rsidRPr="008E12BD">
              <w:rPr>
                <w:rFonts w:eastAsia="Times New Roman" w:cs="Arial"/>
                <w:bCs/>
                <w:sz w:val="24"/>
                <w:szCs w:val="24"/>
                <w:lang w:eastAsia="sl-SI"/>
              </w:rPr>
              <w:t xml:space="preserve">1. - 4. </w:t>
            </w:r>
            <w:r w:rsidR="008E12BD" w:rsidRPr="008E12BD">
              <w:rPr>
                <w:rFonts w:eastAsia="Times New Roman" w:cs="Arial"/>
                <w:bCs/>
                <w:sz w:val="24"/>
                <w:szCs w:val="24"/>
                <w:lang w:eastAsia="sl-SI"/>
              </w:rPr>
              <w:t>nadstropje stolpičev S3 in</w:t>
            </w:r>
            <w:r w:rsidRPr="008E12BD">
              <w:rPr>
                <w:rFonts w:eastAsia="Times New Roman" w:cs="Arial"/>
                <w:bCs/>
                <w:sz w:val="24"/>
                <w:szCs w:val="24"/>
                <w:lang w:eastAsia="sl-SI"/>
              </w:rPr>
              <w:t xml:space="preserve"> S4:</w:t>
            </w:r>
          </w:p>
        </w:tc>
        <w:tc>
          <w:tcPr>
            <w:tcW w:w="1517" w:type="dxa"/>
            <w:shd w:val="clear" w:color="auto" w:fill="auto"/>
            <w:noWrap/>
            <w:vAlign w:val="bottom"/>
            <w:hideMark/>
          </w:tcPr>
          <w:p w14:paraId="7BB5D34E" w14:textId="77777777" w:rsidR="009A5EB1" w:rsidRPr="008E12BD" w:rsidRDefault="009A5EB1"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 </w:t>
            </w:r>
          </w:p>
        </w:tc>
      </w:tr>
      <w:tr w:rsidR="009A5EB1" w:rsidRPr="00827498" w14:paraId="3584C205" w14:textId="77777777" w:rsidTr="00887C03">
        <w:trPr>
          <w:trHeight w:val="562"/>
        </w:trPr>
        <w:tc>
          <w:tcPr>
            <w:tcW w:w="846" w:type="dxa"/>
            <w:shd w:val="clear" w:color="auto" w:fill="auto"/>
            <w:noWrap/>
            <w:vAlign w:val="center"/>
            <w:hideMark/>
          </w:tcPr>
          <w:p w14:paraId="683C00E1" w14:textId="77777777" w:rsidR="009A5EB1" w:rsidRPr="008E12BD" w:rsidRDefault="009A5EB1" w:rsidP="00B97D56">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3.</w:t>
            </w:r>
          </w:p>
        </w:tc>
        <w:tc>
          <w:tcPr>
            <w:tcW w:w="6760" w:type="dxa"/>
            <w:shd w:val="clear" w:color="auto" w:fill="auto"/>
            <w:vAlign w:val="center"/>
            <w:hideMark/>
          </w:tcPr>
          <w:p w14:paraId="60FAB95D" w14:textId="77777777" w:rsidR="009A5EB1" w:rsidRPr="008E12BD" w:rsidRDefault="009A5EB1" w:rsidP="00B97D56">
            <w:pPr>
              <w:spacing w:after="0" w:line="240" w:lineRule="auto"/>
              <w:jc w:val="both"/>
              <w:rPr>
                <w:rFonts w:eastAsia="Times New Roman" w:cs="Arial"/>
                <w:sz w:val="24"/>
                <w:szCs w:val="24"/>
                <w:lang w:eastAsia="sl-SI"/>
              </w:rPr>
            </w:pPr>
            <w:r w:rsidRPr="008E12BD">
              <w:rPr>
                <w:rFonts w:eastAsia="Times New Roman" w:cs="Arial"/>
                <w:sz w:val="24"/>
                <w:szCs w:val="24"/>
                <w:lang w:eastAsia="sl-SI"/>
              </w:rPr>
              <w:t>Površina vseh notranjih steklenih površin (okna, steklena fasada)</w:t>
            </w:r>
          </w:p>
        </w:tc>
        <w:tc>
          <w:tcPr>
            <w:tcW w:w="1517" w:type="dxa"/>
            <w:shd w:val="clear" w:color="auto" w:fill="auto"/>
            <w:noWrap/>
            <w:vAlign w:val="center"/>
            <w:hideMark/>
          </w:tcPr>
          <w:p w14:paraId="0DA607C5" w14:textId="77777777" w:rsidR="009A5EB1" w:rsidRPr="008E12BD" w:rsidRDefault="009A5EB1"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2.053,68</w:t>
            </w:r>
          </w:p>
        </w:tc>
      </w:tr>
      <w:tr w:rsidR="009A5EB1" w:rsidRPr="00827498" w14:paraId="188211B8" w14:textId="77777777" w:rsidTr="008E12BD">
        <w:trPr>
          <w:trHeight w:val="187"/>
        </w:trPr>
        <w:tc>
          <w:tcPr>
            <w:tcW w:w="846" w:type="dxa"/>
            <w:shd w:val="clear" w:color="auto" w:fill="auto"/>
            <w:noWrap/>
            <w:vAlign w:val="center"/>
            <w:hideMark/>
          </w:tcPr>
          <w:p w14:paraId="41140F29" w14:textId="77777777" w:rsidR="009A5EB1" w:rsidRPr="008E12BD" w:rsidRDefault="009A5EB1" w:rsidP="00B97D56">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4.</w:t>
            </w:r>
          </w:p>
        </w:tc>
        <w:tc>
          <w:tcPr>
            <w:tcW w:w="6760" w:type="dxa"/>
            <w:shd w:val="clear" w:color="auto" w:fill="auto"/>
            <w:vAlign w:val="center"/>
            <w:hideMark/>
          </w:tcPr>
          <w:p w14:paraId="39966D77" w14:textId="77777777" w:rsidR="009A5EB1" w:rsidRPr="008E12BD" w:rsidRDefault="009A5EB1" w:rsidP="00B97D56">
            <w:pPr>
              <w:spacing w:after="0" w:line="240" w:lineRule="auto"/>
              <w:jc w:val="both"/>
              <w:rPr>
                <w:rFonts w:eastAsia="Times New Roman" w:cs="Arial"/>
                <w:sz w:val="24"/>
                <w:szCs w:val="24"/>
                <w:lang w:eastAsia="sl-SI"/>
              </w:rPr>
            </w:pPr>
            <w:r w:rsidRPr="008E12BD">
              <w:rPr>
                <w:rFonts w:eastAsia="Times New Roman" w:cs="Arial"/>
                <w:sz w:val="24"/>
                <w:szCs w:val="24"/>
                <w:lang w:eastAsia="sl-SI"/>
              </w:rPr>
              <w:t>Površina vseh zunanjih steklenih površin (okna, steklena fasada, stekleni paneli)</w:t>
            </w:r>
          </w:p>
        </w:tc>
        <w:tc>
          <w:tcPr>
            <w:tcW w:w="1517" w:type="dxa"/>
            <w:shd w:val="clear" w:color="auto" w:fill="auto"/>
            <w:noWrap/>
            <w:vAlign w:val="center"/>
            <w:hideMark/>
          </w:tcPr>
          <w:p w14:paraId="5AF23257" w14:textId="77777777" w:rsidR="009A5EB1" w:rsidRPr="008E12BD" w:rsidRDefault="009A5EB1"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4.028,70</w:t>
            </w:r>
          </w:p>
        </w:tc>
      </w:tr>
      <w:tr w:rsidR="008E12BD" w:rsidRPr="00827498" w14:paraId="142C6A63" w14:textId="77777777" w:rsidTr="00F233E4">
        <w:trPr>
          <w:trHeight w:val="187"/>
        </w:trPr>
        <w:tc>
          <w:tcPr>
            <w:tcW w:w="7606" w:type="dxa"/>
            <w:gridSpan w:val="2"/>
            <w:shd w:val="clear" w:color="auto" w:fill="auto"/>
            <w:noWrap/>
            <w:vAlign w:val="center"/>
          </w:tcPr>
          <w:p w14:paraId="50EE78B7" w14:textId="77777777" w:rsidR="008E12BD" w:rsidRPr="008E12BD" w:rsidRDefault="008E12BD" w:rsidP="00B97D56">
            <w:pPr>
              <w:spacing w:after="0" w:line="240" w:lineRule="auto"/>
              <w:jc w:val="both"/>
              <w:rPr>
                <w:rFonts w:eastAsia="Times New Roman" w:cs="Arial"/>
                <w:sz w:val="24"/>
                <w:szCs w:val="24"/>
                <w:lang w:eastAsia="sl-SI"/>
              </w:rPr>
            </w:pPr>
            <w:r>
              <w:rPr>
                <w:rFonts w:eastAsia="Times New Roman" w:cs="Arial"/>
                <w:sz w:val="24"/>
                <w:szCs w:val="24"/>
                <w:lang w:eastAsia="sl-SI"/>
              </w:rPr>
              <w:t>Skupaj</w:t>
            </w:r>
          </w:p>
        </w:tc>
        <w:tc>
          <w:tcPr>
            <w:tcW w:w="1517" w:type="dxa"/>
            <w:shd w:val="clear" w:color="auto" w:fill="auto"/>
            <w:noWrap/>
            <w:vAlign w:val="center"/>
          </w:tcPr>
          <w:p w14:paraId="6799D926" w14:textId="77777777" w:rsidR="008E12BD" w:rsidRPr="008E12BD" w:rsidRDefault="00887C03" w:rsidP="00B97D56">
            <w:pPr>
              <w:spacing w:after="0" w:line="240" w:lineRule="auto"/>
              <w:jc w:val="right"/>
              <w:rPr>
                <w:rFonts w:eastAsia="Times New Roman" w:cs="Arial"/>
                <w:sz w:val="24"/>
                <w:szCs w:val="24"/>
                <w:lang w:eastAsia="sl-SI"/>
              </w:rPr>
            </w:pPr>
            <w:r>
              <w:rPr>
                <w:rFonts w:eastAsia="Times New Roman" w:cs="Arial"/>
                <w:sz w:val="24"/>
                <w:szCs w:val="24"/>
                <w:lang w:eastAsia="sl-SI"/>
              </w:rPr>
              <w:t>9.628,14</w:t>
            </w:r>
          </w:p>
        </w:tc>
      </w:tr>
    </w:tbl>
    <w:p w14:paraId="06FA1ACE" w14:textId="77777777" w:rsidR="009A5EB1" w:rsidRPr="00887C03" w:rsidRDefault="009A5EB1" w:rsidP="00887C03">
      <w:pPr>
        <w:pStyle w:val="Style1"/>
        <w:adjustRightInd/>
        <w:spacing w:line="264" w:lineRule="auto"/>
        <w:ind w:right="72"/>
        <w:jc w:val="both"/>
        <w:rPr>
          <w:rStyle w:val="CharacterStyle1"/>
          <w:rFonts w:ascii="Cambria" w:hAnsi="Cambria"/>
          <w:sz w:val="24"/>
          <w:szCs w:val="24"/>
        </w:rPr>
      </w:pPr>
    </w:p>
    <w:p w14:paraId="43E30536" w14:textId="77777777" w:rsidR="009A5EB1" w:rsidRPr="00887C03" w:rsidRDefault="009A5EB1" w:rsidP="00887C03">
      <w:pPr>
        <w:spacing w:after="0" w:line="264" w:lineRule="auto"/>
        <w:jc w:val="both"/>
        <w:rPr>
          <w:rFonts w:cs="Arial"/>
          <w:sz w:val="24"/>
          <w:szCs w:val="24"/>
        </w:rPr>
      </w:pPr>
      <w:r w:rsidRPr="00887C03">
        <w:rPr>
          <w:rFonts w:cs="Arial"/>
          <w:sz w:val="24"/>
          <w:szCs w:val="24"/>
        </w:rPr>
        <w:t>Talne obloge v poslovnih prostorih so pretežno vinil. Vhodna avla, del internih hodnikov v stolpičih, stopnišča in prostori pred dvigali imajo kamnito talno oblogo (cca. 1.100 m</w:t>
      </w:r>
      <w:r w:rsidRPr="00887C03">
        <w:rPr>
          <w:rFonts w:cs="Arial"/>
          <w:sz w:val="24"/>
          <w:szCs w:val="24"/>
          <w:vertAlign w:val="superscript"/>
        </w:rPr>
        <w:t>2</w:t>
      </w:r>
      <w:r w:rsidRPr="00887C03">
        <w:rPr>
          <w:rFonts w:cs="Arial"/>
          <w:sz w:val="24"/>
          <w:szCs w:val="24"/>
        </w:rPr>
        <w:t xml:space="preserve">). </w:t>
      </w:r>
    </w:p>
    <w:p w14:paraId="774BC12E" w14:textId="77777777" w:rsidR="009A5EB1" w:rsidRPr="00887C03" w:rsidRDefault="009A5EB1" w:rsidP="00887C03">
      <w:pPr>
        <w:spacing w:after="0" w:line="264" w:lineRule="auto"/>
        <w:jc w:val="both"/>
        <w:rPr>
          <w:rFonts w:cs="Arial"/>
          <w:sz w:val="24"/>
          <w:szCs w:val="24"/>
          <w:lang w:eastAsia="zh-CN"/>
        </w:rPr>
      </w:pPr>
    </w:p>
    <w:p w14:paraId="303EF660" w14:textId="77777777" w:rsidR="00887C03" w:rsidRPr="00887C03" w:rsidRDefault="00887C03" w:rsidP="00184673">
      <w:pPr>
        <w:suppressAutoHyphens/>
        <w:spacing w:after="0" w:line="264" w:lineRule="auto"/>
        <w:jc w:val="both"/>
        <w:rPr>
          <w:rFonts w:cs="Arial"/>
          <w:b/>
          <w:color w:val="auto"/>
          <w:sz w:val="24"/>
          <w:szCs w:val="24"/>
        </w:rPr>
      </w:pPr>
      <w:r w:rsidRPr="00887C03">
        <w:rPr>
          <w:rFonts w:cs="Arial"/>
          <w:b/>
          <w:color w:val="auto"/>
          <w:sz w:val="24"/>
          <w:szCs w:val="24"/>
        </w:rPr>
        <w:t xml:space="preserve">Generalno čiščenje se izvaja 1-krat letno, </w:t>
      </w:r>
      <w:r w:rsidRPr="00887C03">
        <w:rPr>
          <w:rFonts w:cs="Arial"/>
          <w:bCs/>
          <w:color w:val="auto"/>
          <w:sz w:val="24"/>
          <w:szCs w:val="24"/>
        </w:rPr>
        <w:t>in sicer v mesecu oktobru oziroma najkasneje do 30. novembra. Termin izvedbe generalnega čiščenj</w:t>
      </w:r>
      <w:r w:rsidRPr="00B504C0">
        <w:rPr>
          <w:rFonts w:cs="Arial"/>
          <w:bCs/>
          <w:color w:val="auto"/>
          <w:sz w:val="24"/>
          <w:szCs w:val="24"/>
        </w:rPr>
        <w:t>a, ki se izvaja po naročilu, izvajalec predhodno uskladi z naročnikom oz. najemnikom / uporab</w:t>
      </w:r>
      <w:r w:rsidRPr="00887C03">
        <w:rPr>
          <w:rFonts w:cs="Arial"/>
          <w:bCs/>
          <w:color w:val="auto"/>
          <w:sz w:val="24"/>
          <w:szCs w:val="24"/>
        </w:rPr>
        <w:t>nikom poslovnih prostorov.</w:t>
      </w:r>
    </w:p>
    <w:p w14:paraId="7A7E93AB" w14:textId="77777777" w:rsidR="00887C03" w:rsidRPr="00887C03" w:rsidRDefault="00887C03" w:rsidP="00887C03">
      <w:pPr>
        <w:suppressAutoHyphens/>
        <w:spacing w:after="0" w:line="264" w:lineRule="auto"/>
        <w:rPr>
          <w:rFonts w:cs="Arial"/>
          <w:b/>
          <w:color w:val="auto"/>
          <w:sz w:val="24"/>
          <w:szCs w:val="24"/>
        </w:rPr>
      </w:pPr>
    </w:p>
    <w:p w14:paraId="64F3FC4F" w14:textId="77777777" w:rsidR="00887C03" w:rsidRPr="00887C03" w:rsidRDefault="00887C03" w:rsidP="00887C03">
      <w:pPr>
        <w:suppressAutoHyphens/>
        <w:spacing w:after="0" w:line="264" w:lineRule="auto"/>
        <w:rPr>
          <w:rFonts w:cs="Arial"/>
          <w:b/>
          <w:color w:val="auto"/>
          <w:sz w:val="24"/>
          <w:szCs w:val="24"/>
        </w:rPr>
      </w:pPr>
      <w:r w:rsidRPr="00887C03">
        <w:rPr>
          <w:rFonts w:cs="Arial"/>
          <w:b/>
          <w:color w:val="auto"/>
          <w:sz w:val="24"/>
          <w:szCs w:val="24"/>
        </w:rPr>
        <w:t>Generalno čiščenje obsega:</w:t>
      </w:r>
    </w:p>
    <w:p w14:paraId="7F233FD5"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 xml:space="preserve">čiščenje vseh </w:t>
      </w:r>
      <w:r w:rsidR="0005416E">
        <w:rPr>
          <w:rFonts w:cs="Arial"/>
          <w:color w:val="auto"/>
          <w:sz w:val="24"/>
          <w:szCs w:val="24"/>
        </w:rPr>
        <w:t xml:space="preserve">(notranjih) </w:t>
      </w:r>
      <w:r w:rsidRPr="00887C03">
        <w:rPr>
          <w:rFonts w:cs="Arial"/>
          <w:color w:val="auto"/>
          <w:sz w:val="24"/>
          <w:szCs w:val="24"/>
        </w:rPr>
        <w:t>steklenih površin in okenskih okvirjev;</w:t>
      </w:r>
    </w:p>
    <w:p w14:paraId="0654C61E" w14:textId="77777777" w:rsidR="00887C03" w:rsidRPr="00887C03" w:rsidRDefault="00887C03" w:rsidP="00C464B9">
      <w:pPr>
        <w:pStyle w:val="Odstavekseznama"/>
        <w:numPr>
          <w:ilvl w:val="0"/>
          <w:numId w:val="60"/>
        </w:numPr>
        <w:suppressAutoHyphens/>
        <w:spacing w:after="0" w:line="264" w:lineRule="auto"/>
        <w:jc w:val="both"/>
        <w:rPr>
          <w:rFonts w:cs="Arial"/>
          <w:b/>
          <w:color w:val="auto"/>
          <w:sz w:val="24"/>
          <w:szCs w:val="24"/>
        </w:rPr>
      </w:pPr>
      <w:r w:rsidRPr="00887C03">
        <w:rPr>
          <w:rFonts w:cs="Arial"/>
          <w:color w:val="auto"/>
          <w:sz w:val="24"/>
          <w:szCs w:val="24"/>
        </w:rPr>
        <w:t xml:space="preserve">čiščenje lamelnih zaves in t. i. </w:t>
      </w:r>
      <w:r w:rsidRPr="00887C03">
        <w:rPr>
          <w:rFonts w:cs="Arial"/>
          <w:i/>
          <w:color w:val="auto"/>
          <w:sz w:val="24"/>
          <w:szCs w:val="24"/>
        </w:rPr>
        <w:t>screen</w:t>
      </w:r>
      <w:r w:rsidRPr="00887C03">
        <w:rPr>
          <w:rFonts w:cs="Arial"/>
          <w:color w:val="auto"/>
          <w:sz w:val="24"/>
          <w:szCs w:val="24"/>
        </w:rPr>
        <w:t xml:space="preserve"> rolojev, kar v odvisnosti od obsega umazanije zajema snemanje, pranje ter nameščanje;</w:t>
      </w:r>
    </w:p>
    <w:p w14:paraId="7D412A90"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strojno čiščenje vinilnih podov (LVT);</w:t>
      </w:r>
    </w:p>
    <w:p w14:paraId="480AC2F5"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strojno čiščenje kamnitih površin z impregnacijo prostorov tipa I, III, IV;</w:t>
      </w:r>
    </w:p>
    <w:p w14:paraId="5FE61987"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temeljito čiščenje omar, pohištva, stolov, radiatorjev ipd.</w:t>
      </w:r>
    </w:p>
    <w:p w14:paraId="196E38CC" w14:textId="77777777" w:rsidR="00887C03" w:rsidRPr="00887C03" w:rsidRDefault="00887C03" w:rsidP="006740C8">
      <w:pPr>
        <w:pStyle w:val="Odstavekseznama"/>
        <w:numPr>
          <w:ilvl w:val="0"/>
          <w:numId w:val="60"/>
        </w:numPr>
        <w:suppressAutoHyphens/>
        <w:spacing w:after="0" w:line="264" w:lineRule="auto"/>
        <w:rPr>
          <w:rFonts w:cs="Arial"/>
          <w:color w:val="auto"/>
          <w:sz w:val="24"/>
          <w:szCs w:val="24"/>
        </w:rPr>
      </w:pPr>
      <w:r w:rsidRPr="00887C03">
        <w:rPr>
          <w:rFonts w:cs="Arial"/>
          <w:color w:val="auto"/>
          <w:sz w:val="24"/>
          <w:szCs w:val="24"/>
        </w:rPr>
        <w:t xml:space="preserve">čiščenje napisnih tabel in ograj; </w:t>
      </w:r>
    </w:p>
    <w:p w14:paraId="34859B0A" w14:textId="22F806AC" w:rsidR="00887C03" w:rsidRPr="00887C03" w:rsidRDefault="00F82735" w:rsidP="006740C8">
      <w:pPr>
        <w:pStyle w:val="Odstavekseznama"/>
        <w:numPr>
          <w:ilvl w:val="0"/>
          <w:numId w:val="60"/>
        </w:numPr>
        <w:suppressAutoHyphens/>
        <w:spacing w:after="0" w:line="264" w:lineRule="auto"/>
        <w:rPr>
          <w:rFonts w:cs="Arial"/>
          <w:b/>
          <w:color w:val="auto"/>
          <w:sz w:val="24"/>
          <w:szCs w:val="24"/>
        </w:rPr>
      </w:pPr>
      <w:r>
        <w:rPr>
          <w:rFonts w:cs="Arial"/>
          <w:color w:val="auto"/>
          <w:sz w:val="24"/>
          <w:szCs w:val="24"/>
        </w:rPr>
        <w:t>mokro</w:t>
      </w:r>
      <w:r w:rsidR="00887C03" w:rsidRPr="00887C03">
        <w:rPr>
          <w:rFonts w:cs="Arial"/>
          <w:color w:val="auto"/>
          <w:sz w:val="24"/>
          <w:szCs w:val="24"/>
        </w:rPr>
        <w:t xml:space="preserve"> brisanje tal ali sesanje skupine prostorov tip V;</w:t>
      </w:r>
    </w:p>
    <w:p w14:paraId="04999991" w14:textId="77777777" w:rsidR="00887C03" w:rsidRPr="00887C03" w:rsidRDefault="00887C03" w:rsidP="006740C8">
      <w:pPr>
        <w:pStyle w:val="Odstavekseznama"/>
        <w:numPr>
          <w:ilvl w:val="0"/>
          <w:numId w:val="60"/>
        </w:numPr>
        <w:suppressAutoHyphens/>
        <w:spacing w:after="0" w:line="264" w:lineRule="auto"/>
        <w:rPr>
          <w:rFonts w:cs="Arial"/>
          <w:color w:val="auto"/>
          <w:sz w:val="24"/>
          <w:szCs w:val="24"/>
        </w:rPr>
      </w:pPr>
      <w:r w:rsidRPr="00887C03">
        <w:rPr>
          <w:rFonts w:cs="Arial"/>
          <w:color w:val="auto"/>
          <w:sz w:val="24"/>
          <w:szCs w:val="24"/>
        </w:rPr>
        <w:t>temeljito čiščenje zunanjih steklenih površin in fasade objekta z ustreznimi čistili.</w:t>
      </w:r>
    </w:p>
    <w:p w14:paraId="13A4F55E" w14:textId="77777777" w:rsidR="006166E3" w:rsidRPr="00887C03" w:rsidRDefault="006166E3" w:rsidP="00887C03">
      <w:pPr>
        <w:pStyle w:val="Style1"/>
        <w:adjustRightInd/>
        <w:spacing w:line="264" w:lineRule="auto"/>
        <w:ind w:right="144"/>
        <w:contextualSpacing/>
        <w:jc w:val="both"/>
        <w:rPr>
          <w:rFonts w:ascii="Cambria" w:hAnsi="Cambria" w:cs="Arial"/>
          <w:sz w:val="24"/>
          <w:szCs w:val="24"/>
        </w:rPr>
      </w:pPr>
    </w:p>
    <w:p w14:paraId="3A65D8A3" w14:textId="77777777" w:rsidR="006166E3" w:rsidRPr="00887C03" w:rsidRDefault="006166E3" w:rsidP="00887C03">
      <w:pPr>
        <w:spacing w:after="0" w:line="264" w:lineRule="auto"/>
        <w:jc w:val="both"/>
        <w:rPr>
          <w:rFonts w:cs="Arial"/>
          <w:sz w:val="24"/>
          <w:szCs w:val="24"/>
        </w:rPr>
      </w:pPr>
      <w:r w:rsidRPr="00887C03">
        <w:rPr>
          <w:rFonts w:cs="Arial"/>
          <w:sz w:val="24"/>
          <w:szCs w:val="24"/>
        </w:rPr>
        <w:t>V ceno čiščenja so vključeni vsi stroški, potrebni za nemoteno in strokovno izvajanje storitev čiščenja, vključno s stroški vseh čistil, delovne opreme in material</w:t>
      </w:r>
      <w:r w:rsidRPr="00B504C0">
        <w:rPr>
          <w:rFonts w:cs="Arial"/>
          <w:sz w:val="24"/>
          <w:szCs w:val="24"/>
        </w:rPr>
        <w:t>a.</w:t>
      </w:r>
      <w:r w:rsidRPr="00B504C0">
        <w:rPr>
          <w:rFonts w:cs="Arial"/>
          <w:color w:val="auto"/>
          <w:sz w:val="24"/>
          <w:szCs w:val="24"/>
          <w:lang w:eastAsia="zh-CN"/>
        </w:rPr>
        <w:t xml:space="preserve"> Pri tem mora izvajalec storitve čiščenje izvajati </w:t>
      </w:r>
      <w:r w:rsidR="00D45A67" w:rsidRPr="00B504C0">
        <w:rPr>
          <w:rFonts w:cs="Arial"/>
          <w:color w:val="auto"/>
          <w:sz w:val="24"/>
          <w:szCs w:val="24"/>
          <w:lang w:eastAsia="zh-CN"/>
        </w:rPr>
        <w:t xml:space="preserve">tako, da zagotovi izpolnitev cilja </w:t>
      </w:r>
      <w:r w:rsidRPr="00B504C0">
        <w:rPr>
          <w:rFonts w:cs="Arial"/>
          <w:color w:val="auto"/>
          <w:sz w:val="24"/>
          <w:szCs w:val="24"/>
          <w:lang w:eastAsia="zh-CN"/>
        </w:rPr>
        <w:t>iz 25. točke drugega odstavka 6. člena Uredbe o zelenem javnem naročanju (Uradni list RS, št.</w:t>
      </w:r>
      <w:r w:rsidR="00D45A67" w:rsidRPr="00B504C0">
        <w:rPr>
          <w:rFonts w:cs="Arial"/>
          <w:color w:val="auto"/>
          <w:sz w:val="24"/>
          <w:szCs w:val="24"/>
          <w:lang w:eastAsia="zh-CN"/>
        </w:rPr>
        <w:t xml:space="preserve"> 51/17 in 64/19; Uredba o ZeJN), tj. da uporabi najmanj 30 % takšnih univerzalnih čistil, ki </w:t>
      </w:r>
      <w:r w:rsidR="00D45A67" w:rsidRPr="00B504C0">
        <w:rPr>
          <w:sz w:val="24"/>
          <w:szCs w:val="24"/>
        </w:rPr>
        <w:t>ustrezajo kriterijem glede strupenosti za vodno okolje in zahtevam za pridobitev znaka za okolje EU za čistila za trdne površine glede izločenih ali prepovedanih sestavin.</w:t>
      </w:r>
    </w:p>
    <w:p w14:paraId="7034B59C" w14:textId="77777777" w:rsidR="006166E3" w:rsidRPr="006166E3" w:rsidRDefault="006166E3" w:rsidP="006166E3">
      <w:pPr>
        <w:spacing w:after="0" w:line="264" w:lineRule="auto"/>
        <w:jc w:val="both"/>
        <w:rPr>
          <w:rFonts w:cs="Arial"/>
          <w:sz w:val="24"/>
          <w:szCs w:val="24"/>
        </w:rPr>
      </w:pPr>
    </w:p>
    <w:p w14:paraId="31281E0E" w14:textId="77777777" w:rsidR="009A5EB1" w:rsidRPr="009022B1" w:rsidRDefault="009A5EB1" w:rsidP="009A5EB1">
      <w:pPr>
        <w:rPr>
          <w:lang w:eastAsia="zh-CN"/>
        </w:rPr>
      </w:pPr>
    </w:p>
    <w:p w14:paraId="6B15C6A4" w14:textId="77777777" w:rsidR="009A5EB1" w:rsidRDefault="009A5EB1" w:rsidP="009A5EB1">
      <w:pPr>
        <w:spacing w:after="0" w:line="240" w:lineRule="auto"/>
        <w:rPr>
          <w:rFonts w:asciiTheme="majorHAnsi" w:eastAsia="Times New Roman" w:hAnsiTheme="majorHAnsi" w:cs="Arial"/>
          <w:b/>
          <w:bCs/>
          <w:color w:val="auto"/>
          <w:sz w:val="24"/>
          <w:szCs w:val="24"/>
          <w:lang w:eastAsia="zh-CN"/>
        </w:rPr>
      </w:pPr>
      <w:r>
        <w:br w:type="page"/>
      </w:r>
    </w:p>
    <w:p w14:paraId="3D726D53" w14:textId="77777777" w:rsidR="009A5EB1" w:rsidRDefault="009A5EB1" w:rsidP="00184673">
      <w:pPr>
        <w:pStyle w:val="Naslov3"/>
      </w:pPr>
      <w:bookmarkStart w:id="13" w:name="_Toc54947954"/>
      <w:r>
        <w:lastRenderedPageBreak/>
        <w:t>Tehnične zahteve za sklop 4: Okolju prijazno čiščenje poslovnih prostorov in okolice drugih objektov v lasti, upravljanju ali uporabi D.S.U., d.o.o. v obdobju od 1. 1. 2021 do 31. 12. 2024, št. naročila 403/20-325</w:t>
      </w:r>
      <w:bookmarkEnd w:id="13"/>
    </w:p>
    <w:p w14:paraId="69D8EAC8" w14:textId="77777777" w:rsidR="009A5EB1" w:rsidRDefault="009A5EB1" w:rsidP="009A5EB1">
      <w:pPr>
        <w:spacing w:after="0" w:line="240" w:lineRule="auto"/>
        <w:contextualSpacing/>
        <w:jc w:val="both"/>
        <w:rPr>
          <w:rFonts w:ascii="Arial" w:hAnsi="Arial" w:cs="Arial"/>
          <w:color w:val="auto"/>
          <w:lang w:eastAsia="zh-CN"/>
        </w:rPr>
      </w:pPr>
    </w:p>
    <w:p w14:paraId="41B3EE7F" w14:textId="77777777" w:rsidR="00776E45" w:rsidRPr="00A1013F" w:rsidRDefault="009A5EB1" w:rsidP="00A1013F">
      <w:pPr>
        <w:spacing w:after="0" w:line="264" w:lineRule="auto"/>
        <w:contextualSpacing/>
        <w:jc w:val="both"/>
        <w:rPr>
          <w:rFonts w:cs="Arial"/>
          <w:color w:val="auto"/>
          <w:sz w:val="24"/>
          <w:szCs w:val="24"/>
        </w:rPr>
      </w:pPr>
      <w:r w:rsidRPr="00A1013F">
        <w:rPr>
          <w:rFonts w:cs="Arial"/>
          <w:color w:val="auto"/>
          <w:sz w:val="24"/>
          <w:szCs w:val="24"/>
          <w:lang w:eastAsia="zh-CN"/>
        </w:rPr>
        <w:t xml:space="preserve">Predmet naročila za sklop 4 je </w:t>
      </w:r>
      <w:r w:rsidR="00AF7917" w:rsidRPr="00A1013F">
        <w:rPr>
          <w:rFonts w:cs="Arial"/>
          <w:color w:val="auto"/>
          <w:sz w:val="24"/>
          <w:szCs w:val="24"/>
          <w:lang w:eastAsia="zh-CN"/>
        </w:rPr>
        <w:t xml:space="preserve">dnevno, občasno oz. druga posebna čiščenja poslovnih prostorov in okolice stavb, </w:t>
      </w:r>
      <w:r w:rsidRPr="00A1013F">
        <w:rPr>
          <w:rFonts w:cs="Arial"/>
          <w:color w:val="auto"/>
          <w:sz w:val="24"/>
          <w:szCs w:val="24"/>
        </w:rPr>
        <w:t>ki jih naročnik pridobi</w:t>
      </w:r>
      <w:r w:rsidR="00AF7917" w:rsidRPr="00A1013F">
        <w:rPr>
          <w:rFonts w:cs="Arial"/>
          <w:color w:val="auto"/>
          <w:sz w:val="24"/>
          <w:szCs w:val="24"/>
        </w:rPr>
        <w:t xml:space="preserve"> oz. jih je pridobil v last, najem ali upravljanje in za katere storitve čiščenja niso urejene drugače. </w:t>
      </w:r>
    </w:p>
    <w:p w14:paraId="2ED150EF" w14:textId="77777777" w:rsidR="00776E45" w:rsidRPr="00A1013F" w:rsidRDefault="00776E45" w:rsidP="00A1013F">
      <w:pPr>
        <w:spacing w:after="0" w:line="264" w:lineRule="auto"/>
        <w:contextualSpacing/>
        <w:jc w:val="both"/>
        <w:rPr>
          <w:rFonts w:cs="Arial"/>
          <w:color w:val="auto"/>
          <w:sz w:val="24"/>
          <w:szCs w:val="24"/>
        </w:rPr>
      </w:pPr>
    </w:p>
    <w:p w14:paraId="2F1AAFA6" w14:textId="77777777" w:rsidR="00776E45" w:rsidRPr="00A1013F" w:rsidRDefault="00AF7917" w:rsidP="00A1013F">
      <w:pPr>
        <w:spacing w:after="0" w:line="264" w:lineRule="auto"/>
        <w:contextualSpacing/>
        <w:jc w:val="both"/>
        <w:rPr>
          <w:rFonts w:cs="Arial"/>
          <w:color w:val="auto"/>
          <w:sz w:val="24"/>
          <w:szCs w:val="24"/>
        </w:rPr>
      </w:pPr>
      <w:r w:rsidRPr="00A1013F">
        <w:rPr>
          <w:rFonts w:cs="Arial"/>
          <w:sz w:val="24"/>
          <w:szCs w:val="24"/>
        </w:rPr>
        <w:t>Naročniku ni poznan natančen obseg storitev iz sklopa 4, zato zanje sklepa okvirni sporazum.</w:t>
      </w:r>
      <w:r w:rsidRPr="00A1013F">
        <w:rPr>
          <w:rFonts w:cs="Arial"/>
          <w:color w:val="auto"/>
          <w:sz w:val="24"/>
          <w:szCs w:val="24"/>
        </w:rPr>
        <w:t xml:space="preserve"> </w:t>
      </w:r>
    </w:p>
    <w:p w14:paraId="2DD15071" w14:textId="77777777" w:rsidR="00776E45" w:rsidRPr="00A1013F" w:rsidRDefault="00776E45" w:rsidP="00A1013F">
      <w:pPr>
        <w:spacing w:after="0" w:line="264" w:lineRule="auto"/>
        <w:contextualSpacing/>
        <w:jc w:val="both"/>
        <w:rPr>
          <w:rFonts w:cs="Arial"/>
          <w:color w:val="auto"/>
          <w:sz w:val="24"/>
          <w:szCs w:val="24"/>
        </w:rPr>
      </w:pPr>
    </w:p>
    <w:p w14:paraId="5207D06C" w14:textId="77777777" w:rsidR="00776E45" w:rsidRPr="00A1013F" w:rsidRDefault="00EF7708" w:rsidP="00A1013F">
      <w:pPr>
        <w:spacing w:after="0" w:line="264" w:lineRule="auto"/>
        <w:contextualSpacing/>
        <w:jc w:val="both"/>
        <w:rPr>
          <w:rFonts w:cs="Arial"/>
          <w:color w:val="auto"/>
          <w:sz w:val="24"/>
          <w:szCs w:val="24"/>
        </w:rPr>
      </w:pPr>
      <w:r w:rsidRPr="00A1013F">
        <w:rPr>
          <w:rFonts w:cs="Arial"/>
          <w:color w:val="auto"/>
          <w:sz w:val="24"/>
          <w:szCs w:val="24"/>
        </w:rPr>
        <w:t xml:space="preserve">Za potrebe po izvajanju storitev čiščenja, ki bodo nastale v času veljavnosti okvirnega sporazuma, </w:t>
      </w:r>
      <w:r w:rsidR="009A5EB1" w:rsidRPr="00A1013F">
        <w:rPr>
          <w:rFonts w:cs="Arial"/>
          <w:color w:val="auto"/>
          <w:sz w:val="24"/>
          <w:szCs w:val="24"/>
        </w:rPr>
        <w:t xml:space="preserve">bo naročnik </w:t>
      </w:r>
      <w:r w:rsidR="00812C67" w:rsidRPr="00A1013F">
        <w:rPr>
          <w:rFonts w:cs="Arial"/>
          <w:color w:val="auto"/>
          <w:sz w:val="24"/>
          <w:szCs w:val="24"/>
        </w:rPr>
        <w:t>med strankami okvirnega sporazuma odprl k</w:t>
      </w:r>
      <w:r w:rsidR="009A5EB1" w:rsidRPr="00A1013F">
        <w:rPr>
          <w:rFonts w:cs="Arial"/>
          <w:color w:val="auto"/>
          <w:sz w:val="24"/>
          <w:szCs w:val="24"/>
        </w:rPr>
        <w:t>onkurenc</w:t>
      </w:r>
      <w:r w:rsidR="00812C67" w:rsidRPr="00A1013F">
        <w:rPr>
          <w:rFonts w:cs="Arial"/>
          <w:color w:val="auto"/>
          <w:sz w:val="24"/>
          <w:szCs w:val="24"/>
        </w:rPr>
        <w:t>o</w:t>
      </w:r>
      <w:r w:rsidR="00776E45" w:rsidRPr="00A1013F">
        <w:rPr>
          <w:rFonts w:cs="Arial"/>
          <w:color w:val="auto"/>
          <w:sz w:val="24"/>
          <w:szCs w:val="24"/>
        </w:rPr>
        <w:t>, od njih pridobil nove ponudbe glede na dejanske potrebe (le-te bo naročnik opredelil v povabilu k oddaji ponudb za posamezno naročilo</w:t>
      </w:r>
      <w:r w:rsidR="00776E45" w:rsidRPr="00A1013F">
        <w:rPr>
          <w:rStyle w:val="Sprotnaopomba-sklic"/>
          <w:rFonts w:cs="Arial"/>
          <w:color w:val="auto"/>
          <w:sz w:val="24"/>
          <w:szCs w:val="24"/>
        </w:rPr>
        <w:footnoteReference w:id="3"/>
      </w:r>
      <w:r w:rsidR="00776E45" w:rsidRPr="00A1013F">
        <w:rPr>
          <w:rFonts w:cs="Arial"/>
          <w:color w:val="auto"/>
          <w:sz w:val="24"/>
          <w:szCs w:val="24"/>
        </w:rPr>
        <w:t xml:space="preserve">), </w:t>
      </w:r>
      <w:r w:rsidR="00812C67" w:rsidRPr="00A1013F">
        <w:rPr>
          <w:rFonts w:cs="Arial"/>
          <w:color w:val="auto"/>
          <w:sz w:val="24"/>
          <w:szCs w:val="24"/>
        </w:rPr>
        <w:t xml:space="preserve">in </w:t>
      </w:r>
      <w:r w:rsidR="00776E45" w:rsidRPr="00A1013F">
        <w:rPr>
          <w:rFonts w:cs="Arial"/>
          <w:color w:val="auto"/>
          <w:sz w:val="24"/>
          <w:szCs w:val="24"/>
        </w:rPr>
        <w:t xml:space="preserve">izmed teh ponudb </w:t>
      </w:r>
      <w:r w:rsidR="00812C67" w:rsidRPr="00A1013F">
        <w:rPr>
          <w:rFonts w:cs="Arial"/>
          <w:color w:val="auto"/>
          <w:sz w:val="24"/>
          <w:szCs w:val="24"/>
        </w:rPr>
        <w:t>i</w:t>
      </w:r>
      <w:r w:rsidRPr="00A1013F">
        <w:rPr>
          <w:rFonts w:cs="Arial"/>
          <w:color w:val="auto"/>
          <w:sz w:val="24"/>
          <w:szCs w:val="24"/>
        </w:rPr>
        <w:t xml:space="preserve">zbral </w:t>
      </w:r>
      <w:r w:rsidR="00812C67" w:rsidRPr="00A1013F">
        <w:rPr>
          <w:rFonts w:cs="Arial"/>
          <w:color w:val="auto"/>
          <w:sz w:val="24"/>
          <w:szCs w:val="24"/>
        </w:rPr>
        <w:t>ekonomsko najugodnejšo</w:t>
      </w:r>
      <w:r w:rsidR="00776E45" w:rsidRPr="00A1013F">
        <w:rPr>
          <w:rFonts w:cs="Arial"/>
          <w:color w:val="auto"/>
          <w:sz w:val="24"/>
          <w:szCs w:val="24"/>
        </w:rPr>
        <w:t xml:space="preserve">. </w:t>
      </w:r>
    </w:p>
    <w:p w14:paraId="10D3A31E" w14:textId="77777777" w:rsidR="00F70763" w:rsidRPr="00A1013F" w:rsidRDefault="00F70763" w:rsidP="00A1013F">
      <w:pPr>
        <w:spacing w:after="0" w:line="264" w:lineRule="auto"/>
        <w:contextualSpacing/>
        <w:jc w:val="both"/>
        <w:rPr>
          <w:rFonts w:cs="Arial"/>
          <w:color w:val="auto"/>
          <w:sz w:val="24"/>
          <w:szCs w:val="24"/>
        </w:rPr>
      </w:pPr>
    </w:p>
    <w:p w14:paraId="22256E3F" w14:textId="77777777" w:rsidR="00F70763" w:rsidRPr="00A1013F" w:rsidRDefault="00F70763" w:rsidP="00A1013F">
      <w:pPr>
        <w:spacing w:after="0" w:line="264" w:lineRule="auto"/>
        <w:contextualSpacing/>
        <w:jc w:val="both"/>
        <w:rPr>
          <w:rFonts w:cs="Arial"/>
          <w:color w:val="auto"/>
          <w:sz w:val="24"/>
          <w:szCs w:val="24"/>
        </w:rPr>
      </w:pPr>
      <w:r w:rsidRPr="00A1013F">
        <w:rPr>
          <w:rFonts w:cs="Arial"/>
          <w:color w:val="auto"/>
          <w:sz w:val="24"/>
          <w:szCs w:val="24"/>
        </w:rPr>
        <w:t xml:space="preserve">Odpiranje konkurence med strankami okvirnega sporazuma bo potekalo v skladu z določili ZJN-3 in okvirnega sporazuma in je kratko povzeto v nadaljevanju: </w:t>
      </w:r>
    </w:p>
    <w:p w14:paraId="11033125" w14:textId="77777777" w:rsidR="00776E45" w:rsidRPr="00A1013F" w:rsidRDefault="00F70763" w:rsidP="00A1013F">
      <w:pPr>
        <w:pStyle w:val="Standard"/>
        <w:spacing w:line="264" w:lineRule="auto"/>
        <w:contextualSpacing/>
        <w:rPr>
          <w:rFonts w:ascii="Cambria" w:hAnsi="Cambria" w:cs="Arial"/>
          <w:sz w:val="24"/>
          <w:szCs w:val="24"/>
        </w:rPr>
      </w:pPr>
      <w:r w:rsidRPr="00A1013F">
        <w:rPr>
          <w:rFonts w:ascii="Cambria" w:hAnsi="Cambria" w:cs="Arial"/>
          <w:sz w:val="24"/>
          <w:szCs w:val="24"/>
        </w:rPr>
        <w:t>N</w:t>
      </w:r>
      <w:r w:rsidR="00776E45" w:rsidRPr="00A1013F">
        <w:rPr>
          <w:rFonts w:ascii="Cambria" w:hAnsi="Cambria" w:cs="Arial"/>
          <w:sz w:val="24"/>
          <w:szCs w:val="24"/>
        </w:rPr>
        <w:t xml:space="preserve">aročnik </w:t>
      </w:r>
      <w:r w:rsidRPr="00A1013F">
        <w:rPr>
          <w:rFonts w:ascii="Cambria" w:hAnsi="Cambria" w:cs="Arial"/>
          <w:sz w:val="24"/>
          <w:szCs w:val="24"/>
        </w:rPr>
        <w:t xml:space="preserve">bo </w:t>
      </w:r>
      <w:r w:rsidR="00776E45" w:rsidRPr="00A1013F">
        <w:rPr>
          <w:rFonts w:ascii="Cambria" w:hAnsi="Cambria" w:cs="Arial"/>
          <w:sz w:val="24"/>
          <w:szCs w:val="24"/>
        </w:rPr>
        <w:t>po e-pošti ali preko sistema za oddajo elektronskih ponudb (npr. sistema za elektronsko javno naročanje RS), vsem ponudnikom, s katerimi bo sklenil okvirni sporazum, poslal povabilo k oddaji ponudbe za posamezno naročilo, v katerem bo podrobneje opredelil predmet posameznega naročila, merila za njegovo oddajo in druge zahteve, ki se nanašajo na posamezno naročilo (vključno s tehničnimi zahtevami in specifikacijami glede na dejanske potrebe), ter rok za prejem ponudb. Slednji praviloma ne bo krajši od sedem delovnih dni. Po prejetju ponudb v okviru posameznega odpiranja konkurence bo naročnik preveril njihovo ustreznost, jih razvrstil glede na merila za oddajo naročila in izbral ekonomsko najugodnejšo ponudbo ter o oddaji posameznega naročila obvestil ponudnike. Po oddaji posameznega naročila bo naročnik izbranega ponudnika za posamezno naročilo pozval k sklenitvi pogodbe o izvedbi posameznega naročila.</w:t>
      </w:r>
    </w:p>
    <w:p w14:paraId="42810C24" w14:textId="77777777" w:rsidR="00776E45" w:rsidRPr="00A1013F" w:rsidRDefault="00776E45" w:rsidP="00A1013F">
      <w:pPr>
        <w:spacing w:after="0" w:line="264" w:lineRule="auto"/>
        <w:contextualSpacing/>
        <w:jc w:val="both"/>
        <w:rPr>
          <w:rFonts w:cs="Arial"/>
          <w:color w:val="auto"/>
          <w:sz w:val="24"/>
          <w:szCs w:val="24"/>
        </w:rPr>
      </w:pPr>
    </w:p>
    <w:p w14:paraId="6BBBA7A7" w14:textId="77777777" w:rsidR="00A1013F" w:rsidRPr="00A1013F" w:rsidRDefault="00F70763" w:rsidP="00A1013F">
      <w:pPr>
        <w:spacing w:after="0" w:line="264" w:lineRule="auto"/>
        <w:contextualSpacing/>
        <w:jc w:val="both"/>
        <w:rPr>
          <w:rFonts w:eastAsia="Times New Roman" w:cs="Arial"/>
          <w:color w:val="auto"/>
          <w:sz w:val="24"/>
          <w:szCs w:val="24"/>
          <w:lang w:eastAsia="sl-SI"/>
        </w:rPr>
      </w:pPr>
      <w:r w:rsidRPr="00A1013F">
        <w:rPr>
          <w:rFonts w:cs="Arial"/>
          <w:sz w:val="24"/>
          <w:szCs w:val="24"/>
        </w:rPr>
        <w:t>Konkurenco med strankami okvirnega sporazuma bo naročnik praviloma odpiral ob vsaki dejanski potrebi (za vsako posamezno naročilo). Ne glede na navedeno ima n</w:t>
      </w:r>
      <w:r w:rsidRPr="00A1013F">
        <w:rPr>
          <w:rFonts w:eastAsia="Times New Roman" w:cs="Arial"/>
          <w:color w:val="auto"/>
          <w:sz w:val="24"/>
          <w:szCs w:val="24"/>
          <w:lang w:eastAsia="sl-SI"/>
        </w:rPr>
        <w:t>aročnik pravico za posamezno naročilo storitev čiščenja, ki predstavlja zaključeno celoto</w:t>
      </w:r>
      <w:r w:rsidR="00A1013F" w:rsidRPr="00A1013F">
        <w:rPr>
          <w:rFonts w:eastAsia="Times New Roman" w:cs="Arial"/>
          <w:color w:val="auto"/>
          <w:sz w:val="24"/>
          <w:szCs w:val="24"/>
          <w:lang w:eastAsia="sl-SI"/>
        </w:rPr>
        <w:t xml:space="preserve"> (npr. ker se nanaša na samostojen poslovi objekt)</w:t>
      </w:r>
      <w:r w:rsidRPr="00A1013F">
        <w:rPr>
          <w:rFonts w:eastAsia="Times New Roman" w:cs="Arial"/>
          <w:color w:val="auto"/>
          <w:sz w:val="24"/>
          <w:szCs w:val="24"/>
          <w:lang w:eastAsia="sl-SI"/>
        </w:rPr>
        <w:t xml:space="preserve">, </w:t>
      </w:r>
      <w:r w:rsidR="00A1013F" w:rsidRPr="00A1013F">
        <w:rPr>
          <w:rFonts w:eastAsia="Times New Roman" w:cs="Arial"/>
          <w:color w:val="auto"/>
          <w:sz w:val="24"/>
          <w:szCs w:val="24"/>
          <w:lang w:eastAsia="sl-SI"/>
        </w:rPr>
        <w:t xml:space="preserve">namesto odpiranja konkurence med strankami okvirnega sporazuma </w:t>
      </w:r>
      <w:r w:rsidRPr="00A1013F">
        <w:rPr>
          <w:rFonts w:eastAsia="Times New Roman" w:cs="Arial"/>
          <w:color w:val="auto"/>
          <w:sz w:val="24"/>
          <w:szCs w:val="24"/>
          <w:lang w:eastAsia="sl-SI"/>
        </w:rPr>
        <w:t>izvesti postopek javnega naročanja v skladu z ZJN-3</w:t>
      </w:r>
      <w:r w:rsidR="00A1013F" w:rsidRPr="00A1013F">
        <w:rPr>
          <w:rFonts w:eastAsia="Times New Roman" w:cs="Arial"/>
          <w:color w:val="auto"/>
          <w:sz w:val="24"/>
          <w:szCs w:val="24"/>
          <w:lang w:eastAsia="sl-SI"/>
        </w:rPr>
        <w:t>.</w:t>
      </w:r>
    </w:p>
    <w:p w14:paraId="191BA50F" w14:textId="77777777" w:rsidR="00A1013F" w:rsidRDefault="00A1013F" w:rsidP="00A1013F">
      <w:pPr>
        <w:spacing w:after="0" w:line="264" w:lineRule="auto"/>
        <w:contextualSpacing/>
        <w:jc w:val="both"/>
        <w:rPr>
          <w:rFonts w:cs="Arial"/>
          <w:sz w:val="24"/>
          <w:szCs w:val="24"/>
        </w:rPr>
      </w:pPr>
    </w:p>
    <w:p w14:paraId="5497FFCC" w14:textId="77777777" w:rsidR="00EF7708" w:rsidRPr="00A1013F" w:rsidRDefault="00A1013F" w:rsidP="00A1013F">
      <w:pPr>
        <w:spacing w:after="0" w:line="264" w:lineRule="auto"/>
        <w:contextualSpacing/>
        <w:jc w:val="both"/>
        <w:rPr>
          <w:rFonts w:cs="Arial"/>
          <w:sz w:val="24"/>
          <w:szCs w:val="24"/>
        </w:rPr>
      </w:pPr>
      <w:r w:rsidRPr="00A1013F">
        <w:rPr>
          <w:rFonts w:cs="Arial"/>
          <w:sz w:val="24"/>
          <w:szCs w:val="24"/>
        </w:rPr>
        <w:t>V</w:t>
      </w:r>
      <w:r w:rsidR="00776E45" w:rsidRPr="00A1013F">
        <w:rPr>
          <w:rFonts w:cs="Arial"/>
          <w:sz w:val="24"/>
          <w:szCs w:val="24"/>
        </w:rPr>
        <w:t xml:space="preserve"> skladu z navedenim </w:t>
      </w:r>
      <w:r w:rsidR="00F70763" w:rsidRPr="00A1013F">
        <w:rPr>
          <w:rFonts w:cs="Arial"/>
          <w:sz w:val="24"/>
          <w:szCs w:val="24"/>
        </w:rPr>
        <w:t>je oddaja posameznih naročil na podlagi okvirnega sporazuma odvisna</w:t>
      </w:r>
      <w:r w:rsidR="00776E45" w:rsidRPr="00A1013F">
        <w:rPr>
          <w:rFonts w:cs="Arial"/>
          <w:sz w:val="24"/>
          <w:szCs w:val="24"/>
        </w:rPr>
        <w:t xml:space="preserve"> od občasnih in vnaprej objektivno nedoločljivih potreb naročnika iz razlogov, ki niso odvisni od njega.</w:t>
      </w:r>
      <w:r w:rsidR="00F70763" w:rsidRPr="00A1013F">
        <w:rPr>
          <w:rFonts w:cs="Arial"/>
          <w:sz w:val="24"/>
          <w:szCs w:val="24"/>
        </w:rPr>
        <w:t xml:space="preserve"> </w:t>
      </w:r>
      <w:r w:rsidR="00EF7708" w:rsidRPr="00A1013F">
        <w:rPr>
          <w:rFonts w:cs="Arial"/>
          <w:color w:val="auto"/>
          <w:sz w:val="24"/>
          <w:szCs w:val="24"/>
        </w:rPr>
        <w:t>Z</w:t>
      </w:r>
      <w:r w:rsidR="009A5EB1" w:rsidRPr="00A1013F">
        <w:rPr>
          <w:rFonts w:cs="Arial"/>
          <w:color w:val="auto"/>
          <w:sz w:val="24"/>
          <w:szCs w:val="24"/>
        </w:rPr>
        <w:t xml:space="preserve">a potrebe </w:t>
      </w:r>
      <w:r w:rsidR="00EF7708" w:rsidRPr="00A1013F">
        <w:rPr>
          <w:rFonts w:cs="Arial"/>
          <w:color w:val="auto"/>
          <w:sz w:val="24"/>
          <w:szCs w:val="24"/>
        </w:rPr>
        <w:t>i</w:t>
      </w:r>
      <w:r w:rsidR="00F70763" w:rsidRPr="00A1013F">
        <w:rPr>
          <w:rFonts w:cs="Arial"/>
          <w:color w:val="auto"/>
          <w:sz w:val="24"/>
          <w:szCs w:val="24"/>
        </w:rPr>
        <w:t>zbora</w:t>
      </w:r>
      <w:r w:rsidR="009A5EB1" w:rsidRPr="00A1013F">
        <w:rPr>
          <w:rFonts w:cs="Arial"/>
          <w:color w:val="auto"/>
          <w:sz w:val="24"/>
          <w:szCs w:val="24"/>
        </w:rPr>
        <w:t xml:space="preserve"> največ </w:t>
      </w:r>
      <w:r w:rsidR="00EF7708" w:rsidRPr="00A1013F">
        <w:rPr>
          <w:rFonts w:cs="Arial"/>
          <w:color w:val="auto"/>
          <w:sz w:val="24"/>
          <w:szCs w:val="24"/>
        </w:rPr>
        <w:t>osem</w:t>
      </w:r>
      <w:r w:rsidR="009A5EB1" w:rsidRPr="00A1013F">
        <w:rPr>
          <w:rFonts w:cs="Arial"/>
          <w:color w:val="auto"/>
          <w:sz w:val="24"/>
          <w:szCs w:val="24"/>
        </w:rPr>
        <w:t xml:space="preserve"> ponudnikov, s katerimi bo</w:t>
      </w:r>
      <w:r w:rsidR="00EF7708" w:rsidRPr="00A1013F">
        <w:rPr>
          <w:rFonts w:cs="Arial"/>
          <w:color w:val="auto"/>
          <w:sz w:val="24"/>
          <w:szCs w:val="24"/>
        </w:rPr>
        <w:t xml:space="preserve"> naročnik</w:t>
      </w:r>
      <w:r w:rsidR="009A5EB1" w:rsidRPr="00A1013F">
        <w:rPr>
          <w:rFonts w:cs="Arial"/>
          <w:color w:val="auto"/>
          <w:sz w:val="24"/>
          <w:szCs w:val="24"/>
        </w:rPr>
        <w:t xml:space="preserve"> sklenil okvirni </w:t>
      </w:r>
      <w:r w:rsidR="00EF7708" w:rsidRPr="00A1013F">
        <w:rPr>
          <w:rFonts w:cs="Arial"/>
          <w:color w:val="auto"/>
          <w:sz w:val="24"/>
          <w:szCs w:val="24"/>
        </w:rPr>
        <w:t>sporazum, upoštevajoč merila za oddajo javnega naročila iz točke 6.1</w:t>
      </w:r>
      <w:r w:rsidR="009A5EB1" w:rsidRPr="00A1013F">
        <w:rPr>
          <w:rFonts w:cs="Arial"/>
          <w:color w:val="auto"/>
          <w:sz w:val="24"/>
          <w:szCs w:val="24"/>
        </w:rPr>
        <w:t xml:space="preserve"> </w:t>
      </w:r>
      <w:r w:rsidR="009A5EB1" w:rsidRPr="00A1013F">
        <w:rPr>
          <w:rFonts w:cs="Arial"/>
          <w:color w:val="auto"/>
          <w:sz w:val="24"/>
          <w:szCs w:val="24"/>
        </w:rPr>
        <w:lastRenderedPageBreak/>
        <w:t>razpisne dokumentacije</w:t>
      </w:r>
      <w:r w:rsidR="00EF7708" w:rsidRPr="00A1013F">
        <w:rPr>
          <w:rFonts w:cs="Arial"/>
          <w:color w:val="auto"/>
          <w:sz w:val="24"/>
          <w:szCs w:val="24"/>
        </w:rPr>
        <w:t>,</w:t>
      </w:r>
      <w:r w:rsidR="00F70763" w:rsidRPr="00A1013F">
        <w:rPr>
          <w:rFonts w:cs="Arial"/>
          <w:color w:val="auto"/>
          <w:sz w:val="24"/>
          <w:szCs w:val="24"/>
        </w:rPr>
        <w:t xml:space="preserve"> pa</w:t>
      </w:r>
      <w:r w:rsidR="00EF7708" w:rsidRPr="00A1013F">
        <w:rPr>
          <w:rFonts w:cs="Arial"/>
          <w:color w:val="auto"/>
          <w:sz w:val="24"/>
          <w:szCs w:val="24"/>
        </w:rPr>
        <w:t xml:space="preserve"> naročnik</w:t>
      </w:r>
      <w:r w:rsidR="009A5EB1" w:rsidRPr="00A1013F">
        <w:rPr>
          <w:rFonts w:cs="Arial"/>
          <w:color w:val="auto"/>
          <w:sz w:val="24"/>
          <w:szCs w:val="24"/>
        </w:rPr>
        <w:t xml:space="preserve"> določa naslednje tehnične</w:t>
      </w:r>
      <w:r w:rsidR="00EF7708" w:rsidRPr="00A1013F">
        <w:rPr>
          <w:rFonts w:cs="Arial"/>
          <w:color w:val="auto"/>
          <w:sz w:val="24"/>
          <w:szCs w:val="24"/>
        </w:rPr>
        <w:t xml:space="preserve"> specifikacije oz.</w:t>
      </w:r>
      <w:r w:rsidR="009A5EB1" w:rsidRPr="00A1013F">
        <w:rPr>
          <w:rFonts w:cs="Arial"/>
          <w:color w:val="auto"/>
          <w:sz w:val="24"/>
          <w:szCs w:val="24"/>
        </w:rPr>
        <w:t xml:space="preserve"> zahteve za sklop 4:</w:t>
      </w:r>
      <w:r w:rsidR="00EF7708" w:rsidRPr="00A1013F">
        <w:rPr>
          <w:rFonts w:cs="Arial"/>
          <w:color w:val="auto"/>
          <w:sz w:val="24"/>
          <w:szCs w:val="24"/>
        </w:rPr>
        <w:t xml:space="preserve"> </w:t>
      </w:r>
    </w:p>
    <w:p w14:paraId="663D1CA9" w14:textId="77777777" w:rsidR="009A5EB1" w:rsidRPr="00A1013F" w:rsidRDefault="009A5EB1" w:rsidP="00A1013F">
      <w:pPr>
        <w:spacing w:after="0" w:line="264" w:lineRule="auto"/>
        <w:contextualSpacing/>
        <w:jc w:val="both"/>
        <w:rPr>
          <w:rFonts w:cs="Arial"/>
          <w:color w:val="auto"/>
          <w:sz w:val="24"/>
          <w:szCs w:val="24"/>
        </w:rPr>
      </w:pPr>
    </w:p>
    <w:p w14:paraId="51815A48" w14:textId="77777777" w:rsidR="00EF7708" w:rsidRPr="00A1013F" w:rsidRDefault="00EF7708" w:rsidP="00A1013F">
      <w:pPr>
        <w:spacing w:after="0" w:line="264" w:lineRule="auto"/>
        <w:contextualSpacing/>
        <w:jc w:val="both"/>
        <w:rPr>
          <w:rFonts w:cs="Arial"/>
          <w:color w:val="auto"/>
          <w:sz w:val="24"/>
          <w:szCs w:val="24"/>
        </w:rPr>
      </w:pPr>
      <w:r w:rsidRPr="00A1013F">
        <w:rPr>
          <w:rFonts w:cs="Arial"/>
          <w:color w:val="auto"/>
          <w:sz w:val="24"/>
          <w:szCs w:val="24"/>
        </w:rPr>
        <w:t>Predvidena površina poslovnih prostorov, ki bodo predmet čiščenja po posameznem naročilu (oddanem z odpiranjem konkurence</w:t>
      </w:r>
      <w:r w:rsidR="00812C67" w:rsidRPr="00A1013F">
        <w:rPr>
          <w:rFonts w:cs="Arial"/>
          <w:color w:val="auto"/>
          <w:sz w:val="24"/>
          <w:szCs w:val="24"/>
        </w:rPr>
        <w:t xml:space="preserve"> med strankami okvirnega sporazuma)</w:t>
      </w:r>
      <w:r w:rsidR="00812C67" w:rsidRPr="00A1013F">
        <w:rPr>
          <w:rStyle w:val="Sprotnaopomba-sklic"/>
          <w:rFonts w:cs="Arial"/>
          <w:color w:val="auto"/>
          <w:sz w:val="24"/>
          <w:szCs w:val="24"/>
        </w:rPr>
        <w:footnoteReference w:id="4"/>
      </w:r>
      <w:r w:rsidRPr="00A1013F">
        <w:rPr>
          <w:rFonts w:cs="Arial"/>
          <w:color w:val="auto"/>
          <w:sz w:val="24"/>
          <w:szCs w:val="24"/>
        </w:rPr>
        <w:t>:</w:t>
      </w:r>
    </w:p>
    <w:p w14:paraId="6A7162A8" w14:textId="77777777" w:rsidR="00EF7708" w:rsidRDefault="00EF7708" w:rsidP="009A5EB1">
      <w:pPr>
        <w:spacing w:after="0" w:line="240" w:lineRule="auto"/>
        <w:contextualSpacing/>
        <w:jc w:val="both"/>
        <w:rPr>
          <w:rFonts w:ascii="Arial" w:hAnsi="Arial" w:cs="Arial"/>
          <w:color w:val="auto"/>
        </w:rPr>
      </w:pPr>
    </w:p>
    <w:tbl>
      <w:tblPr>
        <w:tblStyle w:val="Tabelamrea"/>
        <w:tblW w:w="0" w:type="auto"/>
        <w:tblLook w:val="04A0" w:firstRow="1" w:lastRow="0" w:firstColumn="1" w:lastColumn="0" w:noHBand="0" w:noVBand="1"/>
      </w:tblPr>
      <w:tblGrid>
        <w:gridCol w:w="846"/>
        <w:gridCol w:w="6662"/>
        <w:gridCol w:w="1552"/>
      </w:tblGrid>
      <w:tr w:rsidR="00812C67" w:rsidRPr="006166E3" w14:paraId="21440145" w14:textId="77777777" w:rsidTr="00812C67">
        <w:tc>
          <w:tcPr>
            <w:tcW w:w="846" w:type="dxa"/>
            <w:vAlign w:val="center"/>
          </w:tcPr>
          <w:p w14:paraId="1AE2B374"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Zap. št.</w:t>
            </w:r>
          </w:p>
        </w:tc>
        <w:tc>
          <w:tcPr>
            <w:tcW w:w="6662" w:type="dxa"/>
            <w:vAlign w:val="center"/>
          </w:tcPr>
          <w:p w14:paraId="060B3C9D" w14:textId="77777777" w:rsidR="00812C67" w:rsidRPr="006166E3" w:rsidRDefault="00812C67" w:rsidP="00110968">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552" w:type="dxa"/>
            <w:vAlign w:val="center"/>
          </w:tcPr>
          <w:p w14:paraId="782113D8"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Površina</w:t>
            </w:r>
          </w:p>
          <w:p w14:paraId="28034A3E"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812C67" w:rsidRPr="006166E3" w14:paraId="16D3B689" w14:textId="77777777" w:rsidTr="00F77D47">
        <w:trPr>
          <w:trHeight w:val="596"/>
        </w:trPr>
        <w:tc>
          <w:tcPr>
            <w:tcW w:w="846" w:type="dxa"/>
            <w:vAlign w:val="center"/>
          </w:tcPr>
          <w:p w14:paraId="48F17840"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1</w:t>
            </w:r>
          </w:p>
        </w:tc>
        <w:tc>
          <w:tcPr>
            <w:tcW w:w="6662" w:type="dxa"/>
            <w:vAlign w:val="center"/>
          </w:tcPr>
          <w:p w14:paraId="729F1453"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Pisarne, manjše sejne sobe</w:t>
            </w:r>
          </w:p>
        </w:tc>
        <w:tc>
          <w:tcPr>
            <w:tcW w:w="1552" w:type="dxa"/>
            <w:vAlign w:val="center"/>
          </w:tcPr>
          <w:p w14:paraId="5BDBB5A1" w14:textId="77777777" w:rsidR="00812C67" w:rsidRPr="006166E3" w:rsidRDefault="00F77D47" w:rsidP="00F77D47">
            <w:pPr>
              <w:spacing w:after="0" w:line="264" w:lineRule="auto"/>
              <w:jc w:val="right"/>
              <w:rPr>
                <w:rFonts w:cs="Arial"/>
                <w:color w:val="auto"/>
                <w:sz w:val="24"/>
                <w:szCs w:val="24"/>
              </w:rPr>
            </w:pPr>
            <w:r>
              <w:rPr>
                <w:rFonts w:cs="Arial"/>
                <w:color w:val="auto"/>
                <w:sz w:val="24"/>
                <w:szCs w:val="24"/>
              </w:rPr>
              <w:t>4.000</w:t>
            </w:r>
          </w:p>
        </w:tc>
      </w:tr>
      <w:tr w:rsidR="00812C67" w:rsidRPr="006166E3" w14:paraId="3FD932A9" w14:textId="77777777" w:rsidTr="00F77D47">
        <w:trPr>
          <w:trHeight w:val="562"/>
        </w:trPr>
        <w:tc>
          <w:tcPr>
            <w:tcW w:w="846" w:type="dxa"/>
            <w:vAlign w:val="center"/>
          </w:tcPr>
          <w:p w14:paraId="530E5F77"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2</w:t>
            </w:r>
          </w:p>
        </w:tc>
        <w:tc>
          <w:tcPr>
            <w:tcW w:w="6662" w:type="dxa"/>
            <w:vAlign w:val="center"/>
          </w:tcPr>
          <w:p w14:paraId="69712CD3"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Hodniki pred pisarnami (manj obremenjeni)</w:t>
            </w:r>
          </w:p>
        </w:tc>
        <w:tc>
          <w:tcPr>
            <w:tcW w:w="1552" w:type="dxa"/>
            <w:vAlign w:val="center"/>
          </w:tcPr>
          <w:p w14:paraId="35D17744" w14:textId="77777777" w:rsidR="00812C67" w:rsidRPr="006166E3" w:rsidRDefault="00F77D47" w:rsidP="00F77D47">
            <w:pPr>
              <w:spacing w:after="0" w:line="264" w:lineRule="auto"/>
              <w:jc w:val="right"/>
              <w:rPr>
                <w:rFonts w:cs="Arial"/>
                <w:color w:val="auto"/>
                <w:sz w:val="24"/>
                <w:szCs w:val="24"/>
              </w:rPr>
            </w:pPr>
            <w:r>
              <w:rPr>
                <w:rFonts w:cs="Arial"/>
                <w:color w:val="auto"/>
                <w:sz w:val="24"/>
                <w:szCs w:val="24"/>
              </w:rPr>
              <w:t>750</w:t>
            </w:r>
          </w:p>
        </w:tc>
      </w:tr>
      <w:tr w:rsidR="00812C67" w:rsidRPr="006166E3" w14:paraId="53638E44" w14:textId="77777777" w:rsidTr="00F77D47">
        <w:tc>
          <w:tcPr>
            <w:tcW w:w="846" w:type="dxa"/>
            <w:vAlign w:val="center"/>
          </w:tcPr>
          <w:p w14:paraId="0A7957C3"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3</w:t>
            </w:r>
          </w:p>
        </w:tc>
        <w:tc>
          <w:tcPr>
            <w:tcW w:w="6662" w:type="dxa"/>
            <w:vAlign w:val="center"/>
          </w:tcPr>
          <w:p w14:paraId="6C288990" w14:textId="77777777" w:rsidR="00812C67" w:rsidRPr="006166E3" w:rsidRDefault="00812C67" w:rsidP="00F77D47">
            <w:pPr>
              <w:spacing w:after="0" w:line="264" w:lineRule="auto"/>
              <w:rPr>
                <w:rFonts w:cs="Arial"/>
                <w:color w:val="auto"/>
                <w:sz w:val="24"/>
                <w:szCs w:val="24"/>
              </w:rPr>
            </w:pPr>
            <w:r>
              <w:rPr>
                <w:rFonts w:cs="Arial"/>
                <w:color w:val="auto"/>
                <w:sz w:val="24"/>
                <w:szCs w:val="24"/>
              </w:rPr>
              <w:t>Avla, hodniki pred dvigal</w:t>
            </w:r>
            <w:r w:rsidRPr="006166E3">
              <w:rPr>
                <w:rFonts w:cs="Arial"/>
                <w:color w:val="auto"/>
                <w:sz w:val="24"/>
                <w:szCs w:val="24"/>
              </w:rPr>
              <w:t xml:space="preserve"> </w:t>
            </w:r>
            <w:r>
              <w:rPr>
                <w:rFonts w:cs="Arial"/>
                <w:color w:val="auto"/>
                <w:sz w:val="24"/>
                <w:szCs w:val="24"/>
              </w:rPr>
              <w:t xml:space="preserve">in v pritličju </w:t>
            </w:r>
            <w:r w:rsidRPr="006166E3">
              <w:rPr>
                <w:rFonts w:cs="Arial"/>
                <w:color w:val="auto"/>
                <w:sz w:val="24"/>
                <w:szCs w:val="24"/>
              </w:rPr>
              <w:t>(bolj obremenjeni)</w:t>
            </w:r>
            <w:r>
              <w:rPr>
                <w:rFonts w:cs="Arial"/>
                <w:color w:val="auto"/>
                <w:sz w:val="24"/>
                <w:szCs w:val="24"/>
              </w:rPr>
              <w:t>, dvigala in stopnišča (vertikalne komunikacije)</w:t>
            </w:r>
          </w:p>
        </w:tc>
        <w:tc>
          <w:tcPr>
            <w:tcW w:w="1552" w:type="dxa"/>
            <w:vAlign w:val="center"/>
          </w:tcPr>
          <w:p w14:paraId="6A323C37" w14:textId="77777777" w:rsidR="00812C67" w:rsidRDefault="00F77D47" w:rsidP="00F77D47">
            <w:pPr>
              <w:spacing w:after="0" w:line="264" w:lineRule="auto"/>
              <w:jc w:val="right"/>
              <w:rPr>
                <w:rFonts w:cs="Arial"/>
                <w:color w:val="auto"/>
                <w:sz w:val="24"/>
                <w:szCs w:val="24"/>
              </w:rPr>
            </w:pPr>
            <w:r>
              <w:rPr>
                <w:rFonts w:cs="Arial"/>
                <w:color w:val="auto"/>
                <w:sz w:val="24"/>
                <w:szCs w:val="24"/>
              </w:rPr>
              <w:t>500</w:t>
            </w:r>
          </w:p>
          <w:p w14:paraId="243D0132" w14:textId="77777777" w:rsidR="00F77D47" w:rsidRPr="006166E3" w:rsidRDefault="00F77D47" w:rsidP="00F77D47">
            <w:pPr>
              <w:spacing w:after="0" w:line="264" w:lineRule="auto"/>
              <w:jc w:val="right"/>
              <w:rPr>
                <w:rFonts w:cs="Arial"/>
                <w:color w:val="auto"/>
                <w:sz w:val="24"/>
                <w:szCs w:val="24"/>
              </w:rPr>
            </w:pPr>
          </w:p>
        </w:tc>
      </w:tr>
      <w:tr w:rsidR="00812C67" w:rsidRPr="006166E3" w14:paraId="285B89BF" w14:textId="77777777" w:rsidTr="00F77D47">
        <w:trPr>
          <w:trHeight w:val="494"/>
        </w:trPr>
        <w:tc>
          <w:tcPr>
            <w:tcW w:w="846" w:type="dxa"/>
            <w:vAlign w:val="center"/>
          </w:tcPr>
          <w:p w14:paraId="2D559BE6"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4</w:t>
            </w:r>
          </w:p>
        </w:tc>
        <w:tc>
          <w:tcPr>
            <w:tcW w:w="6662" w:type="dxa"/>
            <w:vAlign w:val="center"/>
          </w:tcPr>
          <w:p w14:paraId="484A8E30"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Sanitarije</w:t>
            </w:r>
          </w:p>
        </w:tc>
        <w:tc>
          <w:tcPr>
            <w:tcW w:w="1552" w:type="dxa"/>
            <w:vAlign w:val="center"/>
          </w:tcPr>
          <w:p w14:paraId="6F3D93C9" w14:textId="77777777" w:rsidR="00F77D47" w:rsidRPr="006166E3" w:rsidRDefault="00F77D47" w:rsidP="00F77D47">
            <w:pPr>
              <w:spacing w:after="0" w:line="264" w:lineRule="auto"/>
              <w:jc w:val="right"/>
              <w:rPr>
                <w:rFonts w:cs="Arial"/>
                <w:color w:val="auto"/>
                <w:sz w:val="24"/>
                <w:szCs w:val="24"/>
              </w:rPr>
            </w:pPr>
            <w:r>
              <w:rPr>
                <w:rFonts w:cs="Arial"/>
                <w:color w:val="auto"/>
                <w:sz w:val="24"/>
                <w:szCs w:val="24"/>
              </w:rPr>
              <w:t>500</w:t>
            </w:r>
          </w:p>
        </w:tc>
      </w:tr>
      <w:tr w:rsidR="00812C67" w:rsidRPr="006166E3" w14:paraId="5FCDFCFB" w14:textId="77777777" w:rsidTr="00F77D47">
        <w:trPr>
          <w:trHeight w:val="558"/>
        </w:trPr>
        <w:tc>
          <w:tcPr>
            <w:tcW w:w="846" w:type="dxa"/>
            <w:vAlign w:val="center"/>
          </w:tcPr>
          <w:p w14:paraId="5AC02473"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5</w:t>
            </w:r>
          </w:p>
        </w:tc>
        <w:tc>
          <w:tcPr>
            <w:tcW w:w="6662" w:type="dxa"/>
            <w:vAlign w:val="center"/>
          </w:tcPr>
          <w:p w14:paraId="1843353C" w14:textId="77777777" w:rsidR="00812C67" w:rsidRPr="006166E3" w:rsidRDefault="00812C67" w:rsidP="00F77D47">
            <w:pPr>
              <w:spacing w:after="0" w:line="264" w:lineRule="auto"/>
              <w:rPr>
                <w:rFonts w:cs="Arial"/>
                <w:color w:val="auto"/>
                <w:sz w:val="24"/>
                <w:szCs w:val="24"/>
              </w:rPr>
            </w:pPr>
            <w:r>
              <w:rPr>
                <w:rFonts w:cs="Arial"/>
                <w:color w:val="auto"/>
                <w:sz w:val="24"/>
                <w:szCs w:val="24"/>
              </w:rPr>
              <w:t>Arhivski prostori</w:t>
            </w:r>
          </w:p>
        </w:tc>
        <w:tc>
          <w:tcPr>
            <w:tcW w:w="1552" w:type="dxa"/>
            <w:vAlign w:val="center"/>
          </w:tcPr>
          <w:p w14:paraId="655DF006"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1.000</w:t>
            </w:r>
          </w:p>
        </w:tc>
      </w:tr>
      <w:tr w:rsidR="00812C67" w:rsidRPr="006166E3" w14:paraId="28DE905C" w14:textId="77777777" w:rsidTr="00F77D47">
        <w:trPr>
          <w:trHeight w:val="552"/>
        </w:trPr>
        <w:tc>
          <w:tcPr>
            <w:tcW w:w="846" w:type="dxa"/>
            <w:vAlign w:val="center"/>
          </w:tcPr>
          <w:p w14:paraId="7C6F0B1D"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6</w:t>
            </w:r>
          </w:p>
        </w:tc>
        <w:tc>
          <w:tcPr>
            <w:tcW w:w="6662" w:type="dxa"/>
            <w:vAlign w:val="center"/>
          </w:tcPr>
          <w:p w14:paraId="4B0A40E2" w14:textId="77777777" w:rsidR="00812C67" w:rsidRPr="006166E3" w:rsidRDefault="00812C67" w:rsidP="00F77D47">
            <w:pPr>
              <w:spacing w:after="0" w:line="264" w:lineRule="auto"/>
              <w:rPr>
                <w:rFonts w:cs="Arial"/>
                <w:color w:val="auto"/>
                <w:sz w:val="24"/>
                <w:szCs w:val="24"/>
              </w:rPr>
            </w:pPr>
            <w:r>
              <w:rPr>
                <w:rFonts w:cs="Arial"/>
                <w:color w:val="auto"/>
                <w:sz w:val="24"/>
                <w:szCs w:val="24"/>
              </w:rPr>
              <w:t>Sejne</w:t>
            </w:r>
            <w:r w:rsidRPr="006166E3">
              <w:rPr>
                <w:rFonts w:cs="Arial"/>
                <w:color w:val="auto"/>
                <w:sz w:val="24"/>
                <w:szCs w:val="24"/>
              </w:rPr>
              <w:t xml:space="preserve"> sob</w:t>
            </w:r>
            <w:r>
              <w:rPr>
                <w:rFonts w:cs="Arial"/>
                <w:color w:val="auto"/>
                <w:sz w:val="24"/>
                <w:szCs w:val="24"/>
              </w:rPr>
              <w:t>e</w:t>
            </w:r>
          </w:p>
        </w:tc>
        <w:tc>
          <w:tcPr>
            <w:tcW w:w="1552" w:type="dxa"/>
            <w:vAlign w:val="center"/>
          </w:tcPr>
          <w:p w14:paraId="636806ED"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750</w:t>
            </w:r>
          </w:p>
        </w:tc>
      </w:tr>
      <w:tr w:rsidR="00F77D47" w:rsidRPr="006166E3" w14:paraId="593FF340" w14:textId="77777777" w:rsidTr="00110968">
        <w:trPr>
          <w:trHeight w:val="560"/>
        </w:trPr>
        <w:tc>
          <w:tcPr>
            <w:tcW w:w="7508" w:type="dxa"/>
            <w:gridSpan w:val="2"/>
            <w:vAlign w:val="center"/>
          </w:tcPr>
          <w:p w14:paraId="7D54E03A" w14:textId="77777777" w:rsidR="00F77D47" w:rsidRPr="006166E3" w:rsidRDefault="00F77D47" w:rsidP="00F77D47">
            <w:pPr>
              <w:spacing w:after="0" w:line="264" w:lineRule="auto"/>
              <w:rPr>
                <w:rFonts w:cs="Arial"/>
                <w:color w:val="auto"/>
                <w:sz w:val="24"/>
                <w:szCs w:val="24"/>
              </w:rPr>
            </w:pPr>
            <w:r w:rsidRPr="006166E3">
              <w:rPr>
                <w:rFonts w:cs="Arial"/>
                <w:color w:val="auto"/>
                <w:sz w:val="24"/>
                <w:szCs w:val="24"/>
              </w:rPr>
              <w:t>Skupaj</w:t>
            </w:r>
            <w:r>
              <w:rPr>
                <w:rFonts w:cs="Arial"/>
                <w:color w:val="auto"/>
                <w:sz w:val="24"/>
                <w:szCs w:val="24"/>
              </w:rPr>
              <w:t xml:space="preserve"> (1. - 6.)</w:t>
            </w:r>
          </w:p>
        </w:tc>
        <w:tc>
          <w:tcPr>
            <w:tcW w:w="1552" w:type="dxa"/>
            <w:vAlign w:val="center"/>
          </w:tcPr>
          <w:p w14:paraId="3C2B03DC" w14:textId="77777777" w:rsidR="00F77D47" w:rsidRPr="006166E3" w:rsidRDefault="00F77D47" w:rsidP="00F77D47">
            <w:pPr>
              <w:spacing w:after="0" w:line="264" w:lineRule="auto"/>
              <w:jc w:val="right"/>
              <w:rPr>
                <w:rFonts w:cs="Arial"/>
                <w:color w:val="auto"/>
                <w:sz w:val="24"/>
                <w:szCs w:val="24"/>
              </w:rPr>
            </w:pPr>
            <w:r>
              <w:rPr>
                <w:rFonts w:cs="Arial"/>
                <w:color w:val="auto"/>
                <w:sz w:val="24"/>
                <w:szCs w:val="24"/>
              </w:rPr>
              <w:t>7.500</w:t>
            </w:r>
          </w:p>
        </w:tc>
      </w:tr>
      <w:tr w:rsidR="00812C67" w:rsidRPr="006166E3" w14:paraId="15FD928F" w14:textId="77777777" w:rsidTr="00F77D47">
        <w:trPr>
          <w:trHeight w:val="554"/>
        </w:trPr>
        <w:tc>
          <w:tcPr>
            <w:tcW w:w="846" w:type="dxa"/>
            <w:vAlign w:val="center"/>
          </w:tcPr>
          <w:p w14:paraId="0563C069" w14:textId="77777777" w:rsidR="00812C67" w:rsidRPr="006166E3" w:rsidRDefault="00812C67" w:rsidP="00F77D47">
            <w:pPr>
              <w:spacing w:after="0" w:line="264" w:lineRule="auto"/>
              <w:jc w:val="center"/>
              <w:rPr>
                <w:rFonts w:cs="Arial"/>
                <w:color w:val="auto"/>
                <w:sz w:val="24"/>
                <w:szCs w:val="24"/>
              </w:rPr>
            </w:pPr>
            <w:r>
              <w:rPr>
                <w:rFonts w:cs="Arial"/>
                <w:color w:val="auto"/>
                <w:sz w:val="24"/>
                <w:szCs w:val="24"/>
              </w:rPr>
              <w:t>7</w:t>
            </w:r>
          </w:p>
        </w:tc>
        <w:tc>
          <w:tcPr>
            <w:tcW w:w="6662" w:type="dxa"/>
            <w:vAlign w:val="center"/>
          </w:tcPr>
          <w:p w14:paraId="5ED92DAC" w14:textId="77777777" w:rsidR="00812C67" w:rsidRPr="006166E3" w:rsidRDefault="00812C67" w:rsidP="00F77D47">
            <w:pPr>
              <w:spacing w:after="0" w:line="264" w:lineRule="auto"/>
              <w:rPr>
                <w:rFonts w:cs="Arial"/>
                <w:color w:val="auto"/>
                <w:sz w:val="24"/>
                <w:szCs w:val="24"/>
              </w:rPr>
            </w:pPr>
            <w:r>
              <w:rPr>
                <w:rFonts w:cs="Arial"/>
                <w:color w:val="auto"/>
                <w:sz w:val="24"/>
                <w:szCs w:val="24"/>
              </w:rPr>
              <w:t>Klet s parkirnimi mesti (parkirna mesta, dovozne poti)</w:t>
            </w:r>
          </w:p>
        </w:tc>
        <w:tc>
          <w:tcPr>
            <w:tcW w:w="1552" w:type="dxa"/>
            <w:vAlign w:val="center"/>
          </w:tcPr>
          <w:p w14:paraId="4CB9FBCC"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4.000</w:t>
            </w:r>
          </w:p>
        </w:tc>
      </w:tr>
      <w:tr w:rsidR="00F77D47" w:rsidRPr="006166E3" w14:paraId="0E1503A4" w14:textId="77777777" w:rsidTr="00110968">
        <w:trPr>
          <w:trHeight w:val="562"/>
        </w:trPr>
        <w:tc>
          <w:tcPr>
            <w:tcW w:w="7508" w:type="dxa"/>
            <w:gridSpan w:val="2"/>
            <w:vAlign w:val="center"/>
          </w:tcPr>
          <w:p w14:paraId="3BEC3C6F" w14:textId="77777777" w:rsidR="00F77D47" w:rsidRDefault="00F77D47" w:rsidP="00F77D47">
            <w:pPr>
              <w:spacing w:after="0" w:line="264" w:lineRule="auto"/>
              <w:rPr>
                <w:rFonts w:cs="Arial"/>
                <w:color w:val="auto"/>
                <w:sz w:val="24"/>
                <w:szCs w:val="24"/>
              </w:rPr>
            </w:pPr>
            <w:r>
              <w:rPr>
                <w:rFonts w:cs="Arial"/>
                <w:color w:val="auto"/>
                <w:sz w:val="24"/>
                <w:szCs w:val="24"/>
              </w:rPr>
              <w:t>Skupaj vse notranje površine (1. -7.)</w:t>
            </w:r>
          </w:p>
        </w:tc>
        <w:tc>
          <w:tcPr>
            <w:tcW w:w="1552" w:type="dxa"/>
            <w:vAlign w:val="center"/>
          </w:tcPr>
          <w:p w14:paraId="70D748E9" w14:textId="77777777" w:rsidR="00F77D47" w:rsidRDefault="00F77D47" w:rsidP="00F77D47">
            <w:pPr>
              <w:spacing w:after="0" w:line="264" w:lineRule="auto"/>
              <w:jc w:val="right"/>
              <w:rPr>
                <w:rFonts w:cs="Arial"/>
                <w:color w:val="auto"/>
                <w:sz w:val="24"/>
                <w:szCs w:val="24"/>
              </w:rPr>
            </w:pPr>
            <w:r>
              <w:rPr>
                <w:rFonts w:cs="Arial"/>
                <w:color w:val="auto"/>
                <w:sz w:val="24"/>
                <w:szCs w:val="24"/>
              </w:rPr>
              <w:t>11.500</w:t>
            </w:r>
          </w:p>
        </w:tc>
      </w:tr>
    </w:tbl>
    <w:p w14:paraId="57395AC2" w14:textId="77777777" w:rsidR="00812C67" w:rsidRDefault="00812C67" w:rsidP="009A5EB1">
      <w:pPr>
        <w:spacing w:after="0" w:line="240" w:lineRule="auto"/>
        <w:contextualSpacing/>
        <w:jc w:val="both"/>
        <w:rPr>
          <w:rFonts w:ascii="Arial" w:hAnsi="Arial" w:cs="Arial"/>
          <w:color w:val="auto"/>
        </w:rPr>
      </w:pPr>
    </w:p>
    <w:p w14:paraId="4E5B9673" w14:textId="77777777" w:rsidR="00F77D47" w:rsidRPr="003C79A8" w:rsidRDefault="00F77D47" w:rsidP="00F77D47">
      <w:pPr>
        <w:spacing w:after="0" w:line="264" w:lineRule="auto"/>
        <w:jc w:val="both"/>
        <w:rPr>
          <w:rFonts w:cs="Arial"/>
          <w:bCs/>
          <w:color w:val="FF0000"/>
          <w:sz w:val="24"/>
          <w:szCs w:val="24"/>
        </w:rPr>
      </w:pPr>
      <w:r w:rsidRPr="003C79A8">
        <w:rPr>
          <w:rFonts w:cs="Arial"/>
          <w:bCs/>
          <w:color w:val="auto"/>
          <w:sz w:val="24"/>
          <w:szCs w:val="24"/>
        </w:rPr>
        <w:t xml:space="preserve">Storitve čiščenja </w:t>
      </w:r>
      <w:r>
        <w:rPr>
          <w:rFonts w:cs="Arial"/>
          <w:bCs/>
          <w:color w:val="auto"/>
          <w:sz w:val="24"/>
          <w:szCs w:val="24"/>
        </w:rPr>
        <w:t>mora zagotavlj</w:t>
      </w:r>
      <w:r w:rsidRPr="003C79A8">
        <w:rPr>
          <w:rFonts w:cs="Arial"/>
          <w:bCs/>
          <w:color w:val="auto"/>
          <w:sz w:val="24"/>
          <w:szCs w:val="24"/>
        </w:rPr>
        <w:t>a</w:t>
      </w:r>
      <w:r>
        <w:rPr>
          <w:rFonts w:cs="Arial"/>
          <w:bCs/>
          <w:color w:val="auto"/>
          <w:sz w:val="24"/>
          <w:szCs w:val="24"/>
        </w:rPr>
        <w:t>ti normalno</w:t>
      </w:r>
      <w:r w:rsidRPr="003C79A8">
        <w:rPr>
          <w:rFonts w:cs="Arial"/>
          <w:bCs/>
          <w:color w:val="auto"/>
          <w:sz w:val="24"/>
          <w:szCs w:val="24"/>
        </w:rPr>
        <w:t xml:space="preserve"> uporaba poslovnih prostorov lastnikom, najemnikom in uporabnikom in ne moti</w:t>
      </w:r>
      <w:r>
        <w:rPr>
          <w:rFonts w:cs="Arial"/>
          <w:bCs/>
          <w:color w:val="auto"/>
          <w:sz w:val="24"/>
          <w:szCs w:val="24"/>
        </w:rPr>
        <w:t>ti delovnega procesa</w:t>
      </w:r>
      <w:r w:rsidRPr="00B504C0">
        <w:rPr>
          <w:rFonts w:cs="Arial"/>
          <w:bCs/>
          <w:color w:val="auto"/>
          <w:sz w:val="24"/>
          <w:szCs w:val="24"/>
        </w:rPr>
        <w:t>. Čiščenje se praviloma opravlja v popoldanskem času</w:t>
      </w:r>
      <w:r>
        <w:rPr>
          <w:rFonts w:cs="Arial"/>
          <w:bCs/>
          <w:color w:val="auto"/>
          <w:sz w:val="24"/>
          <w:szCs w:val="24"/>
        </w:rPr>
        <w:t xml:space="preserve"> med 14</w:t>
      </w:r>
      <w:r w:rsidRPr="00B504C0">
        <w:rPr>
          <w:rFonts w:cs="Arial"/>
          <w:bCs/>
          <w:color w:val="auto"/>
          <w:sz w:val="24"/>
          <w:szCs w:val="24"/>
        </w:rPr>
        <w:t>.</w:t>
      </w:r>
      <w:r>
        <w:rPr>
          <w:rFonts w:cs="Arial"/>
          <w:bCs/>
          <w:color w:val="auto"/>
          <w:sz w:val="24"/>
          <w:szCs w:val="24"/>
        </w:rPr>
        <w:t>30</w:t>
      </w:r>
      <w:r w:rsidRPr="00B504C0">
        <w:rPr>
          <w:rFonts w:cs="Arial"/>
          <w:bCs/>
          <w:color w:val="auto"/>
          <w:sz w:val="24"/>
          <w:szCs w:val="24"/>
        </w:rPr>
        <w:t xml:space="preserve"> in 22.</w:t>
      </w:r>
      <w:r>
        <w:rPr>
          <w:rFonts w:cs="Arial"/>
          <w:bCs/>
          <w:color w:val="auto"/>
          <w:sz w:val="24"/>
          <w:szCs w:val="24"/>
        </w:rPr>
        <w:t>30</w:t>
      </w:r>
      <w:r w:rsidRPr="00B504C0">
        <w:rPr>
          <w:rFonts w:cs="Arial"/>
          <w:bCs/>
          <w:color w:val="auto"/>
          <w:sz w:val="24"/>
          <w:szCs w:val="24"/>
        </w:rPr>
        <w:t xml:space="preserve"> uro ali po medsebojnem dogovoru z naročnikom oz. najemnikom / uporabnikom v drugačnem času.</w:t>
      </w:r>
    </w:p>
    <w:p w14:paraId="2AA788AE" w14:textId="77777777" w:rsidR="00F77D47" w:rsidRPr="00776E45" w:rsidRDefault="00F77D47" w:rsidP="006A7A5F">
      <w:pPr>
        <w:pStyle w:val="Style1"/>
        <w:adjustRightInd/>
        <w:spacing w:line="264" w:lineRule="auto"/>
        <w:contextualSpacing/>
        <w:rPr>
          <w:rFonts w:ascii="Cambria" w:hAnsi="Cambria" w:cs="Arial"/>
          <w:b/>
          <w:bCs/>
          <w:sz w:val="24"/>
          <w:szCs w:val="24"/>
        </w:rPr>
      </w:pPr>
    </w:p>
    <w:p w14:paraId="783338F3" w14:textId="77777777" w:rsidR="00F77D47" w:rsidRDefault="00F77D47" w:rsidP="006A7A5F">
      <w:pPr>
        <w:pStyle w:val="Style1"/>
        <w:adjustRightInd/>
        <w:spacing w:line="264" w:lineRule="auto"/>
        <w:contextualSpacing/>
        <w:jc w:val="both"/>
        <w:rPr>
          <w:rFonts w:ascii="Cambria" w:hAnsi="Cambria" w:cs="Arial"/>
          <w:bCs/>
          <w:sz w:val="24"/>
          <w:szCs w:val="24"/>
        </w:rPr>
      </w:pPr>
      <w:r w:rsidRPr="00776E45">
        <w:rPr>
          <w:rFonts w:ascii="Cambria" w:hAnsi="Cambria" w:cs="Arial"/>
          <w:bCs/>
          <w:sz w:val="24"/>
          <w:szCs w:val="24"/>
        </w:rPr>
        <w:t>Čiščenje obsega:</w:t>
      </w:r>
    </w:p>
    <w:p w14:paraId="601CB5E4" w14:textId="77777777" w:rsidR="00776E45" w:rsidRPr="00776E45" w:rsidRDefault="00776E45" w:rsidP="006A7A5F">
      <w:pPr>
        <w:pStyle w:val="Style1"/>
        <w:adjustRightInd/>
        <w:spacing w:line="264" w:lineRule="auto"/>
        <w:contextualSpacing/>
        <w:jc w:val="both"/>
        <w:rPr>
          <w:rFonts w:ascii="Cambria" w:hAnsi="Cambria" w:cs="Arial"/>
          <w:bCs/>
          <w:sz w:val="24"/>
          <w:szCs w:val="24"/>
        </w:rPr>
      </w:pPr>
    </w:p>
    <w:p w14:paraId="487AD028" w14:textId="77777777" w:rsidR="009A5EB1" w:rsidRPr="00776E45" w:rsidRDefault="009A5EB1" w:rsidP="006A7A5F">
      <w:pPr>
        <w:pStyle w:val="Style1"/>
        <w:numPr>
          <w:ilvl w:val="0"/>
          <w:numId w:val="59"/>
        </w:numPr>
        <w:adjustRightInd/>
        <w:spacing w:line="264" w:lineRule="auto"/>
        <w:ind w:right="432"/>
        <w:contextualSpacing/>
        <w:jc w:val="both"/>
        <w:rPr>
          <w:rStyle w:val="CharacterStyle1"/>
          <w:rFonts w:ascii="Cambria" w:hAnsi="Cambria"/>
          <w:b/>
          <w:sz w:val="24"/>
          <w:szCs w:val="24"/>
          <w:u w:val="single"/>
        </w:rPr>
      </w:pPr>
      <w:r w:rsidRPr="00776E45">
        <w:rPr>
          <w:rStyle w:val="CharacterStyle1"/>
          <w:rFonts w:ascii="Cambria" w:hAnsi="Cambria"/>
          <w:b/>
          <w:sz w:val="24"/>
          <w:szCs w:val="24"/>
          <w:u w:val="single"/>
        </w:rPr>
        <w:t xml:space="preserve">Dnevno čiščenje </w:t>
      </w:r>
    </w:p>
    <w:p w14:paraId="2A9070B0" w14:textId="77777777" w:rsidR="009A5EB1" w:rsidRPr="00776E45" w:rsidRDefault="009A5EB1" w:rsidP="006A7A5F">
      <w:pPr>
        <w:pStyle w:val="Style1"/>
        <w:adjustRightInd/>
        <w:spacing w:line="264" w:lineRule="auto"/>
        <w:ind w:left="1788" w:right="432"/>
        <w:contextualSpacing/>
        <w:jc w:val="both"/>
        <w:rPr>
          <w:rStyle w:val="CharacterStyle1"/>
          <w:rFonts w:ascii="Cambria" w:hAnsi="Cambria"/>
          <w:b/>
          <w:i/>
          <w:sz w:val="24"/>
          <w:szCs w:val="24"/>
        </w:rPr>
      </w:pPr>
    </w:p>
    <w:p w14:paraId="023FE7D5" w14:textId="77777777" w:rsidR="009A5EB1" w:rsidRPr="00776E45" w:rsidRDefault="009A5EB1" w:rsidP="006A7A5F">
      <w:pPr>
        <w:pStyle w:val="Style1"/>
        <w:adjustRightInd/>
        <w:spacing w:line="264" w:lineRule="auto"/>
        <w:ind w:right="432"/>
        <w:contextualSpacing/>
        <w:jc w:val="both"/>
        <w:rPr>
          <w:rStyle w:val="CharacterStyle1"/>
          <w:rFonts w:ascii="Cambria" w:hAnsi="Cambria"/>
          <w:sz w:val="24"/>
          <w:szCs w:val="24"/>
        </w:rPr>
      </w:pPr>
      <w:r w:rsidRPr="00776E45">
        <w:rPr>
          <w:rStyle w:val="CharacterStyle1"/>
          <w:rFonts w:ascii="Cambria" w:hAnsi="Cambria"/>
          <w:sz w:val="24"/>
          <w:szCs w:val="24"/>
        </w:rPr>
        <w:t>Dnevno čiščenje obsega</w:t>
      </w:r>
      <w:r w:rsidRPr="00776E45">
        <w:rPr>
          <w:rFonts w:ascii="Cambria" w:hAnsi="Cambria" w:cs="Arial"/>
          <w:sz w:val="24"/>
          <w:szCs w:val="24"/>
        </w:rPr>
        <w:t xml:space="preserve"> čiščenje vseh prostorov, ki se uporabljajo v stavbi (poslovni prostori, hodniki, vertikalne komunikacije in sanitarije):</w:t>
      </w:r>
    </w:p>
    <w:p w14:paraId="68AD8C53"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pometanje ali sesanje oz. mokro (ročno ali strojno) brisanje talnih površin (sesanje oz. mokro brisanje se izvede najmanj 1-krat tedensko</w:t>
      </w:r>
      <w:r w:rsidR="006A7A5F" w:rsidRPr="00776E45">
        <w:rPr>
          <w:rFonts w:ascii="Cambria" w:hAnsi="Cambria" w:cs="Arial"/>
          <w:sz w:val="24"/>
          <w:szCs w:val="24"/>
        </w:rPr>
        <w:t>, za avlo dnevno</w:t>
      </w:r>
      <w:r w:rsidRPr="00776E45">
        <w:rPr>
          <w:rFonts w:ascii="Cambria" w:hAnsi="Cambria" w:cs="Arial"/>
          <w:sz w:val="24"/>
          <w:szCs w:val="24"/>
        </w:rPr>
        <w:t>);</w:t>
      </w:r>
    </w:p>
    <w:p w14:paraId="64ED43F7"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brisanje (prostih) delovnih površin, miz in namiznih predmetov (telefonski aparati, namizne svetilke, računalniške enote z izjemo ekrana ipd.);</w:t>
      </w:r>
    </w:p>
    <w:p w14:paraId="7D553637"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 xml:space="preserve">odstranjevanje madežev, odtisov in umazanije s steklenih površin in lesa (vrata, </w:t>
      </w:r>
      <w:r w:rsidRPr="00776E45">
        <w:rPr>
          <w:rFonts w:ascii="Cambria" w:hAnsi="Cambria" w:cs="Arial"/>
          <w:sz w:val="24"/>
          <w:szCs w:val="24"/>
        </w:rPr>
        <w:lastRenderedPageBreak/>
        <w:t>le</w:t>
      </w:r>
      <w:r w:rsidR="006A7A5F" w:rsidRPr="00776E45">
        <w:rPr>
          <w:rFonts w:ascii="Cambria" w:hAnsi="Cambria" w:cs="Arial"/>
          <w:sz w:val="24"/>
          <w:szCs w:val="24"/>
        </w:rPr>
        <w:t>sene obloge, vitrine ipd.);</w:t>
      </w:r>
    </w:p>
    <w:p w14:paraId="490DD3DE"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 xml:space="preserve">brisanje vrat (zlasti okrog kljuke), stikal, </w:t>
      </w:r>
      <w:r w:rsidR="006A7A5F" w:rsidRPr="00776E45">
        <w:rPr>
          <w:rFonts w:ascii="Cambria" w:hAnsi="Cambria" w:cs="Arial"/>
          <w:sz w:val="24"/>
          <w:szCs w:val="24"/>
        </w:rPr>
        <w:t xml:space="preserve">mesečno tudi okenskih okvirjev in drugega </w:t>
      </w:r>
      <w:r w:rsidRPr="00776E45">
        <w:rPr>
          <w:rFonts w:ascii="Cambria" w:hAnsi="Cambria" w:cs="Arial"/>
          <w:sz w:val="24"/>
          <w:szCs w:val="24"/>
        </w:rPr>
        <w:t xml:space="preserve">pisarniškega </w:t>
      </w:r>
      <w:r w:rsidR="006A7A5F" w:rsidRPr="00776E45">
        <w:rPr>
          <w:rFonts w:ascii="Cambria" w:hAnsi="Cambria" w:cs="Arial"/>
          <w:sz w:val="24"/>
          <w:szCs w:val="24"/>
        </w:rPr>
        <w:t xml:space="preserve">in stavbnega </w:t>
      </w:r>
      <w:r w:rsidRPr="00776E45">
        <w:rPr>
          <w:rFonts w:ascii="Cambria" w:hAnsi="Cambria" w:cs="Arial"/>
          <w:sz w:val="24"/>
          <w:szCs w:val="24"/>
        </w:rPr>
        <w:t>pohištva</w:t>
      </w:r>
      <w:r w:rsidR="006A7A5F" w:rsidRPr="00776E45">
        <w:rPr>
          <w:rFonts w:ascii="Cambria" w:hAnsi="Cambria" w:cs="Arial"/>
          <w:sz w:val="24"/>
          <w:szCs w:val="24"/>
        </w:rPr>
        <w:t>;</w:t>
      </w:r>
    </w:p>
    <w:p w14:paraId="3285B71A"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praznjenje košev ter zbiranje, odnašanje in ločeno odlaganje v smetnjake po sistemu ločenega zbiranja odpadkov</w:t>
      </w:r>
      <w:r w:rsidR="009A5EB1" w:rsidRPr="00776E45">
        <w:rPr>
          <w:rFonts w:ascii="Cambria" w:hAnsi="Cambria" w:cs="Arial"/>
          <w:sz w:val="24"/>
          <w:szCs w:val="24"/>
        </w:rPr>
        <w:t xml:space="preserve">; </w:t>
      </w:r>
    </w:p>
    <w:p w14:paraId="4ECE36E9" w14:textId="77777777" w:rsidR="006A7A5F" w:rsidRPr="00776E45" w:rsidRDefault="006A7A5F"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čiščenje sanitarij, vključno z mokrim brisanjem tal;</w:t>
      </w:r>
    </w:p>
    <w:p w14:paraId="581D7A03" w14:textId="77777777" w:rsidR="006A7A5F" w:rsidRPr="00776E45" w:rsidRDefault="006A7A5F"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 xml:space="preserve">dodajanje toaletnega papirja, mila, dišav in brisač; </w:t>
      </w:r>
    </w:p>
    <w:p w14:paraId="7DDE981B"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brisanje prahu in ometanje pajčevin;</w:t>
      </w:r>
    </w:p>
    <w:p w14:paraId="5F7E4DE6"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w:t>
      </w:r>
      <w:r w:rsidR="009A5EB1" w:rsidRPr="00776E45">
        <w:rPr>
          <w:rFonts w:ascii="Cambria" w:hAnsi="Cambria" w:cs="Arial"/>
          <w:sz w:val="24"/>
          <w:szCs w:val="24"/>
        </w:rPr>
        <w:t>rezračevanje prostorov in zalivanje rastlin;</w:t>
      </w:r>
    </w:p>
    <w:p w14:paraId="0B7F67C5"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w:t>
      </w:r>
      <w:r w:rsidR="009A5EB1" w:rsidRPr="00776E45">
        <w:rPr>
          <w:rFonts w:ascii="Cambria" w:hAnsi="Cambria" w:cs="Arial"/>
          <w:sz w:val="24"/>
          <w:szCs w:val="24"/>
        </w:rPr>
        <w:t xml:space="preserve">obiranje odpadkov v kleti objekta (garaža) in po potrebi lokalno pometanje. </w:t>
      </w:r>
    </w:p>
    <w:p w14:paraId="31BCA3AB" w14:textId="77777777" w:rsidR="009A5EB1" w:rsidRPr="00776E45" w:rsidRDefault="009A5EB1" w:rsidP="006A7A5F">
      <w:pPr>
        <w:pStyle w:val="Style1"/>
        <w:adjustRightInd/>
        <w:spacing w:line="264" w:lineRule="auto"/>
        <w:ind w:left="708" w:right="360"/>
        <w:contextualSpacing/>
        <w:jc w:val="both"/>
        <w:rPr>
          <w:rFonts w:ascii="Cambria" w:hAnsi="Cambria" w:cs="Arial"/>
          <w:sz w:val="24"/>
          <w:szCs w:val="24"/>
        </w:rPr>
      </w:pPr>
    </w:p>
    <w:p w14:paraId="2CDFAC51" w14:textId="77777777" w:rsidR="009A5EB1" w:rsidRPr="00776E45" w:rsidRDefault="009A5EB1" w:rsidP="006A7A5F">
      <w:pPr>
        <w:pStyle w:val="Style1"/>
        <w:numPr>
          <w:ilvl w:val="0"/>
          <w:numId w:val="59"/>
        </w:numPr>
        <w:adjustRightInd/>
        <w:spacing w:line="264" w:lineRule="auto"/>
        <w:ind w:right="360"/>
        <w:contextualSpacing/>
        <w:jc w:val="both"/>
        <w:rPr>
          <w:rFonts w:ascii="Cambria" w:hAnsi="Cambria" w:cs="Arial"/>
          <w:b/>
          <w:sz w:val="24"/>
          <w:szCs w:val="24"/>
          <w:u w:val="single"/>
        </w:rPr>
      </w:pPr>
      <w:r w:rsidRPr="00776E45">
        <w:rPr>
          <w:rFonts w:ascii="Cambria" w:hAnsi="Cambria" w:cs="Arial"/>
          <w:b/>
          <w:sz w:val="24"/>
          <w:szCs w:val="24"/>
          <w:u w:val="single"/>
        </w:rPr>
        <w:t>Občasno čiščenje</w:t>
      </w:r>
      <w:r w:rsidR="00F77D47" w:rsidRPr="00776E45">
        <w:rPr>
          <w:rFonts w:ascii="Cambria" w:hAnsi="Cambria" w:cs="Arial"/>
          <w:b/>
          <w:sz w:val="24"/>
          <w:szCs w:val="24"/>
          <w:u w:val="single"/>
        </w:rPr>
        <w:t xml:space="preserve"> (tedensko ali po naročilu naročnika)</w:t>
      </w:r>
    </w:p>
    <w:p w14:paraId="1BE2670F" w14:textId="77777777" w:rsidR="009A5EB1" w:rsidRPr="00776E45" w:rsidRDefault="009A5EB1" w:rsidP="006A7A5F">
      <w:pPr>
        <w:pStyle w:val="Style1"/>
        <w:numPr>
          <w:ilvl w:val="0"/>
          <w:numId w:val="104"/>
        </w:numPr>
        <w:adjustRightInd/>
        <w:spacing w:line="264" w:lineRule="auto"/>
        <w:ind w:right="72"/>
        <w:contextualSpacing/>
        <w:jc w:val="both"/>
        <w:rPr>
          <w:rStyle w:val="CharacterStyle1"/>
          <w:rFonts w:ascii="Cambria" w:hAnsi="Cambria"/>
          <w:sz w:val="24"/>
          <w:szCs w:val="24"/>
        </w:rPr>
      </w:pPr>
      <w:r w:rsidRPr="00776E45">
        <w:rPr>
          <w:rStyle w:val="CharacterStyle1"/>
          <w:rFonts w:ascii="Cambria" w:hAnsi="Cambria"/>
          <w:sz w:val="24"/>
          <w:szCs w:val="24"/>
        </w:rPr>
        <w:t xml:space="preserve">B.1 </w:t>
      </w:r>
      <w:r w:rsidR="00F77D47" w:rsidRPr="00776E45">
        <w:rPr>
          <w:rFonts w:ascii="Cambria" w:hAnsi="Cambria" w:cs="Arial"/>
          <w:sz w:val="24"/>
          <w:szCs w:val="24"/>
        </w:rPr>
        <w:t xml:space="preserve">– </w:t>
      </w:r>
      <w:r w:rsidR="00F77D47" w:rsidRPr="00776E45">
        <w:rPr>
          <w:rStyle w:val="CharacterStyle1"/>
          <w:rFonts w:ascii="Cambria" w:hAnsi="Cambria"/>
          <w:sz w:val="24"/>
          <w:szCs w:val="24"/>
        </w:rPr>
        <w:t>čiščenje arhivov – po naročilu, cca. 6-krat letno;</w:t>
      </w:r>
    </w:p>
    <w:p w14:paraId="579876CD" w14:textId="77777777" w:rsidR="009A5EB1" w:rsidRPr="00776E45" w:rsidRDefault="009A5EB1" w:rsidP="006A7A5F">
      <w:pPr>
        <w:pStyle w:val="Style1"/>
        <w:numPr>
          <w:ilvl w:val="0"/>
          <w:numId w:val="104"/>
        </w:numPr>
        <w:adjustRightInd/>
        <w:spacing w:line="264" w:lineRule="auto"/>
        <w:ind w:right="72"/>
        <w:contextualSpacing/>
        <w:jc w:val="both"/>
        <w:rPr>
          <w:rStyle w:val="CharacterStyle1"/>
          <w:rFonts w:ascii="Cambria" w:hAnsi="Cambria"/>
          <w:sz w:val="24"/>
          <w:szCs w:val="24"/>
        </w:rPr>
      </w:pPr>
      <w:r w:rsidRPr="00776E45">
        <w:rPr>
          <w:rStyle w:val="CharacterStyle1"/>
          <w:rFonts w:ascii="Cambria" w:hAnsi="Cambria"/>
          <w:sz w:val="24"/>
          <w:szCs w:val="24"/>
        </w:rPr>
        <w:t xml:space="preserve">B.2 </w:t>
      </w:r>
      <w:r w:rsidR="00F77D47" w:rsidRPr="00776E45">
        <w:rPr>
          <w:rFonts w:ascii="Cambria" w:hAnsi="Cambria" w:cs="Arial"/>
          <w:sz w:val="24"/>
          <w:szCs w:val="24"/>
        </w:rPr>
        <w:t>– č</w:t>
      </w:r>
      <w:r w:rsidRPr="00776E45">
        <w:rPr>
          <w:rStyle w:val="CharacterStyle1"/>
          <w:rFonts w:ascii="Cambria" w:hAnsi="Cambria"/>
          <w:sz w:val="24"/>
          <w:szCs w:val="24"/>
        </w:rPr>
        <w:t>iščenje sejnih sob – 1</w:t>
      </w:r>
      <w:r w:rsidR="00F77D47" w:rsidRPr="00776E45">
        <w:rPr>
          <w:rStyle w:val="CharacterStyle1"/>
          <w:rFonts w:ascii="Cambria" w:hAnsi="Cambria"/>
          <w:sz w:val="24"/>
          <w:szCs w:val="24"/>
        </w:rPr>
        <w:t>-krat</w:t>
      </w:r>
      <w:r w:rsidRPr="00776E45">
        <w:rPr>
          <w:rStyle w:val="CharacterStyle1"/>
          <w:rFonts w:ascii="Cambria" w:hAnsi="Cambria"/>
          <w:sz w:val="24"/>
          <w:szCs w:val="24"/>
        </w:rPr>
        <w:t xml:space="preserve"> teden</w:t>
      </w:r>
      <w:r w:rsidR="00F77D47" w:rsidRPr="00776E45">
        <w:rPr>
          <w:rStyle w:val="CharacterStyle1"/>
          <w:rFonts w:ascii="Cambria" w:hAnsi="Cambria"/>
          <w:sz w:val="24"/>
          <w:szCs w:val="24"/>
        </w:rPr>
        <w:t>sko;</w:t>
      </w:r>
    </w:p>
    <w:p w14:paraId="0F1273D6" w14:textId="77777777" w:rsidR="009A5EB1" w:rsidRPr="00776E45" w:rsidRDefault="009A5EB1" w:rsidP="006A7A5F">
      <w:pPr>
        <w:pStyle w:val="Style1"/>
        <w:numPr>
          <w:ilvl w:val="0"/>
          <w:numId w:val="104"/>
        </w:numPr>
        <w:adjustRightInd/>
        <w:spacing w:line="264" w:lineRule="auto"/>
        <w:ind w:right="72"/>
        <w:contextualSpacing/>
        <w:jc w:val="both"/>
        <w:rPr>
          <w:rFonts w:ascii="Cambria" w:hAnsi="Cambria" w:cs="Arial"/>
          <w:bCs/>
          <w:sz w:val="24"/>
          <w:szCs w:val="24"/>
        </w:rPr>
      </w:pPr>
      <w:r w:rsidRPr="00776E45">
        <w:rPr>
          <w:rStyle w:val="CharacterStyle1"/>
          <w:rFonts w:ascii="Cambria" w:hAnsi="Cambria"/>
          <w:sz w:val="24"/>
          <w:szCs w:val="24"/>
        </w:rPr>
        <w:t xml:space="preserve">B.3 </w:t>
      </w:r>
      <w:r w:rsidR="00F77D47" w:rsidRPr="00776E45">
        <w:rPr>
          <w:rFonts w:ascii="Cambria" w:hAnsi="Cambria" w:cs="Arial"/>
          <w:sz w:val="24"/>
          <w:szCs w:val="24"/>
        </w:rPr>
        <w:t>– g</w:t>
      </w:r>
      <w:r w:rsidRPr="00776E45">
        <w:rPr>
          <w:rFonts w:ascii="Cambria" w:hAnsi="Cambria" w:cs="Arial"/>
          <w:bCs/>
          <w:sz w:val="24"/>
          <w:szCs w:val="24"/>
        </w:rPr>
        <w:t xml:space="preserve">lobinsko sesanje, strojno šamponiranje, ekstrakcijsko čiščenje in izpiranje tekstilnih oblog </w:t>
      </w:r>
      <w:r w:rsidR="00F77D47" w:rsidRPr="00776E45">
        <w:rPr>
          <w:rFonts w:ascii="Cambria" w:hAnsi="Cambria" w:cs="Arial"/>
          <w:bCs/>
          <w:sz w:val="24"/>
          <w:szCs w:val="24"/>
        </w:rPr>
        <w:t>površine 1.000 m</w:t>
      </w:r>
      <w:r w:rsidR="00F77D47" w:rsidRPr="00776E45">
        <w:rPr>
          <w:rFonts w:ascii="Cambria" w:hAnsi="Cambria" w:cs="Arial"/>
          <w:bCs/>
          <w:sz w:val="24"/>
          <w:szCs w:val="24"/>
          <w:vertAlign w:val="superscript"/>
        </w:rPr>
        <w:t>2</w:t>
      </w:r>
      <w:r w:rsidR="00F77D47" w:rsidRPr="00776E45">
        <w:rPr>
          <w:rFonts w:ascii="Cambria" w:hAnsi="Cambria" w:cs="Arial"/>
          <w:bCs/>
          <w:sz w:val="24"/>
          <w:szCs w:val="24"/>
        </w:rPr>
        <w:t xml:space="preserve"> </w:t>
      </w:r>
      <w:r w:rsidRPr="00776E45">
        <w:rPr>
          <w:rFonts w:ascii="Cambria" w:hAnsi="Cambria" w:cs="Arial"/>
          <w:bCs/>
          <w:sz w:val="24"/>
          <w:szCs w:val="24"/>
        </w:rPr>
        <w:t>– po naročilu</w:t>
      </w:r>
      <w:r w:rsidR="00F77D47" w:rsidRPr="00776E45">
        <w:rPr>
          <w:rFonts w:ascii="Cambria" w:hAnsi="Cambria" w:cs="Arial"/>
          <w:bCs/>
          <w:sz w:val="24"/>
          <w:szCs w:val="24"/>
        </w:rPr>
        <w:t xml:space="preserve">, cca. </w:t>
      </w:r>
      <w:r w:rsidRPr="00776E45">
        <w:rPr>
          <w:rFonts w:ascii="Cambria" w:hAnsi="Cambria" w:cs="Arial"/>
          <w:bCs/>
          <w:sz w:val="24"/>
          <w:szCs w:val="24"/>
        </w:rPr>
        <w:t>1</w:t>
      </w:r>
      <w:r w:rsidR="00F77D47" w:rsidRPr="00776E45">
        <w:rPr>
          <w:rFonts w:ascii="Cambria" w:hAnsi="Cambria" w:cs="Arial"/>
          <w:bCs/>
          <w:sz w:val="24"/>
          <w:szCs w:val="24"/>
        </w:rPr>
        <w:t>-krat letno;</w:t>
      </w:r>
    </w:p>
    <w:p w14:paraId="51F298A8" w14:textId="77777777" w:rsidR="00F77D47" w:rsidRPr="00776E45" w:rsidRDefault="009A5EB1" w:rsidP="006A7A5F">
      <w:pPr>
        <w:pStyle w:val="Style1"/>
        <w:numPr>
          <w:ilvl w:val="0"/>
          <w:numId w:val="104"/>
        </w:numPr>
        <w:adjustRightInd/>
        <w:spacing w:line="264" w:lineRule="auto"/>
        <w:ind w:right="72"/>
        <w:contextualSpacing/>
        <w:jc w:val="both"/>
        <w:rPr>
          <w:rFonts w:ascii="Cambria" w:hAnsi="Cambria" w:cs="Arial"/>
          <w:bCs/>
          <w:sz w:val="24"/>
          <w:szCs w:val="24"/>
        </w:rPr>
      </w:pPr>
      <w:r w:rsidRPr="00776E45">
        <w:rPr>
          <w:rFonts w:ascii="Cambria" w:hAnsi="Cambria" w:cs="Arial"/>
          <w:sz w:val="24"/>
          <w:szCs w:val="24"/>
        </w:rPr>
        <w:t>B.4</w:t>
      </w:r>
      <w:r w:rsidR="00F77D47" w:rsidRPr="00776E45">
        <w:rPr>
          <w:rFonts w:ascii="Cambria" w:hAnsi="Cambria" w:cs="Arial"/>
          <w:sz w:val="24"/>
          <w:szCs w:val="24"/>
        </w:rPr>
        <w:t xml:space="preserve"> – t</w:t>
      </w:r>
      <w:r w:rsidRPr="00776E45">
        <w:rPr>
          <w:rFonts w:ascii="Cambria" w:hAnsi="Cambria" w:cs="Arial"/>
          <w:sz w:val="24"/>
          <w:szCs w:val="24"/>
        </w:rPr>
        <w:t>emeljito (strojno) čiščenje kleti objekta, tj</w:t>
      </w:r>
      <w:r w:rsidR="00F77D47" w:rsidRPr="00776E45">
        <w:rPr>
          <w:rFonts w:ascii="Cambria" w:hAnsi="Cambria" w:cs="Arial"/>
          <w:sz w:val="24"/>
          <w:szCs w:val="24"/>
        </w:rPr>
        <w:t xml:space="preserve">. </w:t>
      </w:r>
      <w:r w:rsidRPr="00776E45">
        <w:rPr>
          <w:rFonts w:ascii="Cambria" w:hAnsi="Cambria" w:cs="Arial"/>
          <w:sz w:val="24"/>
          <w:szCs w:val="24"/>
        </w:rPr>
        <w:t>parkirišča – po naročilu</w:t>
      </w:r>
      <w:r w:rsidR="00F77D47" w:rsidRPr="00776E45">
        <w:rPr>
          <w:rFonts w:ascii="Cambria" w:hAnsi="Cambria" w:cs="Arial"/>
          <w:sz w:val="24"/>
          <w:szCs w:val="24"/>
        </w:rPr>
        <w:t>, cca. 2-krat</w:t>
      </w:r>
      <w:r w:rsidRPr="00776E45">
        <w:rPr>
          <w:rFonts w:ascii="Cambria" w:hAnsi="Cambria" w:cs="Arial"/>
          <w:sz w:val="24"/>
          <w:szCs w:val="24"/>
        </w:rPr>
        <w:t xml:space="preserve"> letno</w:t>
      </w:r>
      <w:r w:rsidR="00F77D47" w:rsidRPr="00776E45">
        <w:rPr>
          <w:rFonts w:ascii="Cambria" w:hAnsi="Cambria" w:cs="Arial"/>
          <w:sz w:val="24"/>
          <w:szCs w:val="24"/>
        </w:rPr>
        <w:t>.</w:t>
      </w:r>
    </w:p>
    <w:p w14:paraId="62D73C8C" w14:textId="77777777" w:rsidR="00F77D47" w:rsidRPr="00776E45" w:rsidRDefault="00F77D47" w:rsidP="006A7A5F">
      <w:pPr>
        <w:pStyle w:val="Style1"/>
        <w:adjustRightInd/>
        <w:spacing w:line="264" w:lineRule="auto"/>
        <w:ind w:right="72"/>
        <w:contextualSpacing/>
        <w:jc w:val="both"/>
        <w:rPr>
          <w:rStyle w:val="CharacterStyle1"/>
          <w:rFonts w:ascii="Cambria" w:hAnsi="Cambria"/>
          <w:sz w:val="24"/>
          <w:szCs w:val="24"/>
        </w:rPr>
      </w:pPr>
    </w:p>
    <w:p w14:paraId="763AA6B1" w14:textId="77777777" w:rsidR="00B80FB4" w:rsidRPr="003C79A8" w:rsidRDefault="00B80FB4" w:rsidP="006A7A5F">
      <w:pPr>
        <w:spacing w:after="0" w:line="264" w:lineRule="auto"/>
        <w:jc w:val="both"/>
        <w:rPr>
          <w:rFonts w:cs="Arial"/>
          <w:sz w:val="24"/>
          <w:szCs w:val="24"/>
        </w:rPr>
      </w:pPr>
      <w:r w:rsidRPr="00776E45">
        <w:rPr>
          <w:rFonts w:cs="Arial"/>
          <w:sz w:val="24"/>
          <w:szCs w:val="24"/>
        </w:rPr>
        <w:t>V ce</w:t>
      </w:r>
      <w:r w:rsidRPr="003C79A8">
        <w:rPr>
          <w:rFonts w:cs="Arial"/>
          <w:sz w:val="24"/>
          <w:szCs w:val="24"/>
        </w:rPr>
        <w:t xml:space="preserve">no čiščenja so vključeni vsi stroški, potrebni za nemoteno in strokovno izvajanje storitev čiščenja, vključno s stroški vseh čistil, </w:t>
      </w:r>
      <w:r w:rsidRPr="00B504C0">
        <w:rPr>
          <w:rFonts w:cs="Arial"/>
          <w:sz w:val="24"/>
          <w:szCs w:val="24"/>
        </w:rPr>
        <w:t>dišav v sanitarijah in osvežilcev prostorov (WC-ji, pisoarji), delovne opreme in materiala.</w:t>
      </w:r>
      <w:r w:rsidRPr="00B504C0">
        <w:rPr>
          <w:rFonts w:cs="Arial"/>
          <w:color w:val="auto"/>
          <w:sz w:val="24"/>
          <w:szCs w:val="24"/>
          <w:lang w:eastAsia="zh-CN"/>
        </w:rPr>
        <w:t xml:space="preserve"> Pri tem mora izvajalec storitve čiščenje izvajati tako, da zagotovi izpolnitev cilja iz 25. točke drugega odstavka 6. člena Uredbe o zelenem javnem naročanju (Uradni list RS, št. 51/17 in 64/19; Uredba o ZeJN), tj. da uporabi najmanj 30 % takšnih univerzalnih čistil, ki </w:t>
      </w:r>
      <w:r w:rsidRPr="00B504C0">
        <w:rPr>
          <w:sz w:val="24"/>
          <w:szCs w:val="24"/>
        </w:rPr>
        <w:t>ustrezajo kriterijem glede strupenosti za vodno okolje in zahtevam za pridobitev znaka za okolje EU za čistila za trdne površine glede izločenih ali prepovedanih sestavin.</w:t>
      </w:r>
    </w:p>
    <w:p w14:paraId="4319BA5A" w14:textId="77777777" w:rsidR="00B80FB4" w:rsidRPr="003C79A8" w:rsidRDefault="00B80FB4" w:rsidP="00B80FB4">
      <w:pPr>
        <w:spacing w:after="0" w:line="264" w:lineRule="auto"/>
        <w:jc w:val="both"/>
        <w:rPr>
          <w:rFonts w:cs="Arial"/>
          <w:sz w:val="24"/>
          <w:szCs w:val="24"/>
        </w:rPr>
      </w:pPr>
    </w:p>
    <w:p w14:paraId="4D0EF7D2" w14:textId="77777777" w:rsidR="00B80FB4" w:rsidRPr="003C79A8" w:rsidRDefault="00B80FB4" w:rsidP="00B80FB4">
      <w:pPr>
        <w:spacing w:after="0" w:line="264" w:lineRule="auto"/>
        <w:jc w:val="both"/>
        <w:rPr>
          <w:rFonts w:cs="Arial"/>
          <w:color w:val="auto"/>
          <w:sz w:val="24"/>
          <w:szCs w:val="24"/>
        </w:rPr>
      </w:pPr>
      <w:r w:rsidRPr="003C79A8">
        <w:rPr>
          <w:rFonts w:cs="Arial"/>
          <w:sz w:val="24"/>
          <w:szCs w:val="24"/>
        </w:rPr>
        <w:t xml:space="preserve">Dobava sanitarnega materiala </w:t>
      </w:r>
      <w:r w:rsidR="006A7A5F" w:rsidRPr="006166E3">
        <w:rPr>
          <w:rFonts w:cs="Arial"/>
          <w:sz w:val="24"/>
          <w:szCs w:val="24"/>
        </w:rPr>
        <w:t>(toaletni papir, papirnate brisače,</w:t>
      </w:r>
      <w:r w:rsidR="006A7A5F" w:rsidRPr="006A7A5F">
        <w:rPr>
          <w:rFonts w:cs="Arial"/>
          <w:sz w:val="24"/>
          <w:szCs w:val="24"/>
        </w:rPr>
        <w:t xml:space="preserve"> </w:t>
      </w:r>
      <w:r w:rsidR="006A7A5F">
        <w:rPr>
          <w:rFonts w:cs="Arial"/>
          <w:sz w:val="24"/>
          <w:szCs w:val="24"/>
        </w:rPr>
        <w:t>papirnate</w:t>
      </w:r>
      <w:r w:rsidR="006A7A5F" w:rsidRPr="00654C74">
        <w:rPr>
          <w:rFonts w:cs="Arial"/>
          <w:sz w:val="24"/>
          <w:szCs w:val="24"/>
        </w:rPr>
        <w:t xml:space="preserve"> oblog</w:t>
      </w:r>
      <w:r w:rsidR="006A7A5F">
        <w:rPr>
          <w:rFonts w:cs="Arial"/>
          <w:sz w:val="24"/>
          <w:szCs w:val="24"/>
        </w:rPr>
        <w:t>e</w:t>
      </w:r>
      <w:r w:rsidR="006A7A5F" w:rsidRPr="00654C74">
        <w:rPr>
          <w:rFonts w:cs="Arial"/>
          <w:sz w:val="24"/>
          <w:szCs w:val="24"/>
        </w:rPr>
        <w:t xml:space="preserve"> za WC deske</w:t>
      </w:r>
      <w:r w:rsidR="006A7A5F">
        <w:rPr>
          <w:rFonts w:cs="Arial"/>
          <w:sz w:val="24"/>
          <w:szCs w:val="24"/>
        </w:rPr>
        <w:t>, vrečke</w:t>
      </w:r>
      <w:r w:rsidR="006A7A5F" w:rsidRPr="006166E3">
        <w:rPr>
          <w:rFonts w:cs="Arial"/>
          <w:sz w:val="24"/>
          <w:szCs w:val="24"/>
        </w:rPr>
        <w:t xml:space="preserve"> za damske vložke</w:t>
      </w:r>
      <w:r w:rsidR="006A7A5F">
        <w:rPr>
          <w:rFonts w:cs="Arial"/>
          <w:sz w:val="24"/>
          <w:szCs w:val="24"/>
        </w:rPr>
        <w:t>,</w:t>
      </w:r>
      <w:r w:rsidR="006A7A5F" w:rsidRPr="006166E3">
        <w:rPr>
          <w:rFonts w:cs="Arial"/>
          <w:sz w:val="24"/>
          <w:szCs w:val="24"/>
        </w:rPr>
        <w:t xml:space="preserve"> mil</w:t>
      </w:r>
      <w:r w:rsidR="006A7A5F">
        <w:rPr>
          <w:rFonts w:cs="Arial"/>
          <w:sz w:val="24"/>
          <w:szCs w:val="24"/>
        </w:rPr>
        <w:t>o in razkužilo</w:t>
      </w:r>
      <w:r w:rsidR="006A7A5F" w:rsidRPr="006166E3">
        <w:rPr>
          <w:rFonts w:cs="Arial"/>
          <w:sz w:val="24"/>
          <w:szCs w:val="24"/>
        </w:rPr>
        <w:t xml:space="preserve"> za roke</w:t>
      </w:r>
      <w:r w:rsidR="006A7A5F">
        <w:rPr>
          <w:rFonts w:cs="Arial"/>
          <w:sz w:val="24"/>
          <w:szCs w:val="24"/>
        </w:rPr>
        <w:t xml:space="preserve"> in</w:t>
      </w:r>
      <w:r w:rsidR="006A7A5F" w:rsidRPr="00654C74">
        <w:rPr>
          <w:rFonts w:cs="Arial"/>
          <w:sz w:val="24"/>
          <w:szCs w:val="24"/>
        </w:rPr>
        <w:t xml:space="preserve"> </w:t>
      </w:r>
      <w:r w:rsidR="006A7A5F">
        <w:rPr>
          <w:rFonts w:cs="Arial"/>
          <w:sz w:val="24"/>
          <w:szCs w:val="24"/>
        </w:rPr>
        <w:t>ne</w:t>
      </w:r>
      <w:r w:rsidR="006A7A5F" w:rsidRPr="00654C74">
        <w:rPr>
          <w:rFonts w:cs="Arial"/>
          <w:sz w:val="24"/>
          <w:szCs w:val="24"/>
        </w:rPr>
        <w:t>vtralizat</w:t>
      </w:r>
      <w:r w:rsidR="006A7A5F">
        <w:rPr>
          <w:rFonts w:cs="Arial"/>
          <w:sz w:val="24"/>
          <w:szCs w:val="24"/>
        </w:rPr>
        <w:t>orji vonja v pisoarjih in WC školjkah</w:t>
      </w:r>
      <w:r w:rsidR="006A7A5F" w:rsidRPr="006166E3">
        <w:rPr>
          <w:rFonts w:cs="Arial"/>
          <w:sz w:val="24"/>
          <w:szCs w:val="24"/>
        </w:rPr>
        <w:t xml:space="preserve">) </w:t>
      </w:r>
      <w:r w:rsidRPr="003C79A8">
        <w:rPr>
          <w:rFonts w:cs="Arial"/>
          <w:sz w:val="24"/>
          <w:szCs w:val="24"/>
        </w:rPr>
        <w:t xml:space="preserve">ni predmet tega javnega naročila. Sanitarni material bo dobavljal gospodarski subjekt, s katerim ima naročnik v ta namen sklenjeno pogodbo. Material se skladišči v kleti </w:t>
      </w:r>
      <w:r w:rsidRPr="003C79A8">
        <w:rPr>
          <w:rFonts w:cs="Arial"/>
          <w:color w:val="auto"/>
          <w:sz w:val="24"/>
          <w:szCs w:val="24"/>
        </w:rPr>
        <w:t xml:space="preserve">ali pritličju objekta. </w:t>
      </w:r>
    </w:p>
    <w:p w14:paraId="5246070F" w14:textId="77777777" w:rsidR="009A5EB1" w:rsidRDefault="009A5EB1">
      <w:pPr>
        <w:spacing w:after="0" w:line="240" w:lineRule="auto"/>
        <w:rPr>
          <w:sz w:val="24"/>
          <w:szCs w:val="24"/>
          <w:highlight w:val="yellow"/>
        </w:rPr>
      </w:pPr>
      <w:r>
        <w:rPr>
          <w:sz w:val="24"/>
          <w:szCs w:val="24"/>
          <w:highlight w:val="yellow"/>
        </w:rPr>
        <w:br w:type="page"/>
      </w:r>
    </w:p>
    <w:p w14:paraId="6389A722" w14:textId="77777777" w:rsidR="00B80FB4" w:rsidRDefault="00B80FB4">
      <w:pPr>
        <w:spacing w:after="0" w:line="240" w:lineRule="auto"/>
        <w:rPr>
          <w:sz w:val="24"/>
          <w:szCs w:val="24"/>
          <w:highlight w:val="yellow"/>
        </w:rPr>
      </w:pPr>
    </w:p>
    <w:p w14:paraId="32DDB7A4" w14:textId="77777777" w:rsidR="00B80FB4" w:rsidRDefault="00B80FB4">
      <w:pPr>
        <w:spacing w:after="0" w:line="240" w:lineRule="auto"/>
        <w:rPr>
          <w:rFonts w:ascii="Arial" w:hAnsi="Arial" w:cs="Arial"/>
          <w:b/>
          <w:i/>
          <w:iCs/>
          <w:color w:val="auto"/>
          <w:sz w:val="24"/>
          <w:szCs w:val="24"/>
          <w:highlight w:val="yellow"/>
        </w:rPr>
      </w:pPr>
    </w:p>
    <w:p w14:paraId="7EDAE4D1" w14:textId="77777777" w:rsidR="00B80FB4" w:rsidRDefault="00B80FB4" w:rsidP="00184673">
      <w:pPr>
        <w:pStyle w:val="Naslov3"/>
      </w:pPr>
      <w:bookmarkStart w:id="14" w:name="_Toc54947955"/>
      <w:r>
        <w:t>Klasifikacija prostorov glede na pogostost in obseg rednega čiščenja</w:t>
      </w:r>
      <w:bookmarkEnd w:id="14"/>
    </w:p>
    <w:p w14:paraId="2E8928C1" w14:textId="77777777" w:rsidR="00B80FB4" w:rsidRDefault="00B80FB4" w:rsidP="00B80FB4">
      <w:pPr>
        <w:suppressAutoHyphens/>
        <w:spacing w:after="0" w:line="264" w:lineRule="auto"/>
        <w:rPr>
          <w:rFonts w:cs="Arial"/>
          <w:bCs/>
          <w:color w:val="auto"/>
          <w:sz w:val="24"/>
          <w:szCs w:val="24"/>
        </w:rPr>
      </w:pPr>
    </w:p>
    <w:p w14:paraId="0893DB24" w14:textId="1B5E478F" w:rsidR="00EA5284" w:rsidRPr="007E1501" w:rsidRDefault="007E1501" w:rsidP="007E1501">
      <w:pPr>
        <w:suppressAutoHyphens/>
        <w:spacing w:after="0" w:line="264" w:lineRule="auto"/>
        <w:jc w:val="both"/>
        <w:rPr>
          <w:rFonts w:cs="Arial"/>
          <w:color w:val="auto"/>
          <w:sz w:val="24"/>
          <w:szCs w:val="24"/>
        </w:rPr>
      </w:pPr>
      <w:r w:rsidRPr="007E1501">
        <w:rPr>
          <w:rFonts w:cs="Arial"/>
          <w:color w:val="auto"/>
          <w:sz w:val="24"/>
          <w:szCs w:val="24"/>
        </w:rPr>
        <w:t>Klasifikacija prostorov glede na pogostost in obseg rednega čiščenja je relevantna za zahtevnost in obseg generalnega čiščenja iz sklopa 3.</w:t>
      </w:r>
    </w:p>
    <w:p w14:paraId="6D0A41BA" w14:textId="77777777" w:rsidR="00EA5284" w:rsidRPr="00B80FB4" w:rsidRDefault="00EA5284" w:rsidP="00B80FB4">
      <w:pPr>
        <w:suppressAutoHyphens/>
        <w:spacing w:after="0" w:line="264" w:lineRule="auto"/>
        <w:rPr>
          <w:rFonts w:cs="Arial"/>
          <w:bCs/>
          <w:color w:val="auto"/>
          <w:sz w:val="24"/>
          <w:szCs w:val="24"/>
        </w:rPr>
      </w:pPr>
    </w:p>
    <w:tbl>
      <w:tblPr>
        <w:tblStyle w:val="Tabelamrea"/>
        <w:tblW w:w="0" w:type="auto"/>
        <w:tblLook w:val="04A0" w:firstRow="1" w:lastRow="0" w:firstColumn="1" w:lastColumn="0" w:noHBand="0" w:noVBand="1"/>
      </w:tblPr>
      <w:tblGrid>
        <w:gridCol w:w="1696"/>
        <w:gridCol w:w="5812"/>
        <w:gridCol w:w="1552"/>
      </w:tblGrid>
      <w:tr w:rsidR="00B80FB4" w:rsidRPr="00B80FB4" w14:paraId="27D9C8F6" w14:textId="77777777" w:rsidTr="00F233E4">
        <w:tc>
          <w:tcPr>
            <w:tcW w:w="1696" w:type="dxa"/>
          </w:tcPr>
          <w:p w14:paraId="5EED2D48" w14:textId="77777777" w:rsidR="00B80FB4" w:rsidRPr="00B80FB4" w:rsidRDefault="00B80FB4" w:rsidP="00B80FB4">
            <w:pPr>
              <w:suppressAutoHyphens/>
              <w:spacing w:after="0" w:line="264" w:lineRule="auto"/>
              <w:rPr>
                <w:rFonts w:cs="Arial"/>
                <w:b/>
                <w:color w:val="auto"/>
                <w:sz w:val="24"/>
                <w:szCs w:val="24"/>
              </w:rPr>
            </w:pPr>
            <w:r w:rsidRPr="00B80FB4">
              <w:rPr>
                <w:rFonts w:cs="Arial"/>
                <w:b/>
                <w:color w:val="auto"/>
                <w:sz w:val="24"/>
                <w:szCs w:val="24"/>
              </w:rPr>
              <w:t>Klasifikacija prostorov</w:t>
            </w:r>
          </w:p>
        </w:tc>
        <w:tc>
          <w:tcPr>
            <w:tcW w:w="5812" w:type="dxa"/>
          </w:tcPr>
          <w:p w14:paraId="4BEF13B3" w14:textId="77777777" w:rsidR="00B80FB4" w:rsidRPr="00B80FB4" w:rsidRDefault="00B80FB4" w:rsidP="00B80FB4">
            <w:pPr>
              <w:suppressAutoHyphens/>
              <w:spacing w:after="0" w:line="264" w:lineRule="auto"/>
              <w:rPr>
                <w:rFonts w:cs="Arial"/>
                <w:b/>
                <w:color w:val="auto"/>
                <w:sz w:val="24"/>
                <w:szCs w:val="24"/>
              </w:rPr>
            </w:pPr>
            <w:r w:rsidRPr="00B80FB4">
              <w:rPr>
                <w:rFonts w:cs="Arial"/>
                <w:b/>
                <w:color w:val="auto"/>
                <w:sz w:val="24"/>
                <w:szCs w:val="24"/>
              </w:rPr>
              <w:t>Vrsta oz. namenska raba prostorov</w:t>
            </w:r>
          </w:p>
        </w:tc>
        <w:tc>
          <w:tcPr>
            <w:tcW w:w="1552" w:type="dxa"/>
          </w:tcPr>
          <w:p w14:paraId="2DD38D20" w14:textId="77777777" w:rsidR="00B80FB4" w:rsidRPr="00B80FB4" w:rsidRDefault="00B80FB4" w:rsidP="00B80FB4">
            <w:pPr>
              <w:suppressAutoHyphens/>
              <w:spacing w:after="0" w:line="264" w:lineRule="auto"/>
              <w:rPr>
                <w:rFonts w:cs="Arial"/>
                <w:b/>
                <w:color w:val="auto"/>
                <w:sz w:val="24"/>
                <w:szCs w:val="24"/>
              </w:rPr>
            </w:pPr>
            <w:r w:rsidRPr="00B80FB4">
              <w:rPr>
                <w:rFonts w:cs="Arial"/>
                <w:b/>
                <w:color w:val="auto"/>
                <w:sz w:val="24"/>
                <w:szCs w:val="24"/>
              </w:rPr>
              <w:t>Pogostost čiščenja</w:t>
            </w:r>
          </w:p>
        </w:tc>
      </w:tr>
      <w:tr w:rsidR="00B80FB4" w:rsidRPr="00B80FB4" w14:paraId="15C35BF4" w14:textId="77777777" w:rsidTr="00F233E4">
        <w:tc>
          <w:tcPr>
            <w:tcW w:w="1696" w:type="dxa"/>
            <w:vAlign w:val="center"/>
          </w:tcPr>
          <w:p w14:paraId="68FF5204"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w:t>
            </w:r>
          </w:p>
        </w:tc>
        <w:tc>
          <w:tcPr>
            <w:tcW w:w="5812" w:type="dxa"/>
            <w:vAlign w:val="center"/>
          </w:tcPr>
          <w:p w14:paraId="25FA5CB0"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Veže, hodniki, stopnišča, dvigala, prostori za stranke, sanitarije, čajne kuhinje, sprejemne pisarne, garderobe, kabineti ministrov, jedilnice, kadilnice, recepcije oz. vhodni v objekte in prostori, ki jih dnevno uporablja več uporabnikov oz. se v njih posluje s strankami (pisarne, sejne sobe, hodniki, ipd.)</w:t>
            </w:r>
          </w:p>
        </w:tc>
        <w:tc>
          <w:tcPr>
            <w:tcW w:w="1552" w:type="dxa"/>
            <w:vAlign w:val="center"/>
          </w:tcPr>
          <w:p w14:paraId="10C2A1BC"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Dnevno</w:t>
            </w:r>
          </w:p>
        </w:tc>
      </w:tr>
      <w:tr w:rsidR="00B80FB4" w:rsidRPr="00B80FB4" w14:paraId="41FD8C49" w14:textId="77777777" w:rsidTr="00F233E4">
        <w:tc>
          <w:tcPr>
            <w:tcW w:w="1696" w:type="dxa"/>
            <w:vAlign w:val="center"/>
          </w:tcPr>
          <w:p w14:paraId="02AB4B07"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II</w:t>
            </w:r>
          </w:p>
        </w:tc>
        <w:tc>
          <w:tcPr>
            <w:tcW w:w="5812" w:type="dxa"/>
            <w:vAlign w:val="center"/>
          </w:tcPr>
          <w:p w14:paraId="006A058B"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Pisarne, sejne sobe, notranji hodniki, pisarniški hodniki, fotokopirnice in prostori, ki jih dnevno uporablja več uporabnikov oz. se v njih posluje s strankami</w:t>
            </w:r>
          </w:p>
        </w:tc>
        <w:tc>
          <w:tcPr>
            <w:tcW w:w="1552" w:type="dxa"/>
            <w:vAlign w:val="center"/>
          </w:tcPr>
          <w:p w14:paraId="7E63493C"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2x tedensko</w:t>
            </w:r>
          </w:p>
        </w:tc>
      </w:tr>
      <w:tr w:rsidR="00B80FB4" w:rsidRPr="00B80FB4" w14:paraId="3831D01E" w14:textId="77777777" w:rsidTr="00F233E4">
        <w:tc>
          <w:tcPr>
            <w:tcW w:w="1696" w:type="dxa"/>
            <w:vAlign w:val="center"/>
          </w:tcPr>
          <w:p w14:paraId="36FBA22A"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III</w:t>
            </w:r>
          </w:p>
        </w:tc>
        <w:tc>
          <w:tcPr>
            <w:tcW w:w="5812" w:type="dxa"/>
            <w:vAlign w:val="center"/>
          </w:tcPr>
          <w:p w14:paraId="6E88F055"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Pisarne, sejne sobe, notranji hodniki, pisarniški hodniki, fotokopirnice in prostori, ki jih dnevno uporablja manj uporabnikov</w:t>
            </w:r>
          </w:p>
        </w:tc>
        <w:tc>
          <w:tcPr>
            <w:tcW w:w="1552" w:type="dxa"/>
            <w:vAlign w:val="center"/>
          </w:tcPr>
          <w:p w14:paraId="1678ED3C"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Tedensko</w:t>
            </w:r>
          </w:p>
        </w:tc>
      </w:tr>
      <w:tr w:rsidR="00B80FB4" w:rsidRPr="00B80FB4" w14:paraId="0A1E3AA2" w14:textId="77777777" w:rsidTr="00F233E4">
        <w:tc>
          <w:tcPr>
            <w:tcW w:w="1696" w:type="dxa"/>
            <w:vAlign w:val="center"/>
          </w:tcPr>
          <w:p w14:paraId="6A09E703"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IV</w:t>
            </w:r>
          </w:p>
        </w:tc>
        <w:tc>
          <w:tcPr>
            <w:tcW w:w="5812" w:type="dxa"/>
            <w:vAlign w:val="center"/>
          </w:tcPr>
          <w:p w14:paraId="18F04F4F"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Arhiv, sistemski in telekomunikacijski prostori, varnostna območja ipd.</w:t>
            </w:r>
          </w:p>
        </w:tc>
        <w:tc>
          <w:tcPr>
            <w:tcW w:w="1552" w:type="dxa"/>
            <w:vAlign w:val="center"/>
          </w:tcPr>
          <w:p w14:paraId="561F4EC8"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2x letno</w:t>
            </w:r>
          </w:p>
        </w:tc>
      </w:tr>
      <w:tr w:rsidR="00B80FB4" w:rsidRPr="00B80FB4" w14:paraId="00AA0ED5" w14:textId="77777777" w:rsidTr="00F233E4">
        <w:tc>
          <w:tcPr>
            <w:tcW w:w="1696" w:type="dxa"/>
            <w:vAlign w:val="center"/>
          </w:tcPr>
          <w:p w14:paraId="44BC0283"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V</w:t>
            </w:r>
          </w:p>
        </w:tc>
        <w:tc>
          <w:tcPr>
            <w:tcW w:w="5812" w:type="dxa"/>
            <w:vAlign w:val="center"/>
          </w:tcPr>
          <w:p w14:paraId="7BB93520"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Klet, skladišče, garaža, kotlovnica, terasa, balkon ipd.</w:t>
            </w:r>
          </w:p>
        </w:tc>
        <w:tc>
          <w:tcPr>
            <w:tcW w:w="1552" w:type="dxa"/>
            <w:vAlign w:val="center"/>
          </w:tcPr>
          <w:p w14:paraId="0B380F27"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Letno</w:t>
            </w:r>
          </w:p>
        </w:tc>
      </w:tr>
    </w:tbl>
    <w:p w14:paraId="1707B5AF" w14:textId="77777777" w:rsidR="00B80FB4" w:rsidRPr="006A4266" w:rsidRDefault="00B80FB4" w:rsidP="00B80FB4">
      <w:pPr>
        <w:suppressAutoHyphens/>
        <w:spacing w:after="0"/>
        <w:rPr>
          <w:rFonts w:ascii="Arial" w:hAnsi="Arial" w:cs="Arial"/>
          <w:b/>
          <w:color w:val="auto"/>
          <w:u w:val="single"/>
        </w:rPr>
      </w:pPr>
    </w:p>
    <w:p w14:paraId="1DD1A5D0" w14:textId="77777777" w:rsidR="007E525C" w:rsidRPr="00C262A7" w:rsidRDefault="007E525C" w:rsidP="009A5EB1">
      <w:pPr>
        <w:pStyle w:val="Slog3"/>
        <w:rPr>
          <w:rStyle w:val="Neenpoudarek"/>
          <w:rFonts w:asciiTheme="majorHAnsi" w:hAnsiTheme="majorHAnsi" w:cs="Arial"/>
          <w:i/>
          <w:color w:val="auto"/>
          <w:sz w:val="22"/>
          <w:szCs w:val="22"/>
        </w:rPr>
      </w:pPr>
      <w:bookmarkStart w:id="15" w:name="_Toc54947956"/>
      <w:r w:rsidRPr="00C262A7">
        <w:rPr>
          <w:rStyle w:val="Neenpoudarek"/>
          <w:rFonts w:asciiTheme="majorHAnsi" w:hAnsiTheme="majorHAnsi" w:cs="Arial"/>
          <w:i/>
          <w:color w:val="auto"/>
          <w:sz w:val="22"/>
          <w:szCs w:val="22"/>
        </w:rPr>
        <w:lastRenderedPageBreak/>
        <w:t xml:space="preserve">Priloga </w:t>
      </w:r>
      <w:r w:rsidR="009A5EB1">
        <w:rPr>
          <w:rStyle w:val="Neenpoudarek"/>
          <w:rFonts w:asciiTheme="majorHAnsi" w:hAnsiTheme="majorHAnsi" w:cs="Arial"/>
          <w:i/>
          <w:color w:val="auto"/>
          <w:sz w:val="22"/>
          <w:szCs w:val="22"/>
        </w:rPr>
        <w:t>3</w:t>
      </w:r>
      <w:bookmarkEnd w:id="15"/>
    </w:p>
    <w:p w14:paraId="0ED2D420"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16" w:name="_Toc54947957"/>
      <w:r>
        <w:rPr>
          <w:rFonts w:asciiTheme="majorHAnsi" w:hAnsiTheme="majorHAnsi" w:cs="Arial"/>
          <w:b/>
          <w:bCs/>
          <w:i/>
          <w:iCs/>
          <w:color w:val="auto"/>
          <w:spacing w:val="20"/>
          <w:lang w:eastAsia="zh-CN"/>
        </w:rPr>
        <w:t>IZJAVA PODIZVAJALCA</w:t>
      </w:r>
      <w:bookmarkEnd w:id="16"/>
    </w:p>
    <w:p w14:paraId="49208A42" w14:textId="77777777" w:rsidR="007E525C" w:rsidRPr="008770D6" w:rsidRDefault="007E525C" w:rsidP="00AA0A47">
      <w:pPr>
        <w:spacing w:after="0"/>
        <w:rPr>
          <w:rFonts w:asciiTheme="majorHAnsi" w:hAnsiTheme="majorHAnsi" w:cs="Arial"/>
          <w:color w:val="auto"/>
          <w:sz w:val="24"/>
          <w:szCs w:val="24"/>
          <w:lang w:eastAsia="zh-CN"/>
        </w:rPr>
      </w:pPr>
    </w:p>
    <w:tbl>
      <w:tblPr>
        <w:tblW w:w="4678" w:type="dxa"/>
        <w:tblInd w:w="4678" w:type="dxa"/>
        <w:tblLook w:val="01E0" w:firstRow="1" w:lastRow="1" w:firstColumn="1" w:lastColumn="1" w:noHBand="0" w:noVBand="0"/>
      </w:tblPr>
      <w:tblGrid>
        <w:gridCol w:w="2551"/>
        <w:gridCol w:w="2127"/>
      </w:tblGrid>
      <w:tr w:rsidR="009624F8" w:rsidRPr="009C76CA" w14:paraId="6BA09689" w14:textId="77777777" w:rsidTr="00654C74">
        <w:trPr>
          <w:trHeight w:val="397"/>
        </w:trPr>
        <w:tc>
          <w:tcPr>
            <w:tcW w:w="2551" w:type="dxa"/>
            <w:vAlign w:val="center"/>
          </w:tcPr>
          <w:p w14:paraId="0064D1C5" w14:textId="77777777" w:rsidR="009624F8" w:rsidRPr="009C76CA" w:rsidRDefault="009624F8" w:rsidP="00654C74">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7" w:type="dxa"/>
            <w:tcBorders>
              <w:bottom w:val="single" w:sz="4" w:space="0" w:color="auto"/>
            </w:tcBorders>
            <w:vAlign w:val="center"/>
          </w:tcPr>
          <w:p w14:paraId="36D02ECF" w14:textId="77777777" w:rsidR="009624F8" w:rsidRPr="009C76CA" w:rsidRDefault="009624F8" w:rsidP="00654C74">
            <w:pPr>
              <w:spacing w:after="0"/>
              <w:rPr>
                <w:rFonts w:asciiTheme="majorHAnsi" w:hAnsiTheme="majorHAnsi" w:cs="Arial"/>
                <w:sz w:val="24"/>
                <w:szCs w:val="24"/>
              </w:rPr>
            </w:pPr>
          </w:p>
        </w:tc>
      </w:tr>
      <w:tr w:rsidR="009624F8" w:rsidRPr="009C76CA" w14:paraId="2AC9639A" w14:textId="77777777" w:rsidTr="00654C74">
        <w:trPr>
          <w:trHeight w:val="397"/>
        </w:trPr>
        <w:tc>
          <w:tcPr>
            <w:tcW w:w="2551" w:type="dxa"/>
            <w:vAlign w:val="center"/>
          </w:tcPr>
          <w:p w14:paraId="0ABBFE1C" w14:textId="77777777" w:rsidR="009624F8" w:rsidRPr="009C76CA" w:rsidRDefault="009624F8" w:rsidP="00654C74">
            <w:pPr>
              <w:spacing w:after="0"/>
              <w:jc w:val="right"/>
              <w:rPr>
                <w:rFonts w:asciiTheme="majorHAnsi" w:hAnsiTheme="majorHAnsi" w:cs="Arial"/>
                <w:sz w:val="24"/>
                <w:szCs w:val="24"/>
              </w:rPr>
            </w:pPr>
            <w:r w:rsidRPr="009C76CA">
              <w:rPr>
                <w:rFonts w:asciiTheme="majorHAnsi" w:hAnsiTheme="majorHAnsi" w:cs="Arial"/>
                <w:sz w:val="24"/>
                <w:szCs w:val="24"/>
              </w:rPr>
              <w:t>Številka dokumenta:</w:t>
            </w:r>
          </w:p>
        </w:tc>
        <w:tc>
          <w:tcPr>
            <w:tcW w:w="2127" w:type="dxa"/>
            <w:tcBorders>
              <w:top w:val="single" w:sz="4" w:space="0" w:color="auto"/>
              <w:bottom w:val="single" w:sz="4" w:space="0" w:color="auto"/>
            </w:tcBorders>
            <w:vAlign w:val="center"/>
          </w:tcPr>
          <w:p w14:paraId="691020DB" w14:textId="77777777" w:rsidR="009624F8" w:rsidRPr="009C76CA" w:rsidRDefault="009624F8" w:rsidP="00654C74">
            <w:pPr>
              <w:spacing w:after="0"/>
              <w:rPr>
                <w:rFonts w:asciiTheme="majorHAnsi" w:hAnsiTheme="majorHAnsi" w:cs="Arial"/>
                <w:sz w:val="24"/>
                <w:szCs w:val="24"/>
              </w:rPr>
            </w:pPr>
          </w:p>
        </w:tc>
      </w:tr>
    </w:tbl>
    <w:p w14:paraId="0AFECFF5" w14:textId="77777777" w:rsidR="009624F8" w:rsidRPr="009C76CA" w:rsidRDefault="009624F8" w:rsidP="009624F8">
      <w:pPr>
        <w:tabs>
          <w:tab w:val="right" w:pos="2556"/>
          <w:tab w:val="right" w:pos="9017"/>
        </w:tabs>
        <w:spacing w:after="0"/>
        <w:rPr>
          <w:rFonts w:asciiTheme="majorHAnsi" w:hAnsiTheme="majorHAnsi" w:cs="Arial"/>
          <w:b/>
          <w:sz w:val="24"/>
          <w:szCs w:val="24"/>
        </w:rPr>
      </w:pPr>
    </w:p>
    <w:p w14:paraId="6C7CA8A4" w14:textId="77777777" w:rsidR="009624F8" w:rsidRPr="009C76CA" w:rsidRDefault="009624F8" w:rsidP="009624F8">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9624F8" w:rsidRPr="009C76CA" w14:paraId="4B72F516" w14:textId="77777777" w:rsidTr="00654C74">
        <w:trPr>
          <w:trHeight w:val="397"/>
        </w:trPr>
        <w:tc>
          <w:tcPr>
            <w:tcW w:w="1985" w:type="dxa"/>
            <w:vAlign w:val="bottom"/>
          </w:tcPr>
          <w:p w14:paraId="055E9617"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18B0A33C" w14:textId="77777777" w:rsidR="009624F8" w:rsidRPr="009C76CA" w:rsidRDefault="009624F8" w:rsidP="00654C74">
            <w:pPr>
              <w:spacing w:after="0"/>
              <w:rPr>
                <w:rFonts w:asciiTheme="majorHAnsi" w:hAnsiTheme="majorHAnsi" w:cs="Arial"/>
                <w:sz w:val="24"/>
                <w:szCs w:val="24"/>
              </w:rPr>
            </w:pPr>
          </w:p>
        </w:tc>
      </w:tr>
      <w:tr w:rsidR="009624F8" w:rsidRPr="009C76CA" w14:paraId="028E07A5" w14:textId="77777777" w:rsidTr="00654C74">
        <w:trPr>
          <w:trHeight w:val="397"/>
        </w:trPr>
        <w:tc>
          <w:tcPr>
            <w:tcW w:w="1985" w:type="dxa"/>
            <w:vAlign w:val="bottom"/>
          </w:tcPr>
          <w:p w14:paraId="143120FD"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3BCB5524" w14:textId="77777777" w:rsidR="009624F8" w:rsidRPr="009C76CA" w:rsidRDefault="009624F8" w:rsidP="00654C74">
            <w:pPr>
              <w:spacing w:after="0"/>
              <w:rPr>
                <w:rFonts w:asciiTheme="majorHAnsi" w:hAnsiTheme="majorHAnsi" w:cs="Arial"/>
                <w:sz w:val="24"/>
                <w:szCs w:val="24"/>
              </w:rPr>
            </w:pPr>
          </w:p>
        </w:tc>
      </w:tr>
      <w:tr w:rsidR="009624F8" w:rsidRPr="009C76CA" w14:paraId="11FF0880" w14:textId="77777777" w:rsidTr="00654C74">
        <w:trPr>
          <w:trHeight w:val="397"/>
        </w:trPr>
        <w:tc>
          <w:tcPr>
            <w:tcW w:w="1985" w:type="dxa"/>
            <w:vAlign w:val="bottom"/>
          </w:tcPr>
          <w:p w14:paraId="1DC7F5F2"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B3316D1" w14:textId="77777777" w:rsidR="009624F8" w:rsidRPr="009C76CA" w:rsidRDefault="009624F8" w:rsidP="00654C74">
            <w:pPr>
              <w:spacing w:after="0"/>
              <w:rPr>
                <w:rFonts w:asciiTheme="majorHAnsi" w:hAnsiTheme="majorHAnsi" w:cs="Arial"/>
                <w:sz w:val="24"/>
                <w:szCs w:val="24"/>
              </w:rPr>
            </w:pPr>
          </w:p>
        </w:tc>
      </w:tr>
      <w:tr w:rsidR="009624F8" w:rsidRPr="009C76CA" w14:paraId="6CFB1279" w14:textId="77777777" w:rsidTr="00654C74">
        <w:trPr>
          <w:trHeight w:val="397"/>
        </w:trPr>
        <w:tc>
          <w:tcPr>
            <w:tcW w:w="1985" w:type="dxa"/>
            <w:vAlign w:val="bottom"/>
          </w:tcPr>
          <w:p w14:paraId="7FF5CF4B"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41E6450" w14:textId="77777777" w:rsidR="009624F8" w:rsidRPr="009C76CA" w:rsidRDefault="009624F8" w:rsidP="00654C74">
            <w:pPr>
              <w:spacing w:after="0"/>
              <w:rPr>
                <w:rFonts w:asciiTheme="majorHAnsi" w:hAnsiTheme="majorHAnsi" w:cs="Arial"/>
                <w:sz w:val="24"/>
                <w:szCs w:val="24"/>
              </w:rPr>
            </w:pPr>
          </w:p>
        </w:tc>
      </w:tr>
    </w:tbl>
    <w:p w14:paraId="77009BBF" w14:textId="77777777" w:rsidR="009624F8" w:rsidRDefault="009624F8" w:rsidP="009624F8">
      <w:pPr>
        <w:tabs>
          <w:tab w:val="right" w:pos="2556"/>
          <w:tab w:val="right" w:pos="5609"/>
        </w:tabs>
        <w:spacing w:after="0"/>
        <w:jc w:val="both"/>
        <w:rPr>
          <w:rFonts w:asciiTheme="majorHAnsi" w:hAnsiTheme="majorHAnsi" w:cs="Arial"/>
          <w:b/>
          <w:sz w:val="24"/>
          <w:szCs w:val="24"/>
        </w:rPr>
      </w:pPr>
    </w:p>
    <w:p w14:paraId="6D63EEE3" w14:textId="77777777" w:rsidR="009624F8" w:rsidRDefault="009624F8" w:rsidP="009624F8">
      <w:pPr>
        <w:tabs>
          <w:tab w:val="right" w:pos="2556"/>
          <w:tab w:val="right" w:pos="5609"/>
        </w:tabs>
        <w:spacing w:after="0"/>
        <w:jc w:val="both"/>
        <w:rPr>
          <w:rFonts w:asciiTheme="majorHAnsi" w:hAnsiTheme="majorHAnsi" w:cs="Arial"/>
          <w:b/>
          <w:sz w:val="24"/>
          <w:szCs w:val="24"/>
        </w:rPr>
      </w:pPr>
    </w:p>
    <w:p w14:paraId="2DD06816" w14:textId="77777777" w:rsidR="009624F8" w:rsidRDefault="009624F8" w:rsidP="009624F8">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9624F8">
        <w:rPr>
          <w:rFonts w:cs="Arial"/>
          <w:color w:val="auto"/>
          <w:sz w:val="24"/>
          <w:szCs w:val="24"/>
        </w:rPr>
        <w:t>Okolju prijazne storitve čiščenja poslovnih prostorov</w:t>
      </w:r>
      <w:r w:rsidRPr="00F321A5">
        <w:rPr>
          <w:rFonts w:cs="Arial"/>
          <w:color w:val="auto"/>
          <w:kern w:val="3"/>
          <w:sz w:val="24"/>
          <w:szCs w:val="24"/>
          <w:lang w:eastAsia="zh-CN"/>
        </w:rPr>
        <w:t>«, št. naročila 403/20-</w:t>
      </w:r>
      <w:r>
        <w:rPr>
          <w:rFonts w:cs="Arial"/>
          <w:color w:val="auto"/>
          <w:kern w:val="3"/>
          <w:sz w:val="24"/>
          <w:szCs w:val="24"/>
          <w:lang w:eastAsia="zh-CN"/>
        </w:rPr>
        <w:t>322-325</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sklopov, </w:t>
      </w:r>
      <w:r w:rsidRPr="00940BD5">
        <w:rPr>
          <w:rFonts w:asciiTheme="majorHAnsi" w:hAnsiTheme="majorHAnsi" w:cs="Arial"/>
          <w:color w:val="auto"/>
          <w:kern w:val="3"/>
          <w:sz w:val="24"/>
          <w:szCs w:val="24"/>
          <w:lang w:eastAsia="zh-CN"/>
        </w:rPr>
        <w:t>in sicer z izvedbo naslednjih del</w:t>
      </w:r>
      <w:r w:rsidRPr="009C76CA">
        <w:rPr>
          <w:rStyle w:val="Sprotnaopomba-sklic"/>
          <w:rFonts w:asciiTheme="majorHAnsi" w:hAnsiTheme="majorHAnsi" w:cs="Arial"/>
          <w:color w:val="auto"/>
          <w:kern w:val="3"/>
          <w:sz w:val="24"/>
          <w:szCs w:val="24"/>
          <w:lang w:eastAsia="zh-CN"/>
        </w:rPr>
        <w:footnoteReference w:id="5"/>
      </w:r>
      <w:r>
        <w:rPr>
          <w:rFonts w:asciiTheme="majorHAnsi" w:hAnsiTheme="majorHAnsi" w:cs="Arial"/>
          <w:color w:val="auto"/>
          <w:kern w:val="3"/>
          <w:sz w:val="24"/>
          <w:szCs w:val="24"/>
          <w:lang w:eastAsia="zh-CN"/>
        </w:rPr>
        <w:t>:</w:t>
      </w:r>
    </w:p>
    <w:p w14:paraId="2F35E3F1" w14:textId="77777777" w:rsidR="009624F8" w:rsidRPr="00CE7F87" w:rsidRDefault="009624F8" w:rsidP="009624F8">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498" w:type="dxa"/>
        <w:tblInd w:w="-5" w:type="dxa"/>
        <w:tblLayout w:type="fixed"/>
        <w:tblLook w:val="04A0" w:firstRow="1" w:lastRow="0" w:firstColumn="1" w:lastColumn="0" w:noHBand="0" w:noVBand="1"/>
      </w:tblPr>
      <w:tblGrid>
        <w:gridCol w:w="567"/>
        <w:gridCol w:w="567"/>
        <w:gridCol w:w="2835"/>
        <w:gridCol w:w="1560"/>
        <w:gridCol w:w="3969"/>
      </w:tblGrid>
      <w:tr w:rsidR="009624F8" w:rsidRPr="007B76A4" w14:paraId="13FD0F8D" w14:textId="77777777" w:rsidTr="00654C74">
        <w:trPr>
          <w:cantSplit/>
          <w:trHeight w:val="676"/>
        </w:trPr>
        <w:tc>
          <w:tcPr>
            <w:tcW w:w="1134" w:type="dxa"/>
            <w:gridSpan w:val="2"/>
            <w:vAlign w:val="center"/>
          </w:tcPr>
          <w:p w14:paraId="4176671F" w14:textId="77777777" w:rsidR="009624F8" w:rsidRPr="007B76A4" w:rsidRDefault="009624F8" w:rsidP="00654C74">
            <w:pPr>
              <w:spacing w:after="0"/>
              <w:ind w:left="113" w:right="113"/>
              <w:jc w:val="center"/>
              <w:rPr>
                <w:rFonts w:cs="Arial"/>
                <w:b/>
                <w:bCs/>
                <w:color w:val="auto"/>
                <w:sz w:val="24"/>
                <w:szCs w:val="24"/>
              </w:rPr>
            </w:pPr>
            <w:r w:rsidRPr="007B76A4">
              <w:rPr>
                <w:rFonts w:cs="Arial"/>
                <w:b/>
                <w:bCs/>
                <w:color w:val="auto"/>
                <w:sz w:val="24"/>
                <w:szCs w:val="24"/>
              </w:rPr>
              <w:t>Sklop</w:t>
            </w:r>
          </w:p>
        </w:tc>
        <w:tc>
          <w:tcPr>
            <w:tcW w:w="2835" w:type="dxa"/>
            <w:vAlign w:val="center"/>
          </w:tcPr>
          <w:p w14:paraId="765EF08B" w14:textId="77777777" w:rsidR="009624F8" w:rsidRPr="007B76A4" w:rsidRDefault="009624F8" w:rsidP="00654C7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560" w:type="dxa"/>
            <w:vAlign w:val="center"/>
          </w:tcPr>
          <w:p w14:paraId="333EEDFF" w14:textId="77777777" w:rsidR="009624F8" w:rsidRPr="007B76A4" w:rsidRDefault="009624F8" w:rsidP="00654C74">
            <w:pPr>
              <w:spacing w:after="0"/>
              <w:jc w:val="center"/>
              <w:rPr>
                <w:rFonts w:cs="Arial"/>
                <w:b/>
                <w:bCs/>
                <w:color w:val="auto"/>
                <w:sz w:val="24"/>
                <w:szCs w:val="24"/>
              </w:rPr>
            </w:pPr>
            <w:r w:rsidRPr="007B76A4">
              <w:rPr>
                <w:rFonts w:cs="Arial"/>
                <w:b/>
                <w:bCs/>
                <w:color w:val="auto"/>
                <w:sz w:val="24"/>
                <w:szCs w:val="24"/>
              </w:rPr>
              <w:t>Št. naročila</w:t>
            </w:r>
          </w:p>
        </w:tc>
        <w:tc>
          <w:tcPr>
            <w:tcW w:w="3969" w:type="dxa"/>
            <w:vAlign w:val="center"/>
          </w:tcPr>
          <w:p w14:paraId="103D1FE3" w14:textId="77777777" w:rsidR="009624F8" w:rsidRPr="00CE7F87" w:rsidRDefault="009624F8" w:rsidP="00654C74">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9624F8" w:rsidRPr="007B76A4" w14:paraId="4DEAC442" w14:textId="77777777" w:rsidTr="00654C74">
        <w:trPr>
          <w:trHeight w:val="1401"/>
        </w:trPr>
        <w:tc>
          <w:tcPr>
            <w:tcW w:w="567" w:type="dxa"/>
            <w:vAlign w:val="center"/>
          </w:tcPr>
          <w:p w14:paraId="6E4A3DA8" w14:textId="77777777" w:rsidR="009624F8" w:rsidRPr="007B76A4" w:rsidRDefault="009624F8" w:rsidP="009624F8">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312C4108" w14:textId="77777777" w:rsidR="009624F8" w:rsidRPr="007B76A4" w:rsidRDefault="009624F8" w:rsidP="009624F8">
            <w:pPr>
              <w:spacing w:after="0"/>
              <w:jc w:val="center"/>
              <w:rPr>
                <w:rFonts w:cs="Arial"/>
                <w:bCs/>
                <w:color w:val="auto"/>
                <w:sz w:val="24"/>
                <w:szCs w:val="24"/>
              </w:rPr>
            </w:pPr>
            <w:r w:rsidRPr="007B76A4">
              <w:rPr>
                <w:rFonts w:cs="Arial"/>
                <w:bCs/>
                <w:color w:val="auto"/>
                <w:sz w:val="24"/>
                <w:szCs w:val="24"/>
              </w:rPr>
              <w:t>1</w:t>
            </w:r>
          </w:p>
        </w:tc>
        <w:tc>
          <w:tcPr>
            <w:tcW w:w="2835" w:type="dxa"/>
            <w:vAlign w:val="center"/>
          </w:tcPr>
          <w:p w14:paraId="09C79212" w14:textId="77777777" w:rsidR="009624F8" w:rsidRPr="007B76A4" w:rsidRDefault="009624F8" w:rsidP="009624F8">
            <w:pPr>
              <w:spacing w:after="0"/>
              <w:rPr>
                <w:rFonts w:cs="Arial"/>
                <w:bCs/>
                <w:color w:val="auto"/>
                <w:sz w:val="24"/>
                <w:szCs w:val="24"/>
              </w:rPr>
            </w:pPr>
            <w:r>
              <w:rPr>
                <w:rFonts w:cs="Arial"/>
                <w:color w:val="auto"/>
                <w:sz w:val="24"/>
                <w:szCs w:val="24"/>
                <w:lang w:eastAsia="zh-CN"/>
              </w:rPr>
              <w:t>Okolju prijazno čiščenje poslovnih prostorov in okolice poslovne stavbe Smelt v obdobju od 1. 1. 2021 do 30. 11. 2024</w:t>
            </w:r>
          </w:p>
        </w:tc>
        <w:tc>
          <w:tcPr>
            <w:tcW w:w="1560" w:type="dxa"/>
            <w:vAlign w:val="center"/>
          </w:tcPr>
          <w:p w14:paraId="483B7EED" w14:textId="77777777" w:rsidR="009624F8" w:rsidRPr="007B76A4" w:rsidRDefault="009624F8" w:rsidP="009624F8">
            <w:pPr>
              <w:spacing w:after="0"/>
              <w:jc w:val="center"/>
              <w:rPr>
                <w:rFonts w:cs="Arial"/>
                <w:bCs/>
                <w:color w:val="auto"/>
                <w:sz w:val="24"/>
                <w:szCs w:val="24"/>
              </w:rPr>
            </w:pPr>
            <w:r w:rsidRPr="007B76A4">
              <w:rPr>
                <w:rFonts w:cs="Arial"/>
                <w:color w:val="auto"/>
                <w:sz w:val="24"/>
                <w:szCs w:val="24"/>
                <w:lang w:eastAsia="zh-CN"/>
              </w:rPr>
              <w:t>403/20-</w:t>
            </w:r>
            <w:r>
              <w:rPr>
                <w:rFonts w:cs="Arial"/>
                <w:color w:val="auto"/>
                <w:sz w:val="24"/>
                <w:szCs w:val="24"/>
                <w:lang w:eastAsia="zh-CN"/>
              </w:rPr>
              <w:t>322</w:t>
            </w:r>
          </w:p>
        </w:tc>
        <w:tc>
          <w:tcPr>
            <w:tcW w:w="3969" w:type="dxa"/>
            <w:vAlign w:val="center"/>
          </w:tcPr>
          <w:p w14:paraId="2D812164" w14:textId="77777777" w:rsidR="009624F8" w:rsidRPr="007B76A4" w:rsidRDefault="009624F8" w:rsidP="009624F8">
            <w:pPr>
              <w:spacing w:after="0"/>
              <w:jc w:val="right"/>
              <w:rPr>
                <w:rFonts w:cs="Arial"/>
                <w:color w:val="auto"/>
                <w:sz w:val="24"/>
                <w:szCs w:val="24"/>
                <w:lang w:eastAsia="zh-CN"/>
              </w:rPr>
            </w:pPr>
          </w:p>
        </w:tc>
      </w:tr>
      <w:tr w:rsidR="009624F8" w:rsidRPr="007B76A4" w14:paraId="5F8A38B5" w14:textId="77777777" w:rsidTr="00654C74">
        <w:trPr>
          <w:trHeight w:val="1549"/>
        </w:trPr>
        <w:tc>
          <w:tcPr>
            <w:tcW w:w="567" w:type="dxa"/>
            <w:vAlign w:val="center"/>
          </w:tcPr>
          <w:p w14:paraId="4277E407" w14:textId="77777777" w:rsidR="009624F8" w:rsidRPr="007B76A4" w:rsidRDefault="009624F8" w:rsidP="009624F8">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0C73C866" w14:textId="77777777" w:rsidR="009624F8" w:rsidRPr="007B76A4" w:rsidRDefault="009624F8" w:rsidP="009624F8">
            <w:pPr>
              <w:spacing w:after="0"/>
              <w:jc w:val="center"/>
              <w:rPr>
                <w:rFonts w:cs="Arial"/>
                <w:bCs/>
                <w:color w:val="auto"/>
                <w:sz w:val="24"/>
                <w:szCs w:val="24"/>
              </w:rPr>
            </w:pPr>
            <w:r w:rsidRPr="007B76A4">
              <w:rPr>
                <w:rFonts w:cs="Arial"/>
                <w:bCs/>
                <w:color w:val="auto"/>
                <w:sz w:val="24"/>
                <w:szCs w:val="24"/>
              </w:rPr>
              <w:t>2</w:t>
            </w:r>
          </w:p>
        </w:tc>
        <w:tc>
          <w:tcPr>
            <w:tcW w:w="2835" w:type="dxa"/>
            <w:vAlign w:val="center"/>
          </w:tcPr>
          <w:p w14:paraId="50DB9B17" w14:textId="77777777" w:rsidR="009624F8" w:rsidRPr="007B76A4" w:rsidRDefault="009624F8" w:rsidP="009624F8">
            <w:pPr>
              <w:spacing w:after="0"/>
              <w:rPr>
                <w:rFonts w:cs="Arial"/>
                <w:bCs/>
                <w:color w:val="auto"/>
                <w:sz w:val="24"/>
                <w:szCs w:val="24"/>
              </w:rPr>
            </w:pPr>
            <w:r>
              <w:rPr>
                <w:rFonts w:cs="Arial"/>
                <w:color w:val="auto"/>
                <w:sz w:val="24"/>
                <w:szCs w:val="24"/>
                <w:lang w:eastAsia="zh-CN"/>
              </w:rPr>
              <w:t>Okolju prijazno čiščenje poslovnih prostorov in okolice poslovne stavbe Metalne v obdobju od 1. 1. 2021 do 30. 11. 2024</w:t>
            </w:r>
          </w:p>
        </w:tc>
        <w:tc>
          <w:tcPr>
            <w:tcW w:w="1560" w:type="dxa"/>
            <w:vAlign w:val="center"/>
          </w:tcPr>
          <w:p w14:paraId="13D99760" w14:textId="77777777" w:rsidR="009624F8" w:rsidRPr="007B76A4" w:rsidRDefault="009624F8" w:rsidP="009624F8">
            <w:pPr>
              <w:spacing w:after="0"/>
              <w:jc w:val="center"/>
              <w:rPr>
                <w:rFonts w:cs="Arial"/>
                <w:bCs/>
                <w:color w:val="auto"/>
                <w:sz w:val="24"/>
                <w:szCs w:val="24"/>
              </w:rPr>
            </w:pPr>
            <w:r>
              <w:rPr>
                <w:rFonts w:cs="Arial"/>
                <w:color w:val="auto"/>
                <w:sz w:val="24"/>
                <w:szCs w:val="24"/>
                <w:lang w:eastAsia="zh-CN"/>
              </w:rPr>
              <w:t>403/20-323</w:t>
            </w:r>
          </w:p>
        </w:tc>
        <w:tc>
          <w:tcPr>
            <w:tcW w:w="3969" w:type="dxa"/>
            <w:vAlign w:val="center"/>
          </w:tcPr>
          <w:p w14:paraId="1D91056F" w14:textId="77777777" w:rsidR="009624F8" w:rsidRDefault="009624F8" w:rsidP="009624F8">
            <w:pPr>
              <w:spacing w:after="0"/>
              <w:jc w:val="right"/>
              <w:rPr>
                <w:rFonts w:cs="Arial"/>
                <w:color w:val="auto"/>
                <w:sz w:val="24"/>
                <w:szCs w:val="24"/>
                <w:lang w:eastAsia="zh-CN"/>
              </w:rPr>
            </w:pPr>
          </w:p>
        </w:tc>
      </w:tr>
      <w:tr w:rsidR="009624F8" w:rsidRPr="007B76A4" w14:paraId="2CB7C72F" w14:textId="77777777" w:rsidTr="00654C74">
        <w:trPr>
          <w:trHeight w:val="1556"/>
        </w:trPr>
        <w:tc>
          <w:tcPr>
            <w:tcW w:w="567" w:type="dxa"/>
            <w:vAlign w:val="center"/>
          </w:tcPr>
          <w:p w14:paraId="54AE593C" w14:textId="77777777" w:rsidR="009624F8" w:rsidRPr="007B76A4" w:rsidRDefault="009624F8" w:rsidP="009624F8">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3FA238B3" w14:textId="77777777" w:rsidR="009624F8" w:rsidRPr="007B76A4" w:rsidRDefault="009624F8" w:rsidP="009624F8">
            <w:pPr>
              <w:spacing w:after="0"/>
              <w:jc w:val="center"/>
              <w:rPr>
                <w:rFonts w:cs="Arial"/>
                <w:bCs/>
                <w:color w:val="auto"/>
                <w:sz w:val="24"/>
                <w:szCs w:val="24"/>
              </w:rPr>
            </w:pPr>
            <w:r w:rsidRPr="007B76A4">
              <w:rPr>
                <w:rFonts w:cs="Arial"/>
                <w:bCs/>
                <w:color w:val="auto"/>
                <w:sz w:val="24"/>
                <w:szCs w:val="24"/>
              </w:rPr>
              <w:t>3</w:t>
            </w:r>
          </w:p>
        </w:tc>
        <w:tc>
          <w:tcPr>
            <w:tcW w:w="2835" w:type="dxa"/>
            <w:vAlign w:val="center"/>
          </w:tcPr>
          <w:p w14:paraId="4D660611" w14:textId="77777777" w:rsidR="009624F8" w:rsidRPr="007B76A4" w:rsidRDefault="009624F8" w:rsidP="009624F8">
            <w:pPr>
              <w:spacing w:after="0"/>
              <w:rPr>
                <w:rFonts w:cs="Arial"/>
                <w:bCs/>
                <w:color w:val="auto"/>
                <w:sz w:val="24"/>
                <w:szCs w:val="24"/>
              </w:rPr>
            </w:pPr>
            <w:r>
              <w:rPr>
                <w:rFonts w:cs="Arial"/>
                <w:color w:val="auto"/>
                <w:sz w:val="24"/>
                <w:szCs w:val="24"/>
                <w:lang w:eastAsia="zh-CN"/>
              </w:rPr>
              <w:t>Okolju prijazno generalno čiščenje poslovnih prostorov in steklene fasade in površin v posameznih delih stanovanjsko-</w:t>
            </w:r>
            <w:r>
              <w:rPr>
                <w:rFonts w:cs="Arial"/>
                <w:color w:val="auto"/>
                <w:sz w:val="24"/>
                <w:szCs w:val="24"/>
                <w:lang w:eastAsia="zh-CN"/>
              </w:rPr>
              <w:lastRenderedPageBreak/>
              <w:t xml:space="preserve">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w:t>
            </w:r>
          </w:p>
        </w:tc>
        <w:tc>
          <w:tcPr>
            <w:tcW w:w="1560" w:type="dxa"/>
            <w:vAlign w:val="center"/>
          </w:tcPr>
          <w:p w14:paraId="5E038840" w14:textId="77777777" w:rsidR="009624F8" w:rsidRPr="007B76A4" w:rsidRDefault="009624F8" w:rsidP="009624F8">
            <w:pPr>
              <w:spacing w:after="0"/>
              <w:jc w:val="center"/>
              <w:rPr>
                <w:rFonts w:cs="Arial"/>
                <w:bCs/>
                <w:color w:val="auto"/>
                <w:sz w:val="24"/>
                <w:szCs w:val="24"/>
              </w:rPr>
            </w:pPr>
            <w:r>
              <w:rPr>
                <w:rFonts w:cs="Arial"/>
                <w:color w:val="auto"/>
                <w:sz w:val="24"/>
                <w:szCs w:val="24"/>
                <w:lang w:eastAsia="zh-CN"/>
              </w:rPr>
              <w:lastRenderedPageBreak/>
              <w:t>403/20-324</w:t>
            </w:r>
          </w:p>
        </w:tc>
        <w:tc>
          <w:tcPr>
            <w:tcW w:w="3969" w:type="dxa"/>
            <w:vAlign w:val="center"/>
          </w:tcPr>
          <w:p w14:paraId="488EE36E" w14:textId="77777777" w:rsidR="009624F8" w:rsidRDefault="009624F8" w:rsidP="009624F8">
            <w:pPr>
              <w:spacing w:after="0"/>
              <w:jc w:val="right"/>
              <w:rPr>
                <w:rFonts w:cs="Arial"/>
                <w:color w:val="auto"/>
                <w:sz w:val="24"/>
                <w:szCs w:val="24"/>
                <w:lang w:eastAsia="zh-CN"/>
              </w:rPr>
            </w:pPr>
          </w:p>
        </w:tc>
      </w:tr>
      <w:tr w:rsidR="009624F8" w:rsidRPr="007B76A4" w14:paraId="13994CAF" w14:textId="77777777" w:rsidTr="00654C74">
        <w:trPr>
          <w:trHeight w:val="1556"/>
        </w:trPr>
        <w:tc>
          <w:tcPr>
            <w:tcW w:w="567" w:type="dxa"/>
            <w:vAlign w:val="center"/>
          </w:tcPr>
          <w:p w14:paraId="21610FD9" w14:textId="77777777" w:rsidR="009624F8" w:rsidRPr="007B76A4" w:rsidRDefault="009624F8" w:rsidP="009624F8">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23A9AD08" w14:textId="77777777" w:rsidR="009624F8" w:rsidRPr="007B76A4" w:rsidRDefault="009624F8" w:rsidP="009624F8">
            <w:pPr>
              <w:spacing w:after="0"/>
              <w:jc w:val="center"/>
              <w:rPr>
                <w:rFonts w:cs="Arial"/>
                <w:bCs/>
                <w:color w:val="auto"/>
                <w:sz w:val="24"/>
                <w:szCs w:val="24"/>
              </w:rPr>
            </w:pPr>
            <w:r>
              <w:rPr>
                <w:rFonts w:cs="Arial"/>
                <w:bCs/>
                <w:color w:val="auto"/>
                <w:sz w:val="24"/>
                <w:szCs w:val="24"/>
              </w:rPr>
              <w:t>4</w:t>
            </w:r>
          </w:p>
        </w:tc>
        <w:tc>
          <w:tcPr>
            <w:tcW w:w="2835" w:type="dxa"/>
            <w:vAlign w:val="center"/>
          </w:tcPr>
          <w:p w14:paraId="3F5FE466" w14:textId="77777777" w:rsidR="009624F8" w:rsidRPr="007B76A4" w:rsidRDefault="009624F8" w:rsidP="009624F8">
            <w:pPr>
              <w:spacing w:after="0"/>
              <w:rPr>
                <w:rFonts w:cs="Arial"/>
                <w:color w:val="auto"/>
                <w:sz w:val="24"/>
                <w:szCs w:val="24"/>
                <w:lang w:eastAsia="zh-CN"/>
              </w:rPr>
            </w:pPr>
            <w:r>
              <w:rPr>
                <w:rFonts w:cs="Arial"/>
                <w:color w:val="auto"/>
                <w:sz w:val="24"/>
                <w:szCs w:val="24"/>
                <w:lang w:eastAsia="zh-CN"/>
              </w:rPr>
              <w:t>Okolju prijazno čiščenje poslovnih prostorov in okolice drugih objektov v lasti, upravljanju ali uporabi D.S.U., d.o.o. v obdobju od 1. 1. 2021 do 31. 12. 2024</w:t>
            </w:r>
          </w:p>
        </w:tc>
        <w:tc>
          <w:tcPr>
            <w:tcW w:w="1560" w:type="dxa"/>
            <w:vAlign w:val="center"/>
          </w:tcPr>
          <w:p w14:paraId="5CC9E463" w14:textId="77777777" w:rsidR="009624F8" w:rsidRDefault="009624F8" w:rsidP="009624F8">
            <w:pPr>
              <w:spacing w:after="0"/>
              <w:jc w:val="center"/>
              <w:rPr>
                <w:rFonts w:cs="Arial"/>
                <w:color w:val="auto"/>
                <w:sz w:val="24"/>
                <w:szCs w:val="24"/>
                <w:lang w:eastAsia="zh-CN"/>
              </w:rPr>
            </w:pPr>
            <w:r>
              <w:rPr>
                <w:rFonts w:cs="Arial"/>
                <w:color w:val="auto"/>
                <w:sz w:val="24"/>
                <w:szCs w:val="24"/>
                <w:lang w:eastAsia="zh-CN"/>
              </w:rPr>
              <w:t>403/20-325</w:t>
            </w:r>
          </w:p>
        </w:tc>
        <w:tc>
          <w:tcPr>
            <w:tcW w:w="3969" w:type="dxa"/>
            <w:vAlign w:val="center"/>
          </w:tcPr>
          <w:p w14:paraId="484B80CE" w14:textId="77777777" w:rsidR="009624F8" w:rsidRDefault="009624F8" w:rsidP="009624F8">
            <w:pPr>
              <w:spacing w:after="0"/>
              <w:jc w:val="right"/>
              <w:rPr>
                <w:rFonts w:cs="Arial"/>
                <w:color w:val="auto"/>
                <w:sz w:val="24"/>
                <w:szCs w:val="24"/>
                <w:lang w:eastAsia="zh-CN"/>
              </w:rPr>
            </w:pPr>
          </w:p>
        </w:tc>
      </w:tr>
    </w:tbl>
    <w:p w14:paraId="7B1F93FC"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bCs/>
          <w:color w:val="auto"/>
          <w:sz w:val="24"/>
          <w:szCs w:val="24"/>
        </w:rPr>
      </w:pPr>
    </w:p>
    <w:p w14:paraId="057D3684" w14:textId="77777777" w:rsidR="009624F8" w:rsidRDefault="009624F8" w:rsidP="009624F8">
      <w:pPr>
        <w:spacing w:after="0" w:line="240" w:lineRule="auto"/>
        <w:rPr>
          <w:rFonts w:cs="Arial"/>
          <w:bCs/>
          <w:color w:val="auto"/>
          <w:sz w:val="24"/>
          <w:szCs w:val="24"/>
        </w:rPr>
      </w:pPr>
    </w:p>
    <w:p w14:paraId="2FA1251E"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t xml:space="preserve">Kot podizvajalec: </w:t>
      </w:r>
    </w:p>
    <w:p w14:paraId="5419CE75" w14:textId="77777777" w:rsidR="009624F8" w:rsidRPr="00F321A5" w:rsidRDefault="009624F8" w:rsidP="009624F8">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6246C7">
        <w:rPr>
          <w:rFonts w:cs="Arial"/>
          <w:bCs/>
          <w:color w:val="auto"/>
          <w:sz w:val="24"/>
          <w:szCs w:val="24"/>
        </w:rPr>
      </w:r>
      <w:r w:rsidR="006246C7">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zahtevamo</w:t>
      </w:r>
    </w:p>
    <w:p w14:paraId="7D12412E" w14:textId="77777777" w:rsidR="009624F8" w:rsidRPr="00F321A5" w:rsidRDefault="009624F8" w:rsidP="009624F8">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6246C7">
        <w:rPr>
          <w:rFonts w:cs="Arial"/>
          <w:bCs/>
          <w:color w:val="auto"/>
          <w:sz w:val="24"/>
          <w:szCs w:val="24"/>
        </w:rPr>
      </w:r>
      <w:r w:rsidR="006246C7">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w:t>
      </w:r>
      <w:r w:rsidRPr="00F321A5">
        <w:rPr>
          <w:rFonts w:cs="Arial"/>
          <w:color w:val="auto"/>
          <w:sz w:val="24"/>
          <w:szCs w:val="24"/>
          <w:lang w:eastAsia="zh-CN"/>
        </w:rPr>
        <w:t xml:space="preserve">ne </w:t>
      </w:r>
      <w:r w:rsidRPr="00F321A5">
        <w:rPr>
          <w:rFonts w:cs="Arial"/>
          <w:color w:val="auto"/>
          <w:kern w:val="3"/>
          <w:sz w:val="24"/>
          <w:szCs w:val="24"/>
          <w:lang w:eastAsia="zh-CN"/>
        </w:rPr>
        <w:t>zahtevamo</w:t>
      </w:r>
    </w:p>
    <w:p w14:paraId="405B8A61"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6"/>
      </w:r>
      <w:r w:rsidRPr="00F321A5">
        <w:rPr>
          <w:rFonts w:cs="Arial"/>
          <w:color w:val="auto"/>
          <w:kern w:val="3"/>
          <w:sz w:val="24"/>
          <w:szCs w:val="24"/>
          <w:lang w:eastAsia="zh-CN"/>
        </w:rPr>
        <w:t>.</w:t>
      </w:r>
    </w:p>
    <w:p w14:paraId="12D89112" w14:textId="77777777" w:rsidR="009624F8" w:rsidRPr="00874E65" w:rsidRDefault="009624F8" w:rsidP="009624F8">
      <w:pPr>
        <w:spacing w:after="0" w:line="240" w:lineRule="auto"/>
        <w:jc w:val="both"/>
        <w:rPr>
          <w:rFonts w:cs="Arial"/>
          <w:color w:val="auto"/>
          <w:sz w:val="24"/>
          <w:szCs w:val="24"/>
          <w:lang w:eastAsia="zh-CN"/>
        </w:rPr>
      </w:pPr>
    </w:p>
    <w:p w14:paraId="19420D3F" w14:textId="77777777" w:rsidR="009624F8" w:rsidRPr="00874E65" w:rsidRDefault="009624F8" w:rsidP="009624F8">
      <w:pPr>
        <w:spacing w:after="0" w:line="240" w:lineRule="auto"/>
        <w:jc w:val="both"/>
        <w:rPr>
          <w:rFonts w:cs="Arial"/>
          <w:color w:val="auto"/>
          <w:sz w:val="24"/>
          <w:szCs w:val="24"/>
          <w:lang w:eastAsia="zh-CN"/>
        </w:rPr>
      </w:pPr>
    </w:p>
    <w:p w14:paraId="1602FC16" w14:textId="77777777" w:rsidR="009624F8" w:rsidRDefault="009624F8" w:rsidP="009624F8">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0B8D9570" w14:textId="77777777" w:rsidR="009624F8" w:rsidRPr="00874E65" w:rsidRDefault="009624F8" w:rsidP="009624F8">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9624F8" w:rsidRPr="00874E65" w14:paraId="6282F5A7" w14:textId="77777777" w:rsidTr="00654C74">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1AA9B11" w14:textId="77777777" w:rsidR="009624F8" w:rsidRPr="00874E65" w:rsidRDefault="009624F8" w:rsidP="00654C74">
            <w:pPr>
              <w:suppressAutoHyphens/>
              <w:autoSpaceDN w:val="0"/>
              <w:spacing w:after="0"/>
              <w:ind w:right="6"/>
              <w:jc w:val="center"/>
              <w:textAlignment w:val="baseline"/>
              <w:rPr>
                <w:rFonts w:cs="Arial"/>
                <w:color w:val="auto"/>
                <w:kern w:val="3"/>
                <w:sz w:val="24"/>
                <w:szCs w:val="24"/>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90BA98E" w14:textId="77777777" w:rsidR="009624F8" w:rsidRPr="00874E65" w:rsidRDefault="009624F8" w:rsidP="00654C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45FE9" w14:textId="77777777" w:rsidR="009624F8" w:rsidRPr="00874E65" w:rsidRDefault="009624F8" w:rsidP="00654C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5E9057BE" w14:textId="77777777" w:rsidR="009624F8" w:rsidRPr="00874E65" w:rsidRDefault="009624F8" w:rsidP="00654C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5516FB82" w14:textId="77777777" w:rsidR="00875F23" w:rsidRDefault="00875F23" w:rsidP="00875F23"/>
    <w:p w14:paraId="6DBB7D05" w14:textId="77777777" w:rsidR="00875F23" w:rsidRDefault="00875F23" w:rsidP="00875F23">
      <w:pPr>
        <w:sectPr w:rsidR="00875F23" w:rsidSect="00875F23">
          <w:footerReference w:type="default" r:id="rId13"/>
          <w:headerReference w:type="first" r:id="rId14"/>
          <w:pgSz w:w="11906" w:h="16838" w:code="9"/>
          <w:pgMar w:top="1418" w:right="1418" w:bottom="567" w:left="1418" w:header="709" w:footer="709" w:gutter="0"/>
          <w:cols w:space="708"/>
          <w:docGrid w:linePitch="360"/>
        </w:sectPr>
      </w:pPr>
    </w:p>
    <w:p w14:paraId="4CB81E01" w14:textId="77777777" w:rsidR="00875F23" w:rsidRPr="00C262A7" w:rsidRDefault="00875F23" w:rsidP="008005CB">
      <w:pPr>
        <w:pStyle w:val="Slog3"/>
        <w:ind w:left="851"/>
        <w:rPr>
          <w:rStyle w:val="Neenpoudarek"/>
          <w:rFonts w:asciiTheme="majorHAnsi" w:hAnsiTheme="majorHAnsi" w:cs="Arial"/>
          <w:i/>
          <w:color w:val="auto"/>
          <w:sz w:val="22"/>
          <w:szCs w:val="22"/>
        </w:rPr>
      </w:pPr>
      <w:bookmarkStart w:id="17" w:name="_Toc54947958"/>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4</w:t>
      </w:r>
      <w:bookmarkEnd w:id="17"/>
    </w:p>
    <w:p w14:paraId="4E63E980" w14:textId="77777777" w:rsidR="00875F23" w:rsidRPr="00C262A7" w:rsidRDefault="008005CB" w:rsidP="008005CB">
      <w:pPr>
        <w:pBdr>
          <w:top w:val="single" w:sz="4" w:space="10" w:color="541C72"/>
          <w:bottom w:val="single" w:sz="4" w:space="10" w:color="541C72"/>
        </w:pBdr>
        <w:shd w:val="pct5" w:color="F8F2FC" w:fill="F7EFFB"/>
        <w:spacing w:after="0"/>
        <w:ind w:left="851"/>
        <w:jc w:val="center"/>
        <w:outlineLvl w:val="1"/>
        <w:rPr>
          <w:rFonts w:asciiTheme="majorHAnsi" w:hAnsiTheme="majorHAnsi" w:cs="Arial"/>
          <w:b/>
          <w:bCs/>
          <w:i/>
          <w:iCs/>
          <w:color w:val="auto"/>
          <w:spacing w:val="20"/>
          <w:lang w:eastAsia="zh-CN"/>
        </w:rPr>
      </w:pPr>
      <w:bookmarkStart w:id="18" w:name="_Toc54947959"/>
      <w:r>
        <w:rPr>
          <w:rFonts w:asciiTheme="majorHAnsi" w:hAnsiTheme="majorHAnsi" w:cs="Arial"/>
          <w:b/>
          <w:bCs/>
          <w:i/>
          <w:iCs/>
          <w:color w:val="auto"/>
          <w:spacing w:val="20"/>
          <w:lang w:eastAsia="zh-CN"/>
        </w:rPr>
        <w:t>SEZNAM</w:t>
      </w:r>
      <w:r w:rsidR="00875F23">
        <w:rPr>
          <w:rFonts w:asciiTheme="majorHAnsi" w:hAnsiTheme="majorHAnsi" w:cs="Arial"/>
          <w:b/>
          <w:bCs/>
          <w:i/>
          <w:iCs/>
          <w:color w:val="auto"/>
          <w:spacing w:val="20"/>
          <w:lang w:eastAsia="zh-CN"/>
        </w:rPr>
        <w:t xml:space="preserve"> REFERENC</w:t>
      </w:r>
      <w:bookmarkEnd w:id="18"/>
    </w:p>
    <w:p w14:paraId="6A01A4DF" w14:textId="77777777" w:rsidR="00875F23" w:rsidRDefault="00875F23" w:rsidP="008005CB">
      <w:pPr>
        <w:spacing w:after="0"/>
        <w:ind w:left="851"/>
        <w:rPr>
          <w:rFonts w:asciiTheme="majorHAnsi" w:hAnsiTheme="majorHAnsi" w:cs="Arial"/>
          <w:color w:val="auto"/>
          <w:sz w:val="24"/>
          <w:szCs w:val="24"/>
          <w:lang w:eastAsia="zh-CN"/>
        </w:rPr>
      </w:pPr>
    </w:p>
    <w:p w14:paraId="5C1EE2E4" w14:textId="77777777" w:rsidR="00875F23" w:rsidRPr="005133FA" w:rsidRDefault="008005CB" w:rsidP="008005CB">
      <w:pPr>
        <w:tabs>
          <w:tab w:val="left" w:pos="5595"/>
        </w:tabs>
        <w:spacing w:after="0" w:line="264" w:lineRule="auto"/>
        <w:ind w:left="851"/>
        <w:jc w:val="both"/>
        <w:rPr>
          <w:rFonts w:asciiTheme="majorHAnsi" w:hAnsiTheme="majorHAnsi" w:cs="Arial"/>
          <w:color w:val="auto"/>
          <w:sz w:val="24"/>
          <w:szCs w:val="24"/>
        </w:rPr>
      </w:pPr>
      <w:r>
        <w:rPr>
          <w:rFonts w:asciiTheme="majorHAnsi" w:hAnsiTheme="majorHAnsi" w:cs="Arial"/>
          <w:color w:val="auto"/>
          <w:sz w:val="24"/>
          <w:szCs w:val="24"/>
        </w:rPr>
        <w:t>Š</w:t>
      </w:r>
      <w:r w:rsidR="00875F23" w:rsidRPr="005133FA">
        <w:rPr>
          <w:rFonts w:asciiTheme="majorHAnsi" w:hAnsiTheme="majorHAnsi" w:cs="Arial"/>
          <w:color w:val="auto"/>
          <w:sz w:val="24"/>
          <w:szCs w:val="24"/>
        </w:rPr>
        <w:t>tevilka naročila: 403/</w:t>
      </w:r>
      <w:r w:rsidR="00875F23">
        <w:rPr>
          <w:rFonts w:asciiTheme="majorHAnsi" w:hAnsiTheme="majorHAnsi" w:cs="Arial"/>
          <w:color w:val="auto"/>
          <w:sz w:val="24"/>
          <w:szCs w:val="24"/>
        </w:rPr>
        <w:t>20-</w:t>
      </w:r>
      <w:r>
        <w:rPr>
          <w:rFonts w:asciiTheme="majorHAnsi" w:hAnsiTheme="majorHAnsi" w:cs="Arial"/>
          <w:color w:val="auto"/>
          <w:sz w:val="24"/>
          <w:szCs w:val="24"/>
        </w:rPr>
        <w:t>322-325</w:t>
      </w:r>
    </w:p>
    <w:p w14:paraId="27F3238A" w14:textId="77777777" w:rsidR="00875F23" w:rsidRPr="005133FA" w:rsidRDefault="00875F23" w:rsidP="008005CB">
      <w:pPr>
        <w:spacing w:after="0" w:line="264" w:lineRule="auto"/>
        <w:ind w:left="851"/>
        <w:rPr>
          <w:rFonts w:asciiTheme="majorHAnsi" w:hAnsiTheme="majorHAnsi" w:cs="Arial"/>
          <w:color w:val="auto"/>
          <w:sz w:val="24"/>
          <w:szCs w:val="24"/>
        </w:rPr>
      </w:pPr>
      <w:r w:rsidRPr="005133FA">
        <w:rPr>
          <w:rFonts w:asciiTheme="majorHAnsi" w:hAnsiTheme="majorHAnsi" w:cs="Arial"/>
          <w:color w:val="auto"/>
          <w:sz w:val="24"/>
          <w:szCs w:val="24"/>
        </w:rPr>
        <w:t>Datum: ________________</w:t>
      </w:r>
      <w:r w:rsidR="008005CB">
        <w:rPr>
          <w:rFonts w:asciiTheme="majorHAnsi" w:hAnsiTheme="majorHAnsi" w:cs="Arial"/>
          <w:color w:val="auto"/>
          <w:sz w:val="24"/>
          <w:szCs w:val="24"/>
        </w:rPr>
        <w:t>_________</w:t>
      </w:r>
    </w:p>
    <w:p w14:paraId="35A72F63" w14:textId="77777777" w:rsidR="00875F23" w:rsidRDefault="00875F23" w:rsidP="008005CB">
      <w:pPr>
        <w:tabs>
          <w:tab w:val="right" w:pos="2556"/>
          <w:tab w:val="right" w:pos="9017"/>
        </w:tabs>
        <w:spacing w:after="0" w:line="264" w:lineRule="auto"/>
        <w:ind w:left="851"/>
        <w:rPr>
          <w:rFonts w:asciiTheme="majorHAnsi" w:hAnsiTheme="majorHAnsi" w:cs="Arial"/>
          <w:b/>
          <w:color w:val="auto"/>
          <w:sz w:val="16"/>
          <w:szCs w:val="16"/>
        </w:rPr>
      </w:pPr>
    </w:p>
    <w:p w14:paraId="69D1C307" w14:textId="77777777" w:rsidR="00875F23" w:rsidRDefault="00875F23" w:rsidP="008005CB">
      <w:pPr>
        <w:tabs>
          <w:tab w:val="right" w:pos="2556"/>
          <w:tab w:val="right" w:pos="9017"/>
        </w:tabs>
        <w:spacing w:after="0" w:line="264" w:lineRule="auto"/>
        <w:ind w:left="851"/>
        <w:rPr>
          <w:rFonts w:asciiTheme="majorHAnsi" w:hAnsiTheme="majorHAnsi" w:cs="Arial"/>
          <w:b/>
          <w:color w:val="auto"/>
          <w:sz w:val="16"/>
          <w:szCs w:val="16"/>
        </w:rPr>
      </w:pPr>
    </w:p>
    <w:p w14:paraId="2F33CA1F" w14:textId="77777777" w:rsidR="00875F23" w:rsidRPr="005133FA" w:rsidRDefault="00875F23" w:rsidP="008005CB">
      <w:pPr>
        <w:tabs>
          <w:tab w:val="right" w:pos="2556"/>
          <w:tab w:val="right" w:pos="9017"/>
        </w:tabs>
        <w:spacing w:after="0" w:line="264" w:lineRule="auto"/>
        <w:ind w:left="851"/>
        <w:rPr>
          <w:rFonts w:asciiTheme="majorHAnsi" w:hAnsiTheme="majorHAnsi" w:cs="Arial"/>
          <w:b/>
          <w:color w:val="auto"/>
          <w:sz w:val="24"/>
          <w:szCs w:val="24"/>
        </w:rPr>
      </w:pPr>
    </w:p>
    <w:tbl>
      <w:tblPr>
        <w:tblW w:w="10778" w:type="dxa"/>
        <w:tblInd w:w="846" w:type="dxa"/>
        <w:tblLook w:val="01E0" w:firstRow="1" w:lastRow="1" w:firstColumn="1" w:lastColumn="1" w:noHBand="0" w:noVBand="0"/>
      </w:tblPr>
      <w:tblGrid>
        <w:gridCol w:w="1564"/>
        <w:gridCol w:w="9214"/>
      </w:tblGrid>
      <w:tr w:rsidR="00875F23" w:rsidRPr="005133FA" w14:paraId="0E97C110" w14:textId="77777777" w:rsidTr="00CA3278">
        <w:trPr>
          <w:trHeight w:val="397"/>
        </w:trPr>
        <w:tc>
          <w:tcPr>
            <w:tcW w:w="1564" w:type="dxa"/>
            <w:vAlign w:val="center"/>
          </w:tcPr>
          <w:p w14:paraId="70DDD449" w14:textId="77777777" w:rsidR="00875F23" w:rsidRPr="005133FA" w:rsidRDefault="00CA3278" w:rsidP="00CA3278">
            <w:pPr>
              <w:spacing w:after="0" w:line="264" w:lineRule="auto"/>
              <w:rPr>
                <w:rFonts w:asciiTheme="majorHAnsi" w:hAnsiTheme="majorHAnsi" w:cs="Arial"/>
                <w:color w:val="auto"/>
                <w:sz w:val="24"/>
                <w:szCs w:val="24"/>
              </w:rPr>
            </w:pPr>
            <w:r w:rsidRPr="005133FA">
              <w:rPr>
                <w:rFonts w:asciiTheme="majorHAnsi" w:hAnsiTheme="majorHAnsi" w:cs="Arial"/>
                <w:b/>
                <w:color w:val="auto"/>
                <w:sz w:val="24"/>
                <w:szCs w:val="24"/>
              </w:rPr>
              <w:t>PONUDNIK:</w:t>
            </w:r>
          </w:p>
        </w:tc>
        <w:tc>
          <w:tcPr>
            <w:tcW w:w="9214" w:type="dxa"/>
            <w:tcBorders>
              <w:bottom w:val="single" w:sz="4" w:space="0" w:color="auto"/>
            </w:tcBorders>
            <w:vAlign w:val="center"/>
          </w:tcPr>
          <w:p w14:paraId="0925EA3C" w14:textId="77777777" w:rsidR="00875F23" w:rsidRPr="005133FA" w:rsidRDefault="00875F23" w:rsidP="00CA3278">
            <w:pPr>
              <w:spacing w:after="0" w:line="264" w:lineRule="auto"/>
              <w:rPr>
                <w:rFonts w:asciiTheme="majorHAnsi" w:hAnsiTheme="majorHAnsi" w:cs="Arial"/>
                <w:b/>
                <w:color w:val="auto"/>
                <w:sz w:val="24"/>
                <w:szCs w:val="24"/>
              </w:rPr>
            </w:pPr>
          </w:p>
        </w:tc>
      </w:tr>
    </w:tbl>
    <w:p w14:paraId="6ED63E4E" w14:textId="77777777" w:rsidR="00875F23" w:rsidRPr="00D3475C" w:rsidRDefault="00875F23" w:rsidP="00875F23">
      <w:pPr>
        <w:suppressAutoHyphens/>
        <w:autoSpaceDN w:val="0"/>
        <w:spacing w:after="0" w:line="264" w:lineRule="auto"/>
        <w:ind w:left="567" w:right="6"/>
        <w:jc w:val="both"/>
        <w:textAlignment w:val="baseline"/>
        <w:rPr>
          <w:rFonts w:asciiTheme="majorHAnsi" w:hAnsiTheme="majorHAnsi" w:cs="Arial"/>
          <w:color w:val="auto"/>
          <w:kern w:val="3"/>
          <w:sz w:val="16"/>
          <w:szCs w:val="16"/>
          <w:lang w:eastAsia="zh-CN"/>
        </w:rPr>
      </w:pPr>
    </w:p>
    <w:p w14:paraId="2C2118B8" w14:textId="77777777" w:rsidR="00875F23" w:rsidRPr="00D3475C" w:rsidRDefault="00875F23" w:rsidP="00875F23">
      <w:pPr>
        <w:spacing w:after="0" w:line="264" w:lineRule="auto"/>
        <w:ind w:left="567"/>
        <w:jc w:val="both"/>
        <w:rPr>
          <w:rFonts w:cs="Arial"/>
          <w:color w:val="auto"/>
          <w:sz w:val="16"/>
          <w:szCs w:val="16"/>
          <w:highlight w:val="magenta"/>
          <w:lang w:eastAsia="zh-CN"/>
        </w:rPr>
      </w:pPr>
    </w:p>
    <w:p w14:paraId="0CBE115B" w14:textId="77777777" w:rsidR="008005CB" w:rsidRDefault="008005CB" w:rsidP="008005CB">
      <w:pPr>
        <w:spacing w:after="0" w:line="264" w:lineRule="auto"/>
        <w:ind w:left="851"/>
        <w:jc w:val="both"/>
        <w:rPr>
          <w:rFonts w:cs="Arial"/>
          <w:color w:val="auto"/>
          <w:sz w:val="24"/>
          <w:szCs w:val="24"/>
          <w:lang w:eastAsia="zh-CN"/>
        </w:rPr>
      </w:pPr>
    </w:p>
    <w:p w14:paraId="72AC809C" w14:textId="77777777" w:rsidR="008005CB" w:rsidRPr="0054193E" w:rsidRDefault="008005CB" w:rsidP="008005CB">
      <w:pPr>
        <w:spacing w:after="0" w:line="264" w:lineRule="auto"/>
        <w:ind w:left="851"/>
        <w:jc w:val="both"/>
        <w:rPr>
          <w:rFonts w:cs="Arial"/>
          <w:b/>
          <w:color w:val="auto"/>
          <w:sz w:val="24"/>
          <w:szCs w:val="24"/>
          <w:lang w:eastAsia="zh-CN"/>
        </w:rPr>
      </w:pPr>
      <w:r w:rsidRPr="0054193E">
        <w:rPr>
          <w:rFonts w:cs="Arial"/>
          <w:b/>
          <w:color w:val="auto"/>
          <w:sz w:val="24"/>
          <w:szCs w:val="24"/>
          <w:lang w:eastAsia="zh-CN"/>
        </w:rPr>
        <w:t>Reference za sklop 1</w:t>
      </w:r>
      <w:r w:rsidR="00CA3278">
        <w:rPr>
          <w:rFonts w:cs="Arial"/>
          <w:b/>
          <w:color w:val="auto"/>
          <w:sz w:val="24"/>
          <w:szCs w:val="24"/>
          <w:lang w:eastAsia="zh-CN"/>
        </w:rPr>
        <w:t xml:space="preserve"> – </w:t>
      </w:r>
      <w:r w:rsidR="00CA3278" w:rsidRPr="00CA3278">
        <w:rPr>
          <w:rFonts w:cs="Arial"/>
          <w:b/>
          <w:color w:val="auto"/>
          <w:sz w:val="24"/>
          <w:szCs w:val="24"/>
          <w:lang w:eastAsia="zh-CN"/>
        </w:rPr>
        <w:t>Okolju</w:t>
      </w:r>
      <w:r w:rsidR="00CA3278">
        <w:rPr>
          <w:rFonts w:cs="Arial"/>
          <w:b/>
          <w:color w:val="auto"/>
          <w:sz w:val="24"/>
          <w:szCs w:val="24"/>
          <w:lang w:eastAsia="zh-CN"/>
        </w:rPr>
        <w:t xml:space="preserve"> </w:t>
      </w:r>
      <w:r w:rsidR="00CA3278" w:rsidRPr="00CA3278">
        <w:rPr>
          <w:rFonts w:cs="Arial"/>
          <w:b/>
          <w:color w:val="auto"/>
          <w:sz w:val="24"/>
          <w:szCs w:val="24"/>
          <w:lang w:eastAsia="zh-CN"/>
        </w:rPr>
        <w:t>prijazno čiščenje poslovnih prostorov in okolice poslovne stavbe Smelt v obdobju od 1. 1. 2021 do 30. 11. 2024</w:t>
      </w:r>
      <w:r w:rsidR="00CA3278">
        <w:rPr>
          <w:rFonts w:cs="Arial"/>
          <w:b/>
          <w:color w:val="auto"/>
          <w:sz w:val="24"/>
          <w:szCs w:val="24"/>
          <w:lang w:eastAsia="zh-CN"/>
        </w:rPr>
        <w:t>, št. naročila 403/20-322</w:t>
      </w:r>
      <w:r w:rsidRPr="0054193E">
        <w:rPr>
          <w:rFonts w:cs="Arial"/>
          <w:b/>
          <w:color w:val="auto"/>
          <w:sz w:val="24"/>
          <w:szCs w:val="24"/>
          <w:lang w:eastAsia="zh-CN"/>
        </w:rPr>
        <w:t>:</w:t>
      </w:r>
    </w:p>
    <w:p w14:paraId="5ECED57C" w14:textId="77777777" w:rsidR="008005CB" w:rsidRPr="001B2FA5"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Pr>
          <w:rFonts w:cs="Arial"/>
          <w:color w:val="auto"/>
          <w:sz w:val="24"/>
          <w:szCs w:val="24"/>
          <w:lang w:eastAsia="zh-CN"/>
        </w:rPr>
        <w:t>r</w:t>
      </w:r>
      <w:r w:rsidRPr="001B2FA5">
        <w:rPr>
          <w:rFonts w:cs="Arial"/>
          <w:color w:val="auto"/>
          <w:sz w:val="24"/>
          <w:szCs w:val="24"/>
          <w:lang w:eastAsia="zh-CN"/>
        </w:rPr>
        <w:t>edne in občasne storitve čiščenja pisarniških poslovnih prostorov v skupni vrednosti najmanj 100.000,00 EUR (brez DDV), pri čemer je vrednost posamičnega referenčnega posla v 12-mesečnem obdobju najmanj 30.000,00 EUR (brez DDV)</w:t>
      </w:r>
      <w:r>
        <w:rPr>
          <w:rFonts w:cs="Arial"/>
          <w:color w:val="auto"/>
          <w:sz w:val="24"/>
          <w:szCs w:val="24"/>
          <w:lang w:eastAsia="zh-CN"/>
        </w:rPr>
        <w:t>:</w:t>
      </w:r>
    </w:p>
    <w:p w14:paraId="3FE0D6C8" w14:textId="77777777" w:rsidR="00875F23" w:rsidRPr="00D3475C" w:rsidRDefault="00875F23" w:rsidP="00875F23">
      <w:pPr>
        <w:spacing w:after="0" w:line="264" w:lineRule="auto"/>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3AEB2C0C" w14:textId="77777777" w:rsidTr="008005CB">
        <w:trPr>
          <w:cantSplit/>
          <w:trHeight w:val="817"/>
        </w:trPr>
        <w:tc>
          <w:tcPr>
            <w:tcW w:w="709" w:type="dxa"/>
            <w:textDirection w:val="btLr"/>
            <w:vAlign w:val="center"/>
          </w:tcPr>
          <w:p w14:paraId="2F9C7D3D"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217D6B0C" w14:textId="77777777" w:rsidR="008005CB" w:rsidRPr="007B76A4" w:rsidRDefault="008005CB" w:rsidP="006C3155">
            <w:pPr>
              <w:spacing w:after="0"/>
              <w:jc w:val="center"/>
              <w:rPr>
                <w:rFonts w:cs="Arial"/>
                <w:b/>
                <w:color w:val="auto"/>
                <w:sz w:val="24"/>
                <w:szCs w:val="24"/>
                <w:lang w:eastAsia="zh-CN"/>
              </w:rPr>
            </w:pPr>
            <w:r>
              <w:rPr>
                <w:rFonts w:cs="Arial"/>
                <w:b/>
                <w:color w:val="auto"/>
                <w:sz w:val="24"/>
                <w:szCs w:val="24"/>
                <w:lang w:eastAsia="zh-CN"/>
              </w:rPr>
              <w:t>Zap. št.</w:t>
            </w:r>
          </w:p>
        </w:tc>
        <w:tc>
          <w:tcPr>
            <w:tcW w:w="4253" w:type="dxa"/>
            <w:vAlign w:val="center"/>
          </w:tcPr>
          <w:p w14:paraId="638075B0" w14:textId="77777777" w:rsidR="008005CB" w:rsidRDefault="008005CB" w:rsidP="008005CB">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522FC1F8" w14:textId="77777777" w:rsidR="008005CB" w:rsidRDefault="008005CB" w:rsidP="008005CB">
            <w:pPr>
              <w:spacing w:after="0"/>
              <w:jc w:val="center"/>
              <w:rPr>
                <w:rFonts w:cs="Arial"/>
                <w:b/>
                <w:color w:val="auto"/>
                <w:sz w:val="24"/>
                <w:szCs w:val="24"/>
                <w:lang w:eastAsia="zh-CN"/>
              </w:rPr>
            </w:pPr>
            <w:r>
              <w:rPr>
                <w:rFonts w:cs="Arial"/>
                <w:b/>
                <w:color w:val="auto"/>
                <w:sz w:val="24"/>
                <w:szCs w:val="24"/>
                <w:lang w:eastAsia="zh-CN"/>
              </w:rPr>
              <w:t>ki so bili predmet čiščenja</w:t>
            </w:r>
          </w:p>
          <w:p w14:paraId="0D31298E" w14:textId="77777777" w:rsidR="008005CB" w:rsidRDefault="008005CB" w:rsidP="008005CB">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3213D3A0" w14:textId="77777777" w:rsidR="008005CB" w:rsidRDefault="008005CB" w:rsidP="008005CB">
            <w:pPr>
              <w:spacing w:after="0"/>
              <w:jc w:val="center"/>
              <w:rPr>
                <w:rFonts w:cs="Arial"/>
                <w:b/>
                <w:color w:val="auto"/>
                <w:sz w:val="24"/>
                <w:szCs w:val="24"/>
                <w:lang w:eastAsia="zh-CN"/>
              </w:rPr>
            </w:pPr>
            <w:r>
              <w:rPr>
                <w:rFonts w:cs="Arial"/>
                <w:b/>
                <w:color w:val="auto"/>
                <w:sz w:val="24"/>
                <w:szCs w:val="24"/>
                <w:lang w:eastAsia="zh-CN"/>
              </w:rPr>
              <w:t>Vrednost storitev čiščenja</w:t>
            </w:r>
          </w:p>
          <w:p w14:paraId="3DAA6CF4" w14:textId="77777777" w:rsidR="008005CB" w:rsidRPr="008005CB" w:rsidRDefault="008005CB" w:rsidP="008005CB">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4E229F96" w14:textId="77777777" w:rsidR="008005CB" w:rsidRDefault="008005CB" w:rsidP="008005CB">
            <w:pPr>
              <w:spacing w:after="0"/>
              <w:jc w:val="center"/>
              <w:rPr>
                <w:rFonts w:cs="Arial"/>
                <w:b/>
                <w:bCs/>
                <w:color w:val="auto"/>
                <w:sz w:val="24"/>
                <w:szCs w:val="24"/>
              </w:rPr>
            </w:pPr>
            <w:r>
              <w:rPr>
                <w:rFonts w:cs="Arial"/>
                <w:b/>
                <w:bCs/>
                <w:color w:val="auto"/>
                <w:sz w:val="24"/>
                <w:szCs w:val="24"/>
              </w:rPr>
              <w:t xml:space="preserve">Obdobje </w:t>
            </w:r>
          </w:p>
          <w:p w14:paraId="21511A41" w14:textId="77777777" w:rsidR="008005CB" w:rsidRDefault="008005CB" w:rsidP="008005CB">
            <w:pPr>
              <w:spacing w:after="0"/>
              <w:jc w:val="center"/>
              <w:rPr>
                <w:rFonts w:cs="Arial"/>
                <w:b/>
                <w:bCs/>
                <w:color w:val="auto"/>
                <w:sz w:val="24"/>
                <w:szCs w:val="24"/>
              </w:rPr>
            </w:pPr>
            <w:r>
              <w:rPr>
                <w:rFonts w:cs="Arial"/>
                <w:b/>
                <w:bCs/>
                <w:color w:val="auto"/>
                <w:sz w:val="24"/>
                <w:szCs w:val="24"/>
              </w:rPr>
              <w:t>izvajanja storitev</w:t>
            </w:r>
          </w:p>
          <w:p w14:paraId="3F690482" w14:textId="77777777" w:rsidR="008005CB" w:rsidRPr="007B76A4" w:rsidRDefault="008005CB" w:rsidP="008005CB">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3ADEC159"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0EAC502C"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038C5D7D"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217EA133" w14:textId="77777777" w:rsidTr="008005CB">
        <w:trPr>
          <w:trHeight w:val="650"/>
        </w:trPr>
        <w:tc>
          <w:tcPr>
            <w:tcW w:w="709" w:type="dxa"/>
            <w:vAlign w:val="center"/>
          </w:tcPr>
          <w:p w14:paraId="6B05A591" w14:textId="77777777" w:rsidR="008005CB" w:rsidRPr="007B76A4" w:rsidRDefault="008005CB" w:rsidP="006C3155">
            <w:pPr>
              <w:spacing w:after="0"/>
              <w:jc w:val="center"/>
              <w:rPr>
                <w:rFonts w:cs="Arial"/>
                <w:bCs/>
                <w:color w:val="auto"/>
                <w:sz w:val="24"/>
                <w:szCs w:val="24"/>
              </w:rPr>
            </w:pPr>
            <w:r w:rsidRPr="007B76A4">
              <w:rPr>
                <w:rFonts w:cs="Arial"/>
                <w:bCs/>
                <w:color w:val="auto"/>
                <w:sz w:val="24"/>
                <w:szCs w:val="24"/>
              </w:rPr>
              <w:t>1</w:t>
            </w:r>
          </w:p>
        </w:tc>
        <w:tc>
          <w:tcPr>
            <w:tcW w:w="708" w:type="dxa"/>
            <w:vAlign w:val="center"/>
          </w:tcPr>
          <w:p w14:paraId="52ADAA61" w14:textId="77777777" w:rsidR="008005CB" w:rsidRDefault="008005CB" w:rsidP="008005CB">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6B6E2B12" w14:textId="77777777" w:rsidR="008005CB" w:rsidRDefault="008005CB" w:rsidP="008005CB">
            <w:pPr>
              <w:spacing w:after="0"/>
              <w:rPr>
                <w:rFonts w:cs="Arial"/>
                <w:bCs/>
                <w:color w:val="auto"/>
                <w:sz w:val="24"/>
                <w:szCs w:val="24"/>
              </w:rPr>
            </w:pPr>
          </w:p>
        </w:tc>
        <w:tc>
          <w:tcPr>
            <w:tcW w:w="2126" w:type="dxa"/>
            <w:vAlign w:val="center"/>
          </w:tcPr>
          <w:p w14:paraId="7C773797" w14:textId="77777777" w:rsidR="008005CB" w:rsidRPr="007B76A4" w:rsidRDefault="008005CB" w:rsidP="008005CB">
            <w:pPr>
              <w:spacing w:after="0"/>
              <w:jc w:val="right"/>
              <w:rPr>
                <w:rFonts w:cs="Arial"/>
                <w:bCs/>
                <w:color w:val="auto"/>
                <w:sz w:val="24"/>
                <w:szCs w:val="24"/>
              </w:rPr>
            </w:pPr>
          </w:p>
        </w:tc>
        <w:tc>
          <w:tcPr>
            <w:tcW w:w="2835" w:type="dxa"/>
            <w:vAlign w:val="center"/>
          </w:tcPr>
          <w:p w14:paraId="049C84FC" w14:textId="77777777" w:rsidR="008005CB" w:rsidRPr="007B76A4" w:rsidRDefault="008005CB" w:rsidP="008005CB">
            <w:pPr>
              <w:spacing w:after="0"/>
              <w:jc w:val="center"/>
              <w:rPr>
                <w:rFonts w:cs="Arial"/>
                <w:bCs/>
                <w:color w:val="auto"/>
                <w:sz w:val="24"/>
                <w:szCs w:val="24"/>
              </w:rPr>
            </w:pPr>
          </w:p>
        </w:tc>
        <w:tc>
          <w:tcPr>
            <w:tcW w:w="4252" w:type="dxa"/>
            <w:vAlign w:val="center"/>
          </w:tcPr>
          <w:p w14:paraId="03A66508" w14:textId="77777777" w:rsidR="008005CB" w:rsidRPr="007B76A4" w:rsidRDefault="008005CB" w:rsidP="008005CB">
            <w:pPr>
              <w:spacing w:after="0"/>
              <w:rPr>
                <w:rFonts w:cs="Arial"/>
                <w:color w:val="auto"/>
                <w:sz w:val="24"/>
                <w:szCs w:val="24"/>
                <w:lang w:eastAsia="zh-CN"/>
              </w:rPr>
            </w:pPr>
          </w:p>
        </w:tc>
      </w:tr>
      <w:tr w:rsidR="008005CB" w:rsidRPr="007B76A4" w14:paraId="529C2727" w14:textId="77777777" w:rsidTr="008005CB">
        <w:trPr>
          <w:trHeight w:val="658"/>
        </w:trPr>
        <w:tc>
          <w:tcPr>
            <w:tcW w:w="709" w:type="dxa"/>
            <w:vAlign w:val="center"/>
          </w:tcPr>
          <w:p w14:paraId="11FAEB56" w14:textId="77777777" w:rsidR="008005CB" w:rsidRPr="007B76A4" w:rsidRDefault="008005CB" w:rsidP="006C3155">
            <w:pPr>
              <w:spacing w:after="0"/>
              <w:jc w:val="center"/>
              <w:rPr>
                <w:rFonts w:cs="Arial"/>
                <w:bCs/>
                <w:color w:val="auto"/>
                <w:sz w:val="24"/>
                <w:szCs w:val="24"/>
              </w:rPr>
            </w:pPr>
            <w:r>
              <w:rPr>
                <w:rFonts w:cs="Arial"/>
                <w:bCs/>
                <w:color w:val="auto"/>
                <w:sz w:val="24"/>
                <w:szCs w:val="24"/>
              </w:rPr>
              <w:t>1</w:t>
            </w:r>
          </w:p>
        </w:tc>
        <w:tc>
          <w:tcPr>
            <w:tcW w:w="708" w:type="dxa"/>
            <w:vAlign w:val="center"/>
          </w:tcPr>
          <w:p w14:paraId="6222F27F" w14:textId="77777777" w:rsidR="008005CB" w:rsidRDefault="008005CB" w:rsidP="008005CB">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71BDCB13" w14:textId="77777777" w:rsidR="008005CB" w:rsidRPr="007B76A4" w:rsidRDefault="008005CB" w:rsidP="008005CB">
            <w:pPr>
              <w:spacing w:after="0"/>
              <w:rPr>
                <w:rFonts w:cs="Arial"/>
                <w:bCs/>
                <w:color w:val="auto"/>
                <w:sz w:val="24"/>
                <w:szCs w:val="24"/>
              </w:rPr>
            </w:pPr>
          </w:p>
        </w:tc>
        <w:tc>
          <w:tcPr>
            <w:tcW w:w="2126" w:type="dxa"/>
            <w:vAlign w:val="center"/>
          </w:tcPr>
          <w:p w14:paraId="1924890C" w14:textId="77777777" w:rsidR="008005CB" w:rsidRPr="007B76A4" w:rsidRDefault="008005CB" w:rsidP="008005CB">
            <w:pPr>
              <w:spacing w:after="0"/>
              <w:jc w:val="right"/>
              <w:rPr>
                <w:rFonts w:cs="Arial"/>
                <w:bCs/>
                <w:color w:val="auto"/>
                <w:sz w:val="24"/>
                <w:szCs w:val="24"/>
              </w:rPr>
            </w:pPr>
          </w:p>
        </w:tc>
        <w:tc>
          <w:tcPr>
            <w:tcW w:w="2835" w:type="dxa"/>
            <w:vAlign w:val="center"/>
          </w:tcPr>
          <w:p w14:paraId="29AA4FA0" w14:textId="77777777" w:rsidR="008005CB" w:rsidRPr="007B76A4" w:rsidRDefault="008005CB" w:rsidP="008005CB">
            <w:pPr>
              <w:spacing w:after="0"/>
              <w:jc w:val="center"/>
              <w:rPr>
                <w:rFonts w:cs="Arial"/>
                <w:bCs/>
                <w:color w:val="auto"/>
                <w:sz w:val="24"/>
                <w:szCs w:val="24"/>
              </w:rPr>
            </w:pPr>
          </w:p>
        </w:tc>
        <w:tc>
          <w:tcPr>
            <w:tcW w:w="4252" w:type="dxa"/>
            <w:vAlign w:val="center"/>
          </w:tcPr>
          <w:p w14:paraId="05BD84CC" w14:textId="77777777" w:rsidR="008005CB" w:rsidRDefault="008005CB" w:rsidP="008005CB">
            <w:pPr>
              <w:spacing w:after="0"/>
              <w:rPr>
                <w:rFonts w:cs="Arial"/>
                <w:color w:val="auto"/>
                <w:sz w:val="24"/>
                <w:szCs w:val="24"/>
                <w:lang w:eastAsia="zh-CN"/>
              </w:rPr>
            </w:pPr>
          </w:p>
        </w:tc>
      </w:tr>
      <w:tr w:rsidR="008005CB" w:rsidRPr="007B76A4" w14:paraId="0D0EA609" w14:textId="77777777" w:rsidTr="008005CB">
        <w:trPr>
          <w:trHeight w:val="651"/>
        </w:trPr>
        <w:tc>
          <w:tcPr>
            <w:tcW w:w="709" w:type="dxa"/>
            <w:vAlign w:val="center"/>
          </w:tcPr>
          <w:p w14:paraId="4B96E0FA" w14:textId="77777777" w:rsidR="008005CB" w:rsidRPr="007B76A4" w:rsidRDefault="008005CB" w:rsidP="006C3155">
            <w:pPr>
              <w:spacing w:after="0"/>
              <w:jc w:val="center"/>
              <w:rPr>
                <w:rFonts w:cs="Arial"/>
                <w:bCs/>
                <w:color w:val="auto"/>
                <w:sz w:val="24"/>
                <w:szCs w:val="24"/>
              </w:rPr>
            </w:pPr>
            <w:r>
              <w:rPr>
                <w:rFonts w:cs="Arial"/>
                <w:bCs/>
                <w:color w:val="auto"/>
                <w:sz w:val="24"/>
                <w:szCs w:val="24"/>
              </w:rPr>
              <w:t>1</w:t>
            </w:r>
          </w:p>
        </w:tc>
        <w:tc>
          <w:tcPr>
            <w:tcW w:w="708" w:type="dxa"/>
            <w:vAlign w:val="center"/>
          </w:tcPr>
          <w:p w14:paraId="7641C08B" w14:textId="77777777" w:rsidR="008005CB" w:rsidRDefault="008005CB" w:rsidP="008005CB">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538479A6" w14:textId="77777777" w:rsidR="008005CB" w:rsidRPr="007B76A4" w:rsidRDefault="008005CB" w:rsidP="008005CB">
            <w:pPr>
              <w:spacing w:after="0"/>
              <w:rPr>
                <w:rFonts w:cs="Arial"/>
                <w:bCs/>
                <w:color w:val="auto"/>
                <w:sz w:val="24"/>
                <w:szCs w:val="24"/>
              </w:rPr>
            </w:pPr>
          </w:p>
        </w:tc>
        <w:tc>
          <w:tcPr>
            <w:tcW w:w="2126" w:type="dxa"/>
            <w:vAlign w:val="center"/>
          </w:tcPr>
          <w:p w14:paraId="1C3BB78A" w14:textId="77777777" w:rsidR="008005CB" w:rsidRPr="007B76A4" w:rsidRDefault="008005CB" w:rsidP="008005CB">
            <w:pPr>
              <w:spacing w:after="0"/>
              <w:jc w:val="right"/>
              <w:rPr>
                <w:rFonts w:cs="Arial"/>
                <w:bCs/>
                <w:color w:val="auto"/>
                <w:sz w:val="24"/>
                <w:szCs w:val="24"/>
              </w:rPr>
            </w:pPr>
          </w:p>
        </w:tc>
        <w:tc>
          <w:tcPr>
            <w:tcW w:w="2835" w:type="dxa"/>
            <w:vAlign w:val="center"/>
          </w:tcPr>
          <w:p w14:paraId="39FCE1A1" w14:textId="77777777" w:rsidR="008005CB" w:rsidRPr="007B76A4" w:rsidRDefault="008005CB" w:rsidP="008005CB">
            <w:pPr>
              <w:spacing w:after="0"/>
              <w:jc w:val="center"/>
              <w:rPr>
                <w:rFonts w:cs="Arial"/>
                <w:bCs/>
                <w:color w:val="auto"/>
                <w:sz w:val="24"/>
                <w:szCs w:val="24"/>
              </w:rPr>
            </w:pPr>
          </w:p>
        </w:tc>
        <w:tc>
          <w:tcPr>
            <w:tcW w:w="4252" w:type="dxa"/>
            <w:vAlign w:val="center"/>
          </w:tcPr>
          <w:p w14:paraId="3568B5AE" w14:textId="77777777" w:rsidR="008005CB" w:rsidRDefault="008005CB" w:rsidP="008005CB">
            <w:pPr>
              <w:spacing w:after="0"/>
              <w:rPr>
                <w:rFonts w:cs="Arial"/>
                <w:color w:val="auto"/>
                <w:sz w:val="24"/>
                <w:szCs w:val="24"/>
                <w:lang w:eastAsia="zh-CN"/>
              </w:rPr>
            </w:pPr>
          </w:p>
        </w:tc>
      </w:tr>
    </w:tbl>
    <w:p w14:paraId="0604683C"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721F8BC7" w14:textId="77777777" w:rsidR="00875F23" w:rsidRPr="00CA3278" w:rsidRDefault="00875F23" w:rsidP="00CA3278">
      <w:pPr>
        <w:spacing w:after="0"/>
        <w:ind w:left="851"/>
        <w:jc w:val="both"/>
        <w:rPr>
          <w:sz w:val="24"/>
          <w:szCs w:val="24"/>
          <w:highlight w:val="magenta"/>
        </w:rPr>
      </w:pPr>
    </w:p>
    <w:p w14:paraId="3F424429" w14:textId="77777777" w:rsidR="008005CB" w:rsidRPr="0054193E" w:rsidRDefault="008005CB" w:rsidP="008005CB">
      <w:pPr>
        <w:spacing w:after="0" w:line="264" w:lineRule="auto"/>
        <w:ind w:left="851"/>
        <w:jc w:val="both"/>
        <w:rPr>
          <w:rFonts w:cs="Arial"/>
          <w:b/>
          <w:color w:val="auto"/>
          <w:sz w:val="24"/>
          <w:szCs w:val="24"/>
          <w:lang w:eastAsia="zh-CN"/>
        </w:rPr>
      </w:pPr>
      <w:r>
        <w:rPr>
          <w:rFonts w:cs="Arial"/>
          <w:b/>
          <w:color w:val="auto"/>
          <w:sz w:val="24"/>
          <w:szCs w:val="24"/>
          <w:lang w:eastAsia="zh-CN"/>
        </w:rPr>
        <w:t>Reference za sklop 2</w:t>
      </w:r>
      <w:r w:rsidR="00CA3278">
        <w:rPr>
          <w:rFonts w:cs="Arial"/>
          <w:b/>
          <w:color w:val="auto"/>
          <w:sz w:val="24"/>
          <w:szCs w:val="24"/>
          <w:lang w:eastAsia="zh-CN"/>
        </w:rPr>
        <w:t xml:space="preserve"> – </w:t>
      </w:r>
      <w:r w:rsidR="00CA3278" w:rsidRPr="00CA3278">
        <w:rPr>
          <w:rFonts w:cs="Arial"/>
          <w:b/>
          <w:color w:val="auto"/>
          <w:sz w:val="24"/>
          <w:szCs w:val="24"/>
          <w:lang w:eastAsia="zh-CN"/>
        </w:rPr>
        <w:t>Okolju prijazno čiščenje poslovnih prostorov in okolice poslovne stavbe Metalne v obdobju od 1. 1. 2021 do 30. 11. 2024</w:t>
      </w:r>
      <w:r w:rsidR="00CA3278">
        <w:rPr>
          <w:rFonts w:cs="Arial"/>
          <w:b/>
          <w:color w:val="auto"/>
          <w:sz w:val="24"/>
          <w:szCs w:val="24"/>
          <w:lang w:eastAsia="zh-CN"/>
        </w:rPr>
        <w:t>, št. naročila 403/20-323</w:t>
      </w:r>
      <w:r w:rsidRPr="0054193E">
        <w:rPr>
          <w:rFonts w:cs="Arial"/>
          <w:b/>
          <w:color w:val="auto"/>
          <w:sz w:val="24"/>
          <w:szCs w:val="24"/>
          <w:lang w:eastAsia="zh-CN"/>
        </w:rPr>
        <w:t>:</w:t>
      </w:r>
    </w:p>
    <w:p w14:paraId="6C3D9DE7"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redne in občasne storitve čiščenja pisarniških ali podobnih poslovnih prostorov ali delov stanovanjskega objekta v skupni lasti v skupni vrednosti najmanj 10.000,00 EUR (brez DDV), pri čemer je vrednost posamičnega referenčnega posla v 12-mesečnem obdobju najmanj 6.000,00 EUR (brez DDV)</w:t>
      </w:r>
      <w:r>
        <w:rPr>
          <w:rFonts w:cs="Arial"/>
          <w:color w:val="auto"/>
          <w:sz w:val="24"/>
          <w:szCs w:val="24"/>
          <w:lang w:eastAsia="zh-CN"/>
        </w:rPr>
        <w:t>:</w:t>
      </w:r>
    </w:p>
    <w:p w14:paraId="12DF8BED" w14:textId="77777777" w:rsidR="008005CB" w:rsidRPr="00D3475C" w:rsidRDefault="008005CB" w:rsidP="008005CB">
      <w:pPr>
        <w:spacing w:after="0" w:line="264" w:lineRule="auto"/>
        <w:ind w:left="851"/>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14A55B38" w14:textId="77777777" w:rsidTr="006C3155">
        <w:trPr>
          <w:cantSplit/>
          <w:trHeight w:val="817"/>
        </w:trPr>
        <w:tc>
          <w:tcPr>
            <w:tcW w:w="709" w:type="dxa"/>
            <w:textDirection w:val="btLr"/>
            <w:vAlign w:val="center"/>
          </w:tcPr>
          <w:p w14:paraId="2507B0E1"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331980E7" w14:textId="77777777" w:rsidR="008005CB" w:rsidRPr="007B76A4" w:rsidRDefault="008005CB" w:rsidP="006C3155">
            <w:pPr>
              <w:spacing w:after="0"/>
              <w:jc w:val="center"/>
              <w:rPr>
                <w:rFonts w:cs="Arial"/>
                <w:b/>
                <w:color w:val="auto"/>
                <w:sz w:val="24"/>
                <w:szCs w:val="24"/>
                <w:lang w:eastAsia="zh-CN"/>
              </w:rPr>
            </w:pPr>
            <w:r>
              <w:rPr>
                <w:rFonts w:cs="Arial"/>
                <w:b/>
                <w:color w:val="auto"/>
                <w:sz w:val="24"/>
                <w:szCs w:val="24"/>
                <w:lang w:eastAsia="zh-CN"/>
              </w:rPr>
              <w:t>Zap. št.</w:t>
            </w:r>
          </w:p>
        </w:tc>
        <w:tc>
          <w:tcPr>
            <w:tcW w:w="4253" w:type="dxa"/>
            <w:vAlign w:val="center"/>
          </w:tcPr>
          <w:p w14:paraId="7472FD99"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A77D50F"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623591AA" w14:textId="77777777" w:rsidR="008005CB" w:rsidRDefault="008005CB"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3C221248"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022420BD" w14:textId="77777777" w:rsidR="008005CB" w:rsidRPr="008005CB" w:rsidRDefault="008005CB"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3F089833" w14:textId="77777777" w:rsidR="008005CB" w:rsidRDefault="008005CB" w:rsidP="006C3155">
            <w:pPr>
              <w:spacing w:after="0"/>
              <w:jc w:val="center"/>
              <w:rPr>
                <w:rFonts w:cs="Arial"/>
                <w:b/>
                <w:bCs/>
                <w:color w:val="auto"/>
                <w:sz w:val="24"/>
                <w:szCs w:val="24"/>
              </w:rPr>
            </w:pPr>
            <w:r>
              <w:rPr>
                <w:rFonts w:cs="Arial"/>
                <w:b/>
                <w:bCs/>
                <w:color w:val="auto"/>
                <w:sz w:val="24"/>
                <w:szCs w:val="24"/>
              </w:rPr>
              <w:t xml:space="preserve">Obdobje </w:t>
            </w:r>
          </w:p>
          <w:p w14:paraId="47C3B672" w14:textId="77777777" w:rsidR="008005CB" w:rsidRDefault="008005CB" w:rsidP="006C3155">
            <w:pPr>
              <w:spacing w:after="0"/>
              <w:jc w:val="center"/>
              <w:rPr>
                <w:rFonts w:cs="Arial"/>
                <w:b/>
                <w:bCs/>
                <w:color w:val="auto"/>
                <w:sz w:val="24"/>
                <w:szCs w:val="24"/>
              </w:rPr>
            </w:pPr>
            <w:r>
              <w:rPr>
                <w:rFonts w:cs="Arial"/>
                <w:b/>
                <w:bCs/>
                <w:color w:val="auto"/>
                <w:sz w:val="24"/>
                <w:szCs w:val="24"/>
              </w:rPr>
              <w:t>izvajanja storitev</w:t>
            </w:r>
          </w:p>
          <w:p w14:paraId="3A3AFCB2" w14:textId="77777777" w:rsidR="008005CB" w:rsidRPr="007B76A4" w:rsidRDefault="008005CB"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03FD04DF"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1CB08813"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3B61090F"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0D170DA2" w14:textId="77777777" w:rsidTr="006C3155">
        <w:trPr>
          <w:trHeight w:val="650"/>
        </w:trPr>
        <w:tc>
          <w:tcPr>
            <w:tcW w:w="709" w:type="dxa"/>
            <w:vAlign w:val="center"/>
          </w:tcPr>
          <w:p w14:paraId="26A933DC" w14:textId="77777777" w:rsidR="008005CB" w:rsidRPr="007B76A4" w:rsidRDefault="00CA3278" w:rsidP="006C3155">
            <w:pPr>
              <w:spacing w:after="0"/>
              <w:jc w:val="center"/>
              <w:rPr>
                <w:rFonts w:cs="Arial"/>
                <w:bCs/>
                <w:color w:val="auto"/>
                <w:sz w:val="24"/>
                <w:szCs w:val="24"/>
              </w:rPr>
            </w:pPr>
            <w:r>
              <w:rPr>
                <w:rFonts w:cs="Arial"/>
                <w:bCs/>
                <w:color w:val="auto"/>
                <w:sz w:val="24"/>
                <w:szCs w:val="24"/>
              </w:rPr>
              <w:t>2</w:t>
            </w:r>
          </w:p>
        </w:tc>
        <w:tc>
          <w:tcPr>
            <w:tcW w:w="708" w:type="dxa"/>
            <w:vAlign w:val="center"/>
          </w:tcPr>
          <w:p w14:paraId="44374175"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6D70ABC" w14:textId="77777777" w:rsidR="008005CB" w:rsidRDefault="008005CB" w:rsidP="006C3155">
            <w:pPr>
              <w:spacing w:after="0"/>
              <w:rPr>
                <w:rFonts w:cs="Arial"/>
                <w:bCs/>
                <w:color w:val="auto"/>
                <w:sz w:val="24"/>
                <w:szCs w:val="24"/>
              </w:rPr>
            </w:pPr>
          </w:p>
        </w:tc>
        <w:tc>
          <w:tcPr>
            <w:tcW w:w="2126" w:type="dxa"/>
            <w:vAlign w:val="center"/>
          </w:tcPr>
          <w:p w14:paraId="52C390FB" w14:textId="77777777" w:rsidR="008005CB" w:rsidRPr="007B76A4" w:rsidRDefault="008005CB" w:rsidP="006C3155">
            <w:pPr>
              <w:spacing w:after="0"/>
              <w:jc w:val="right"/>
              <w:rPr>
                <w:rFonts w:cs="Arial"/>
                <w:bCs/>
                <w:color w:val="auto"/>
                <w:sz w:val="24"/>
                <w:szCs w:val="24"/>
              </w:rPr>
            </w:pPr>
          </w:p>
        </w:tc>
        <w:tc>
          <w:tcPr>
            <w:tcW w:w="2835" w:type="dxa"/>
            <w:vAlign w:val="center"/>
          </w:tcPr>
          <w:p w14:paraId="339DE059" w14:textId="77777777" w:rsidR="008005CB" w:rsidRPr="007B76A4" w:rsidRDefault="008005CB" w:rsidP="006C3155">
            <w:pPr>
              <w:spacing w:after="0"/>
              <w:jc w:val="center"/>
              <w:rPr>
                <w:rFonts w:cs="Arial"/>
                <w:bCs/>
                <w:color w:val="auto"/>
                <w:sz w:val="24"/>
                <w:szCs w:val="24"/>
              </w:rPr>
            </w:pPr>
          </w:p>
        </w:tc>
        <w:tc>
          <w:tcPr>
            <w:tcW w:w="4252" w:type="dxa"/>
            <w:vAlign w:val="center"/>
          </w:tcPr>
          <w:p w14:paraId="4AB49724" w14:textId="77777777" w:rsidR="008005CB" w:rsidRPr="007B76A4" w:rsidRDefault="008005CB" w:rsidP="006C3155">
            <w:pPr>
              <w:spacing w:after="0"/>
              <w:rPr>
                <w:rFonts w:cs="Arial"/>
                <w:color w:val="auto"/>
                <w:sz w:val="24"/>
                <w:szCs w:val="24"/>
                <w:lang w:eastAsia="zh-CN"/>
              </w:rPr>
            </w:pPr>
          </w:p>
        </w:tc>
      </w:tr>
      <w:tr w:rsidR="008005CB" w:rsidRPr="007B76A4" w14:paraId="104A0B4C" w14:textId="77777777" w:rsidTr="006C3155">
        <w:trPr>
          <w:trHeight w:val="658"/>
        </w:trPr>
        <w:tc>
          <w:tcPr>
            <w:tcW w:w="709" w:type="dxa"/>
            <w:vAlign w:val="center"/>
          </w:tcPr>
          <w:p w14:paraId="4872B341" w14:textId="77777777" w:rsidR="008005CB" w:rsidRPr="007B76A4" w:rsidRDefault="00CA3278" w:rsidP="006C3155">
            <w:pPr>
              <w:spacing w:after="0"/>
              <w:jc w:val="center"/>
              <w:rPr>
                <w:rFonts w:cs="Arial"/>
                <w:bCs/>
                <w:color w:val="auto"/>
                <w:sz w:val="24"/>
                <w:szCs w:val="24"/>
              </w:rPr>
            </w:pPr>
            <w:r>
              <w:rPr>
                <w:rFonts w:cs="Arial"/>
                <w:bCs/>
                <w:color w:val="auto"/>
                <w:sz w:val="24"/>
                <w:szCs w:val="24"/>
              </w:rPr>
              <w:t>2</w:t>
            </w:r>
          </w:p>
        </w:tc>
        <w:tc>
          <w:tcPr>
            <w:tcW w:w="708" w:type="dxa"/>
            <w:vAlign w:val="center"/>
          </w:tcPr>
          <w:p w14:paraId="73538F50"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67ADF3EF" w14:textId="77777777" w:rsidR="008005CB" w:rsidRPr="007B76A4" w:rsidRDefault="008005CB" w:rsidP="006C3155">
            <w:pPr>
              <w:spacing w:after="0"/>
              <w:rPr>
                <w:rFonts w:cs="Arial"/>
                <w:bCs/>
                <w:color w:val="auto"/>
                <w:sz w:val="24"/>
                <w:szCs w:val="24"/>
              </w:rPr>
            </w:pPr>
          </w:p>
        </w:tc>
        <w:tc>
          <w:tcPr>
            <w:tcW w:w="2126" w:type="dxa"/>
            <w:vAlign w:val="center"/>
          </w:tcPr>
          <w:p w14:paraId="17740C0A" w14:textId="77777777" w:rsidR="008005CB" w:rsidRPr="007B76A4" w:rsidRDefault="008005CB" w:rsidP="006C3155">
            <w:pPr>
              <w:spacing w:after="0"/>
              <w:jc w:val="right"/>
              <w:rPr>
                <w:rFonts w:cs="Arial"/>
                <w:bCs/>
                <w:color w:val="auto"/>
                <w:sz w:val="24"/>
                <w:szCs w:val="24"/>
              </w:rPr>
            </w:pPr>
          </w:p>
        </w:tc>
        <w:tc>
          <w:tcPr>
            <w:tcW w:w="2835" w:type="dxa"/>
            <w:vAlign w:val="center"/>
          </w:tcPr>
          <w:p w14:paraId="59FEAAE8" w14:textId="77777777" w:rsidR="008005CB" w:rsidRPr="007B76A4" w:rsidRDefault="008005CB" w:rsidP="006C3155">
            <w:pPr>
              <w:spacing w:after="0"/>
              <w:jc w:val="center"/>
              <w:rPr>
                <w:rFonts w:cs="Arial"/>
                <w:bCs/>
                <w:color w:val="auto"/>
                <w:sz w:val="24"/>
                <w:szCs w:val="24"/>
              </w:rPr>
            </w:pPr>
          </w:p>
        </w:tc>
        <w:tc>
          <w:tcPr>
            <w:tcW w:w="4252" w:type="dxa"/>
            <w:vAlign w:val="center"/>
          </w:tcPr>
          <w:p w14:paraId="19EF66DE" w14:textId="77777777" w:rsidR="008005CB" w:rsidRDefault="008005CB" w:rsidP="006C3155">
            <w:pPr>
              <w:spacing w:after="0"/>
              <w:rPr>
                <w:rFonts w:cs="Arial"/>
                <w:color w:val="auto"/>
                <w:sz w:val="24"/>
                <w:szCs w:val="24"/>
                <w:lang w:eastAsia="zh-CN"/>
              </w:rPr>
            </w:pPr>
          </w:p>
        </w:tc>
      </w:tr>
      <w:tr w:rsidR="008005CB" w:rsidRPr="007B76A4" w14:paraId="732029B9" w14:textId="77777777" w:rsidTr="006C3155">
        <w:trPr>
          <w:trHeight w:val="651"/>
        </w:trPr>
        <w:tc>
          <w:tcPr>
            <w:tcW w:w="709" w:type="dxa"/>
            <w:vAlign w:val="center"/>
          </w:tcPr>
          <w:p w14:paraId="03A02261" w14:textId="77777777" w:rsidR="008005CB" w:rsidRPr="007B76A4" w:rsidRDefault="00CA3278" w:rsidP="006C3155">
            <w:pPr>
              <w:spacing w:after="0"/>
              <w:jc w:val="center"/>
              <w:rPr>
                <w:rFonts w:cs="Arial"/>
                <w:bCs/>
                <w:color w:val="auto"/>
                <w:sz w:val="24"/>
                <w:szCs w:val="24"/>
              </w:rPr>
            </w:pPr>
            <w:r>
              <w:rPr>
                <w:rFonts w:cs="Arial"/>
                <w:bCs/>
                <w:color w:val="auto"/>
                <w:sz w:val="24"/>
                <w:szCs w:val="24"/>
              </w:rPr>
              <w:t>2</w:t>
            </w:r>
          </w:p>
        </w:tc>
        <w:tc>
          <w:tcPr>
            <w:tcW w:w="708" w:type="dxa"/>
            <w:vAlign w:val="center"/>
          </w:tcPr>
          <w:p w14:paraId="31538675"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6C59F837" w14:textId="77777777" w:rsidR="008005CB" w:rsidRPr="007B76A4" w:rsidRDefault="008005CB" w:rsidP="006C3155">
            <w:pPr>
              <w:spacing w:after="0"/>
              <w:rPr>
                <w:rFonts w:cs="Arial"/>
                <w:bCs/>
                <w:color w:val="auto"/>
                <w:sz w:val="24"/>
                <w:szCs w:val="24"/>
              </w:rPr>
            </w:pPr>
          </w:p>
        </w:tc>
        <w:tc>
          <w:tcPr>
            <w:tcW w:w="2126" w:type="dxa"/>
            <w:vAlign w:val="center"/>
          </w:tcPr>
          <w:p w14:paraId="52943B48" w14:textId="77777777" w:rsidR="008005CB" w:rsidRPr="007B76A4" w:rsidRDefault="008005CB" w:rsidP="006C3155">
            <w:pPr>
              <w:spacing w:after="0"/>
              <w:jc w:val="right"/>
              <w:rPr>
                <w:rFonts w:cs="Arial"/>
                <w:bCs/>
                <w:color w:val="auto"/>
                <w:sz w:val="24"/>
                <w:szCs w:val="24"/>
              </w:rPr>
            </w:pPr>
          </w:p>
        </w:tc>
        <w:tc>
          <w:tcPr>
            <w:tcW w:w="2835" w:type="dxa"/>
            <w:vAlign w:val="center"/>
          </w:tcPr>
          <w:p w14:paraId="1BB3292D" w14:textId="77777777" w:rsidR="008005CB" w:rsidRPr="007B76A4" w:rsidRDefault="008005CB" w:rsidP="006C3155">
            <w:pPr>
              <w:spacing w:after="0"/>
              <w:jc w:val="center"/>
              <w:rPr>
                <w:rFonts w:cs="Arial"/>
                <w:bCs/>
                <w:color w:val="auto"/>
                <w:sz w:val="24"/>
                <w:szCs w:val="24"/>
              </w:rPr>
            </w:pPr>
          </w:p>
        </w:tc>
        <w:tc>
          <w:tcPr>
            <w:tcW w:w="4252" w:type="dxa"/>
            <w:vAlign w:val="center"/>
          </w:tcPr>
          <w:p w14:paraId="433F6C07" w14:textId="77777777" w:rsidR="008005CB" w:rsidRDefault="008005CB" w:rsidP="006C3155">
            <w:pPr>
              <w:spacing w:after="0"/>
              <w:rPr>
                <w:rFonts w:cs="Arial"/>
                <w:color w:val="auto"/>
                <w:sz w:val="24"/>
                <w:szCs w:val="24"/>
                <w:lang w:eastAsia="zh-CN"/>
              </w:rPr>
            </w:pPr>
          </w:p>
        </w:tc>
      </w:tr>
    </w:tbl>
    <w:p w14:paraId="33ED8E9A"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3B846F1B" w14:textId="77777777" w:rsidR="008005CB" w:rsidRPr="00CA3278" w:rsidRDefault="008005CB" w:rsidP="00CA3278">
      <w:pPr>
        <w:spacing w:after="0"/>
        <w:ind w:left="851"/>
        <w:jc w:val="both"/>
        <w:rPr>
          <w:sz w:val="24"/>
          <w:szCs w:val="24"/>
          <w:highlight w:val="magenta"/>
        </w:rPr>
      </w:pPr>
    </w:p>
    <w:p w14:paraId="62A72B62" w14:textId="77777777" w:rsidR="00CA3278" w:rsidRDefault="00CA3278" w:rsidP="00CA3278">
      <w:pPr>
        <w:spacing w:after="0" w:line="240" w:lineRule="auto"/>
        <w:ind w:left="851"/>
        <w:rPr>
          <w:rFonts w:cs="Arial"/>
          <w:b/>
          <w:color w:val="auto"/>
          <w:sz w:val="24"/>
          <w:szCs w:val="24"/>
          <w:lang w:eastAsia="zh-CN"/>
        </w:rPr>
      </w:pPr>
      <w:r>
        <w:rPr>
          <w:rFonts w:cs="Arial"/>
          <w:b/>
          <w:color w:val="auto"/>
          <w:sz w:val="24"/>
          <w:szCs w:val="24"/>
          <w:lang w:eastAsia="zh-CN"/>
        </w:rPr>
        <w:br w:type="page"/>
      </w:r>
    </w:p>
    <w:p w14:paraId="423840DE" w14:textId="77777777" w:rsidR="00CA3278" w:rsidRDefault="00CA3278" w:rsidP="008005CB">
      <w:pPr>
        <w:spacing w:after="0" w:line="264" w:lineRule="auto"/>
        <w:ind w:left="851"/>
        <w:jc w:val="both"/>
        <w:rPr>
          <w:rFonts w:cs="Arial"/>
          <w:b/>
          <w:color w:val="auto"/>
          <w:sz w:val="24"/>
          <w:szCs w:val="24"/>
          <w:lang w:eastAsia="zh-CN"/>
        </w:rPr>
      </w:pPr>
    </w:p>
    <w:p w14:paraId="031D5E91" w14:textId="77777777" w:rsidR="008005CB" w:rsidRPr="0054193E" w:rsidRDefault="008005CB" w:rsidP="008005CB">
      <w:pPr>
        <w:spacing w:after="0" w:line="264" w:lineRule="auto"/>
        <w:ind w:left="851"/>
        <w:jc w:val="both"/>
        <w:rPr>
          <w:rFonts w:cs="Arial"/>
          <w:b/>
          <w:color w:val="auto"/>
          <w:sz w:val="24"/>
          <w:szCs w:val="24"/>
          <w:lang w:eastAsia="zh-CN"/>
        </w:rPr>
      </w:pPr>
      <w:r>
        <w:rPr>
          <w:rFonts w:cs="Arial"/>
          <w:b/>
          <w:color w:val="auto"/>
          <w:sz w:val="24"/>
          <w:szCs w:val="24"/>
          <w:lang w:eastAsia="zh-CN"/>
        </w:rPr>
        <w:t>Reference za sklop 3</w:t>
      </w:r>
      <w:r w:rsidR="00CA3278">
        <w:rPr>
          <w:rFonts w:cs="Arial"/>
          <w:b/>
          <w:color w:val="auto"/>
          <w:sz w:val="24"/>
          <w:szCs w:val="24"/>
          <w:lang w:eastAsia="zh-CN"/>
        </w:rPr>
        <w:t xml:space="preserve"> – </w:t>
      </w:r>
      <w:r w:rsidR="00CA3278" w:rsidRPr="00CA3278">
        <w:rPr>
          <w:rFonts w:cs="Arial"/>
          <w:b/>
          <w:color w:val="auto"/>
          <w:sz w:val="24"/>
          <w:szCs w:val="24"/>
          <w:lang w:eastAsia="zh-CN"/>
        </w:rPr>
        <w:t xml:space="preserve">Okolju prijazno generalno čiščenje poslovnih prostorov in steklene fasade in površin v posameznih delih stanovanjsko-poslovnega kompleksa Dunajski kristali v obdobju od 1. 1. 2021 do 30. 11. 2024 </w:t>
      </w:r>
      <w:r w:rsidR="00CA3278">
        <w:rPr>
          <w:rFonts w:cs="Arial"/>
          <w:b/>
          <w:color w:val="auto"/>
          <w:sz w:val="24"/>
          <w:szCs w:val="24"/>
          <w:lang w:eastAsia="zh-CN"/>
        </w:rPr>
        <w:t>št. naročila 403/20-324</w:t>
      </w:r>
      <w:r w:rsidRPr="0054193E">
        <w:rPr>
          <w:rFonts w:cs="Arial"/>
          <w:b/>
          <w:color w:val="auto"/>
          <w:sz w:val="24"/>
          <w:szCs w:val="24"/>
          <w:lang w:eastAsia="zh-CN"/>
        </w:rPr>
        <w:t>:</w:t>
      </w:r>
    </w:p>
    <w:p w14:paraId="18C192F5"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storitve generalnega čiščenja pisarniških ali podobnih poslovnih prostorov v skupni vrednosti najmanj 25.000,00 EUR (brez DDV), pri čemer je vrednost posamičnega referenčnega posla v 12-mesečnem obdobju najmanj 6.000,00 EUR (brez DDV)</w:t>
      </w:r>
      <w:r>
        <w:rPr>
          <w:rFonts w:cs="Arial"/>
          <w:color w:val="auto"/>
          <w:sz w:val="24"/>
          <w:szCs w:val="24"/>
          <w:lang w:eastAsia="zh-CN"/>
        </w:rPr>
        <w:t>:</w:t>
      </w:r>
    </w:p>
    <w:p w14:paraId="552F6FE9" w14:textId="77777777" w:rsidR="00CA3278" w:rsidRDefault="00CA3278" w:rsidP="008005CB">
      <w:pPr>
        <w:spacing w:after="0" w:line="264" w:lineRule="auto"/>
        <w:ind w:left="851"/>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5CA59733" w14:textId="77777777" w:rsidTr="006C3155">
        <w:trPr>
          <w:cantSplit/>
          <w:trHeight w:val="817"/>
        </w:trPr>
        <w:tc>
          <w:tcPr>
            <w:tcW w:w="709" w:type="dxa"/>
            <w:textDirection w:val="btLr"/>
            <w:vAlign w:val="center"/>
          </w:tcPr>
          <w:p w14:paraId="17E52340"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4C860D6A" w14:textId="77777777" w:rsidR="008005CB" w:rsidRPr="007B76A4" w:rsidRDefault="008005CB" w:rsidP="006C3155">
            <w:pPr>
              <w:spacing w:after="0"/>
              <w:jc w:val="center"/>
              <w:rPr>
                <w:rFonts w:cs="Arial"/>
                <w:b/>
                <w:color w:val="auto"/>
                <w:sz w:val="24"/>
                <w:szCs w:val="24"/>
                <w:lang w:eastAsia="zh-CN"/>
              </w:rPr>
            </w:pPr>
            <w:r>
              <w:rPr>
                <w:rFonts w:cs="Arial"/>
                <w:b/>
                <w:color w:val="auto"/>
                <w:sz w:val="24"/>
                <w:szCs w:val="24"/>
                <w:lang w:eastAsia="zh-CN"/>
              </w:rPr>
              <w:t>Zap. št.</w:t>
            </w:r>
          </w:p>
        </w:tc>
        <w:tc>
          <w:tcPr>
            <w:tcW w:w="4253" w:type="dxa"/>
            <w:vAlign w:val="center"/>
          </w:tcPr>
          <w:p w14:paraId="4DBD7A11"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900C0DA"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2CF373DE" w14:textId="77777777" w:rsidR="008005CB" w:rsidRDefault="008005CB"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12B0CB1E"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236CEB9B" w14:textId="77777777" w:rsidR="008005CB" w:rsidRPr="008005CB" w:rsidRDefault="008005CB"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24976B82" w14:textId="77777777" w:rsidR="008005CB" w:rsidRDefault="008005CB" w:rsidP="006C3155">
            <w:pPr>
              <w:spacing w:after="0"/>
              <w:jc w:val="center"/>
              <w:rPr>
                <w:rFonts w:cs="Arial"/>
                <w:b/>
                <w:bCs/>
                <w:color w:val="auto"/>
                <w:sz w:val="24"/>
                <w:szCs w:val="24"/>
              </w:rPr>
            </w:pPr>
            <w:r>
              <w:rPr>
                <w:rFonts w:cs="Arial"/>
                <w:b/>
                <w:bCs/>
                <w:color w:val="auto"/>
                <w:sz w:val="24"/>
                <w:szCs w:val="24"/>
              </w:rPr>
              <w:t xml:space="preserve">Obdobje </w:t>
            </w:r>
          </w:p>
          <w:p w14:paraId="600417AB" w14:textId="77777777" w:rsidR="008005CB" w:rsidRDefault="008005CB" w:rsidP="006C3155">
            <w:pPr>
              <w:spacing w:after="0"/>
              <w:jc w:val="center"/>
              <w:rPr>
                <w:rFonts w:cs="Arial"/>
                <w:b/>
                <w:bCs/>
                <w:color w:val="auto"/>
                <w:sz w:val="24"/>
                <w:szCs w:val="24"/>
              </w:rPr>
            </w:pPr>
            <w:r>
              <w:rPr>
                <w:rFonts w:cs="Arial"/>
                <w:b/>
                <w:bCs/>
                <w:color w:val="auto"/>
                <w:sz w:val="24"/>
                <w:szCs w:val="24"/>
              </w:rPr>
              <w:t>izvajanja storitev</w:t>
            </w:r>
          </w:p>
          <w:p w14:paraId="180CD2DD" w14:textId="77777777" w:rsidR="008005CB" w:rsidRPr="007B76A4" w:rsidRDefault="008005CB"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3F0236A9"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52F7CB15"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0736CEBB"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7CEB01E9" w14:textId="77777777" w:rsidTr="006C3155">
        <w:trPr>
          <w:trHeight w:val="650"/>
        </w:trPr>
        <w:tc>
          <w:tcPr>
            <w:tcW w:w="709" w:type="dxa"/>
            <w:vAlign w:val="center"/>
          </w:tcPr>
          <w:p w14:paraId="57A6735E" w14:textId="77777777" w:rsidR="008005CB" w:rsidRPr="007B76A4" w:rsidRDefault="00CA3278" w:rsidP="006C3155">
            <w:pPr>
              <w:spacing w:after="0"/>
              <w:jc w:val="center"/>
              <w:rPr>
                <w:rFonts w:cs="Arial"/>
                <w:bCs/>
                <w:color w:val="auto"/>
                <w:sz w:val="24"/>
                <w:szCs w:val="24"/>
              </w:rPr>
            </w:pPr>
            <w:r>
              <w:rPr>
                <w:rFonts w:cs="Arial"/>
                <w:bCs/>
                <w:color w:val="auto"/>
                <w:sz w:val="24"/>
                <w:szCs w:val="24"/>
              </w:rPr>
              <w:t>3</w:t>
            </w:r>
          </w:p>
        </w:tc>
        <w:tc>
          <w:tcPr>
            <w:tcW w:w="708" w:type="dxa"/>
            <w:vAlign w:val="center"/>
          </w:tcPr>
          <w:p w14:paraId="27A4AFF2"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73FEA5BC" w14:textId="77777777" w:rsidR="008005CB" w:rsidRDefault="008005CB" w:rsidP="006C3155">
            <w:pPr>
              <w:spacing w:after="0"/>
              <w:rPr>
                <w:rFonts w:cs="Arial"/>
                <w:bCs/>
                <w:color w:val="auto"/>
                <w:sz w:val="24"/>
                <w:szCs w:val="24"/>
              </w:rPr>
            </w:pPr>
          </w:p>
        </w:tc>
        <w:tc>
          <w:tcPr>
            <w:tcW w:w="2126" w:type="dxa"/>
            <w:vAlign w:val="center"/>
          </w:tcPr>
          <w:p w14:paraId="0B2920CD" w14:textId="77777777" w:rsidR="008005CB" w:rsidRPr="007B76A4" w:rsidRDefault="008005CB" w:rsidP="006C3155">
            <w:pPr>
              <w:spacing w:after="0"/>
              <w:jc w:val="right"/>
              <w:rPr>
                <w:rFonts w:cs="Arial"/>
                <w:bCs/>
                <w:color w:val="auto"/>
                <w:sz w:val="24"/>
                <w:szCs w:val="24"/>
              </w:rPr>
            </w:pPr>
          </w:p>
        </w:tc>
        <w:tc>
          <w:tcPr>
            <w:tcW w:w="2835" w:type="dxa"/>
            <w:vAlign w:val="center"/>
          </w:tcPr>
          <w:p w14:paraId="43DC038E" w14:textId="77777777" w:rsidR="008005CB" w:rsidRPr="007B76A4" w:rsidRDefault="008005CB" w:rsidP="006C3155">
            <w:pPr>
              <w:spacing w:after="0"/>
              <w:jc w:val="center"/>
              <w:rPr>
                <w:rFonts w:cs="Arial"/>
                <w:bCs/>
                <w:color w:val="auto"/>
                <w:sz w:val="24"/>
                <w:szCs w:val="24"/>
              </w:rPr>
            </w:pPr>
          </w:p>
        </w:tc>
        <w:tc>
          <w:tcPr>
            <w:tcW w:w="4252" w:type="dxa"/>
            <w:vAlign w:val="center"/>
          </w:tcPr>
          <w:p w14:paraId="6A81496E" w14:textId="77777777" w:rsidR="008005CB" w:rsidRPr="007B76A4" w:rsidRDefault="008005CB" w:rsidP="006C3155">
            <w:pPr>
              <w:spacing w:after="0"/>
              <w:rPr>
                <w:rFonts w:cs="Arial"/>
                <w:color w:val="auto"/>
                <w:sz w:val="24"/>
                <w:szCs w:val="24"/>
                <w:lang w:eastAsia="zh-CN"/>
              </w:rPr>
            </w:pPr>
          </w:p>
        </w:tc>
      </w:tr>
      <w:tr w:rsidR="008005CB" w:rsidRPr="007B76A4" w14:paraId="4A7666F9" w14:textId="77777777" w:rsidTr="006C3155">
        <w:trPr>
          <w:trHeight w:val="658"/>
        </w:trPr>
        <w:tc>
          <w:tcPr>
            <w:tcW w:w="709" w:type="dxa"/>
            <w:vAlign w:val="center"/>
          </w:tcPr>
          <w:p w14:paraId="5EB538A3" w14:textId="77777777" w:rsidR="008005CB" w:rsidRPr="007B76A4" w:rsidRDefault="00CA3278" w:rsidP="006C3155">
            <w:pPr>
              <w:spacing w:after="0"/>
              <w:jc w:val="center"/>
              <w:rPr>
                <w:rFonts w:cs="Arial"/>
                <w:bCs/>
                <w:color w:val="auto"/>
                <w:sz w:val="24"/>
                <w:szCs w:val="24"/>
              </w:rPr>
            </w:pPr>
            <w:r>
              <w:rPr>
                <w:rFonts w:cs="Arial"/>
                <w:bCs/>
                <w:color w:val="auto"/>
                <w:sz w:val="24"/>
                <w:szCs w:val="24"/>
              </w:rPr>
              <w:t>3</w:t>
            </w:r>
          </w:p>
        </w:tc>
        <w:tc>
          <w:tcPr>
            <w:tcW w:w="708" w:type="dxa"/>
            <w:vAlign w:val="center"/>
          </w:tcPr>
          <w:p w14:paraId="694A9BC1"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6E463372" w14:textId="77777777" w:rsidR="008005CB" w:rsidRPr="007B76A4" w:rsidRDefault="008005CB" w:rsidP="006C3155">
            <w:pPr>
              <w:spacing w:after="0"/>
              <w:rPr>
                <w:rFonts w:cs="Arial"/>
                <w:bCs/>
                <w:color w:val="auto"/>
                <w:sz w:val="24"/>
                <w:szCs w:val="24"/>
              </w:rPr>
            </w:pPr>
          </w:p>
        </w:tc>
        <w:tc>
          <w:tcPr>
            <w:tcW w:w="2126" w:type="dxa"/>
            <w:vAlign w:val="center"/>
          </w:tcPr>
          <w:p w14:paraId="163091AE" w14:textId="77777777" w:rsidR="008005CB" w:rsidRPr="007B76A4" w:rsidRDefault="008005CB" w:rsidP="006C3155">
            <w:pPr>
              <w:spacing w:after="0"/>
              <w:jc w:val="right"/>
              <w:rPr>
                <w:rFonts w:cs="Arial"/>
                <w:bCs/>
                <w:color w:val="auto"/>
                <w:sz w:val="24"/>
                <w:szCs w:val="24"/>
              </w:rPr>
            </w:pPr>
          </w:p>
        </w:tc>
        <w:tc>
          <w:tcPr>
            <w:tcW w:w="2835" w:type="dxa"/>
            <w:vAlign w:val="center"/>
          </w:tcPr>
          <w:p w14:paraId="60517E06" w14:textId="77777777" w:rsidR="008005CB" w:rsidRPr="007B76A4" w:rsidRDefault="008005CB" w:rsidP="006C3155">
            <w:pPr>
              <w:spacing w:after="0"/>
              <w:jc w:val="center"/>
              <w:rPr>
                <w:rFonts w:cs="Arial"/>
                <w:bCs/>
                <w:color w:val="auto"/>
                <w:sz w:val="24"/>
                <w:szCs w:val="24"/>
              </w:rPr>
            </w:pPr>
          </w:p>
        </w:tc>
        <w:tc>
          <w:tcPr>
            <w:tcW w:w="4252" w:type="dxa"/>
            <w:vAlign w:val="center"/>
          </w:tcPr>
          <w:p w14:paraId="315CA6C3" w14:textId="77777777" w:rsidR="008005CB" w:rsidRDefault="008005CB" w:rsidP="006C3155">
            <w:pPr>
              <w:spacing w:after="0"/>
              <w:rPr>
                <w:rFonts w:cs="Arial"/>
                <w:color w:val="auto"/>
                <w:sz w:val="24"/>
                <w:szCs w:val="24"/>
                <w:lang w:eastAsia="zh-CN"/>
              </w:rPr>
            </w:pPr>
          </w:p>
        </w:tc>
      </w:tr>
      <w:tr w:rsidR="008005CB" w:rsidRPr="007B76A4" w14:paraId="53A64AF6" w14:textId="77777777" w:rsidTr="006C3155">
        <w:trPr>
          <w:trHeight w:val="651"/>
        </w:trPr>
        <w:tc>
          <w:tcPr>
            <w:tcW w:w="709" w:type="dxa"/>
            <w:vAlign w:val="center"/>
          </w:tcPr>
          <w:p w14:paraId="3B593A05" w14:textId="77777777" w:rsidR="008005CB" w:rsidRPr="007B76A4" w:rsidRDefault="00CA3278" w:rsidP="006C3155">
            <w:pPr>
              <w:spacing w:after="0"/>
              <w:jc w:val="center"/>
              <w:rPr>
                <w:rFonts w:cs="Arial"/>
                <w:bCs/>
                <w:color w:val="auto"/>
                <w:sz w:val="24"/>
                <w:szCs w:val="24"/>
              </w:rPr>
            </w:pPr>
            <w:r>
              <w:rPr>
                <w:rFonts w:cs="Arial"/>
                <w:bCs/>
                <w:color w:val="auto"/>
                <w:sz w:val="24"/>
                <w:szCs w:val="24"/>
              </w:rPr>
              <w:t>3</w:t>
            </w:r>
          </w:p>
        </w:tc>
        <w:tc>
          <w:tcPr>
            <w:tcW w:w="708" w:type="dxa"/>
            <w:vAlign w:val="center"/>
          </w:tcPr>
          <w:p w14:paraId="6913AA4E"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32796008" w14:textId="77777777" w:rsidR="008005CB" w:rsidRPr="007B76A4" w:rsidRDefault="008005CB" w:rsidP="006C3155">
            <w:pPr>
              <w:spacing w:after="0"/>
              <w:rPr>
                <w:rFonts w:cs="Arial"/>
                <w:bCs/>
                <w:color w:val="auto"/>
                <w:sz w:val="24"/>
                <w:szCs w:val="24"/>
              </w:rPr>
            </w:pPr>
          </w:p>
        </w:tc>
        <w:tc>
          <w:tcPr>
            <w:tcW w:w="2126" w:type="dxa"/>
            <w:vAlign w:val="center"/>
          </w:tcPr>
          <w:p w14:paraId="7565E9BF" w14:textId="77777777" w:rsidR="008005CB" w:rsidRPr="007B76A4" w:rsidRDefault="008005CB" w:rsidP="006C3155">
            <w:pPr>
              <w:spacing w:after="0"/>
              <w:jc w:val="right"/>
              <w:rPr>
                <w:rFonts w:cs="Arial"/>
                <w:bCs/>
                <w:color w:val="auto"/>
                <w:sz w:val="24"/>
                <w:szCs w:val="24"/>
              </w:rPr>
            </w:pPr>
          </w:p>
        </w:tc>
        <w:tc>
          <w:tcPr>
            <w:tcW w:w="2835" w:type="dxa"/>
            <w:vAlign w:val="center"/>
          </w:tcPr>
          <w:p w14:paraId="61C5323B" w14:textId="77777777" w:rsidR="008005CB" w:rsidRPr="007B76A4" w:rsidRDefault="008005CB" w:rsidP="006C3155">
            <w:pPr>
              <w:spacing w:after="0"/>
              <w:jc w:val="center"/>
              <w:rPr>
                <w:rFonts w:cs="Arial"/>
                <w:bCs/>
                <w:color w:val="auto"/>
                <w:sz w:val="24"/>
                <w:szCs w:val="24"/>
              </w:rPr>
            </w:pPr>
          </w:p>
        </w:tc>
        <w:tc>
          <w:tcPr>
            <w:tcW w:w="4252" w:type="dxa"/>
            <w:vAlign w:val="center"/>
          </w:tcPr>
          <w:p w14:paraId="6524E65C" w14:textId="77777777" w:rsidR="008005CB" w:rsidRDefault="008005CB" w:rsidP="006C3155">
            <w:pPr>
              <w:spacing w:after="0"/>
              <w:rPr>
                <w:rFonts w:cs="Arial"/>
                <w:color w:val="auto"/>
                <w:sz w:val="24"/>
                <w:szCs w:val="24"/>
                <w:lang w:eastAsia="zh-CN"/>
              </w:rPr>
            </w:pPr>
          </w:p>
        </w:tc>
      </w:tr>
    </w:tbl>
    <w:p w14:paraId="2D969CA8"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060491FB" w14:textId="77777777" w:rsidR="008005CB" w:rsidRPr="00CA3278" w:rsidRDefault="008005CB" w:rsidP="00CA3278">
      <w:pPr>
        <w:spacing w:after="0"/>
        <w:ind w:left="851"/>
        <w:jc w:val="both"/>
        <w:rPr>
          <w:sz w:val="24"/>
          <w:szCs w:val="24"/>
          <w:highlight w:val="magenta"/>
        </w:rPr>
      </w:pPr>
    </w:p>
    <w:p w14:paraId="7860FF74" w14:textId="77777777" w:rsidR="00CA3278" w:rsidRDefault="00CA3278" w:rsidP="00CA3278">
      <w:pPr>
        <w:spacing w:after="0" w:line="240" w:lineRule="auto"/>
        <w:ind w:left="851"/>
        <w:rPr>
          <w:rFonts w:cs="Arial"/>
          <w:b/>
          <w:color w:val="auto"/>
          <w:sz w:val="24"/>
          <w:szCs w:val="24"/>
          <w:lang w:eastAsia="zh-CN"/>
        </w:rPr>
      </w:pPr>
      <w:r>
        <w:rPr>
          <w:rFonts w:cs="Arial"/>
          <w:b/>
          <w:color w:val="auto"/>
          <w:sz w:val="24"/>
          <w:szCs w:val="24"/>
          <w:lang w:eastAsia="zh-CN"/>
        </w:rPr>
        <w:br w:type="page"/>
      </w:r>
    </w:p>
    <w:p w14:paraId="3C350AF7" w14:textId="77777777" w:rsidR="008005CB" w:rsidRPr="0054193E" w:rsidRDefault="008005CB" w:rsidP="008005CB">
      <w:pPr>
        <w:spacing w:after="0" w:line="264" w:lineRule="auto"/>
        <w:ind w:left="851"/>
        <w:jc w:val="both"/>
        <w:rPr>
          <w:rFonts w:cs="Arial"/>
          <w:b/>
          <w:color w:val="auto"/>
          <w:sz w:val="24"/>
          <w:szCs w:val="24"/>
          <w:lang w:eastAsia="zh-CN"/>
        </w:rPr>
      </w:pPr>
      <w:r w:rsidRPr="0054193E">
        <w:rPr>
          <w:rFonts w:cs="Arial"/>
          <w:b/>
          <w:color w:val="auto"/>
          <w:sz w:val="24"/>
          <w:szCs w:val="24"/>
          <w:lang w:eastAsia="zh-CN"/>
        </w:rPr>
        <w:lastRenderedPageBreak/>
        <w:t xml:space="preserve">Reference za sklop </w:t>
      </w:r>
      <w:r>
        <w:rPr>
          <w:rFonts w:cs="Arial"/>
          <w:b/>
          <w:color w:val="auto"/>
          <w:sz w:val="24"/>
          <w:szCs w:val="24"/>
          <w:lang w:eastAsia="zh-CN"/>
        </w:rPr>
        <w:t>4</w:t>
      </w:r>
      <w:r w:rsidR="00CA3278">
        <w:rPr>
          <w:rFonts w:cs="Arial"/>
          <w:b/>
          <w:color w:val="auto"/>
          <w:sz w:val="24"/>
          <w:szCs w:val="24"/>
          <w:lang w:eastAsia="zh-CN"/>
        </w:rPr>
        <w:t xml:space="preserve"> – </w:t>
      </w:r>
      <w:r w:rsidR="00CA3278" w:rsidRPr="00CA3278">
        <w:rPr>
          <w:rFonts w:cs="Arial"/>
          <w:b/>
          <w:color w:val="auto"/>
          <w:sz w:val="24"/>
          <w:szCs w:val="24"/>
          <w:lang w:eastAsia="zh-CN"/>
        </w:rPr>
        <w:t>Okolju prijazno čiščenje poslovnih prostorov in okolice drugih objektov v lasti, upravljanju ali uporabi D.S.U., d.o.o. v obdobju od 1. 1. 2021 do 31. 12. 2024</w:t>
      </w:r>
      <w:r w:rsidR="00CA3278">
        <w:rPr>
          <w:rFonts w:cs="Arial"/>
          <w:b/>
          <w:color w:val="auto"/>
          <w:sz w:val="24"/>
          <w:szCs w:val="24"/>
          <w:lang w:eastAsia="zh-CN"/>
        </w:rPr>
        <w:t>, št. naročila 403/20-325</w:t>
      </w:r>
      <w:r w:rsidRPr="0054193E">
        <w:rPr>
          <w:rFonts w:cs="Arial"/>
          <w:b/>
          <w:color w:val="auto"/>
          <w:sz w:val="24"/>
          <w:szCs w:val="24"/>
          <w:lang w:eastAsia="zh-CN"/>
        </w:rPr>
        <w:t>:</w:t>
      </w:r>
    </w:p>
    <w:p w14:paraId="59F26917"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 xml:space="preserve">redne in občasne storitve čiščenja pisarniških poslovnih prostorov v skupni vrednosti najmanj 100.000,00 EUR (brez DDV), pri čemer je vrednost posamičnega referenčnega posla v 12-mesečnem obdobju najmanj </w:t>
      </w:r>
      <w:r w:rsidR="00CA3278">
        <w:rPr>
          <w:rFonts w:cs="Arial"/>
          <w:color w:val="auto"/>
          <w:sz w:val="24"/>
          <w:szCs w:val="24"/>
          <w:lang w:eastAsia="zh-CN"/>
        </w:rPr>
        <w:t>30.000,00 EUR (brez DDV)</w:t>
      </w:r>
      <w:r>
        <w:rPr>
          <w:rFonts w:cs="Arial"/>
          <w:color w:val="auto"/>
          <w:sz w:val="24"/>
          <w:szCs w:val="24"/>
          <w:lang w:eastAsia="zh-CN"/>
        </w:rPr>
        <w:t>:</w:t>
      </w:r>
    </w:p>
    <w:p w14:paraId="43B67C82" w14:textId="77777777" w:rsidR="00CA3278" w:rsidRPr="001B2FA5" w:rsidRDefault="00CA3278"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Gospodarski subjekt je v zadnjih 3 letih pred potekom roka za prejem ponudb pravočasno, strokovno, kakovostno in v skladu z dogovorom izvajal </w:t>
      </w:r>
    </w:p>
    <w:p w14:paraId="4AD3694F" w14:textId="77777777" w:rsidR="008005CB" w:rsidRPr="00D3475C" w:rsidRDefault="008005CB" w:rsidP="00CA3278">
      <w:pPr>
        <w:spacing w:after="0" w:line="264" w:lineRule="auto"/>
        <w:ind w:left="851"/>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5D75D43E" w14:textId="77777777" w:rsidTr="006C3155">
        <w:trPr>
          <w:cantSplit/>
          <w:trHeight w:val="817"/>
        </w:trPr>
        <w:tc>
          <w:tcPr>
            <w:tcW w:w="709" w:type="dxa"/>
            <w:textDirection w:val="btLr"/>
            <w:vAlign w:val="center"/>
          </w:tcPr>
          <w:p w14:paraId="2B7BCCA0"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4765D032" w14:textId="77777777" w:rsidR="008005CB" w:rsidRPr="007B76A4" w:rsidRDefault="008005CB" w:rsidP="006C3155">
            <w:pPr>
              <w:spacing w:after="0"/>
              <w:jc w:val="center"/>
              <w:rPr>
                <w:rFonts w:cs="Arial"/>
                <w:b/>
                <w:color w:val="auto"/>
                <w:sz w:val="24"/>
                <w:szCs w:val="24"/>
                <w:lang w:eastAsia="zh-CN"/>
              </w:rPr>
            </w:pPr>
            <w:r>
              <w:rPr>
                <w:rFonts w:cs="Arial"/>
                <w:b/>
                <w:color w:val="auto"/>
                <w:sz w:val="24"/>
                <w:szCs w:val="24"/>
                <w:lang w:eastAsia="zh-CN"/>
              </w:rPr>
              <w:t>Zap. št.</w:t>
            </w:r>
          </w:p>
        </w:tc>
        <w:tc>
          <w:tcPr>
            <w:tcW w:w="4253" w:type="dxa"/>
            <w:vAlign w:val="center"/>
          </w:tcPr>
          <w:p w14:paraId="27F0DF3D"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5EB0EF2A"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44D40D74" w14:textId="77777777" w:rsidR="008005CB" w:rsidRDefault="008005CB"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1614E3E6"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3A77B058" w14:textId="77777777" w:rsidR="008005CB" w:rsidRPr="008005CB" w:rsidRDefault="008005CB"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1CB4E5E1" w14:textId="77777777" w:rsidR="008005CB" w:rsidRDefault="008005CB" w:rsidP="006C3155">
            <w:pPr>
              <w:spacing w:after="0"/>
              <w:jc w:val="center"/>
              <w:rPr>
                <w:rFonts w:cs="Arial"/>
                <w:b/>
                <w:bCs/>
                <w:color w:val="auto"/>
                <w:sz w:val="24"/>
                <w:szCs w:val="24"/>
              </w:rPr>
            </w:pPr>
            <w:r>
              <w:rPr>
                <w:rFonts w:cs="Arial"/>
                <w:b/>
                <w:bCs/>
                <w:color w:val="auto"/>
                <w:sz w:val="24"/>
                <w:szCs w:val="24"/>
              </w:rPr>
              <w:t xml:space="preserve">Obdobje </w:t>
            </w:r>
          </w:p>
          <w:p w14:paraId="62E3AE45" w14:textId="77777777" w:rsidR="008005CB" w:rsidRDefault="008005CB" w:rsidP="006C3155">
            <w:pPr>
              <w:spacing w:after="0"/>
              <w:jc w:val="center"/>
              <w:rPr>
                <w:rFonts w:cs="Arial"/>
                <w:b/>
                <w:bCs/>
                <w:color w:val="auto"/>
                <w:sz w:val="24"/>
                <w:szCs w:val="24"/>
              </w:rPr>
            </w:pPr>
            <w:r>
              <w:rPr>
                <w:rFonts w:cs="Arial"/>
                <w:b/>
                <w:bCs/>
                <w:color w:val="auto"/>
                <w:sz w:val="24"/>
                <w:szCs w:val="24"/>
              </w:rPr>
              <w:t>izvajanja storitev</w:t>
            </w:r>
          </w:p>
          <w:p w14:paraId="53A17C7C" w14:textId="77777777" w:rsidR="008005CB" w:rsidRPr="007B76A4" w:rsidRDefault="008005CB"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75317EB4"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06D6C18B"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77CBB89A"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08F3CC35" w14:textId="77777777" w:rsidTr="006C3155">
        <w:trPr>
          <w:trHeight w:val="650"/>
        </w:trPr>
        <w:tc>
          <w:tcPr>
            <w:tcW w:w="709" w:type="dxa"/>
            <w:vAlign w:val="center"/>
          </w:tcPr>
          <w:p w14:paraId="0C5C48BC" w14:textId="77777777" w:rsidR="008005CB" w:rsidRPr="007B76A4" w:rsidRDefault="00CA3278" w:rsidP="006C3155">
            <w:pPr>
              <w:spacing w:after="0"/>
              <w:jc w:val="center"/>
              <w:rPr>
                <w:rFonts w:cs="Arial"/>
                <w:bCs/>
                <w:color w:val="auto"/>
                <w:sz w:val="24"/>
                <w:szCs w:val="24"/>
              </w:rPr>
            </w:pPr>
            <w:r>
              <w:rPr>
                <w:rFonts w:cs="Arial"/>
                <w:bCs/>
                <w:color w:val="auto"/>
                <w:sz w:val="24"/>
                <w:szCs w:val="24"/>
              </w:rPr>
              <w:t>4</w:t>
            </w:r>
          </w:p>
        </w:tc>
        <w:tc>
          <w:tcPr>
            <w:tcW w:w="708" w:type="dxa"/>
            <w:vAlign w:val="center"/>
          </w:tcPr>
          <w:p w14:paraId="4B5F1196"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93297AA" w14:textId="77777777" w:rsidR="008005CB" w:rsidRDefault="008005CB" w:rsidP="006C3155">
            <w:pPr>
              <w:spacing w:after="0"/>
              <w:rPr>
                <w:rFonts w:cs="Arial"/>
                <w:bCs/>
                <w:color w:val="auto"/>
                <w:sz w:val="24"/>
                <w:szCs w:val="24"/>
              </w:rPr>
            </w:pPr>
          </w:p>
        </w:tc>
        <w:tc>
          <w:tcPr>
            <w:tcW w:w="2126" w:type="dxa"/>
            <w:vAlign w:val="center"/>
          </w:tcPr>
          <w:p w14:paraId="44F10503" w14:textId="77777777" w:rsidR="008005CB" w:rsidRPr="007B76A4" w:rsidRDefault="008005CB" w:rsidP="006C3155">
            <w:pPr>
              <w:spacing w:after="0"/>
              <w:jc w:val="right"/>
              <w:rPr>
                <w:rFonts w:cs="Arial"/>
                <w:bCs/>
                <w:color w:val="auto"/>
                <w:sz w:val="24"/>
                <w:szCs w:val="24"/>
              </w:rPr>
            </w:pPr>
          </w:p>
        </w:tc>
        <w:tc>
          <w:tcPr>
            <w:tcW w:w="2835" w:type="dxa"/>
            <w:vAlign w:val="center"/>
          </w:tcPr>
          <w:p w14:paraId="6D5A1D07" w14:textId="77777777" w:rsidR="008005CB" w:rsidRPr="007B76A4" w:rsidRDefault="008005CB" w:rsidP="006C3155">
            <w:pPr>
              <w:spacing w:after="0"/>
              <w:jc w:val="center"/>
              <w:rPr>
                <w:rFonts w:cs="Arial"/>
                <w:bCs/>
                <w:color w:val="auto"/>
                <w:sz w:val="24"/>
                <w:szCs w:val="24"/>
              </w:rPr>
            </w:pPr>
          </w:p>
        </w:tc>
        <w:tc>
          <w:tcPr>
            <w:tcW w:w="4252" w:type="dxa"/>
            <w:vAlign w:val="center"/>
          </w:tcPr>
          <w:p w14:paraId="351886B0" w14:textId="77777777" w:rsidR="008005CB" w:rsidRPr="007B76A4" w:rsidRDefault="008005CB" w:rsidP="006C3155">
            <w:pPr>
              <w:spacing w:after="0"/>
              <w:rPr>
                <w:rFonts w:cs="Arial"/>
                <w:color w:val="auto"/>
                <w:sz w:val="24"/>
                <w:szCs w:val="24"/>
                <w:lang w:eastAsia="zh-CN"/>
              </w:rPr>
            </w:pPr>
          </w:p>
        </w:tc>
      </w:tr>
      <w:tr w:rsidR="008005CB" w:rsidRPr="007B76A4" w14:paraId="36700607" w14:textId="77777777" w:rsidTr="006C3155">
        <w:trPr>
          <w:trHeight w:val="658"/>
        </w:trPr>
        <w:tc>
          <w:tcPr>
            <w:tcW w:w="709" w:type="dxa"/>
            <w:vAlign w:val="center"/>
          </w:tcPr>
          <w:p w14:paraId="0BEDBE8F" w14:textId="77777777" w:rsidR="008005CB" w:rsidRPr="007B76A4" w:rsidRDefault="00CA3278" w:rsidP="006C3155">
            <w:pPr>
              <w:spacing w:after="0"/>
              <w:jc w:val="center"/>
              <w:rPr>
                <w:rFonts w:cs="Arial"/>
                <w:bCs/>
                <w:color w:val="auto"/>
                <w:sz w:val="24"/>
                <w:szCs w:val="24"/>
              </w:rPr>
            </w:pPr>
            <w:r>
              <w:rPr>
                <w:rFonts w:cs="Arial"/>
                <w:bCs/>
                <w:color w:val="auto"/>
                <w:sz w:val="24"/>
                <w:szCs w:val="24"/>
              </w:rPr>
              <w:t>4</w:t>
            </w:r>
          </w:p>
        </w:tc>
        <w:tc>
          <w:tcPr>
            <w:tcW w:w="708" w:type="dxa"/>
            <w:vAlign w:val="center"/>
          </w:tcPr>
          <w:p w14:paraId="3AB43B5B"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2F55EFDF" w14:textId="77777777" w:rsidR="008005CB" w:rsidRPr="007B76A4" w:rsidRDefault="008005CB" w:rsidP="006C3155">
            <w:pPr>
              <w:spacing w:after="0"/>
              <w:rPr>
                <w:rFonts w:cs="Arial"/>
                <w:bCs/>
                <w:color w:val="auto"/>
                <w:sz w:val="24"/>
                <w:szCs w:val="24"/>
              </w:rPr>
            </w:pPr>
          </w:p>
        </w:tc>
        <w:tc>
          <w:tcPr>
            <w:tcW w:w="2126" w:type="dxa"/>
            <w:vAlign w:val="center"/>
          </w:tcPr>
          <w:p w14:paraId="0EE00160" w14:textId="77777777" w:rsidR="008005CB" w:rsidRPr="007B76A4" w:rsidRDefault="008005CB" w:rsidP="006C3155">
            <w:pPr>
              <w:spacing w:after="0"/>
              <w:jc w:val="right"/>
              <w:rPr>
                <w:rFonts w:cs="Arial"/>
                <w:bCs/>
                <w:color w:val="auto"/>
                <w:sz w:val="24"/>
                <w:szCs w:val="24"/>
              </w:rPr>
            </w:pPr>
          </w:p>
        </w:tc>
        <w:tc>
          <w:tcPr>
            <w:tcW w:w="2835" w:type="dxa"/>
            <w:vAlign w:val="center"/>
          </w:tcPr>
          <w:p w14:paraId="42A17EAA" w14:textId="77777777" w:rsidR="008005CB" w:rsidRPr="007B76A4" w:rsidRDefault="008005CB" w:rsidP="006C3155">
            <w:pPr>
              <w:spacing w:after="0"/>
              <w:jc w:val="center"/>
              <w:rPr>
                <w:rFonts w:cs="Arial"/>
                <w:bCs/>
                <w:color w:val="auto"/>
                <w:sz w:val="24"/>
                <w:szCs w:val="24"/>
              </w:rPr>
            </w:pPr>
          </w:p>
        </w:tc>
        <w:tc>
          <w:tcPr>
            <w:tcW w:w="4252" w:type="dxa"/>
            <w:vAlign w:val="center"/>
          </w:tcPr>
          <w:p w14:paraId="488521D7" w14:textId="77777777" w:rsidR="008005CB" w:rsidRDefault="008005CB" w:rsidP="006C3155">
            <w:pPr>
              <w:spacing w:after="0"/>
              <w:rPr>
                <w:rFonts w:cs="Arial"/>
                <w:color w:val="auto"/>
                <w:sz w:val="24"/>
                <w:szCs w:val="24"/>
                <w:lang w:eastAsia="zh-CN"/>
              </w:rPr>
            </w:pPr>
          </w:p>
        </w:tc>
      </w:tr>
      <w:tr w:rsidR="008005CB" w:rsidRPr="007B76A4" w14:paraId="30F8E1A9" w14:textId="77777777" w:rsidTr="006C3155">
        <w:trPr>
          <w:trHeight w:val="651"/>
        </w:trPr>
        <w:tc>
          <w:tcPr>
            <w:tcW w:w="709" w:type="dxa"/>
            <w:vAlign w:val="center"/>
          </w:tcPr>
          <w:p w14:paraId="02A41AFB" w14:textId="77777777" w:rsidR="008005CB" w:rsidRPr="007B76A4" w:rsidRDefault="00CA3278" w:rsidP="006C3155">
            <w:pPr>
              <w:spacing w:after="0"/>
              <w:jc w:val="center"/>
              <w:rPr>
                <w:rFonts w:cs="Arial"/>
                <w:bCs/>
                <w:color w:val="auto"/>
                <w:sz w:val="24"/>
                <w:szCs w:val="24"/>
              </w:rPr>
            </w:pPr>
            <w:r>
              <w:rPr>
                <w:rFonts w:cs="Arial"/>
                <w:bCs/>
                <w:color w:val="auto"/>
                <w:sz w:val="24"/>
                <w:szCs w:val="24"/>
              </w:rPr>
              <w:t>4</w:t>
            </w:r>
          </w:p>
        </w:tc>
        <w:tc>
          <w:tcPr>
            <w:tcW w:w="708" w:type="dxa"/>
            <w:vAlign w:val="center"/>
          </w:tcPr>
          <w:p w14:paraId="6CABB9E4"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13074E34" w14:textId="77777777" w:rsidR="008005CB" w:rsidRPr="007B76A4" w:rsidRDefault="008005CB" w:rsidP="006C3155">
            <w:pPr>
              <w:spacing w:after="0"/>
              <w:rPr>
                <w:rFonts w:cs="Arial"/>
                <w:bCs/>
                <w:color w:val="auto"/>
                <w:sz w:val="24"/>
                <w:szCs w:val="24"/>
              </w:rPr>
            </w:pPr>
          </w:p>
        </w:tc>
        <w:tc>
          <w:tcPr>
            <w:tcW w:w="2126" w:type="dxa"/>
            <w:vAlign w:val="center"/>
          </w:tcPr>
          <w:p w14:paraId="1A4FDA5D" w14:textId="77777777" w:rsidR="008005CB" w:rsidRPr="007B76A4" w:rsidRDefault="008005CB" w:rsidP="006C3155">
            <w:pPr>
              <w:spacing w:after="0"/>
              <w:jc w:val="right"/>
              <w:rPr>
                <w:rFonts w:cs="Arial"/>
                <w:bCs/>
                <w:color w:val="auto"/>
                <w:sz w:val="24"/>
                <w:szCs w:val="24"/>
              </w:rPr>
            </w:pPr>
          </w:p>
        </w:tc>
        <w:tc>
          <w:tcPr>
            <w:tcW w:w="2835" w:type="dxa"/>
            <w:vAlign w:val="center"/>
          </w:tcPr>
          <w:p w14:paraId="0478E17A" w14:textId="77777777" w:rsidR="008005CB" w:rsidRPr="007B76A4" w:rsidRDefault="008005CB" w:rsidP="006C3155">
            <w:pPr>
              <w:spacing w:after="0"/>
              <w:jc w:val="center"/>
              <w:rPr>
                <w:rFonts w:cs="Arial"/>
                <w:bCs/>
                <w:color w:val="auto"/>
                <w:sz w:val="24"/>
                <w:szCs w:val="24"/>
              </w:rPr>
            </w:pPr>
          </w:p>
        </w:tc>
        <w:tc>
          <w:tcPr>
            <w:tcW w:w="4252" w:type="dxa"/>
            <w:vAlign w:val="center"/>
          </w:tcPr>
          <w:p w14:paraId="2C6EC7EF" w14:textId="77777777" w:rsidR="008005CB" w:rsidRDefault="008005CB" w:rsidP="006C3155">
            <w:pPr>
              <w:spacing w:after="0"/>
              <w:rPr>
                <w:rFonts w:cs="Arial"/>
                <w:color w:val="auto"/>
                <w:sz w:val="24"/>
                <w:szCs w:val="24"/>
                <w:lang w:eastAsia="zh-CN"/>
              </w:rPr>
            </w:pPr>
          </w:p>
        </w:tc>
      </w:tr>
    </w:tbl>
    <w:p w14:paraId="56F5CEF5"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2F11808B" w14:textId="77777777" w:rsidR="008005CB" w:rsidRPr="00CA3278" w:rsidRDefault="008005CB" w:rsidP="00CA3278">
      <w:pPr>
        <w:spacing w:after="0"/>
        <w:ind w:left="851"/>
        <w:jc w:val="both"/>
        <w:rPr>
          <w:sz w:val="24"/>
          <w:szCs w:val="24"/>
          <w:highlight w:val="magenta"/>
        </w:rPr>
      </w:pPr>
    </w:p>
    <w:p w14:paraId="4D7D31C8" w14:textId="77777777" w:rsidR="008005CB" w:rsidRPr="00CA3278" w:rsidRDefault="008005CB" w:rsidP="00CA3278">
      <w:pPr>
        <w:spacing w:after="0"/>
        <w:ind w:left="851"/>
        <w:jc w:val="both"/>
        <w:rPr>
          <w:sz w:val="24"/>
          <w:szCs w:val="24"/>
          <w:highlight w:val="magenta"/>
        </w:rPr>
      </w:pPr>
    </w:p>
    <w:p w14:paraId="56EBA4F7" w14:textId="77777777" w:rsidR="008005CB" w:rsidRPr="00CA3278" w:rsidRDefault="008005CB" w:rsidP="00CA3278">
      <w:pPr>
        <w:spacing w:after="0"/>
        <w:ind w:left="851"/>
        <w:jc w:val="both"/>
        <w:rPr>
          <w:rFonts w:cs="Arial"/>
          <w:color w:val="auto"/>
          <w:sz w:val="24"/>
          <w:szCs w:val="24"/>
          <w:highlight w:val="yellow"/>
          <w:lang w:eastAsia="zh-CN"/>
        </w:rPr>
      </w:pPr>
    </w:p>
    <w:p w14:paraId="2924735F" w14:textId="77777777" w:rsidR="008005CB" w:rsidRPr="00CA3278" w:rsidRDefault="008005CB" w:rsidP="00CA3278">
      <w:pPr>
        <w:tabs>
          <w:tab w:val="right" w:pos="2556"/>
          <w:tab w:val="right" w:pos="9017"/>
        </w:tabs>
        <w:spacing w:after="0"/>
        <w:ind w:left="851"/>
        <w:rPr>
          <w:rFonts w:asciiTheme="majorHAnsi" w:hAnsiTheme="majorHAnsi" w:cs="Arial"/>
          <w:b/>
          <w:color w:val="auto"/>
          <w:sz w:val="24"/>
          <w:szCs w:val="24"/>
          <w:u w:val="single"/>
        </w:rPr>
      </w:pPr>
    </w:p>
    <w:p w14:paraId="766ABC9B" w14:textId="77777777" w:rsidR="00875F23" w:rsidRPr="00CA3278" w:rsidRDefault="00875F23" w:rsidP="00CA3278">
      <w:pPr>
        <w:spacing w:after="0"/>
        <w:ind w:left="851"/>
        <w:rPr>
          <w:rFonts w:asciiTheme="majorHAnsi" w:hAnsiTheme="majorHAnsi" w:cs="Arial"/>
          <w:color w:val="auto"/>
          <w:sz w:val="24"/>
          <w:szCs w:val="24"/>
          <w:lang w:eastAsia="zh-CN"/>
        </w:rPr>
      </w:pPr>
    </w:p>
    <w:p w14:paraId="77D26FE1" w14:textId="77777777" w:rsidR="00875F23" w:rsidRDefault="00875F23" w:rsidP="00CA3278">
      <w:pPr>
        <w:spacing w:after="0"/>
        <w:ind w:left="851"/>
        <w:rPr>
          <w:rFonts w:asciiTheme="majorHAnsi" w:hAnsiTheme="majorHAnsi" w:cs="Arial"/>
          <w:color w:val="auto"/>
          <w:sz w:val="24"/>
          <w:szCs w:val="24"/>
          <w:lang w:eastAsia="zh-CN"/>
        </w:rPr>
      </w:pPr>
    </w:p>
    <w:p w14:paraId="5F1B0864" w14:textId="77777777" w:rsidR="00875F23" w:rsidRDefault="00875F23" w:rsidP="00875F23">
      <w:pPr>
        <w:spacing w:after="0"/>
        <w:rPr>
          <w:rFonts w:asciiTheme="majorHAnsi" w:hAnsiTheme="majorHAnsi" w:cs="Arial"/>
          <w:color w:val="auto"/>
          <w:sz w:val="24"/>
          <w:szCs w:val="24"/>
          <w:lang w:eastAsia="zh-CN"/>
        </w:rPr>
        <w:sectPr w:rsidR="00875F23" w:rsidSect="00875F23">
          <w:pgSz w:w="16838" w:h="11906" w:orient="landscape" w:code="9"/>
          <w:pgMar w:top="1418" w:right="1418" w:bottom="1418" w:left="567" w:header="709" w:footer="709" w:gutter="0"/>
          <w:cols w:space="708"/>
          <w:docGrid w:linePitch="360"/>
        </w:sectPr>
      </w:pPr>
    </w:p>
    <w:p w14:paraId="2B1DD5B2" w14:textId="77777777" w:rsidR="00F85254" w:rsidRPr="00C262A7" w:rsidRDefault="009C48C1" w:rsidP="00952046">
      <w:pPr>
        <w:pStyle w:val="Slog3"/>
        <w:rPr>
          <w:rStyle w:val="Neenpoudarek"/>
          <w:rFonts w:asciiTheme="majorHAnsi" w:hAnsiTheme="majorHAnsi" w:cs="Arial"/>
          <w:bCs/>
          <w:i/>
          <w:iCs/>
          <w:color w:val="auto"/>
          <w:sz w:val="22"/>
          <w:szCs w:val="22"/>
        </w:rPr>
      </w:pPr>
      <w:bookmarkStart w:id="19" w:name="_Toc54947960"/>
      <w:r w:rsidRPr="00C262A7">
        <w:rPr>
          <w:rStyle w:val="Neenpoudarek"/>
          <w:rFonts w:asciiTheme="majorHAnsi" w:hAnsiTheme="majorHAnsi" w:cs="Arial"/>
          <w:bCs/>
          <w:i/>
          <w:iCs/>
          <w:color w:val="auto"/>
          <w:sz w:val="22"/>
          <w:szCs w:val="22"/>
        </w:rPr>
        <w:lastRenderedPageBreak/>
        <w:t xml:space="preserve">Priloga </w:t>
      </w:r>
      <w:r w:rsidR="00CA3278">
        <w:rPr>
          <w:rStyle w:val="Neenpoudarek"/>
          <w:rFonts w:asciiTheme="majorHAnsi" w:hAnsiTheme="majorHAnsi" w:cs="Arial"/>
          <w:bCs/>
          <w:i/>
          <w:iCs/>
          <w:color w:val="auto"/>
          <w:sz w:val="22"/>
          <w:szCs w:val="22"/>
        </w:rPr>
        <w:t>5</w:t>
      </w:r>
      <w:bookmarkEnd w:id="19"/>
    </w:p>
    <w:p w14:paraId="329BE0B0" w14:textId="77777777" w:rsidR="009C48C1" w:rsidRPr="00C262A7" w:rsidRDefault="009C48C1" w:rsidP="00040EBB">
      <w:pPr>
        <w:pStyle w:val="Intenzivencitat"/>
      </w:pPr>
      <w:bookmarkStart w:id="20" w:name="_Toc517873996"/>
      <w:bookmarkStart w:id="21" w:name="_Toc54947961"/>
      <w:r w:rsidRPr="00C262A7">
        <w:t>ZAHTEVA ZA PRIDOBITEV PODATKOV IZ KAZENSKIH EVIDENC –</w:t>
      </w:r>
      <w:bookmarkEnd w:id="20"/>
      <w:bookmarkEnd w:id="21"/>
      <w:r w:rsidRPr="00C262A7">
        <w:t xml:space="preserve"> </w:t>
      </w:r>
    </w:p>
    <w:p w14:paraId="21077D4E" w14:textId="77777777" w:rsidR="009C48C1" w:rsidRPr="00C262A7" w:rsidRDefault="009C48C1" w:rsidP="00040EBB">
      <w:pPr>
        <w:pStyle w:val="Intenzivencitat"/>
      </w:pPr>
      <w:bookmarkStart w:id="22" w:name="_Toc517873997"/>
      <w:bookmarkStart w:id="23" w:name="_Toc54947962"/>
      <w:r w:rsidRPr="00C262A7">
        <w:t>ZA PRAVNE OSEBE</w:t>
      </w:r>
      <w:bookmarkEnd w:id="22"/>
      <w:bookmarkEnd w:id="23"/>
    </w:p>
    <w:p w14:paraId="375EEA1C" w14:textId="77777777" w:rsidR="009C48C1" w:rsidRPr="00C262A7" w:rsidRDefault="009C48C1" w:rsidP="009C48C1">
      <w:pPr>
        <w:pStyle w:val="Standard"/>
        <w:rPr>
          <w:rFonts w:asciiTheme="majorHAnsi" w:hAnsiTheme="majorHAnsi" w:cs="Arial"/>
          <w:b/>
          <w:sz w:val="20"/>
          <w:szCs w:val="20"/>
        </w:rPr>
      </w:pPr>
    </w:p>
    <w:p w14:paraId="4F4806AB"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1934A77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14083AF3"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1ACA25C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81881FC"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3F3F84F3"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2DC4768"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57AC0E3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A9241F"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 xml:space="preserve">NAZIV </w:t>
      </w:r>
      <w:r w:rsidR="00405772">
        <w:rPr>
          <w:rFonts w:asciiTheme="majorHAnsi" w:hAnsiTheme="majorHAnsi" w:cs="Arial"/>
          <w:sz w:val="21"/>
          <w:szCs w:val="21"/>
          <w:lang w:eastAsia="sl-SI"/>
        </w:rPr>
        <w:t>oz.</w:t>
      </w:r>
      <w:r w:rsidRPr="005133FA">
        <w:rPr>
          <w:rFonts w:asciiTheme="majorHAnsi" w:hAnsiTheme="majorHAnsi" w:cs="Arial"/>
          <w:sz w:val="21"/>
          <w:szCs w:val="21"/>
          <w:lang w:eastAsia="sl-SI"/>
        </w:rPr>
        <w:t xml:space="preserve">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39DBC48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3F1048D6"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6EC71DF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7D69AD3"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2EFE6CB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19E7190" w14:textId="77777777"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6677988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5232639"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007E0E8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FF54BC"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3C522E" w:rsidRPr="003C522E">
        <w:rPr>
          <w:rFonts w:asciiTheme="majorHAnsi" w:hAnsiTheme="majorHAnsi" w:cs="Arial"/>
          <w:sz w:val="21"/>
          <w:szCs w:val="21"/>
        </w:rPr>
        <w:t>Okolju prijazne storitve čiščenja poslovnih prostorov</w:t>
      </w:r>
      <w:r w:rsidRPr="005133FA">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3C522E">
        <w:rPr>
          <w:rFonts w:asciiTheme="majorHAnsi" w:hAnsiTheme="majorHAnsi" w:cs="Arial"/>
          <w:color w:val="auto"/>
          <w:sz w:val="24"/>
          <w:szCs w:val="24"/>
        </w:rPr>
        <w:t>322-325</w:t>
      </w:r>
      <w:r w:rsidRPr="005133FA">
        <w:rPr>
          <w:rFonts w:asciiTheme="majorHAnsi" w:hAnsiTheme="majorHAnsi" w:cs="Arial"/>
          <w:sz w:val="21"/>
          <w:szCs w:val="21"/>
        </w:rPr>
        <w:t>.</w:t>
      </w:r>
    </w:p>
    <w:p w14:paraId="2462A364"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722F257"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12B7EA98"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34AF8DC7"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DDEECD9"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7C312DB3"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05B32950"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5448A2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7174B476"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253BF8D9"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08C6588E" w14:textId="77777777" w:rsidR="009C48C1" w:rsidRPr="00C262A7" w:rsidRDefault="009C48C1" w:rsidP="009C48C1">
      <w:pPr>
        <w:pStyle w:val="Standard"/>
        <w:rPr>
          <w:rFonts w:asciiTheme="majorHAnsi" w:hAnsiTheme="majorHAnsi" w:cs="Arial"/>
          <w:sz w:val="16"/>
          <w:szCs w:val="16"/>
        </w:rPr>
      </w:pPr>
    </w:p>
    <w:p w14:paraId="3C3FEA25"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7B066DDF" w14:textId="77777777" w:rsidR="009C48C1" w:rsidRPr="00C262A7" w:rsidRDefault="009C48C1" w:rsidP="009C48C1">
      <w:pPr>
        <w:pStyle w:val="Standard"/>
        <w:rPr>
          <w:rFonts w:asciiTheme="majorHAnsi" w:hAnsiTheme="majorHAnsi" w:cs="Arial"/>
          <w:sz w:val="16"/>
          <w:szCs w:val="16"/>
        </w:rPr>
      </w:pPr>
    </w:p>
    <w:p w14:paraId="40B1FB73"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70832F0"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6096D197"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14F374BC"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5AD212D5"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48295A9B"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7585D55B"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2A56F73A"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65572696"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5B704360" w14:textId="77777777" w:rsidR="00BA1DA3" w:rsidRPr="00C262A7" w:rsidRDefault="009C48C1" w:rsidP="00952046">
      <w:pPr>
        <w:pStyle w:val="Slog3"/>
        <w:rPr>
          <w:rStyle w:val="Neenpoudarek"/>
          <w:rFonts w:asciiTheme="majorHAnsi" w:hAnsiTheme="majorHAnsi" w:cs="Arial"/>
          <w:i/>
          <w:iCs/>
          <w:color w:val="auto"/>
          <w:sz w:val="22"/>
          <w:szCs w:val="22"/>
        </w:rPr>
      </w:pPr>
      <w:bookmarkStart w:id="24" w:name="_Toc54947963"/>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6</w:t>
      </w:r>
      <w:bookmarkEnd w:id="24"/>
    </w:p>
    <w:p w14:paraId="7CD58F84" w14:textId="77777777" w:rsidR="009C48C1" w:rsidRPr="00C262A7" w:rsidRDefault="009C48C1" w:rsidP="00040EBB">
      <w:pPr>
        <w:pStyle w:val="Intenzivencitat"/>
      </w:pPr>
      <w:bookmarkStart w:id="25" w:name="_Toc517873999"/>
      <w:bookmarkStart w:id="26" w:name="_Toc54947964"/>
      <w:r w:rsidRPr="00C262A7">
        <w:t>ZAHTEVA ZA PRIDOBITEV PODATKOV IZ KAZENSKIH EVIDENC –</w:t>
      </w:r>
      <w:bookmarkEnd w:id="25"/>
      <w:bookmarkEnd w:id="26"/>
      <w:r w:rsidRPr="00C262A7">
        <w:t xml:space="preserve"> </w:t>
      </w:r>
    </w:p>
    <w:p w14:paraId="27EFAC65"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27" w:name="_Toc517874000"/>
      <w:bookmarkStart w:id="28" w:name="_Toc54947965"/>
      <w:r w:rsidRPr="00C262A7">
        <w:t>ZA FIZIČNE OSEBE</w:t>
      </w:r>
      <w:bookmarkEnd w:id="27"/>
      <w:bookmarkEnd w:id="28"/>
    </w:p>
    <w:p w14:paraId="30B578D5" w14:textId="77777777" w:rsidR="000A1161" w:rsidRPr="00C262A7" w:rsidRDefault="000A1161" w:rsidP="004F6C5B">
      <w:pPr>
        <w:pStyle w:val="Standard"/>
        <w:rPr>
          <w:rFonts w:asciiTheme="majorHAnsi" w:hAnsiTheme="majorHAnsi" w:cs="Arial"/>
        </w:rPr>
      </w:pPr>
    </w:p>
    <w:p w14:paraId="3CE94A9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CDE3F37"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552C1711"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177DCB3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FE97689"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4A754E2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143BC42"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E99E92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19220F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7E0836CA"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C2ADC05"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3347706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6AEF46E"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10E40CD6"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7CD1E4C"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3C522E" w:rsidRPr="003C522E">
        <w:rPr>
          <w:rFonts w:asciiTheme="majorHAnsi" w:hAnsiTheme="majorHAnsi" w:cs="Arial"/>
          <w:sz w:val="21"/>
          <w:szCs w:val="21"/>
        </w:rPr>
        <w:t>Okolju prijazne storitve čiščenja poslovnih prostorov</w:t>
      </w:r>
      <w:r w:rsidRPr="00C100CD">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3C522E">
        <w:rPr>
          <w:rFonts w:asciiTheme="majorHAnsi" w:hAnsiTheme="majorHAnsi" w:cs="Arial"/>
          <w:color w:val="auto"/>
          <w:sz w:val="24"/>
          <w:szCs w:val="24"/>
        </w:rPr>
        <w:t>322-325</w:t>
      </w:r>
      <w:r w:rsidRPr="00C100CD">
        <w:rPr>
          <w:rFonts w:asciiTheme="majorHAnsi" w:hAnsiTheme="majorHAnsi" w:cs="Arial"/>
          <w:sz w:val="21"/>
          <w:szCs w:val="21"/>
        </w:rPr>
        <w:t>.</w:t>
      </w:r>
    </w:p>
    <w:p w14:paraId="3310180F"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0B77D81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0FAA69C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7A9260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F24A47F"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4BC780B1"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3FA0D700"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1864E688"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1ECA67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EBB8391"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1AB32539"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65A7C37D"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70036CB2" w14:textId="77777777" w:rsidR="009C48C1" w:rsidRPr="00C262A7" w:rsidRDefault="009C48C1" w:rsidP="009C48C1">
      <w:pPr>
        <w:pStyle w:val="Standard"/>
        <w:rPr>
          <w:rFonts w:asciiTheme="majorHAnsi" w:hAnsiTheme="majorHAnsi" w:cs="Arial"/>
          <w:sz w:val="20"/>
          <w:szCs w:val="20"/>
        </w:rPr>
      </w:pPr>
    </w:p>
    <w:p w14:paraId="4E6DE425"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68D64677" w14:textId="77777777" w:rsidR="009C48C1" w:rsidRPr="00C262A7" w:rsidRDefault="009C48C1" w:rsidP="009C48C1">
      <w:pPr>
        <w:pStyle w:val="Standard"/>
        <w:rPr>
          <w:rFonts w:asciiTheme="majorHAnsi" w:hAnsiTheme="majorHAnsi" w:cs="Arial"/>
          <w:sz w:val="20"/>
          <w:szCs w:val="20"/>
        </w:rPr>
      </w:pPr>
    </w:p>
    <w:p w14:paraId="7F5A3A10"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43727B29" w14:textId="77777777" w:rsidR="009C48C1" w:rsidRPr="00C262A7" w:rsidRDefault="009C48C1" w:rsidP="009C48C1">
      <w:pPr>
        <w:pStyle w:val="Standard"/>
        <w:rPr>
          <w:rFonts w:asciiTheme="majorHAnsi" w:hAnsiTheme="majorHAnsi" w:cs="Arial"/>
          <w:i/>
          <w:sz w:val="20"/>
          <w:szCs w:val="20"/>
        </w:rPr>
      </w:pPr>
    </w:p>
    <w:p w14:paraId="19EBBDC5" w14:textId="77777777" w:rsidR="009C48C1" w:rsidRPr="00C262A7" w:rsidRDefault="009C48C1" w:rsidP="009C48C1">
      <w:pPr>
        <w:pStyle w:val="Standard"/>
        <w:rPr>
          <w:rFonts w:asciiTheme="majorHAnsi" w:hAnsiTheme="majorHAnsi" w:cs="Arial"/>
          <w:i/>
          <w:sz w:val="20"/>
          <w:szCs w:val="20"/>
        </w:rPr>
      </w:pPr>
    </w:p>
    <w:p w14:paraId="03DBFB4C" w14:textId="77777777" w:rsidR="009C48C1" w:rsidRPr="00C262A7" w:rsidRDefault="009C48C1" w:rsidP="009C48C1">
      <w:pPr>
        <w:pStyle w:val="Standard"/>
        <w:rPr>
          <w:rFonts w:asciiTheme="majorHAnsi" w:hAnsiTheme="majorHAnsi" w:cs="Arial"/>
          <w:i/>
          <w:sz w:val="20"/>
          <w:szCs w:val="20"/>
        </w:rPr>
      </w:pPr>
    </w:p>
    <w:p w14:paraId="2944461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B418BAA"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5C97D225" w14:textId="77777777"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4765CA08" w14:textId="77777777" w:rsidR="007E525C" w:rsidRPr="00C262A7" w:rsidRDefault="007E525C" w:rsidP="007E525C">
      <w:pPr>
        <w:pStyle w:val="Slog3"/>
        <w:rPr>
          <w:rStyle w:val="Neenpoudarek"/>
          <w:rFonts w:asciiTheme="majorHAnsi" w:hAnsiTheme="majorHAnsi" w:cs="Arial"/>
          <w:i/>
          <w:color w:val="auto"/>
          <w:sz w:val="22"/>
          <w:szCs w:val="22"/>
        </w:rPr>
      </w:pPr>
      <w:bookmarkStart w:id="29" w:name="_Toc54947966"/>
      <w:r w:rsidRPr="00C262A7">
        <w:rPr>
          <w:rStyle w:val="Neenpoudarek"/>
          <w:rFonts w:asciiTheme="majorHAnsi" w:hAnsiTheme="majorHAnsi" w:cs="Arial"/>
          <w:i/>
          <w:color w:val="auto"/>
          <w:sz w:val="22"/>
          <w:szCs w:val="22"/>
        </w:rPr>
        <w:lastRenderedPageBreak/>
        <w:t xml:space="preserve">Priloga </w:t>
      </w:r>
      <w:r w:rsidR="00CA3278">
        <w:rPr>
          <w:rStyle w:val="Neenpoudarek"/>
          <w:rFonts w:asciiTheme="majorHAnsi" w:hAnsiTheme="majorHAnsi" w:cs="Arial"/>
          <w:i/>
          <w:color w:val="auto"/>
          <w:sz w:val="22"/>
          <w:szCs w:val="22"/>
        </w:rPr>
        <w:t>7</w:t>
      </w:r>
      <w:bookmarkEnd w:id="29"/>
    </w:p>
    <w:p w14:paraId="270460A9"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0" w:name="_Toc54947967"/>
      <w:r>
        <w:rPr>
          <w:rFonts w:asciiTheme="majorHAnsi" w:hAnsiTheme="majorHAnsi" w:cs="Arial"/>
          <w:b/>
          <w:bCs/>
          <w:i/>
          <w:iCs/>
          <w:color w:val="auto"/>
          <w:spacing w:val="20"/>
          <w:lang w:eastAsia="zh-CN"/>
        </w:rPr>
        <w:t>VZOREC FINANČNEGA ZAVAROVANJA ZA DOBRO IZVEDBO POGODBENIH OBVEZNOSTI</w:t>
      </w:r>
      <w:bookmarkEnd w:id="30"/>
    </w:p>
    <w:p w14:paraId="6DFCFF5F" w14:textId="77777777" w:rsidR="009624F8" w:rsidRDefault="009624F8" w:rsidP="009624F8">
      <w:pPr>
        <w:spacing w:after="0" w:line="240" w:lineRule="auto"/>
        <w:jc w:val="center"/>
        <w:rPr>
          <w:rFonts w:asciiTheme="majorHAnsi" w:eastAsia="Times New Roman" w:hAnsiTheme="majorHAnsi" w:cs="Arial"/>
          <w:b/>
          <w:color w:val="auto"/>
          <w:sz w:val="28"/>
          <w:szCs w:val="28"/>
        </w:rPr>
      </w:pPr>
    </w:p>
    <w:p w14:paraId="1DDDC065" w14:textId="77777777" w:rsidR="009624F8" w:rsidRPr="00C262A7" w:rsidRDefault="009624F8" w:rsidP="009624F8">
      <w:pPr>
        <w:spacing w:after="0" w:line="240" w:lineRule="auto"/>
        <w:jc w:val="center"/>
        <w:rPr>
          <w:rFonts w:asciiTheme="majorHAnsi" w:eastAsia="Times New Roman" w:hAnsiTheme="majorHAnsi" w:cs="Arial"/>
          <w:b/>
          <w:color w:val="auto"/>
          <w:sz w:val="28"/>
          <w:szCs w:val="28"/>
          <w:lang w:eastAsia="sl-SI"/>
        </w:rPr>
      </w:pPr>
      <w:r w:rsidRPr="00C262A7">
        <w:rPr>
          <w:rFonts w:asciiTheme="majorHAnsi" w:eastAsia="Times New Roman" w:hAnsiTheme="majorHAnsi" w:cs="Arial"/>
          <w:b/>
          <w:color w:val="auto"/>
          <w:sz w:val="28"/>
          <w:szCs w:val="28"/>
        </w:rPr>
        <w:t>IZVRŠNICA</w:t>
      </w:r>
    </w:p>
    <w:p w14:paraId="5F2AB749" w14:textId="77777777" w:rsidR="009624F8" w:rsidRPr="00C262A7" w:rsidRDefault="009624F8" w:rsidP="009624F8">
      <w:pPr>
        <w:spacing w:after="0" w:line="240" w:lineRule="auto"/>
        <w:rPr>
          <w:rFonts w:asciiTheme="majorHAnsi" w:eastAsia="Times New Roman" w:hAnsiTheme="majorHAnsi" w:cs="Arial"/>
          <w:color w:val="auto"/>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9624F8" w:rsidRPr="00C262A7" w14:paraId="72873C0F" w14:textId="77777777" w:rsidTr="00654C74">
        <w:tc>
          <w:tcPr>
            <w:tcW w:w="1542" w:type="dxa"/>
            <w:vMerge w:val="restart"/>
          </w:tcPr>
          <w:p w14:paraId="04C64823" w14:textId="77777777" w:rsidR="009624F8" w:rsidRPr="00C262A7" w:rsidRDefault="009624F8" w:rsidP="00654C74">
            <w:pPr>
              <w:spacing w:after="0" w:line="240" w:lineRule="auto"/>
              <w:ind w:left="-108"/>
              <w:rPr>
                <w:rFonts w:asciiTheme="majorHAnsi" w:hAnsiTheme="majorHAnsi" w:cs="Arial"/>
                <w:color w:val="auto"/>
              </w:rPr>
            </w:pPr>
            <w:r w:rsidRPr="00C262A7">
              <w:rPr>
                <w:rFonts w:asciiTheme="majorHAnsi" w:hAnsiTheme="majorHAnsi" w:cs="Arial"/>
                <w:color w:val="auto"/>
              </w:rPr>
              <w:t>DOLŽNIK:</w:t>
            </w:r>
          </w:p>
        </w:tc>
        <w:tc>
          <w:tcPr>
            <w:tcW w:w="7528" w:type="dxa"/>
            <w:tcBorders>
              <w:bottom w:val="single" w:sz="4" w:space="0" w:color="auto"/>
            </w:tcBorders>
          </w:tcPr>
          <w:p w14:paraId="45CA074F"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5B2C4696" w14:textId="77777777" w:rsidTr="00654C74">
        <w:tc>
          <w:tcPr>
            <w:tcW w:w="1542" w:type="dxa"/>
            <w:vMerge/>
          </w:tcPr>
          <w:p w14:paraId="49180DE6" w14:textId="77777777" w:rsidR="009624F8" w:rsidRPr="00C262A7" w:rsidRDefault="009624F8" w:rsidP="00654C74">
            <w:pPr>
              <w:spacing w:after="0" w:line="240" w:lineRule="auto"/>
              <w:rPr>
                <w:rFonts w:asciiTheme="majorHAnsi" w:hAnsiTheme="majorHAnsi" w:cs="Arial"/>
                <w:color w:val="auto"/>
              </w:rPr>
            </w:pPr>
          </w:p>
        </w:tc>
        <w:tc>
          <w:tcPr>
            <w:tcW w:w="7528" w:type="dxa"/>
            <w:tcBorders>
              <w:top w:val="single" w:sz="4" w:space="0" w:color="auto"/>
            </w:tcBorders>
          </w:tcPr>
          <w:p w14:paraId="3ADA1389"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ime ali firma </w:t>
            </w:r>
          </w:p>
        </w:tc>
      </w:tr>
      <w:tr w:rsidR="009624F8" w:rsidRPr="00C262A7" w14:paraId="064C112D" w14:textId="77777777" w:rsidTr="00654C74">
        <w:trPr>
          <w:trHeight w:val="476"/>
        </w:trPr>
        <w:tc>
          <w:tcPr>
            <w:tcW w:w="1542" w:type="dxa"/>
            <w:vMerge/>
          </w:tcPr>
          <w:p w14:paraId="4C9CBDD6" w14:textId="77777777" w:rsidR="009624F8" w:rsidRPr="00C262A7" w:rsidRDefault="009624F8" w:rsidP="00654C74">
            <w:pPr>
              <w:spacing w:after="0" w:line="240" w:lineRule="auto"/>
              <w:rPr>
                <w:rFonts w:asciiTheme="majorHAnsi" w:hAnsiTheme="majorHAnsi" w:cs="Arial"/>
                <w:color w:val="auto"/>
              </w:rPr>
            </w:pPr>
          </w:p>
        </w:tc>
        <w:tc>
          <w:tcPr>
            <w:tcW w:w="7528" w:type="dxa"/>
            <w:tcBorders>
              <w:bottom w:val="single" w:sz="4" w:space="0" w:color="auto"/>
            </w:tcBorders>
            <w:vAlign w:val="bottom"/>
          </w:tcPr>
          <w:p w14:paraId="342B9050"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1C009B50" w14:textId="77777777" w:rsidTr="00654C74">
        <w:tc>
          <w:tcPr>
            <w:tcW w:w="1542" w:type="dxa"/>
            <w:vMerge/>
          </w:tcPr>
          <w:p w14:paraId="2F3BA318" w14:textId="77777777" w:rsidR="009624F8" w:rsidRPr="00C262A7" w:rsidRDefault="009624F8" w:rsidP="00654C74">
            <w:pPr>
              <w:spacing w:after="0" w:line="240" w:lineRule="auto"/>
              <w:rPr>
                <w:rFonts w:asciiTheme="majorHAnsi" w:hAnsiTheme="majorHAnsi" w:cs="Arial"/>
                <w:color w:val="auto"/>
              </w:rPr>
            </w:pPr>
          </w:p>
        </w:tc>
        <w:tc>
          <w:tcPr>
            <w:tcW w:w="7528" w:type="dxa"/>
            <w:tcBorders>
              <w:top w:val="single" w:sz="4" w:space="0" w:color="auto"/>
            </w:tcBorders>
          </w:tcPr>
          <w:p w14:paraId="1DECAEF4"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i/>
                <w:color w:val="auto"/>
                <w:sz w:val="20"/>
                <w:szCs w:val="20"/>
              </w:rPr>
              <w:t>sedež ali poslovni naslov</w:t>
            </w:r>
          </w:p>
        </w:tc>
      </w:tr>
      <w:tr w:rsidR="009624F8" w:rsidRPr="00C262A7" w14:paraId="055FD804" w14:textId="77777777" w:rsidTr="00654C74">
        <w:trPr>
          <w:trHeight w:val="458"/>
        </w:trPr>
        <w:tc>
          <w:tcPr>
            <w:tcW w:w="1542" w:type="dxa"/>
            <w:vMerge/>
          </w:tcPr>
          <w:p w14:paraId="5E530947" w14:textId="77777777" w:rsidR="009624F8" w:rsidRPr="00C262A7" w:rsidRDefault="009624F8" w:rsidP="00654C74">
            <w:pPr>
              <w:spacing w:after="0" w:line="240" w:lineRule="auto"/>
              <w:rPr>
                <w:rFonts w:asciiTheme="majorHAnsi" w:hAnsiTheme="majorHAnsi" w:cs="Arial"/>
                <w:color w:val="auto"/>
              </w:rPr>
            </w:pPr>
          </w:p>
        </w:tc>
        <w:tc>
          <w:tcPr>
            <w:tcW w:w="7528" w:type="dxa"/>
            <w:tcBorders>
              <w:bottom w:val="single" w:sz="4" w:space="0" w:color="auto"/>
            </w:tcBorders>
            <w:vAlign w:val="bottom"/>
          </w:tcPr>
          <w:p w14:paraId="3297D1FE"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2195D99A" w14:textId="77777777" w:rsidTr="00654C74">
        <w:tc>
          <w:tcPr>
            <w:tcW w:w="1542" w:type="dxa"/>
            <w:vMerge/>
          </w:tcPr>
          <w:p w14:paraId="48EEC3A8" w14:textId="77777777" w:rsidR="009624F8" w:rsidRPr="00C262A7" w:rsidRDefault="009624F8" w:rsidP="00654C74">
            <w:pPr>
              <w:spacing w:after="0" w:line="240" w:lineRule="auto"/>
              <w:rPr>
                <w:rFonts w:asciiTheme="majorHAnsi" w:hAnsiTheme="majorHAnsi" w:cs="Arial"/>
                <w:color w:val="auto"/>
              </w:rPr>
            </w:pPr>
          </w:p>
        </w:tc>
        <w:tc>
          <w:tcPr>
            <w:tcW w:w="7528" w:type="dxa"/>
            <w:tcBorders>
              <w:top w:val="single" w:sz="4" w:space="0" w:color="auto"/>
            </w:tcBorders>
          </w:tcPr>
          <w:p w14:paraId="0AD4D256"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davčna številka</w:t>
            </w:r>
          </w:p>
        </w:tc>
      </w:tr>
      <w:tr w:rsidR="009624F8" w:rsidRPr="00C262A7" w14:paraId="34009BEF" w14:textId="77777777" w:rsidTr="00654C74">
        <w:tc>
          <w:tcPr>
            <w:tcW w:w="1542" w:type="dxa"/>
            <w:vMerge/>
          </w:tcPr>
          <w:p w14:paraId="0CC9B0CE" w14:textId="77777777" w:rsidR="009624F8" w:rsidRPr="00C262A7" w:rsidRDefault="009624F8" w:rsidP="00654C74">
            <w:pPr>
              <w:spacing w:after="0" w:line="240" w:lineRule="auto"/>
              <w:rPr>
                <w:rFonts w:asciiTheme="majorHAnsi" w:hAnsiTheme="majorHAnsi" w:cs="Arial"/>
                <w:color w:val="auto"/>
              </w:rPr>
            </w:pPr>
          </w:p>
        </w:tc>
        <w:tc>
          <w:tcPr>
            <w:tcW w:w="7528" w:type="dxa"/>
          </w:tcPr>
          <w:p w14:paraId="309089BB" w14:textId="77777777" w:rsidR="009624F8" w:rsidRPr="00C262A7" w:rsidRDefault="009624F8" w:rsidP="00654C74">
            <w:pPr>
              <w:spacing w:after="0" w:line="240" w:lineRule="auto"/>
              <w:rPr>
                <w:rFonts w:asciiTheme="majorHAnsi" w:hAnsiTheme="majorHAnsi" w:cs="Arial"/>
                <w:color w:val="auto"/>
              </w:rPr>
            </w:pPr>
          </w:p>
        </w:tc>
      </w:tr>
    </w:tbl>
    <w:p w14:paraId="166AE0DD" w14:textId="77777777" w:rsidR="009624F8" w:rsidRPr="00C262A7" w:rsidRDefault="009624F8" w:rsidP="009624F8">
      <w:pPr>
        <w:spacing w:after="0" w:line="240" w:lineRule="auto"/>
        <w:rPr>
          <w:rFonts w:asciiTheme="majorHAnsi" w:eastAsia="Times New Roman" w:hAnsiTheme="majorHAnsi" w:cs="Arial"/>
          <w:color w:val="auto"/>
        </w:rPr>
      </w:pPr>
      <w:r w:rsidRPr="00C262A7">
        <w:rPr>
          <w:rFonts w:asciiTheme="majorHAnsi" w:eastAsia="Times New Roman" w:hAnsiTheme="majorHAnsi" w:cs="Arial"/>
          <w:color w:val="auto"/>
        </w:rPr>
        <w:t>se zavezujem plačati</w:t>
      </w:r>
    </w:p>
    <w:p w14:paraId="1D414B3D" w14:textId="77777777" w:rsidR="009624F8" w:rsidRPr="00C262A7" w:rsidRDefault="009624F8" w:rsidP="009624F8">
      <w:pPr>
        <w:spacing w:after="0" w:line="240" w:lineRule="auto"/>
        <w:rPr>
          <w:rFonts w:asciiTheme="majorHAnsi" w:eastAsia="Times New Roman" w:hAnsiTheme="majorHAnsi" w:cs="Arial"/>
          <w:color w:val="auto"/>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7"/>
        <w:gridCol w:w="7533"/>
      </w:tblGrid>
      <w:tr w:rsidR="009624F8" w:rsidRPr="00C262A7" w14:paraId="6067116C" w14:textId="77777777" w:rsidTr="00654C74">
        <w:tc>
          <w:tcPr>
            <w:tcW w:w="1537" w:type="dxa"/>
            <w:vMerge w:val="restart"/>
          </w:tcPr>
          <w:p w14:paraId="6CF02B8A" w14:textId="77777777" w:rsidR="009624F8" w:rsidRPr="00C262A7" w:rsidRDefault="009624F8" w:rsidP="00654C74">
            <w:pPr>
              <w:spacing w:after="0" w:line="240" w:lineRule="auto"/>
              <w:ind w:left="-108"/>
              <w:rPr>
                <w:rFonts w:asciiTheme="majorHAnsi" w:hAnsiTheme="majorHAnsi" w:cs="Arial"/>
                <w:color w:val="auto"/>
              </w:rPr>
            </w:pPr>
            <w:r w:rsidRPr="00C262A7">
              <w:rPr>
                <w:rFonts w:asciiTheme="majorHAnsi" w:hAnsiTheme="majorHAnsi" w:cs="Arial"/>
                <w:color w:val="auto"/>
              </w:rPr>
              <w:t>UPNIKU:</w:t>
            </w:r>
          </w:p>
        </w:tc>
        <w:tc>
          <w:tcPr>
            <w:tcW w:w="7533" w:type="dxa"/>
            <w:tcBorders>
              <w:bottom w:val="single" w:sz="4" w:space="0" w:color="auto"/>
            </w:tcBorders>
          </w:tcPr>
          <w:p w14:paraId="54C338CE"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D.S.U., d.o.o.</w:t>
            </w:r>
          </w:p>
        </w:tc>
      </w:tr>
      <w:tr w:rsidR="009624F8" w:rsidRPr="00C262A7" w14:paraId="38C9D915" w14:textId="77777777" w:rsidTr="00654C74">
        <w:tc>
          <w:tcPr>
            <w:tcW w:w="1537" w:type="dxa"/>
            <w:vMerge/>
          </w:tcPr>
          <w:p w14:paraId="6D144D39" w14:textId="77777777" w:rsidR="009624F8" w:rsidRPr="00C262A7" w:rsidRDefault="009624F8" w:rsidP="00654C74">
            <w:pPr>
              <w:spacing w:after="0" w:line="240" w:lineRule="auto"/>
              <w:rPr>
                <w:rFonts w:asciiTheme="majorHAnsi" w:hAnsiTheme="majorHAnsi" w:cs="Arial"/>
                <w:color w:val="auto"/>
              </w:rPr>
            </w:pPr>
          </w:p>
        </w:tc>
        <w:tc>
          <w:tcPr>
            <w:tcW w:w="7533" w:type="dxa"/>
            <w:tcBorders>
              <w:top w:val="single" w:sz="4" w:space="0" w:color="auto"/>
            </w:tcBorders>
          </w:tcPr>
          <w:p w14:paraId="3EE3809D"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ime ali firma </w:t>
            </w:r>
          </w:p>
        </w:tc>
      </w:tr>
      <w:tr w:rsidR="009624F8" w:rsidRPr="00C262A7" w14:paraId="2B6D0AE4" w14:textId="77777777" w:rsidTr="00654C74">
        <w:trPr>
          <w:trHeight w:val="476"/>
        </w:trPr>
        <w:tc>
          <w:tcPr>
            <w:tcW w:w="1537" w:type="dxa"/>
            <w:vMerge/>
          </w:tcPr>
          <w:p w14:paraId="3299D07F" w14:textId="77777777" w:rsidR="009624F8" w:rsidRPr="00C262A7" w:rsidRDefault="009624F8" w:rsidP="00654C74">
            <w:pPr>
              <w:spacing w:after="0" w:line="240" w:lineRule="auto"/>
              <w:rPr>
                <w:rFonts w:asciiTheme="majorHAnsi" w:hAnsiTheme="majorHAnsi" w:cs="Arial"/>
                <w:color w:val="auto"/>
              </w:rPr>
            </w:pPr>
          </w:p>
        </w:tc>
        <w:tc>
          <w:tcPr>
            <w:tcW w:w="7533" w:type="dxa"/>
            <w:tcBorders>
              <w:bottom w:val="single" w:sz="4" w:space="0" w:color="auto"/>
            </w:tcBorders>
            <w:vAlign w:val="bottom"/>
          </w:tcPr>
          <w:p w14:paraId="51E0781E"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Dunajska cesta 160, Ljubljana</w:t>
            </w:r>
          </w:p>
        </w:tc>
      </w:tr>
      <w:tr w:rsidR="009624F8" w:rsidRPr="00C262A7" w14:paraId="1231EE0F" w14:textId="77777777" w:rsidTr="00654C74">
        <w:tc>
          <w:tcPr>
            <w:tcW w:w="1537" w:type="dxa"/>
            <w:vMerge/>
          </w:tcPr>
          <w:p w14:paraId="11478733" w14:textId="77777777" w:rsidR="009624F8" w:rsidRPr="00C262A7" w:rsidRDefault="009624F8" w:rsidP="00654C74">
            <w:pPr>
              <w:spacing w:after="0" w:line="240" w:lineRule="auto"/>
              <w:rPr>
                <w:rFonts w:asciiTheme="majorHAnsi" w:hAnsiTheme="majorHAnsi" w:cs="Arial"/>
                <w:color w:val="auto"/>
              </w:rPr>
            </w:pPr>
          </w:p>
        </w:tc>
        <w:tc>
          <w:tcPr>
            <w:tcW w:w="7533" w:type="dxa"/>
            <w:tcBorders>
              <w:top w:val="single" w:sz="4" w:space="0" w:color="auto"/>
            </w:tcBorders>
          </w:tcPr>
          <w:p w14:paraId="001A761D"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i/>
                <w:color w:val="auto"/>
                <w:sz w:val="20"/>
                <w:szCs w:val="20"/>
              </w:rPr>
              <w:t>sedež ali poslovni naslov</w:t>
            </w:r>
          </w:p>
        </w:tc>
      </w:tr>
      <w:tr w:rsidR="009624F8" w:rsidRPr="00C262A7" w14:paraId="68B23FD4" w14:textId="77777777" w:rsidTr="00654C74">
        <w:trPr>
          <w:trHeight w:val="458"/>
        </w:trPr>
        <w:tc>
          <w:tcPr>
            <w:tcW w:w="1537" w:type="dxa"/>
            <w:vMerge/>
          </w:tcPr>
          <w:p w14:paraId="20867FC8" w14:textId="77777777" w:rsidR="009624F8" w:rsidRPr="00C262A7" w:rsidRDefault="009624F8" w:rsidP="00654C74">
            <w:pPr>
              <w:spacing w:after="0" w:line="240" w:lineRule="auto"/>
              <w:rPr>
                <w:rFonts w:asciiTheme="majorHAnsi" w:hAnsiTheme="majorHAnsi" w:cs="Arial"/>
                <w:color w:val="auto"/>
              </w:rPr>
            </w:pPr>
          </w:p>
        </w:tc>
        <w:tc>
          <w:tcPr>
            <w:tcW w:w="7533" w:type="dxa"/>
            <w:tcBorders>
              <w:bottom w:val="single" w:sz="4" w:space="0" w:color="auto"/>
            </w:tcBorders>
            <w:vAlign w:val="bottom"/>
          </w:tcPr>
          <w:p w14:paraId="62E0E4B1"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SI63283786</w:t>
            </w:r>
          </w:p>
        </w:tc>
      </w:tr>
      <w:tr w:rsidR="009624F8" w:rsidRPr="00C262A7" w14:paraId="46913FEF" w14:textId="77777777" w:rsidTr="00654C74">
        <w:tc>
          <w:tcPr>
            <w:tcW w:w="1537" w:type="dxa"/>
            <w:vMerge/>
          </w:tcPr>
          <w:p w14:paraId="19478694" w14:textId="77777777" w:rsidR="009624F8" w:rsidRPr="00C262A7" w:rsidRDefault="009624F8" w:rsidP="00654C74">
            <w:pPr>
              <w:spacing w:after="0" w:line="240" w:lineRule="auto"/>
              <w:rPr>
                <w:rFonts w:asciiTheme="majorHAnsi" w:hAnsiTheme="majorHAnsi" w:cs="Arial"/>
                <w:color w:val="auto"/>
              </w:rPr>
            </w:pPr>
          </w:p>
        </w:tc>
        <w:tc>
          <w:tcPr>
            <w:tcW w:w="7533" w:type="dxa"/>
            <w:tcBorders>
              <w:top w:val="single" w:sz="4" w:space="0" w:color="auto"/>
            </w:tcBorders>
          </w:tcPr>
          <w:p w14:paraId="68029815"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davčna številka</w:t>
            </w:r>
          </w:p>
        </w:tc>
      </w:tr>
      <w:tr w:rsidR="009624F8" w:rsidRPr="00C262A7" w14:paraId="76F077DA" w14:textId="77777777" w:rsidTr="00654C74">
        <w:tc>
          <w:tcPr>
            <w:tcW w:w="1537" w:type="dxa"/>
            <w:vMerge/>
          </w:tcPr>
          <w:p w14:paraId="4D4E99A7" w14:textId="77777777" w:rsidR="009624F8" w:rsidRPr="00C262A7" w:rsidRDefault="009624F8" w:rsidP="00654C74">
            <w:pPr>
              <w:spacing w:after="0" w:line="240" w:lineRule="auto"/>
              <w:rPr>
                <w:rFonts w:asciiTheme="majorHAnsi" w:hAnsiTheme="majorHAnsi" w:cs="Arial"/>
                <w:color w:val="auto"/>
              </w:rPr>
            </w:pPr>
          </w:p>
        </w:tc>
        <w:tc>
          <w:tcPr>
            <w:tcW w:w="7533" w:type="dxa"/>
          </w:tcPr>
          <w:p w14:paraId="5B696FBC" w14:textId="77777777" w:rsidR="009624F8" w:rsidRPr="00C262A7" w:rsidRDefault="009624F8" w:rsidP="00654C74">
            <w:pPr>
              <w:spacing w:after="0" w:line="240" w:lineRule="auto"/>
              <w:rPr>
                <w:rFonts w:asciiTheme="majorHAnsi" w:hAnsiTheme="majorHAnsi" w:cs="Arial"/>
                <w:color w:val="auto"/>
              </w:rPr>
            </w:pPr>
          </w:p>
        </w:tc>
      </w:tr>
    </w:tbl>
    <w:p w14:paraId="0232F05E" w14:textId="77777777" w:rsidR="009624F8" w:rsidRPr="00C262A7" w:rsidRDefault="009624F8" w:rsidP="009624F8">
      <w:pPr>
        <w:spacing w:after="0" w:line="240" w:lineRule="auto"/>
        <w:rPr>
          <w:rFonts w:asciiTheme="majorHAnsi" w:eastAsia="Times New Roman" w:hAnsiTheme="majorHAnsi" w:cs="Arial"/>
          <w:color w:val="auto"/>
        </w:rPr>
      </w:pPr>
      <w:r w:rsidRPr="00C262A7">
        <w:rPr>
          <w:rFonts w:asciiTheme="majorHAnsi" w:eastAsia="Times New Roman" w:hAnsiTheme="majorHAnsi" w:cs="Arial"/>
          <w:color w:val="auto"/>
        </w:rPr>
        <w:t>NEPOGOJNO DENARNO OBVEZNOST v denarnem znesku v EUR</w:t>
      </w:r>
    </w:p>
    <w:tbl>
      <w:tblPr>
        <w:tblStyle w:val="Tabelamrea3"/>
        <w:tblW w:w="0" w:type="auto"/>
        <w:tblLook w:val="04A0" w:firstRow="1" w:lastRow="0" w:firstColumn="1" w:lastColumn="0" w:noHBand="0" w:noVBand="1"/>
      </w:tblPr>
      <w:tblGrid>
        <w:gridCol w:w="1256"/>
        <w:gridCol w:w="830"/>
        <w:gridCol w:w="2449"/>
        <w:gridCol w:w="4535"/>
      </w:tblGrid>
      <w:tr w:rsidR="009624F8" w:rsidRPr="00C262A7" w14:paraId="09E32DA4" w14:textId="77777777" w:rsidTr="00654C74">
        <w:trPr>
          <w:trHeight w:val="370"/>
        </w:trPr>
        <w:tc>
          <w:tcPr>
            <w:tcW w:w="4644" w:type="dxa"/>
            <w:gridSpan w:val="3"/>
            <w:tcBorders>
              <w:top w:val="nil"/>
              <w:left w:val="nil"/>
              <w:bottom w:val="single" w:sz="4" w:space="0" w:color="auto"/>
              <w:right w:val="nil"/>
            </w:tcBorders>
            <w:vAlign w:val="bottom"/>
          </w:tcPr>
          <w:p w14:paraId="773BF786" w14:textId="77777777" w:rsidR="009624F8" w:rsidRPr="00C262A7" w:rsidRDefault="009624F8" w:rsidP="00654C74">
            <w:pPr>
              <w:spacing w:after="0" w:line="240" w:lineRule="auto"/>
              <w:rPr>
                <w:rFonts w:asciiTheme="majorHAnsi" w:hAnsiTheme="majorHAnsi" w:cs="Arial"/>
                <w:color w:val="auto"/>
              </w:rPr>
            </w:pPr>
          </w:p>
        </w:tc>
        <w:tc>
          <w:tcPr>
            <w:tcW w:w="4644" w:type="dxa"/>
            <w:tcBorders>
              <w:top w:val="nil"/>
              <w:left w:val="nil"/>
              <w:bottom w:val="single" w:sz="4" w:space="0" w:color="auto"/>
              <w:right w:val="nil"/>
            </w:tcBorders>
            <w:vAlign w:val="bottom"/>
          </w:tcPr>
          <w:p w14:paraId="5293C46B"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2294BB47" w14:textId="77777777" w:rsidTr="00654C74">
        <w:tc>
          <w:tcPr>
            <w:tcW w:w="4644" w:type="dxa"/>
            <w:gridSpan w:val="3"/>
            <w:tcBorders>
              <w:top w:val="single" w:sz="4" w:space="0" w:color="auto"/>
              <w:left w:val="nil"/>
              <w:bottom w:val="nil"/>
              <w:right w:val="nil"/>
            </w:tcBorders>
          </w:tcPr>
          <w:p w14:paraId="6B5AAE37"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s številko</w:t>
            </w:r>
          </w:p>
        </w:tc>
        <w:tc>
          <w:tcPr>
            <w:tcW w:w="4644" w:type="dxa"/>
            <w:tcBorders>
              <w:top w:val="single" w:sz="4" w:space="0" w:color="auto"/>
              <w:left w:val="nil"/>
              <w:bottom w:val="nil"/>
              <w:right w:val="nil"/>
            </w:tcBorders>
          </w:tcPr>
          <w:p w14:paraId="10DA5252"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z besedo</w:t>
            </w:r>
          </w:p>
        </w:tc>
      </w:tr>
      <w:tr w:rsidR="009624F8" w:rsidRPr="00C262A7" w14:paraId="1C1C1F7D" w14:textId="77777777" w:rsidTr="00654C74">
        <w:trPr>
          <w:trHeight w:val="474"/>
        </w:trPr>
        <w:tc>
          <w:tcPr>
            <w:tcW w:w="4644" w:type="dxa"/>
            <w:gridSpan w:val="3"/>
            <w:tcBorders>
              <w:top w:val="nil"/>
              <w:left w:val="nil"/>
              <w:bottom w:val="single" w:sz="4" w:space="0" w:color="auto"/>
              <w:right w:val="nil"/>
            </w:tcBorders>
            <w:vAlign w:val="bottom"/>
          </w:tcPr>
          <w:p w14:paraId="3EE16211" w14:textId="77777777" w:rsidR="009624F8" w:rsidRPr="00C262A7" w:rsidRDefault="009624F8" w:rsidP="00654C74">
            <w:pPr>
              <w:spacing w:after="0" w:line="240" w:lineRule="auto"/>
              <w:rPr>
                <w:rFonts w:asciiTheme="majorHAnsi" w:hAnsiTheme="majorHAnsi" w:cs="Arial"/>
                <w:color w:val="auto"/>
              </w:rPr>
            </w:pPr>
          </w:p>
        </w:tc>
        <w:tc>
          <w:tcPr>
            <w:tcW w:w="4644" w:type="dxa"/>
            <w:tcBorders>
              <w:top w:val="nil"/>
              <w:left w:val="nil"/>
              <w:bottom w:val="single" w:sz="4" w:space="0" w:color="auto"/>
              <w:right w:val="nil"/>
            </w:tcBorders>
            <w:vAlign w:val="bottom"/>
          </w:tcPr>
          <w:p w14:paraId="677C06C2"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379DA553" w14:textId="77777777" w:rsidTr="00654C74">
        <w:tc>
          <w:tcPr>
            <w:tcW w:w="4644" w:type="dxa"/>
            <w:gridSpan w:val="3"/>
            <w:tcBorders>
              <w:top w:val="single" w:sz="4" w:space="0" w:color="auto"/>
              <w:left w:val="nil"/>
              <w:bottom w:val="nil"/>
              <w:right w:val="nil"/>
            </w:tcBorders>
          </w:tcPr>
          <w:p w14:paraId="7DF0BE2C"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začetek teka obresti </w:t>
            </w:r>
          </w:p>
        </w:tc>
        <w:tc>
          <w:tcPr>
            <w:tcW w:w="4644" w:type="dxa"/>
            <w:tcBorders>
              <w:top w:val="single" w:sz="4" w:space="0" w:color="auto"/>
              <w:left w:val="nil"/>
              <w:bottom w:val="nil"/>
              <w:right w:val="nil"/>
            </w:tcBorders>
          </w:tcPr>
          <w:p w14:paraId="17BC8DEE"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obrestna mera</w:t>
            </w:r>
            <w:r>
              <w:rPr>
                <w:rStyle w:val="Sprotnaopomba-sklic"/>
                <w:rFonts w:asciiTheme="majorHAnsi" w:hAnsiTheme="majorHAnsi" w:cs="Arial"/>
                <w:i/>
                <w:color w:val="auto"/>
                <w:sz w:val="20"/>
                <w:szCs w:val="20"/>
              </w:rPr>
              <w:footnoteReference w:id="7"/>
            </w:r>
          </w:p>
        </w:tc>
      </w:tr>
      <w:tr w:rsidR="009624F8" w:rsidRPr="00C262A7" w14:paraId="2B38D538" w14:textId="77777777" w:rsidTr="00654C74">
        <w:trPr>
          <w:trHeight w:val="474"/>
        </w:trPr>
        <w:tc>
          <w:tcPr>
            <w:tcW w:w="1271" w:type="dxa"/>
            <w:tcBorders>
              <w:top w:val="nil"/>
              <w:left w:val="nil"/>
              <w:bottom w:val="nil"/>
              <w:right w:val="nil"/>
            </w:tcBorders>
            <w:vAlign w:val="bottom"/>
          </w:tcPr>
          <w:p w14:paraId="35DC2E08"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na podlagi</w:t>
            </w:r>
          </w:p>
        </w:tc>
        <w:tc>
          <w:tcPr>
            <w:tcW w:w="8017" w:type="dxa"/>
            <w:gridSpan w:val="3"/>
            <w:tcBorders>
              <w:top w:val="nil"/>
              <w:left w:val="nil"/>
              <w:bottom w:val="single" w:sz="4" w:space="0" w:color="auto"/>
              <w:right w:val="nil"/>
            </w:tcBorders>
            <w:vAlign w:val="bottom"/>
          </w:tcPr>
          <w:p w14:paraId="5ADEAA51"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1F19E357" w14:textId="77777777" w:rsidTr="00654C74">
        <w:tc>
          <w:tcPr>
            <w:tcW w:w="1271" w:type="dxa"/>
            <w:tcBorders>
              <w:top w:val="nil"/>
              <w:left w:val="nil"/>
              <w:bottom w:val="nil"/>
              <w:right w:val="nil"/>
            </w:tcBorders>
            <w:vAlign w:val="bottom"/>
          </w:tcPr>
          <w:p w14:paraId="3E589F7C" w14:textId="77777777" w:rsidR="009624F8" w:rsidRPr="00C262A7" w:rsidRDefault="009624F8" w:rsidP="00654C74">
            <w:pPr>
              <w:spacing w:after="0" w:line="240" w:lineRule="auto"/>
              <w:rPr>
                <w:rFonts w:asciiTheme="majorHAnsi" w:hAnsiTheme="majorHAnsi" w:cs="Arial"/>
                <w:color w:val="auto"/>
              </w:rPr>
            </w:pPr>
          </w:p>
        </w:tc>
        <w:tc>
          <w:tcPr>
            <w:tcW w:w="8017" w:type="dxa"/>
            <w:gridSpan w:val="3"/>
            <w:tcBorders>
              <w:top w:val="single" w:sz="4" w:space="0" w:color="auto"/>
              <w:left w:val="nil"/>
              <w:bottom w:val="nil"/>
              <w:right w:val="nil"/>
            </w:tcBorders>
            <w:vAlign w:val="bottom"/>
          </w:tcPr>
          <w:p w14:paraId="68EB1F3A" w14:textId="77777777" w:rsidR="009624F8" w:rsidRPr="00C262A7" w:rsidRDefault="009624F8" w:rsidP="00654C74">
            <w:pPr>
              <w:spacing w:after="0" w:line="240" w:lineRule="auto"/>
              <w:ind w:left="1173" w:firstLine="992"/>
              <w:rPr>
                <w:rFonts w:asciiTheme="majorHAnsi" w:hAnsiTheme="majorHAnsi" w:cs="Arial"/>
                <w:i/>
                <w:color w:val="auto"/>
                <w:sz w:val="20"/>
                <w:szCs w:val="20"/>
              </w:rPr>
            </w:pPr>
            <w:r w:rsidRPr="00C262A7">
              <w:rPr>
                <w:rFonts w:asciiTheme="majorHAnsi" w:hAnsiTheme="majorHAnsi" w:cs="Arial"/>
                <w:i/>
                <w:color w:val="auto"/>
                <w:sz w:val="20"/>
                <w:szCs w:val="20"/>
              </w:rPr>
              <w:t>pravni temelj nastanka obveznosti</w:t>
            </w:r>
          </w:p>
        </w:tc>
      </w:tr>
      <w:tr w:rsidR="009624F8" w:rsidRPr="00C262A7" w14:paraId="6CD8E324" w14:textId="77777777" w:rsidTr="00654C74">
        <w:trPr>
          <w:trHeight w:val="439"/>
        </w:trPr>
        <w:tc>
          <w:tcPr>
            <w:tcW w:w="2122" w:type="dxa"/>
            <w:gridSpan w:val="2"/>
            <w:tcBorders>
              <w:top w:val="nil"/>
              <w:left w:val="nil"/>
              <w:bottom w:val="nil"/>
              <w:right w:val="nil"/>
            </w:tcBorders>
            <w:vAlign w:val="bottom"/>
          </w:tcPr>
          <w:p w14:paraId="3F335054"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ki se sme izplačati</w:t>
            </w:r>
          </w:p>
        </w:tc>
        <w:tc>
          <w:tcPr>
            <w:tcW w:w="7166" w:type="dxa"/>
            <w:gridSpan w:val="2"/>
            <w:tcBorders>
              <w:top w:val="nil"/>
              <w:left w:val="nil"/>
              <w:bottom w:val="single" w:sz="4" w:space="0" w:color="auto"/>
              <w:right w:val="nil"/>
            </w:tcBorders>
            <w:vAlign w:val="bottom"/>
          </w:tcPr>
          <w:p w14:paraId="2E9D8A8C"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53E4000B" w14:textId="77777777" w:rsidTr="00654C74">
        <w:tc>
          <w:tcPr>
            <w:tcW w:w="2122" w:type="dxa"/>
            <w:gridSpan w:val="2"/>
            <w:tcBorders>
              <w:top w:val="nil"/>
              <w:left w:val="nil"/>
              <w:bottom w:val="nil"/>
              <w:right w:val="nil"/>
            </w:tcBorders>
          </w:tcPr>
          <w:p w14:paraId="578EC474" w14:textId="77777777" w:rsidR="009624F8" w:rsidRPr="00C262A7" w:rsidRDefault="009624F8" w:rsidP="00654C74">
            <w:pPr>
              <w:spacing w:after="0" w:line="240" w:lineRule="auto"/>
              <w:rPr>
                <w:rFonts w:asciiTheme="majorHAnsi" w:hAnsiTheme="majorHAnsi" w:cs="Arial"/>
                <w:color w:val="auto"/>
              </w:rPr>
            </w:pPr>
          </w:p>
        </w:tc>
        <w:tc>
          <w:tcPr>
            <w:tcW w:w="7166" w:type="dxa"/>
            <w:gridSpan w:val="2"/>
            <w:tcBorders>
              <w:top w:val="single" w:sz="4" w:space="0" w:color="auto"/>
              <w:left w:val="nil"/>
              <w:bottom w:val="nil"/>
              <w:right w:val="nil"/>
            </w:tcBorders>
          </w:tcPr>
          <w:p w14:paraId="1B137108" w14:textId="77777777" w:rsidR="009624F8" w:rsidRPr="00C262A7" w:rsidRDefault="009624F8" w:rsidP="00654C74">
            <w:pPr>
              <w:spacing w:after="0" w:line="240" w:lineRule="auto"/>
              <w:ind w:left="1456" w:hanging="142"/>
              <w:rPr>
                <w:rFonts w:asciiTheme="majorHAnsi" w:hAnsiTheme="majorHAnsi" w:cs="Arial"/>
                <w:i/>
                <w:color w:val="auto"/>
                <w:sz w:val="20"/>
                <w:szCs w:val="20"/>
              </w:rPr>
            </w:pPr>
            <w:r w:rsidRPr="00C262A7">
              <w:rPr>
                <w:rFonts w:asciiTheme="majorHAnsi" w:hAnsiTheme="majorHAnsi" w:cs="Arial"/>
                <w:i/>
                <w:color w:val="auto"/>
                <w:sz w:val="20"/>
                <w:szCs w:val="20"/>
              </w:rPr>
              <w:t>datum dospelosti s številko (dd/mm/llll)in besedo</w:t>
            </w:r>
          </w:p>
        </w:tc>
      </w:tr>
    </w:tbl>
    <w:p w14:paraId="6CE2926A" w14:textId="77777777" w:rsidR="009624F8" w:rsidRPr="00C262A7" w:rsidRDefault="009624F8" w:rsidP="009624F8">
      <w:pPr>
        <w:spacing w:after="0" w:line="240" w:lineRule="auto"/>
        <w:rPr>
          <w:rFonts w:asciiTheme="majorHAnsi" w:eastAsia="Times New Roman" w:hAnsiTheme="majorHAnsi" w:cs="Arial"/>
          <w:color w:val="auto"/>
          <w:sz w:val="16"/>
          <w:szCs w:val="16"/>
        </w:rPr>
      </w:pPr>
    </w:p>
    <w:p w14:paraId="4B17E657" w14:textId="77777777" w:rsidR="009624F8" w:rsidRPr="00C262A7" w:rsidRDefault="009624F8" w:rsidP="009624F8">
      <w:pPr>
        <w:spacing w:after="0"/>
        <w:jc w:val="both"/>
        <w:rPr>
          <w:rFonts w:asciiTheme="majorHAnsi" w:eastAsia="Times New Roman" w:hAnsiTheme="majorHAnsi" w:cs="Arial"/>
          <w:color w:val="auto"/>
        </w:rPr>
      </w:pPr>
      <w:r w:rsidRPr="00C262A7">
        <w:rPr>
          <w:rFonts w:asciiTheme="majorHAnsi" w:eastAsia="Times New Roman" w:hAnsiTheme="majorHAnsi" w:cs="Arial"/>
          <w:color w:val="auto"/>
        </w:rPr>
        <w:t>Dolžnik nepreklicno pooblaščam upnika, da zahteva izvršitev plačilne transakcije v breme mojih denarnih sredstev pri ponudnikih plačilnih storitev.</w:t>
      </w:r>
    </w:p>
    <w:p w14:paraId="6EEC7EEE" w14:textId="77777777" w:rsidR="009624F8" w:rsidRPr="00C262A7" w:rsidRDefault="009624F8" w:rsidP="009624F8">
      <w:pPr>
        <w:spacing w:after="0" w:line="240" w:lineRule="auto"/>
        <w:rPr>
          <w:rFonts w:asciiTheme="majorHAnsi" w:eastAsia="Times New Roman" w:hAnsiTheme="majorHAnsi" w:cs="Arial"/>
          <w:color w:val="auto"/>
        </w:rPr>
      </w:pPr>
    </w:p>
    <w:tbl>
      <w:tblPr>
        <w:tblStyle w:val="Tabelamrea3"/>
        <w:tblW w:w="9498" w:type="dxa"/>
        <w:tblLook w:val="04A0" w:firstRow="1" w:lastRow="0" w:firstColumn="1" w:lastColumn="0" w:noHBand="0" w:noVBand="1"/>
      </w:tblPr>
      <w:tblGrid>
        <w:gridCol w:w="2547"/>
        <w:gridCol w:w="1564"/>
        <w:gridCol w:w="137"/>
        <w:gridCol w:w="5250"/>
      </w:tblGrid>
      <w:tr w:rsidR="009624F8" w:rsidRPr="00C262A7" w14:paraId="6DE623F8" w14:textId="77777777" w:rsidTr="00654C74">
        <w:trPr>
          <w:trHeight w:val="287"/>
        </w:trPr>
        <w:tc>
          <w:tcPr>
            <w:tcW w:w="2547" w:type="dxa"/>
            <w:tcBorders>
              <w:top w:val="nil"/>
              <w:left w:val="nil"/>
              <w:bottom w:val="single" w:sz="4" w:space="0" w:color="auto"/>
              <w:right w:val="nil"/>
            </w:tcBorders>
            <w:vAlign w:val="bottom"/>
          </w:tcPr>
          <w:p w14:paraId="01CE5CD0" w14:textId="77777777" w:rsidR="009624F8" w:rsidRPr="00C262A7" w:rsidRDefault="009624F8" w:rsidP="00654C74">
            <w:pPr>
              <w:spacing w:after="0" w:line="240" w:lineRule="auto"/>
              <w:rPr>
                <w:rFonts w:asciiTheme="majorHAnsi" w:hAnsiTheme="majorHAnsi" w:cs="Arial"/>
                <w:color w:val="auto"/>
              </w:rPr>
            </w:pPr>
          </w:p>
        </w:tc>
        <w:tc>
          <w:tcPr>
            <w:tcW w:w="1701" w:type="dxa"/>
            <w:gridSpan w:val="2"/>
            <w:tcBorders>
              <w:top w:val="nil"/>
              <w:left w:val="nil"/>
              <w:bottom w:val="single" w:sz="4" w:space="0" w:color="auto"/>
              <w:right w:val="nil"/>
            </w:tcBorders>
            <w:vAlign w:val="bottom"/>
          </w:tcPr>
          <w:p w14:paraId="64CB3DD9" w14:textId="77777777" w:rsidR="009624F8" w:rsidRPr="00C262A7" w:rsidRDefault="009624F8" w:rsidP="00654C74">
            <w:pPr>
              <w:spacing w:after="0" w:line="240" w:lineRule="auto"/>
              <w:rPr>
                <w:rFonts w:asciiTheme="majorHAnsi" w:hAnsiTheme="majorHAnsi" w:cs="Arial"/>
                <w:color w:val="auto"/>
              </w:rPr>
            </w:pPr>
          </w:p>
        </w:tc>
        <w:tc>
          <w:tcPr>
            <w:tcW w:w="5250" w:type="dxa"/>
            <w:tcBorders>
              <w:top w:val="nil"/>
              <w:left w:val="nil"/>
              <w:bottom w:val="single" w:sz="4" w:space="0" w:color="auto"/>
              <w:right w:val="nil"/>
            </w:tcBorders>
            <w:vAlign w:val="bottom"/>
          </w:tcPr>
          <w:p w14:paraId="6410A711"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79F3F72F" w14:textId="77777777" w:rsidTr="00654C74">
        <w:tc>
          <w:tcPr>
            <w:tcW w:w="2547" w:type="dxa"/>
            <w:tcBorders>
              <w:top w:val="single" w:sz="4" w:space="0" w:color="auto"/>
              <w:left w:val="nil"/>
              <w:bottom w:val="nil"/>
              <w:right w:val="nil"/>
            </w:tcBorders>
          </w:tcPr>
          <w:p w14:paraId="30FED768"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kraj izdaje </w:t>
            </w:r>
          </w:p>
          <w:p w14:paraId="3B9A836E" w14:textId="77777777" w:rsidR="009624F8" w:rsidRPr="00C262A7" w:rsidRDefault="009624F8" w:rsidP="00654C74">
            <w:pPr>
              <w:spacing w:after="0" w:line="240" w:lineRule="auto"/>
              <w:rPr>
                <w:rFonts w:asciiTheme="majorHAnsi" w:hAnsiTheme="majorHAnsi" w:cs="Arial"/>
                <w:i/>
                <w:color w:val="auto"/>
                <w:sz w:val="20"/>
                <w:szCs w:val="20"/>
              </w:rPr>
            </w:pPr>
          </w:p>
        </w:tc>
        <w:tc>
          <w:tcPr>
            <w:tcW w:w="1564" w:type="dxa"/>
            <w:tcBorders>
              <w:top w:val="single" w:sz="4" w:space="0" w:color="auto"/>
              <w:left w:val="nil"/>
              <w:bottom w:val="nil"/>
              <w:right w:val="nil"/>
            </w:tcBorders>
          </w:tcPr>
          <w:p w14:paraId="31B0D3DA"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datum</w:t>
            </w:r>
          </w:p>
          <w:p w14:paraId="67BC1135" w14:textId="77777777" w:rsidR="009624F8" w:rsidRPr="00C262A7" w:rsidRDefault="009624F8" w:rsidP="00654C74">
            <w:pPr>
              <w:spacing w:after="0" w:line="240" w:lineRule="auto"/>
              <w:rPr>
                <w:rFonts w:asciiTheme="majorHAnsi" w:hAnsiTheme="majorHAnsi" w:cs="Arial"/>
                <w:i/>
                <w:color w:val="auto"/>
                <w:sz w:val="20"/>
                <w:szCs w:val="20"/>
              </w:rPr>
            </w:pPr>
          </w:p>
        </w:tc>
        <w:tc>
          <w:tcPr>
            <w:tcW w:w="5387" w:type="dxa"/>
            <w:gridSpan w:val="2"/>
            <w:tcBorders>
              <w:top w:val="single" w:sz="4" w:space="0" w:color="auto"/>
              <w:left w:val="nil"/>
              <w:bottom w:val="nil"/>
              <w:right w:val="nil"/>
            </w:tcBorders>
          </w:tcPr>
          <w:p w14:paraId="34ED153E"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ime in priimek ter podpis zakonitega zastopnika dolžnika</w:t>
            </w:r>
            <w:r w:rsidRPr="00C262A7">
              <w:rPr>
                <w:rFonts w:asciiTheme="majorHAnsi" w:hAnsiTheme="majorHAnsi" w:cs="Arial"/>
                <w:i/>
                <w:color w:val="auto"/>
                <w:sz w:val="20"/>
                <w:szCs w:val="20"/>
                <w:vertAlign w:val="superscript"/>
              </w:rPr>
              <w:footnoteReference w:id="8"/>
            </w:r>
          </w:p>
          <w:p w14:paraId="0654B016" w14:textId="77777777" w:rsidR="009624F8" w:rsidRPr="00C262A7" w:rsidRDefault="009624F8" w:rsidP="00654C74">
            <w:pPr>
              <w:spacing w:after="0" w:line="240" w:lineRule="auto"/>
              <w:rPr>
                <w:rFonts w:asciiTheme="majorHAnsi" w:hAnsiTheme="majorHAnsi" w:cs="Arial"/>
                <w:i/>
                <w:color w:val="auto"/>
                <w:sz w:val="20"/>
                <w:szCs w:val="20"/>
              </w:rPr>
            </w:pPr>
          </w:p>
        </w:tc>
      </w:tr>
    </w:tbl>
    <w:p w14:paraId="1F5EB2F3" w14:textId="77777777" w:rsidR="009624F8" w:rsidRPr="00C262A7" w:rsidRDefault="009624F8" w:rsidP="009624F8">
      <w:pPr>
        <w:spacing w:after="0" w:line="240" w:lineRule="auto"/>
        <w:rPr>
          <w:rFonts w:asciiTheme="majorHAnsi" w:eastAsia="Times New Roman" w:hAnsiTheme="majorHAnsi" w:cs="Arial"/>
          <w:color w:val="auto"/>
          <w:sz w:val="16"/>
          <w:szCs w:val="16"/>
        </w:rPr>
      </w:pPr>
    </w:p>
    <w:p w14:paraId="0F03C4E9" w14:textId="77777777" w:rsidR="009624F8" w:rsidRPr="00C262A7" w:rsidRDefault="009624F8" w:rsidP="009624F8">
      <w:pPr>
        <w:spacing w:after="0"/>
        <w:jc w:val="both"/>
        <w:rPr>
          <w:rFonts w:asciiTheme="majorHAnsi" w:eastAsia="Times New Roman" w:hAnsiTheme="majorHAnsi" w:cs="Arial"/>
          <w:color w:val="auto"/>
        </w:rPr>
      </w:pPr>
      <w:r w:rsidRPr="00C262A7">
        <w:rPr>
          <w:rFonts w:asciiTheme="majorHAnsi" w:eastAsia="Times New Roman" w:hAnsiTheme="majorHAnsi" w:cs="Arial"/>
          <w:color w:val="auto"/>
        </w:rPr>
        <w:t>Dolžnik podeljujem nepreklicno soglasje vsem svojim ponudnikom plačilnih storitev, da v breme mojih denarnih sredstev izvršijo plačilno transakcijo, ki jo zahteva upnik.</w:t>
      </w:r>
    </w:p>
    <w:p w14:paraId="1EA5CDB4" w14:textId="77777777" w:rsidR="009624F8" w:rsidRPr="00C262A7" w:rsidRDefault="009624F8" w:rsidP="009624F8">
      <w:pPr>
        <w:spacing w:after="0" w:line="240" w:lineRule="auto"/>
        <w:rPr>
          <w:rFonts w:asciiTheme="majorHAnsi" w:eastAsia="Times New Roman" w:hAnsiTheme="majorHAnsi" w:cs="Arial"/>
          <w:color w:val="auto"/>
          <w:sz w:val="16"/>
          <w:szCs w:val="16"/>
        </w:rPr>
      </w:pPr>
    </w:p>
    <w:p w14:paraId="59D12890" w14:textId="77777777" w:rsidR="009624F8" w:rsidRPr="009624F8" w:rsidRDefault="009624F8" w:rsidP="009624F8">
      <w:pPr>
        <w:spacing w:after="0" w:line="240" w:lineRule="auto"/>
        <w:rPr>
          <w:rFonts w:asciiTheme="majorHAnsi" w:eastAsia="Times New Roman" w:hAnsiTheme="majorHAnsi" w:cs="Arial"/>
          <w:color w:val="auto"/>
        </w:rPr>
      </w:pPr>
      <w:r w:rsidRPr="00C262A7">
        <w:rPr>
          <w:rFonts w:asciiTheme="majorHAnsi" w:eastAsia="Times New Roman" w:hAnsiTheme="majorHAnsi" w:cs="Arial"/>
          <w:color w:val="auto"/>
        </w:rPr>
        <w:t xml:space="preserve">Prostor za oznake banke: </w:t>
      </w:r>
    </w:p>
    <w:p w14:paraId="480E02AA" w14:textId="77777777" w:rsidR="009A5EB1" w:rsidRPr="00C262A7" w:rsidRDefault="009A5EB1" w:rsidP="009A5EB1">
      <w:pPr>
        <w:pStyle w:val="Slog3"/>
        <w:rPr>
          <w:rStyle w:val="Neenpoudarek"/>
          <w:rFonts w:asciiTheme="majorHAnsi" w:hAnsiTheme="majorHAnsi" w:cs="Arial"/>
          <w:i/>
          <w:iCs/>
          <w:color w:val="auto"/>
          <w:sz w:val="22"/>
          <w:szCs w:val="22"/>
        </w:rPr>
      </w:pPr>
      <w:bookmarkStart w:id="31" w:name="_Toc54947968"/>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8</w:t>
      </w:r>
      <w:bookmarkEnd w:id="31"/>
    </w:p>
    <w:p w14:paraId="5C89123E" w14:textId="77777777" w:rsidR="009A5EB1" w:rsidRPr="00C262A7" w:rsidRDefault="009A5EB1" w:rsidP="009A5EB1">
      <w:pPr>
        <w:pStyle w:val="Intenzivencitat"/>
      </w:pPr>
      <w:bookmarkStart w:id="32" w:name="_Toc54947969"/>
      <w:r w:rsidRPr="00C262A7">
        <w:t xml:space="preserve">IZJAVA O </w:t>
      </w:r>
      <w:r>
        <w:t xml:space="preserve">UDELEŽBI FIZIČNIH IN PRAVNIH OSEB V </w:t>
      </w:r>
      <w:r w:rsidRPr="00C262A7">
        <w:t>LASTNIŠTVU</w:t>
      </w:r>
      <w:r>
        <w:t xml:space="preserve"> dobavitelja</w:t>
      </w:r>
      <w:bookmarkEnd w:id="32"/>
    </w:p>
    <w:p w14:paraId="118DB03D" w14:textId="77777777" w:rsidR="009A5EB1" w:rsidRPr="00122CDA" w:rsidRDefault="009A5EB1" w:rsidP="009A5EB1">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69/11 – uradno prečiščeno besedilo; ZIntPK), tj. zaradi zagotovitve transparentnosti posla in preprečitve korupcijskih tveganj pri sklepanju pravnih poslov, kot zakoniti zastopnik ponudnika v postopku javnega naročanja podajam naslednjo </w:t>
      </w:r>
    </w:p>
    <w:p w14:paraId="03AED43A" w14:textId="77777777" w:rsidR="009A5EB1" w:rsidRPr="00122CDA" w:rsidRDefault="009A5EB1" w:rsidP="009A5EB1">
      <w:pPr>
        <w:widowControl w:val="0"/>
        <w:autoSpaceDE w:val="0"/>
        <w:autoSpaceDN w:val="0"/>
        <w:adjustRightInd w:val="0"/>
        <w:spacing w:after="0"/>
        <w:jc w:val="center"/>
        <w:rPr>
          <w:rFonts w:asciiTheme="majorHAnsi" w:hAnsiTheme="majorHAnsi" w:cs="Arial"/>
          <w:b/>
          <w:bCs/>
          <w:noProof/>
          <w:sz w:val="23"/>
          <w:szCs w:val="23"/>
        </w:rPr>
      </w:pPr>
    </w:p>
    <w:p w14:paraId="65107428" w14:textId="77777777" w:rsidR="009A5EB1" w:rsidRPr="00122CDA" w:rsidRDefault="009A5EB1" w:rsidP="009A5EB1">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DOBAVITELJA</w:t>
      </w:r>
    </w:p>
    <w:p w14:paraId="4345207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9A5EB1" w:rsidRPr="00122CDA" w14:paraId="37AC6331" w14:textId="77777777" w:rsidTr="00B97D56">
        <w:trPr>
          <w:trHeight w:val="192"/>
        </w:trPr>
        <w:tc>
          <w:tcPr>
            <w:tcW w:w="3715" w:type="dxa"/>
            <w:tcBorders>
              <w:top w:val="single" w:sz="4" w:space="0" w:color="auto"/>
              <w:left w:val="single" w:sz="4" w:space="0" w:color="auto"/>
              <w:bottom w:val="single" w:sz="4" w:space="0" w:color="auto"/>
              <w:right w:val="single" w:sz="4" w:space="0" w:color="auto"/>
            </w:tcBorders>
          </w:tcPr>
          <w:p w14:paraId="4DFC1BD9"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BC535C3"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Pr="003C522E">
              <w:rPr>
                <w:rFonts w:asciiTheme="majorHAnsi" w:hAnsiTheme="majorHAnsi" w:cs="Arial"/>
                <w:color w:val="auto"/>
                <w:sz w:val="23"/>
                <w:szCs w:val="23"/>
                <w:lang w:eastAsia="sl-SI"/>
              </w:rPr>
              <w:t>Okolju prijazne storitve čiščenja poslovnih prostorov</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Pr>
                <w:rFonts w:asciiTheme="majorHAnsi" w:hAnsiTheme="majorHAnsi" w:cs="Arial"/>
                <w:color w:val="auto"/>
                <w:sz w:val="23"/>
                <w:szCs w:val="23"/>
              </w:rPr>
              <w:t>20-</w:t>
            </w:r>
            <w:r>
              <w:rPr>
                <w:rFonts w:asciiTheme="majorHAnsi" w:hAnsiTheme="majorHAnsi" w:cs="Arial"/>
                <w:color w:val="auto"/>
                <w:sz w:val="24"/>
                <w:szCs w:val="24"/>
              </w:rPr>
              <w:t>322-325</w:t>
            </w:r>
          </w:p>
        </w:tc>
      </w:tr>
    </w:tbl>
    <w:p w14:paraId="6B66111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45AB55DC"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9A5EB1" w:rsidRPr="00122CDA" w14:paraId="0E4D4EBA" w14:textId="77777777" w:rsidTr="00B97D5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5909A7F8"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27DC722" w14:textId="77777777" w:rsidR="009A5EB1" w:rsidRPr="00122CDA" w:rsidRDefault="009A5EB1" w:rsidP="00B97D56">
            <w:pPr>
              <w:spacing w:after="0"/>
              <w:rPr>
                <w:rFonts w:asciiTheme="majorHAnsi" w:hAnsiTheme="majorHAnsi" w:cs="Arial"/>
                <w:b/>
                <w:color w:val="auto"/>
                <w:sz w:val="23"/>
                <w:szCs w:val="23"/>
                <w:lang w:eastAsia="sl-SI"/>
              </w:rPr>
            </w:pPr>
          </w:p>
        </w:tc>
      </w:tr>
      <w:tr w:rsidR="009A5EB1" w:rsidRPr="00122CDA" w14:paraId="34A20501"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6D1F436"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F928FC2" w14:textId="77777777" w:rsidR="009A5EB1" w:rsidRPr="00122CDA" w:rsidRDefault="009A5EB1" w:rsidP="00B97D56">
            <w:pPr>
              <w:spacing w:after="0"/>
              <w:rPr>
                <w:rFonts w:asciiTheme="majorHAnsi" w:hAnsiTheme="majorHAnsi" w:cs="Arial"/>
                <w:b/>
                <w:color w:val="auto"/>
                <w:sz w:val="23"/>
                <w:szCs w:val="23"/>
                <w:lang w:eastAsia="sl-SI"/>
              </w:rPr>
            </w:pPr>
          </w:p>
        </w:tc>
      </w:tr>
      <w:tr w:rsidR="009A5EB1" w:rsidRPr="00122CDA" w14:paraId="070F49F5"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6A6D732"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99A7F38" w14:textId="77777777" w:rsidR="009A5EB1" w:rsidRPr="00122CDA" w:rsidRDefault="009A5EB1" w:rsidP="00B97D56">
            <w:pPr>
              <w:spacing w:after="0"/>
              <w:rPr>
                <w:rFonts w:asciiTheme="majorHAnsi" w:hAnsiTheme="majorHAnsi" w:cs="Arial"/>
                <w:b/>
                <w:noProof/>
                <w:color w:val="auto"/>
                <w:sz w:val="23"/>
                <w:szCs w:val="23"/>
              </w:rPr>
            </w:pPr>
          </w:p>
        </w:tc>
      </w:tr>
      <w:tr w:rsidR="009A5EB1" w:rsidRPr="00122CDA" w14:paraId="329AA28D"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09501D6"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F7453AC"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4CBABABC"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15AD668"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44E05628"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6D561877"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AF58891"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A5EB1" w:rsidRPr="00122CDA" w14:paraId="00212D60" w14:textId="77777777" w:rsidTr="00B97D56">
        <w:trPr>
          <w:trHeight w:val="410"/>
        </w:trPr>
        <w:tc>
          <w:tcPr>
            <w:tcW w:w="3823" w:type="dxa"/>
            <w:shd w:val="clear" w:color="auto" w:fill="auto"/>
            <w:vAlign w:val="center"/>
          </w:tcPr>
          <w:p w14:paraId="5884D58D" w14:textId="77777777" w:rsidR="009A5EB1" w:rsidRPr="00122CDA" w:rsidRDefault="009A5EB1" w:rsidP="00B97D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7B0168D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7E313C1D" w14:textId="77777777" w:rsidTr="00B97D56">
        <w:tc>
          <w:tcPr>
            <w:tcW w:w="3823" w:type="dxa"/>
            <w:shd w:val="clear" w:color="auto" w:fill="auto"/>
            <w:vAlign w:val="center"/>
          </w:tcPr>
          <w:p w14:paraId="13D660D1"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24CFA76"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451FCB3" w14:textId="77777777" w:rsidTr="00B97D56">
        <w:trPr>
          <w:trHeight w:val="390"/>
        </w:trPr>
        <w:tc>
          <w:tcPr>
            <w:tcW w:w="3823" w:type="dxa"/>
            <w:shd w:val="clear" w:color="auto" w:fill="auto"/>
            <w:vAlign w:val="center"/>
          </w:tcPr>
          <w:p w14:paraId="41DC203E"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4CDC02B"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73DBCAE" w14:textId="77777777" w:rsidTr="00B97D56">
        <w:tc>
          <w:tcPr>
            <w:tcW w:w="3823" w:type="dxa"/>
            <w:shd w:val="clear" w:color="auto" w:fill="auto"/>
            <w:vAlign w:val="center"/>
          </w:tcPr>
          <w:p w14:paraId="68583904"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1B902E10" w14:textId="77777777" w:rsidR="009A5EB1" w:rsidRPr="00122CDA" w:rsidRDefault="009A5EB1" w:rsidP="00B97D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543ECF7"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19E6685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9A5EB1" w:rsidRPr="00122CDA" w14:paraId="35D8B377" w14:textId="77777777" w:rsidTr="00B97D56">
        <w:trPr>
          <w:trHeight w:val="438"/>
        </w:trPr>
        <w:tc>
          <w:tcPr>
            <w:tcW w:w="3823" w:type="dxa"/>
            <w:shd w:val="clear" w:color="auto" w:fill="auto"/>
            <w:vAlign w:val="center"/>
          </w:tcPr>
          <w:p w14:paraId="567C2857"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424763B" w14:textId="77777777" w:rsidR="009A5EB1" w:rsidRPr="00122CDA" w:rsidRDefault="009A5EB1" w:rsidP="00B97D56">
            <w:pPr>
              <w:spacing w:after="0"/>
              <w:jc w:val="both"/>
              <w:rPr>
                <w:rFonts w:asciiTheme="majorHAnsi" w:eastAsia="Times New Roman" w:hAnsiTheme="majorHAnsi" w:cs="Arial"/>
                <w:b/>
                <w:noProof/>
                <w:color w:val="auto"/>
                <w:sz w:val="23"/>
                <w:szCs w:val="23"/>
              </w:rPr>
            </w:pPr>
          </w:p>
        </w:tc>
      </w:tr>
    </w:tbl>
    <w:p w14:paraId="5569A3C9" w14:textId="77777777" w:rsidR="009A5EB1" w:rsidRPr="00D40607"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50BD41C4"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9A5EB1" w:rsidRPr="00122CDA" w14:paraId="0DD5EB5D" w14:textId="77777777" w:rsidTr="00B97D56">
        <w:trPr>
          <w:trHeight w:val="507"/>
        </w:trPr>
        <w:tc>
          <w:tcPr>
            <w:tcW w:w="3823" w:type="dxa"/>
            <w:shd w:val="clear" w:color="auto" w:fill="auto"/>
            <w:vAlign w:val="center"/>
          </w:tcPr>
          <w:p w14:paraId="0790DDB0"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5B95687A"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5ADAD9A5" w14:textId="77777777" w:rsidTr="00B97D56">
        <w:trPr>
          <w:trHeight w:val="429"/>
        </w:trPr>
        <w:tc>
          <w:tcPr>
            <w:tcW w:w="3823" w:type="dxa"/>
            <w:shd w:val="clear" w:color="auto" w:fill="auto"/>
            <w:vAlign w:val="center"/>
          </w:tcPr>
          <w:p w14:paraId="62B2F67F"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06A74A5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589138B8" w14:textId="77777777" w:rsidTr="00B97D56">
        <w:trPr>
          <w:trHeight w:val="535"/>
        </w:trPr>
        <w:tc>
          <w:tcPr>
            <w:tcW w:w="3823" w:type="dxa"/>
            <w:shd w:val="clear" w:color="auto" w:fill="auto"/>
            <w:vAlign w:val="center"/>
          </w:tcPr>
          <w:p w14:paraId="18DC6F14"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5B9E0777"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9A5EB1" w:rsidRPr="00122CDA" w14:paraId="7FD9CA4C" w14:textId="77777777" w:rsidTr="00B97D56">
        <w:tc>
          <w:tcPr>
            <w:tcW w:w="3823" w:type="dxa"/>
            <w:shd w:val="clear" w:color="auto" w:fill="auto"/>
            <w:vAlign w:val="center"/>
          </w:tcPr>
          <w:p w14:paraId="5639D88A"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0434FCFB"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9A5EB1" w:rsidRPr="00122CDA" w14:paraId="5565A196" w14:textId="77777777" w:rsidTr="00B97D56">
        <w:tc>
          <w:tcPr>
            <w:tcW w:w="3823" w:type="dxa"/>
            <w:shd w:val="clear" w:color="auto" w:fill="auto"/>
            <w:vAlign w:val="center"/>
          </w:tcPr>
          <w:p w14:paraId="6132D0C0" w14:textId="77777777" w:rsidR="009A5EB1" w:rsidRPr="00122CDA" w:rsidRDefault="009A5EB1" w:rsidP="00B97D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57F3B6D" w14:textId="77777777" w:rsidR="009A5EB1" w:rsidRPr="00122CDA" w:rsidRDefault="009A5EB1" w:rsidP="00B97D56">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D17B11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00F1C029"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36F4D647"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69CD3E7A"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01E2C29D"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7350B0E9"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A5EB1" w:rsidRPr="00122CDA" w14:paraId="74E668AA" w14:textId="77777777" w:rsidTr="00B97D56">
        <w:trPr>
          <w:trHeight w:val="482"/>
        </w:trPr>
        <w:tc>
          <w:tcPr>
            <w:tcW w:w="3823" w:type="dxa"/>
            <w:shd w:val="clear" w:color="auto" w:fill="auto"/>
          </w:tcPr>
          <w:p w14:paraId="799FDD78"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5003B0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16597F7B" w14:textId="77777777" w:rsidTr="00B97D56">
        <w:tc>
          <w:tcPr>
            <w:tcW w:w="3823" w:type="dxa"/>
            <w:shd w:val="clear" w:color="auto" w:fill="auto"/>
          </w:tcPr>
          <w:p w14:paraId="464A4721"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A97A31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474FB64B" w14:textId="77777777" w:rsidTr="00B97D56">
        <w:trPr>
          <w:trHeight w:val="500"/>
        </w:trPr>
        <w:tc>
          <w:tcPr>
            <w:tcW w:w="3823" w:type="dxa"/>
            <w:shd w:val="clear" w:color="auto" w:fill="auto"/>
          </w:tcPr>
          <w:p w14:paraId="027C5366"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6982EF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57E1E71" w14:textId="77777777" w:rsidTr="00B97D56">
        <w:tc>
          <w:tcPr>
            <w:tcW w:w="3823" w:type="dxa"/>
            <w:shd w:val="clear" w:color="auto" w:fill="auto"/>
          </w:tcPr>
          <w:p w14:paraId="58113AEE"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280E9494" w14:textId="77777777" w:rsidR="009A5EB1" w:rsidRPr="00122CDA" w:rsidRDefault="009A5EB1" w:rsidP="00B97D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5266BC9E"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4A5EE4D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6246C7">
              <w:rPr>
                <w:rFonts w:asciiTheme="majorHAnsi" w:eastAsia="Times New Roman" w:hAnsiTheme="majorHAnsi" w:cs="Arial"/>
                <w:b/>
                <w:noProof/>
                <w:color w:val="auto"/>
                <w:sz w:val="23"/>
                <w:szCs w:val="23"/>
              </w:rPr>
            </w:r>
            <w:r w:rsidR="006246C7">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9A5EB1" w:rsidRPr="00122CDA" w14:paraId="52820236" w14:textId="77777777" w:rsidTr="00B97D56">
        <w:trPr>
          <w:trHeight w:val="459"/>
        </w:trPr>
        <w:tc>
          <w:tcPr>
            <w:tcW w:w="3823" w:type="dxa"/>
            <w:shd w:val="clear" w:color="auto" w:fill="auto"/>
          </w:tcPr>
          <w:p w14:paraId="4262A513"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D63A371"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609BBB7D"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1749D80"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p>
    <w:p w14:paraId="01CB1158" w14:textId="77777777" w:rsidR="009A5EB1" w:rsidRDefault="009A5EB1" w:rsidP="009A5EB1">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6650846"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9A5EB1" w:rsidRPr="00122CDA" w14:paraId="4CE9F006" w14:textId="77777777" w:rsidTr="00B97D56">
        <w:tc>
          <w:tcPr>
            <w:tcW w:w="3823" w:type="dxa"/>
            <w:shd w:val="clear" w:color="auto" w:fill="auto"/>
          </w:tcPr>
          <w:p w14:paraId="4CFB652F"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6365A14D"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754B8D3" w14:textId="77777777" w:rsidTr="00B97D56">
        <w:tc>
          <w:tcPr>
            <w:tcW w:w="3823" w:type="dxa"/>
            <w:shd w:val="clear" w:color="auto" w:fill="auto"/>
          </w:tcPr>
          <w:p w14:paraId="45A9E2FB"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217597F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AD75BE9" w14:textId="77777777" w:rsidTr="00B97D56">
        <w:tc>
          <w:tcPr>
            <w:tcW w:w="3823" w:type="dxa"/>
            <w:shd w:val="clear" w:color="auto" w:fill="auto"/>
          </w:tcPr>
          <w:p w14:paraId="4843506B"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5970E393"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1E07BEC0" w14:textId="77777777" w:rsidTr="00B97D56">
        <w:tc>
          <w:tcPr>
            <w:tcW w:w="3823" w:type="dxa"/>
            <w:shd w:val="clear" w:color="auto" w:fill="auto"/>
          </w:tcPr>
          <w:p w14:paraId="12EDEDDD"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CCAE03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1BBCDDE" w14:textId="77777777" w:rsidTr="00B97D56">
        <w:tc>
          <w:tcPr>
            <w:tcW w:w="3823" w:type="dxa"/>
            <w:shd w:val="clear" w:color="auto" w:fill="auto"/>
          </w:tcPr>
          <w:p w14:paraId="2A2D8466"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2F3CFCD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2CD5A5BA"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1B438F83"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09E55E3F"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3F5D5F91"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C281EDB" w14:textId="77777777" w:rsidR="009A5EB1" w:rsidRPr="00122CDA" w:rsidRDefault="009A5EB1" w:rsidP="009A5EB1">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A34A7F4" w14:textId="77777777" w:rsidR="009A5EB1" w:rsidRPr="00122CDA" w:rsidRDefault="009A5EB1" w:rsidP="009A5EB1">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1C00CD"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6A57850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3A980FA0"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769C4709"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45E2345"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9A5EB1" w:rsidRPr="00122CDA" w14:paraId="6EC73DE3" w14:textId="77777777" w:rsidTr="00B97D56">
        <w:tc>
          <w:tcPr>
            <w:tcW w:w="4514" w:type="dxa"/>
            <w:shd w:val="clear" w:color="auto" w:fill="auto"/>
          </w:tcPr>
          <w:p w14:paraId="0A7C09C7"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38FC67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DBEE09C"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EBB9EC8"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165DDC80" w14:textId="77777777" w:rsidTr="00B97D56">
        <w:tc>
          <w:tcPr>
            <w:tcW w:w="4514" w:type="dxa"/>
            <w:shd w:val="clear" w:color="auto" w:fill="auto"/>
          </w:tcPr>
          <w:p w14:paraId="6C9E287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A8473DF"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p>
        </w:tc>
      </w:tr>
      <w:tr w:rsidR="009A5EB1" w:rsidRPr="00122CDA" w14:paraId="4ED7D8F4" w14:textId="77777777" w:rsidTr="00B97D56">
        <w:trPr>
          <w:trHeight w:val="858"/>
        </w:trPr>
        <w:tc>
          <w:tcPr>
            <w:tcW w:w="4514" w:type="dxa"/>
            <w:shd w:val="clear" w:color="auto" w:fill="auto"/>
          </w:tcPr>
          <w:p w14:paraId="29E0CD9A"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303C6224"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178DC6B6"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p w14:paraId="350D0078"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49AAEEEB" w14:textId="77777777" w:rsidR="009A5EB1" w:rsidRPr="00122CDA" w:rsidRDefault="009A5EB1" w:rsidP="009A5EB1">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D9C84E3" w14:textId="77777777" w:rsidR="009A5EB1" w:rsidRPr="00122CDA" w:rsidRDefault="009A5EB1" w:rsidP="009A5EB1">
      <w:pPr>
        <w:spacing w:after="0"/>
        <w:jc w:val="center"/>
        <w:rPr>
          <w:rFonts w:asciiTheme="majorHAnsi" w:hAnsiTheme="majorHAnsi" w:cs="Arial"/>
          <w:i/>
          <w:noProof/>
          <w:color w:val="auto"/>
          <w:sz w:val="23"/>
          <w:szCs w:val="23"/>
        </w:rPr>
      </w:pPr>
    </w:p>
    <w:p w14:paraId="38A2D84D" w14:textId="77777777" w:rsidR="009A5EB1" w:rsidRDefault="009A5EB1" w:rsidP="009A5EB1">
      <w:pPr>
        <w:spacing w:after="0"/>
        <w:jc w:val="both"/>
        <w:rPr>
          <w:rFonts w:asciiTheme="majorHAnsi" w:hAnsiTheme="majorHAnsi" w:cs="Arial"/>
          <w:noProof/>
          <w:color w:val="auto"/>
          <w:sz w:val="23"/>
          <w:szCs w:val="23"/>
        </w:rPr>
      </w:pPr>
    </w:p>
    <w:p w14:paraId="5A50C1A9" w14:textId="77777777" w:rsidR="009A5EB1" w:rsidRDefault="009A5EB1" w:rsidP="009A5EB1">
      <w:pPr>
        <w:spacing w:after="0"/>
        <w:jc w:val="both"/>
        <w:rPr>
          <w:rFonts w:asciiTheme="majorHAnsi" w:hAnsiTheme="majorHAnsi" w:cs="Arial"/>
          <w:noProof/>
          <w:color w:val="auto"/>
          <w:sz w:val="23"/>
          <w:szCs w:val="23"/>
        </w:rPr>
      </w:pPr>
    </w:p>
    <w:p w14:paraId="6722595E" w14:textId="77777777" w:rsidR="009A5EB1" w:rsidRDefault="009A5EB1" w:rsidP="009A5EB1">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BCB5759" w14:textId="77777777" w:rsidR="004935DA" w:rsidRPr="00C262A7" w:rsidRDefault="004935DA" w:rsidP="004935DA">
      <w:pPr>
        <w:pStyle w:val="Slog3"/>
        <w:rPr>
          <w:rStyle w:val="Neenpoudarek"/>
          <w:rFonts w:asciiTheme="majorHAnsi" w:hAnsiTheme="majorHAnsi" w:cs="Arial"/>
          <w:i/>
          <w:color w:val="auto"/>
          <w:sz w:val="22"/>
          <w:szCs w:val="22"/>
        </w:rPr>
      </w:pPr>
      <w:bookmarkStart w:id="33" w:name="_Toc54947970"/>
      <w:r w:rsidRPr="00C262A7">
        <w:rPr>
          <w:rStyle w:val="Neenpoudarek"/>
          <w:rFonts w:asciiTheme="majorHAnsi" w:hAnsiTheme="majorHAnsi" w:cs="Arial"/>
          <w:i/>
          <w:color w:val="auto"/>
          <w:sz w:val="22"/>
          <w:szCs w:val="22"/>
        </w:rPr>
        <w:lastRenderedPageBreak/>
        <w:t xml:space="preserve">Priloga </w:t>
      </w:r>
      <w:r w:rsidR="00CA3278">
        <w:rPr>
          <w:rStyle w:val="Neenpoudarek"/>
          <w:rFonts w:asciiTheme="majorHAnsi" w:hAnsiTheme="majorHAnsi" w:cs="Arial"/>
          <w:i/>
          <w:color w:val="auto"/>
          <w:sz w:val="22"/>
          <w:szCs w:val="22"/>
        </w:rPr>
        <w:t>9</w:t>
      </w:r>
      <w:bookmarkEnd w:id="33"/>
    </w:p>
    <w:p w14:paraId="32E2AFE6" w14:textId="77777777"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4" w:name="_Toc54947971"/>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34"/>
    </w:p>
    <w:p w14:paraId="3D82D7BB" w14:textId="77777777" w:rsidR="00C92730" w:rsidRPr="00183054" w:rsidRDefault="00C92730" w:rsidP="00183054">
      <w:pPr>
        <w:spacing w:after="0" w:line="264" w:lineRule="auto"/>
        <w:ind w:right="-7"/>
        <w:rPr>
          <w:rFonts w:eastAsia="Times New Roman" w:cs="Arial"/>
          <w:color w:val="auto"/>
          <w:sz w:val="24"/>
          <w:szCs w:val="24"/>
          <w:lang w:eastAsia="sl-SI"/>
        </w:rPr>
      </w:pPr>
    </w:p>
    <w:p w14:paraId="5F9AFE38"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6AF38C0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1789A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8A74F"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59073AC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05676753"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5BA3B584"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4EECB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AEC3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19EE57EF"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777F1E"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689"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5A684992"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B02E35"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9A4E8"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6DDB5874" w14:textId="77777777" w:rsidR="00735333" w:rsidRDefault="00735333" w:rsidP="00183054">
      <w:pPr>
        <w:spacing w:after="0" w:line="264" w:lineRule="auto"/>
        <w:jc w:val="both"/>
        <w:rPr>
          <w:rFonts w:eastAsia="Times New Roman" w:cs="Arial"/>
          <w:b/>
          <w:noProof/>
          <w:color w:val="auto"/>
          <w:sz w:val="24"/>
          <w:szCs w:val="24"/>
          <w:lang w:eastAsia="sl-SI"/>
        </w:rPr>
      </w:pPr>
    </w:p>
    <w:p w14:paraId="12DD41FF" w14:textId="77777777" w:rsidR="00183054" w:rsidRPr="00735333" w:rsidRDefault="00183054" w:rsidP="00183054">
      <w:pPr>
        <w:spacing w:after="0" w:line="264" w:lineRule="auto"/>
        <w:jc w:val="both"/>
        <w:rPr>
          <w:rFonts w:eastAsia="Times New Roman" w:cs="Arial"/>
          <w:noProof/>
          <w:color w:val="auto"/>
          <w:sz w:val="24"/>
          <w:szCs w:val="24"/>
          <w:lang w:eastAsia="sl-SI"/>
        </w:rPr>
      </w:pPr>
      <w:r w:rsidRPr="00735333">
        <w:rPr>
          <w:rFonts w:eastAsia="Times New Roman" w:cs="Arial"/>
          <w:noProof/>
          <w:color w:val="auto"/>
          <w:sz w:val="24"/>
          <w:szCs w:val="24"/>
          <w:lang w:eastAsia="sl-SI"/>
        </w:rPr>
        <w:t>in</w:t>
      </w:r>
    </w:p>
    <w:p w14:paraId="4D397DD2"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319CC53F" w14:textId="77777777" w:rsidR="00183054" w:rsidRPr="00183054" w:rsidRDefault="00D252BE"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45DFF69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647C133"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9CBAE05"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4842735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C04EE7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243CB6ED"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1BD51FF9"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84EE6BC"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5F67AE3"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1861D0EC"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A384E33"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D1CE3F4"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7B98B9EF" w14:textId="77777777" w:rsidR="007C3005" w:rsidRDefault="007C3005" w:rsidP="00183054">
      <w:pPr>
        <w:spacing w:after="0" w:line="264" w:lineRule="auto"/>
        <w:jc w:val="both"/>
        <w:rPr>
          <w:rFonts w:eastAsia="Times New Roman" w:cs="Arial"/>
          <w:color w:val="auto"/>
          <w:sz w:val="24"/>
          <w:szCs w:val="24"/>
          <w:lang w:eastAsia="sl-SI"/>
        </w:rPr>
      </w:pPr>
    </w:p>
    <w:p w14:paraId="2D21FB9D" w14:textId="77777777" w:rsid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0BBE7E32" w14:textId="77777777" w:rsidR="00735333" w:rsidRPr="00183054" w:rsidRDefault="00735333" w:rsidP="00183054">
      <w:pPr>
        <w:spacing w:after="0" w:line="264" w:lineRule="auto"/>
        <w:jc w:val="both"/>
        <w:rPr>
          <w:rFonts w:eastAsia="Times New Roman" w:cs="Arial"/>
          <w:color w:val="auto"/>
          <w:sz w:val="24"/>
          <w:szCs w:val="24"/>
          <w:lang w:eastAsia="sl-SI"/>
        </w:rPr>
      </w:pPr>
    </w:p>
    <w:p w14:paraId="25FBF492" w14:textId="77777777" w:rsidR="007B76A4" w:rsidRDefault="00183054" w:rsidP="00183054">
      <w:pPr>
        <w:spacing w:after="0" w:line="264" w:lineRule="auto"/>
        <w:ind w:left="1134" w:hanging="1134"/>
        <w:jc w:val="center"/>
        <w:rPr>
          <w:rFonts w:eastAsia="Times New Roman" w:cs="Arial"/>
          <w:b/>
          <w:color w:val="auto"/>
          <w:sz w:val="24"/>
          <w:szCs w:val="24"/>
          <w:lang w:eastAsia="sl-SI"/>
        </w:rPr>
      </w:pPr>
      <w:r w:rsidRPr="001C637C">
        <w:rPr>
          <w:rFonts w:eastAsia="Times New Roman" w:cs="Arial"/>
          <w:b/>
          <w:color w:val="auto"/>
          <w:sz w:val="24"/>
          <w:szCs w:val="24"/>
          <w:lang w:eastAsia="sl-SI"/>
        </w:rPr>
        <w:t>Pogodbo št.</w:t>
      </w:r>
      <w:r w:rsidRPr="001C637C">
        <w:rPr>
          <w:rFonts w:cs="Arial"/>
          <w:sz w:val="24"/>
          <w:szCs w:val="24"/>
        </w:rPr>
        <w:t xml:space="preserve"> ________</w:t>
      </w:r>
      <w:r w:rsidR="007B76A4" w:rsidRPr="001C637C">
        <w:rPr>
          <w:rFonts w:cs="Arial"/>
          <w:sz w:val="24"/>
          <w:szCs w:val="24"/>
        </w:rPr>
        <w:t>_______________</w:t>
      </w:r>
      <w:r w:rsidR="00275D2D">
        <w:rPr>
          <w:rFonts w:cs="Arial"/>
          <w:sz w:val="24"/>
          <w:szCs w:val="24"/>
        </w:rPr>
        <w:t xml:space="preserve"> </w:t>
      </w:r>
      <w:r w:rsidR="00646C24" w:rsidRPr="001C637C">
        <w:rPr>
          <w:rFonts w:eastAsia="Times New Roman" w:cs="Arial"/>
          <w:b/>
          <w:color w:val="auto"/>
          <w:sz w:val="24"/>
          <w:szCs w:val="24"/>
          <w:lang w:eastAsia="sl-SI"/>
        </w:rPr>
        <w:t xml:space="preserve">o </w:t>
      </w:r>
      <w:r w:rsidR="001C637C" w:rsidRPr="001C637C">
        <w:rPr>
          <w:rFonts w:eastAsia="Times New Roman" w:cs="Arial"/>
          <w:b/>
          <w:color w:val="auto"/>
          <w:sz w:val="24"/>
          <w:szCs w:val="24"/>
          <w:lang w:eastAsia="sl-SI"/>
        </w:rPr>
        <w:t>izvedbi javnega naročila</w:t>
      </w:r>
      <w:r w:rsidRPr="00183054">
        <w:rPr>
          <w:rFonts w:eastAsia="Times New Roman" w:cs="Arial"/>
          <w:b/>
          <w:color w:val="auto"/>
          <w:sz w:val="24"/>
          <w:szCs w:val="24"/>
          <w:lang w:eastAsia="sl-SI"/>
        </w:rPr>
        <w:t xml:space="preserve"> </w:t>
      </w:r>
    </w:p>
    <w:p w14:paraId="4DE2458D" w14:textId="77777777" w:rsidR="001C637C" w:rsidRPr="001C637C" w:rsidRDefault="001C637C" w:rsidP="001C637C">
      <w:pPr>
        <w:spacing w:after="0"/>
        <w:jc w:val="center"/>
        <w:rPr>
          <w:rFonts w:cs="Arial"/>
          <w:b/>
          <w:color w:val="auto"/>
          <w:sz w:val="24"/>
          <w:szCs w:val="24"/>
          <w:lang w:eastAsia="zh-CN"/>
        </w:rPr>
      </w:pPr>
      <w:r w:rsidRPr="001C637C">
        <w:rPr>
          <w:rFonts w:cs="Arial"/>
          <w:b/>
          <w:color w:val="auto"/>
          <w:sz w:val="24"/>
          <w:szCs w:val="24"/>
          <w:lang w:eastAsia="zh-CN"/>
        </w:rPr>
        <w:t>»Okolju prijazno čiščenje poslovnih prostorov in okolice poslovne stavbe Smelt v obdobju od 1. 1. 2021 do 30. 11. 2024« (sklop 1)</w:t>
      </w:r>
      <w:r>
        <w:rPr>
          <w:rFonts w:cs="Arial"/>
          <w:b/>
          <w:color w:val="auto"/>
          <w:sz w:val="24"/>
          <w:szCs w:val="24"/>
          <w:lang w:eastAsia="zh-CN"/>
        </w:rPr>
        <w:t xml:space="preserve"> /</w:t>
      </w:r>
    </w:p>
    <w:p w14:paraId="7C931B1E" w14:textId="77777777" w:rsidR="001C637C" w:rsidRPr="001C637C" w:rsidRDefault="001C637C" w:rsidP="001C637C">
      <w:pPr>
        <w:spacing w:after="0"/>
        <w:jc w:val="center"/>
        <w:rPr>
          <w:rFonts w:cs="Arial"/>
          <w:b/>
          <w:color w:val="auto"/>
          <w:sz w:val="24"/>
          <w:szCs w:val="24"/>
          <w:lang w:eastAsia="zh-CN"/>
        </w:rPr>
      </w:pPr>
      <w:r w:rsidRPr="001C637C">
        <w:rPr>
          <w:rFonts w:cs="Arial"/>
          <w:b/>
          <w:color w:val="auto"/>
          <w:sz w:val="24"/>
          <w:szCs w:val="24"/>
          <w:lang w:eastAsia="zh-CN"/>
        </w:rPr>
        <w:t>»Okolju prijazno čiščenje poslovnih prostorov in okolice poslovne stavbe Metalne v obdobju od 1. 1. 2021 do 30. 11. 2024« (sklop 2)</w:t>
      </w:r>
      <w:r>
        <w:rPr>
          <w:rFonts w:cs="Arial"/>
          <w:b/>
          <w:color w:val="auto"/>
          <w:sz w:val="24"/>
          <w:szCs w:val="24"/>
          <w:lang w:eastAsia="zh-CN"/>
        </w:rPr>
        <w:t xml:space="preserve"> /</w:t>
      </w:r>
      <w:r w:rsidRPr="001C637C">
        <w:rPr>
          <w:rFonts w:cs="Arial"/>
          <w:b/>
          <w:color w:val="auto"/>
          <w:sz w:val="24"/>
          <w:szCs w:val="24"/>
          <w:lang w:eastAsia="zh-CN"/>
        </w:rPr>
        <w:t xml:space="preserve"> </w:t>
      </w:r>
    </w:p>
    <w:p w14:paraId="3284597E" w14:textId="77777777" w:rsidR="001C637C" w:rsidRPr="001C637C" w:rsidRDefault="001C637C" w:rsidP="001C637C">
      <w:pPr>
        <w:spacing w:after="0"/>
        <w:jc w:val="center"/>
        <w:rPr>
          <w:rFonts w:cs="Arial"/>
          <w:b/>
          <w:color w:val="auto"/>
          <w:sz w:val="24"/>
          <w:szCs w:val="24"/>
          <w:lang w:eastAsia="zh-CN"/>
        </w:rPr>
      </w:pPr>
      <w:r w:rsidRPr="001C637C">
        <w:rPr>
          <w:rFonts w:cs="Arial"/>
          <w:b/>
          <w:color w:val="auto"/>
          <w:sz w:val="24"/>
          <w:szCs w:val="24"/>
          <w:lang w:eastAsia="zh-CN"/>
        </w:rPr>
        <w:t>»Okolju prijazno generalno čiščenje poslovnih prostorov in steklene fasade in površin v posameznih delih stanovanjsko-poslovnega kompleksa Dunajski kristali v obdobju od 1. 1. 2021 do 30. 11. 2024« (sklop 3)</w:t>
      </w:r>
    </w:p>
    <w:p w14:paraId="1A69F98A" w14:textId="77777777" w:rsidR="001C637C" w:rsidRPr="00275D2D" w:rsidRDefault="001C637C" w:rsidP="001C637C">
      <w:pPr>
        <w:spacing w:after="0" w:line="264" w:lineRule="auto"/>
        <w:jc w:val="both"/>
        <w:rPr>
          <w:rFonts w:cs="Arial"/>
          <w:i/>
          <w:color w:val="0070C0"/>
          <w:sz w:val="24"/>
          <w:szCs w:val="24"/>
        </w:rPr>
      </w:pPr>
      <w:r w:rsidRPr="00275D2D">
        <w:rPr>
          <w:rFonts w:cs="Arial"/>
          <w:i/>
          <w:color w:val="0070C0"/>
          <w:sz w:val="24"/>
          <w:szCs w:val="24"/>
        </w:rPr>
        <w:t>/Za poimenovanje pogodbe se uporabi ustrezno besedilo./</w:t>
      </w:r>
    </w:p>
    <w:p w14:paraId="6E96D089" w14:textId="77777777" w:rsidR="00646C24" w:rsidRPr="00654C74" w:rsidRDefault="00646C24" w:rsidP="003A4CA7">
      <w:pPr>
        <w:autoSpaceDE w:val="0"/>
        <w:autoSpaceDN w:val="0"/>
        <w:adjustRightInd w:val="0"/>
        <w:spacing w:after="0" w:line="264" w:lineRule="auto"/>
        <w:jc w:val="center"/>
        <w:rPr>
          <w:rFonts w:cs="Arial"/>
          <w:b/>
          <w:bCs/>
          <w:sz w:val="24"/>
          <w:szCs w:val="24"/>
        </w:rPr>
      </w:pPr>
    </w:p>
    <w:p w14:paraId="2ACB1AD2" w14:textId="77777777" w:rsidR="008E3FD0" w:rsidRPr="00654C74" w:rsidRDefault="008E3FD0" w:rsidP="003A4CA7">
      <w:pPr>
        <w:autoSpaceDE w:val="0"/>
        <w:autoSpaceDN w:val="0"/>
        <w:adjustRightInd w:val="0"/>
        <w:spacing w:after="0" w:line="264" w:lineRule="auto"/>
        <w:jc w:val="center"/>
        <w:rPr>
          <w:rFonts w:cs="Arial"/>
          <w:b/>
          <w:bCs/>
          <w:sz w:val="24"/>
          <w:szCs w:val="24"/>
        </w:rPr>
      </w:pPr>
    </w:p>
    <w:p w14:paraId="4CD0B84A" w14:textId="77777777" w:rsidR="00654C74" w:rsidRPr="00654C74" w:rsidRDefault="00654C74" w:rsidP="00654C74">
      <w:pPr>
        <w:spacing w:after="0" w:line="264" w:lineRule="auto"/>
        <w:jc w:val="both"/>
        <w:rPr>
          <w:rFonts w:cs="Arial"/>
          <w:sz w:val="24"/>
          <w:szCs w:val="24"/>
        </w:rPr>
      </w:pPr>
    </w:p>
    <w:p w14:paraId="7E3ACC17"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UGOTOVITVENE DOLOČBE</w:t>
      </w:r>
    </w:p>
    <w:p w14:paraId="30B48D0F"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19945849" w14:textId="77777777" w:rsidR="00654C74" w:rsidRPr="00654C74" w:rsidRDefault="00654C74" w:rsidP="00654C74">
      <w:pPr>
        <w:spacing w:after="0" w:line="264" w:lineRule="auto"/>
        <w:jc w:val="both"/>
        <w:rPr>
          <w:rFonts w:cs="Arial"/>
          <w:sz w:val="24"/>
          <w:szCs w:val="24"/>
        </w:rPr>
      </w:pPr>
    </w:p>
    <w:p w14:paraId="6B0BA835" w14:textId="77777777" w:rsidR="00654C74" w:rsidRDefault="00654C74" w:rsidP="00654C74">
      <w:pPr>
        <w:spacing w:after="0" w:line="264" w:lineRule="auto"/>
        <w:jc w:val="both"/>
        <w:rPr>
          <w:rFonts w:cs="Arial"/>
          <w:sz w:val="24"/>
          <w:szCs w:val="24"/>
        </w:rPr>
      </w:pPr>
      <w:r w:rsidRPr="00654C74">
        <w:rPr>
          <w:rFonts w:cs="Arial"/>
          <w:sz w:val="24"/>
          <w:szCs w:val="24"/>
        </w:rPr>
        <w:t>Pogodbeni stranki uvodoma ugotavljata, da:</w:t>
      </w:r>
    </w:p>
    <w:p w14:paraId="3940E23B" w14:textId="77777777" w:rsidR="00B66B57" w:rsidRPr="00183054" w:rsidRDefault="00B66B57" w:rsidP="006740C8">
      <w:pPr>
        <w:pStyle w:val="Odstavekseznama"/>
        <w:numPr>
          <w:ilvl w:val="0"/>
          <w:numId w:val="47"/>
        </w:numPr>
        <w:spacing w:after="0" w:line="264" w:lineRule="auto"/>
        <w:ind w:right="-2"/>
        <w:jc w:val="both"/>
        <w:rPr>
          <w:rFonts w:cs="Arial"/>
          <w:sz w:val="24"/>
          <w:szCs w:val="24"/>
        </w:rPr>
      </w:pPr>
      <w:r w:rsidRPr="00183054">
        <w:rPr>
          <w:rFonts w:cs="Arial"/>
          <w:sz w:val="24"/>
          <w:szCs w:val="24"/>
        </w:rPr>
        <w:t xml:space="preserve">se pogodba sklepa na podlagi oddanega javnega naročila </w:t>
      </w:r>
      <w:r>
        <w:rPr>
          <w:rFonts w:cs="Arial"/>
          <w:sz w:val="24"/>
          <w:szCs w:val="24"/>
        </w:rPr>
        <w:t>št. 403/20-_____</w:t>
      </w:r>
      <w:r w:rsidR="00275D2D">
        <w:rPr>
          <w:rFonts w:cs="Arial"/>
          <w:sz w:val="24"/>
          <w:szCs w:val="24"/>
        </w:rPr>
        <w:t>, tj. sklopa _____</w:t>
      </w:r>
      <w:r>
        <w:rPr>
          <w:rFonts w:cs="Arial"/>
          <w:sz w:val="24"/>
          <w:szCs w:val="24"/>
        </w:rPr>
        <w:t xml:space="preserve"> </w:t>
      </w:r>
      <w:r w:rsidRPr="00183054">
        <w:rPr>
          <w:rFonts w:cs="Arial"/>
          <w:sz w:val="24"/>
          <w:szCs w:val="24"/>
        </w:rPr>
        <w:t xml:space="preserve">po </w:t>
      </w:r>
      <w:r>
        <w:rPr>
          <w:rFonts w:cs="Arial"/>
          <w:sz w:val="24"/>
          <w:szCs w:val="24"/>
        </w:rPr>
        <w:t>odprtem postopku</w:t>
      </w:r>
      <w:r w:rsidRPr="00183054">
        <w:rPr>
          <w:rFonts w:cs="Arial"/>
          <w:sz w:val="24"/>
          <w:szCs w:val="24"/>
        </w:rPr>
        <w:t xml:space="preserve">, </w:t>
      </w:r>
      <w:r>
        <w:rPr>
          <w:rFonts w:cs="Arial"/>
          <w:sz w:val="24"/>
          <w:szCs w:val="24"/>
        </w:rPr>
        <w:t>v katerem</w:t>
      </w:r>
      <w:r w:rsidRPr="00183054">
        <w:rPr>
          <w:rFonts w:cs="Arial"/>
          <w:sz w:val="24"/>
          <w:szCs w:val="24"/>
        </w:rPr>
        <w:t xml:space="preserve"> je bilo </w:t>
      </w:r>
      <w:r>
        <w:rPr>
          <w:rFonts w:cs="Arial"/>
          <w:sz w:val="24"/>
          <w:szCs w:val="24"/>
        </w:rPr>
        <w:t xml:space="preserve">obvestilo o javnem naročilu </w:t>
      </w:r>
      <w:r w:rsidRPr="00183054">
        <w:rPr>
          <w:rFonts w:cs="Arial"/>
          <w:sz w:val="24"/>
          <w:szCs w:val="24"/>
        </w:rPr>
        <w:t>objavljeno na portalu javnih naročil dne ____________ z oznako __________,</w:t>
      </w:r>
      <w:r>
        <w:rPr>
          <w:rFonts w:cs="Arial"/>
          <w:sz w:val="24"/>
          <w:szCs w:val="24"/>
        </w:rPr>
        <w:t xml:space="preserve"> v Uradnem listu EU pa dne ___________ z oznako _______________;</w:t>
      </w:r>
      <w:r w:rsidRPr="00183054">
        <w:rPr>
          <w:rFonts w:cs="Arial"/>
          <w:sz w:val="24"/>
          <w:szCs w:val="24"/>
        </w:rPr>
        <w:t xml:space="preserve"> </w:t>
      </w:r>
    </w:p>
    <w:p w14:paraId="0933B758" w14:textId="77777777" w:rsidR="00B66B57" w:rsidRDefault="00B66B57" w:rsidP="006740C8">
      <w:pPr>
        <w:pStyle w:val="Odstavekseznama"/>
        <w:numPr>
          <w:ilvl w:val="0"/>
          <w:numId w:val="47"/>
        </w:numPr>
        <w:spacing w:after="0" w:line="264" w:lineRule="auto"/>
        <w:ind w:right="-2"/>
        <w:jc w:val="both"/>
        <w:rPr>
          <w:rFonts w:cs="Arial"/>
          <w:sz w:val="24"/>
          <w:szCs w:val="24"/>
        </w:rPr>
      </w:pPr>
      <w:r w:rsidRPr="00183054">
        <w:rPr>
          <w:rFonts w:cs="Arial"/>
          <w:sz w:val="24"/>
          <w:szCs w:val="24"/>
        </w:rPr>
        <w:t xml:space="preserve">je naročnik z odločitvijo o oddaji naročila št. _________ z dne _________ izbral ponudbo </w:t>
      </w:r>
      <w:r>
        <w:rPr>
          <w:rFonts w:cs="Arial"/>
          <w:sz w:val="24"/>
          <w:szCs w:val="24"/>
        </w:rPr>
        <w:t>izvajalca št. __________________ z dne _________________</w:t>
      </w:r>
      <w:r w:rsidR="00274D46">
        <w:rPr>
          <w:rFonts w:cs="Arial"/>
          <w:sz w:val="24"/>
          <w:szCs w:val="24"/>
        </w:rPr>
        <w:t xml:space="preserve"> kot najugodnejšo;</w:t>
      </w:r>
    </w:p>
    <w:p w14:paraId="200D7081" w14:textId="77777777" w:rsidR="00B66B57" w:rsidRPr="00274D46" w:rsidRDefault="00B66B57" w:rsidP="00B66B57">
      <w:pPr>
        <w:pStyle w:val="Odstavekseznama"/>
        <w:spacing w:after="0" w:line="264" w:lineRule="auto"/>
        <w:jc w:val="both"/>
        <w:rPr>
          <w:rFonts w:cs="Arial"/>
          <w:color w:val="000000" w:themeColor="text1"/>
          <w:sz w:val="24"/>
          <w:szCs w:val="24"/>
        </w:rPr>
      </w:pPr>
    </w:p>
    <w:p w14:paraId="3EA1CDEB" w14:textId="2024B214" w:rsidR="00654C74" w:rsidRPr="00274D46" w:rsidRDefault="00654C74" w:rsidP="006740C8">
      <w:pPr>
        <w:pStyle w:val="Odstavekseznama"/>
        <w:numPr>
          <w:ilvl w:val="0"/>
          <w:numId w:val="47"/>
        </w:numPr>
        <w:spacing w:after="0" w:line="264" w:lineRule="auto"/>
        <w:jc w:val="both"/>
        <w:rPr>
          <w:rFonts w:cs="Arial"/>
          <w:color w:val="000000" w:themeColor="text1"/>
          <w:sz w:val="24"/>
          <w:szCs w:val="24"/>
        </w:rPr>
      </w:pPr>
      <w:r w:rsidRPr="00274D46">
        <w:rPr>
          <w:rFonts w:cs="Arial"/>
          <w:color w:val="000000" w:themeColor="text1"/>
          <w:sz w:val="24"/>
          <w:szCs w:val="24"/>
        </w:rPr>
        <w:t>je sestavni del te pogodbe celotna dokumentacija v zvezi z oddajo javnega naročila št. 403/20-</w:t>
      </w:r>
      <w:r w:rsidR="00B66B57" w:rsidRPr="00274D46">
        <w:rPr>
          <w:rFonts w:cs="Arial"/>
          <w:color w:val="000000" w:themeColor="text1"/>
          <w:sz w:val="24"/>
          <w:szCs w:val="24"/>
        </w:rPr>
        <w:t>322-325</w:t>
      </w:r>
      <w:r w:rsidRPr="00274D46">
        <w:rPr>
          <w:rFonts w:cs="Arial"/>
          <w:color w:val="000000" w:themeColor="text1"/>
          <w:sz w:val="24"/>
          <w:szCs w:val="24"/>
        </w:rPr>
        <w:t xml:space="preserve"> (v nadaljevanju: razpisna dokumentacija), vključno s ponudbo </w:t>
      </w:r>
      <w:r w:rsidR="008608E7">
        <w:rPr>
          <w:rFonts w:cs="Arial"/>
          <w:color w:val="000000" w:themeColor="text1"/>
          <w:sz w:val="24"/>
          <w:szCs w:val="24"/>
        </w:rPr>
        <w:t>izvajalca</w:t>
      </w:r>
      <w:r w:rsidRPr="00274D46">
        <w:rPr>
          <w:rFonts w:cs="Arial"/>
          <w:color w:val="000000" w:themeColor="text1"/>
          <w:sz w:val="24"/>
          <w:szCs w:val="24"/>
        </w:rPr>
        <w:t>, na podlagi katere se sklepa ta pogodba.</w:t>
      </w:r>
    </w:p>
    <w:p w14:paraId="60658E08" w14:textId="77777777" w:rsidR="00654C74" w:rsidRPr="00654C74" w:rsidRDefault="00654C74" w:rsidP="00654C74">
      <w:pPr>
        <w:pStyle w:val="Standard"/>
        <w:spacing w:line="264" w:lineRule="auto"/>
        <w:rPr>
          <w:rFonts w:ascii="Cambria" w:hAnsi="Cambria" w:cs="Arial"/>
          <w:sz w:val="24"/>
          <w:szCs w:val="24"/>
        </w:rPr>
      </w:pPr>
    </w:p>
    <w:p w14:paraId="3306A4B2"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PREDMET POGODBE</w:t>
      </w:r>
    </w:p>
    <w:p w14:paraId="20E907B3"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26D918FF" w14:textId="77777777" w:rsidR="00654C74" w:rsidRPr="00654C74" w:rsidRDefault="00654C74" w:rsidP="00654C74">
      <w:pPr>
        <w:spacing w:after="0" w:line="264" w:lineRule="auto"/>
        <w:jc w:val="both"/>
        <w:rPr>
          <w:rFonts w:cs="Arial"/>
          <w:sz w:val="24"/>
          <w:szCs w:val="24"/>
        </w:rPr>
      </w:pPr>
    </w:p>
    <w:p w14:paraId="71A0C69A" w14:textId="77777777" w:rsidR="00B21582" w:rsidRDefault="00654C74" w:rsidP="00654C74">
      <w:pPr>
        <w:spacing w:after="0" w:line="264" w:lineRule="auto"/>
        <w:jc w:val="both"/>
        <w:rPr>
          <w:rFonts w:cs="Arial"/>
          <w:sz w:val="24"/>
          <w:szCs w:val="24"/>
        </w:rPr>
      </w:pPr>
      <w:r w:rsidRPr="00654C74">
        <w:rPr>
          <w:rFonts w:cs="Arial"/>
          <w:sz w:val="24"/>
          <w:szCs w:val="24"/>
        </w:rPr>
        <w:t>Predmet pogodbe je izvajanje storitev</w:t>
      </w:r>
      <w:r w:rsidR="00B21582">
        <w:rPr>
          <w:rFonts w:cs="Arial"/>
          <w:sz w:val="24"/>
          <w:szCs w:val="24"/>
        </w:rPr>
        <w:t>:</w:t>
      </w:r>
    </w:p>
    <w:p w14:paraId="3FEFE53A" w14:textId="77777777" w:rsidR="00B21582" w:rsidRDefault="00B21582" w:rsidP="006740C8">
      <w:pPr>
        <w:pStyle w:val="Odstavekseznama"/>
        <w:numPr>
          <w:ilvl w:val="0"/>
          <w:numId w:val="46"/>
        </w:numPr>
        <w:spacing w:after="0"/>
        <w:jc w:val="both"/>
        <w:rPr>
          <w:rFonts w:cs="Arial"/>
          <w:color w:val="auto"/>
          <w:sz w:val="24"/>
          <w:szCs w:val="24"/>
          <w:lang w:eastAsia="zh-CN"/>
        </w:rPr>
      </w:pPr>
      <w:r>
        <w:rPr>
          <w:rFonts w:cs="Arial"/>
          <w:color w:val="auto"/>
          <w:sz w:val="24"/>
          <w:szCs w:val="24"/>
          <w:lang w:eastAsia="zh-CN"/>
        </w:rPr>
        <w:t xml:space="preserve">dnevnega in občasnega </w:t>
      </w:r>
      <w:r w:rsidRPr="00215C3D">
        <w:rPr>
          <w:rFonts w:cs="Arial"/>
          <w:color w:val="auto"/>
          <w:sz w:val="24"/>
          <w:szCs w:val="24"/>
          <w:lang w:eastAsia="zh-CN"/>
        </w:rPr>
        <w:t>čiščenj</w:t>
      </w:r>
      <w:r>
        <w:rPr>
          <w:rFonts w:cs="Arial"/>
          <w:color w:val="auto"/>
          <w:sz w:val="24"/>
          <w:szCs w:val="24"/>
          <w:lang w:eastAsia="zh-CN"/>
        </w:rPr>
        <w:t>a</w:t>
      </w:r>
      <w:r w:rsidRPr="00215C3D">
        <w:rPr>
          <w:rFonts w:cs="Arial"/>
          <w:color w:val="auto"/>
          <w:sz w:val="24"/>
          <w:szCs w:val="24"/>
          <w:lang w:eastAsia="zh-CN"/>
        </w:rPr>
        <w:t xml:space="preserve"> poslovnih prostorov in okolice poslovne stavbe Smelt</w:t>
      </w:r>
      <w:r>
        <w:rPr>
          <w:rFonts w:cs="Arial"/>
          <w:color w:val="auto"/>
          <w:sz w:val="24"/>
          <w:szCs w:val="24"/>
          <w:lang w:eastAsia="zh-CN"/>
        </w:rPr>
        <w:t>,</w:t>
      </w:r>
      <w:r w:rsidRPr="00215C3D">
        <w:rPr>
          <w:rFonts w:cs="Arial"/>
          <w:color w:val="auto"/>
          <w:sz w:val="24"/>
          <w:szCs w:val="24"/>
          <w:lang w:eastAsia="zh-CN"/>
        </w:rPr>
        <w:t xml:space="preserve"> Dunajsk</w:t>
      </w:r>
      <w:r>
        <w:rPr>
          <w:rFonts w:cs="Arial"/>
          <w:color w:val="auto"/>
          <w:sz w:val="24"/>
          <w:szCs w:val="24"/>
          <w:lang w:eastAsia="zh-CN"/>
        </w:rPr>
        <w:t>a cesta</w:t>
      </w:r>
      <w:r w:rsidRPr="00215C3D">
        <w:rPr>
          <w:rFonts w:cs="Arial"/>
          <w:color w:val="auto"/>
          <w:sz w:val="24"/>
          <w:szCs w:val="24"/>
          <w:lang w:eastAsia="zh-CN"/>
        </w:rPr>
        <w:t xml:space="preserve"> 160</w:t>
      </w:r>
      <w:r>
        <w:rPr>
          <w:rFonts w:cs="Arial"/>
          <w:color w:val="auto"/>
          <w:sz w:val="24"/>
          <w:szCs w:val="24"/>
          <w:lang w:eastAsia="zh-CN"/>
        </w:rPr>
        <w:t>,</w:t>
      </w:r>
      <w:r w:rsidRPr="00215C3D">
        <w:rPr>
          <w:rFonts w:cs="Arial"/>
          <w:color w:val="auto"/>
          <w:sz w:val="24"/>
          <w:szCs w:val="24"/>
          <w:lang w:eastAsia="zh-CN"/>
        </w:rPr>
        <w:t xml:space="preserve"> </w:t>
      </w:r>
      <w:r>
        <w:rPr>
          <w:rFonts w:cs="Arial"/>
          <w:color w:val="auto"/>
          <w:sz w:val="24"/>
          <w:szCs w:val="24"/>
          <w:lang w:eastAsia="zh-CN"/>
        </w:rPr>
        <w:t>Ljubljana;</w:t>
      </w:r>
    </w:p>
    <w:p w14:paraId="7139AF78" w14:textId="77777777" w:rsidR="00B21582" w:rsidRDefault="00B21582" w:rsidP="006740C8">
      <w:pPr>
        <w:pStyle w:val="Odstavekseznama"/>
        <w:numPr>
          <w:ilvl w:val="0"/>
          <w:numId w:val="46"/>
        </w:numPr>
        <w:spacing w:after="0"/>
        <w:jc w:val="both"/>
        <w:rPr>
          <w:rFonts w:cs="Arial"/>
          <w:color w:val="auto"/>
          <w:sz w:val="24"/>
          <w:szCs w:val="24"/>
          <w:lang w:eastAsia="zh-CN"/>
        </w:rPr>
      </w:pPr>
      <w:r>
        <w:rPr>
          <w:rFonts w:cs="Arial"/>
          <w:color w:val="auto"/>
          <w:sz w:val="24"/>
          <w:szCs w:val="24"/>
          <w:lang w:eastAsia="zh-CN"/>
        </w:rPr>
        <w:t xml:space="preserve">dnevnega in občasnega </w:t>
      </w:r>
      <w:r w:rsidRPr="00215C3D">
        <w:rPr>
          <w:rFonts w:cs="Arial"/>
          <w:color w:val="auto"/>
          <w:sz w:val="24"/>
          <w:szCs w:val="24"/>
          <w:lang w:eastAsia="zh-CN"/>
        </w:rPr>
        <w:t>čiščenj</w:t>
      </w:r>
      <w:r>
        <w:rPr>
          <w:rFonts w:cs="Arial"/>
          <w:color w:val="auto"/>
          <w:sz w:val="24"/>
          <w:szCs w:val="24"/>
          <w:lang w:eastAsia="zh-CN"/>
        </w:rPr>
        <w:t>a</w:t>
      </w:r>
      <w:r w:rsidRPr="00215C3D">
        <w:rPr>
          <w:rFonts w:cs="Arial"/>
          <w:color w:val="auto"/>
          <w:sz w:val="24"/>
          <w:szCs w:val="24"/>
          <w:lang w:eastAsia="zh-CN"/>
        </w:rPr>
        <w:t xml:space="preserve"> poslovnih prostorov in okolice poslovne stavbe </w:t>
      </w:r>
      <w:r>
        <w:rPr>
          <w:rFonts w:cs="Arial"/>
          <w:color w:val="auto"/>
          <w:sz w:val="24"/>
          <w:szCs w:val="24"/>
          <w:lang w:eastAsia="zh-CN"/>
        </w:rPr>
        <w:t>Metalna,</w:t>
      </w:r>
      <w:r w:rsidRPr="00215C3D">
        <w:rPr>
          <w:rFonts w:cs="Arial"/>
          <w:color w:val="auto"/>
          <w:sz w:val="24"/>
          <w:szCs w:val="24"/>
          <w:lang w:eastAsia="zh-CN"/>
        </w:rPr>
        <w:t xml:space="preserve"> </w:t>
      </w:r>
      <w:r w:rsidRPr="005B2CAC">
        <w:rPr>
          <w:rFonts w:cs="Arial"/>
          <w:color w:val="auto"/>
          <w:sz w:val="24"/>
          <w:szCs w:val="24"/>
          <w:lang w:eastAsia="zh-CN"/>
        </w:rPr>
        <w:t>Zagrebška cesta 20, Maribor</w:t>
      </w:r>
      <w:r>
        <w:rPr>
          <w:rFonts w:cs="Arial"/>
          <w:color w:val="auto"/>
          <w:sz w:val="24"/>
          <w:szCs w:val="24"/>
          <w:lang w:eastAsia="zh-CN"/>
        </w:rPr>
        <w:t>;</w:t>
      </w:r>
    </w:p>
    <w:p w14:paraId="4D0D80C9" w14:textId="77777777" w:rsidR="00184673" w:rsidRDefault="00B21582" w:rsidP="00184673">
      <w:pPr>
        <w:pStyle w:val="Odstavekseznama"/>
        <w:numPr>
          <w:ilvl w:val="0"/>
          <w:numId w:val="46"/>
        </w:numPr>
        <w:spacing w:after="0" w:line="264" w:lineRule="auto"/>
        <w:jc w:val="both"/>
        <w:rPr>
          <w:rFonts w:cs="Arial"/>
          <w:sz w:val="24"/>
          <w:szCs w:val="24"/>
        </w:rPr>
      </w:pPr>
      <w:r w:rsidRPr="00B21582">
        <w:rPr>
          <w:rFonts w:cs="Arial"/>
          <w:color w:val="auto"/>
          <w:sz w:val="24"/>
          <w:szCs w:val="24"/>
          <w:lang w:eastAsia="zh-CN"/>
        </w:rPr>
        <w:t>generalnega čiščenja poslovnih prostorov in steklene fasade in površin v posameznih delih stanovanjsko-poslovnega kompleksa Dunajski kristali, Štukljeva cesta 42-44, Ljubljana</w:t>
      </w:r>
      <w:r w:rsidR="00184673">
        <w:rPr>
          <w:rFonts w:cs="Arial"/>
          <w:color w:val="auto"/>
          <w:sz w:val="24"/>
          <w:szCs w:val="24"/>
          <w:lang w:eastAsia="zh-CN"/>
        </w:rPr>
        <w:t>.</w:t>
      </w:r>
      <w:r w:rsidR="00654C74" w:rsidRPr="00B21582">
        <w:rPr>
          <w:rFonts w:cs="Arial"/>
          <w:sz w:val="24"/>
          <w:szCs w:val="24"/>
        </w:rPr>
        <w:t xml:space="preserve"> </w:t>
      </w:r>
    </w:p>
    <w:p w14:paraId="7EBE20F4" w14:textId="52950CB1" w:rsidR="008608E7" w:rsidRPr="008608E7" w:rsidRDefault="008608E7" w:rsidP="008608E7">
      <w:pPr>
        <w:spacing w:after="0" w:line="264" w:lineRule="auto"/>
        <w:jc w:val="both"/>
        <w:rPr>
          <w:rFonts w:cs="Arial"/>
          <w:sz w:val="24"/>
          <w:szCs w:val="24"/>
        </w:rPr>
      </w:pPr>
      <w:r w:rsidRPr="008608E7">
        <w:rPr>
          <w:rFonts w:cs="Arial"/>
          <w:i/>
          <w:color w:val="0070C0"/>
          <w:sz w:val="24"/>
          <w:szCs w:val="24"/>
        </w:rPr>
        <w:t>/Besedilo se ustrezno prilagodi glede na oddani sklop/sklope./</w:t>
      </w:r>
    </w:p>
    <w:p w14:paraId="1A1271F8" w14:textId="77777777" w:rsidR="00184673" w:rsidRDefault="00184673" w:rsidP="00184673">
      <w:pPr>
        <w:spacing w:after="0" w:line="264" w:lineRule="auto"/>
        <w:jc w:val="both"/>
        <w:rPr>
          <w:rFonts w:cs="Arial"/>
          <w:sz w:val="24"/>
          <w:szCs w:val="24"/>
        </w:rPr>
      </w:pPr>
    </w:p>
    <w:p w14:paraId="50AAED7E" w14:textId="5F2A760C" w:rsidR="00654C74" w:rsidRPr="00184673" w:rsidRDefault="008608E7" w:rsidP="00184673">
      <w:pPr>
        <w:spacing w:after="0" w:line="264" w:lineRule="auto"/>
        <w:jc w:val="both"/>
        <w:rPr>
          <w:rFonts w:cs="Arial"/>
          <w:sz w:val="24"/>
          <w:szCs w:val="24"/>
        </w:rPr>
      </w:pPr>
      <w:r>
        <w:rPr>
          <w:rFonts w:cs="Arial"/>
          <w:sz w:val="24"/>
          <w:szCs w:val="24"/>
        </w:rPr>
        <w:t xml:space="preserve">Predmet pogodbe je </w:t>
      </w:r>
      <w:r w:rsidRPr="00184673">
        <w:rPr>
          <w:rFonts w:cs="Arial"/>
          <w:sz w:val="24"/>
          <w:szCs w:val="24"/>
        </w:rPr>
        <w:t xml:space="preserve"> </w:t>
      </w:r>
      <w:r w:rsidR="00B66B57" w:rsidRPr="00184673">
        <w:rPr>
          <w:rFonts w:cs="Arial"/>
          <w:sz w:val="24"/>
          <w:szCs w:val="24"/>
        </w:rPr>
        <w:t xml:space="preserve">podrobneje opredeljen v </w:t>
      </w:r>
      <w:r w:rsidR="00B21582" w:rsidRPr="00184673">
        <w:rPr>
          <w:rFonts w:cs="Arial"/>
          <w:sz w:val="24"/>
          <w:szCs w:val="24"/>
        </w:rPr>
        <w:t>Tehničnih specifikacijah, ki so Priloga 1 in sestavni del te pogodbe</w:t>
      </w:r>
      <w:r w:rsidR="00654C74" w:rsidRPr="00184673">
        <w:rPr>
          <w:rFonts w:cs="Arial"/>
          <w:sz w:val="24"/>
          <w:szCs w:val="24"/>
        </w:rPr>
        <w:t xml:space="preserve">. </w:t>
      </w:r>
    </w:p>
    <w:p w14:paraId="4865CFAB" w14:textId="77777777" w:rsidR="00654C74" w:rsidRPr="00654C74" w:rsidRDefault="00654C74" w:rsidP="00654C74">
      <w:pPr>
        <w:spacing w:after="0" w:line="264" w:lineRule="auto"/>
        <w:jc w:val="both"/>
        <w:rPr>
          <w:rFonts w:cs="Arial"/>
          <w:sz w:val="24"/>
          <w:szCs w:val="24"/>
        </w:rPr>
      </w:pPr>
    </w:p>
    <w:p w14:paraId="04DCA53F" w14:textId="5EFF0BE4" w:rsidR="00780952" w:rsidRPr="00780952" w:rsidRDefault="00654C74" w:rsidP="00780952">
      <w:pPr>
        <w:spacing w:after="0" w:line="264" w:lineRule="auto"/>
        <w:jc w:val="both"/>
        <w:rPr>
          <w:rFonts w:cs="Arial"/>
          <w:sz w:val="24"/>
          <w:szCs w:val="24"/>
        </w:rPr>
      </w:pPr>
      <w:r w:rsidRPr="00780952">
        <w:rPr>
          <w:rFonts w:cs="Arial"/>
          <w:sz w:val="24"/>
          <w:szCs w:val="24"/>
        </w:rPr>
        <w:t xml:space="preserve">V primeru, da </w:t>
      </w:r>
      <w:r w:rsidR="006E33F7">
        <w:rPr>
          <w:rFonts w:cs="Arial"/>
          <w:sz w:val="24"/>
          <w:szCs w:val="24"/>
        </w:rPr>
        <w:t xml:space="preserve">naročnik oz. </w:t>
      </w:r>
      <w:r w:rsidRPr="00780952">
        <w:rPr>
          <w:rFonts w:cs="Arial"/>
          <w:sz w:val="24"/>
          <w:szCs w:val="24"/>
        </w:rPr>
        <w:t xml:space="preserve">najemnik / uporabnik poslovnih prostorov iz katerih koli razlogov sprejme odločitev, da del ali vse prostore čisti sam, izvajalec ne izvaja </w:t>
      </w:r>
      <w:r w:rsidRPr="00780952">
        <w:rPr>
          <w:rFonts w:cs="Arial"/>
          <w:color w:val="auto"/>
          <w:sz w:val="24"/>
          <w:szCs w:val="24"/>
        </w:rPr>
        <w:t xml:space="preserve">in ne zaračunava </w:t>
      </w:r>
      <w:r w:rsidRPr="00780952">
        <w:rPr>
          <w:rFonts w:cs="Arial"/>
          <w:sz w:val="24"/>
          <w:szCs w:val="24"/>
        </w:rPr>
        <w:t xml:space="preserve">storitev čiščenja v teh prostorih. Prav tako se storitve čiščenja ne izvajajo v poslovnih prostorih, ki niso v uporabi. </w:t>
      </w:r>
      <w:r w:rsidR="00600338" w:rsidRPr="00780952">
        <w:rPr>
          <w:rFonts w:cs="Arial"/>
          <w:sz w:val="24"/>
          <w:szCs w:val="24"/>
        </w:rPr>
        <w:t xml:space="preserve">O spremembi </w:t>
      </w:r>
      <w:r w:rsidR="00780952" w:rsidRPr="00780952">
        <w:rPr>
          <w:rFonts w:cs="Arial"/>
          <w:sz w:val="24"/>
          <w:szCs w:val="24"/>
        </w:rPr>
        <w:t xml:space="preserve">obsega oz. </w:t>
      </w:r>
      <w:r w:rsidR="00600338" w:rsidRPr="00780952">
        <w:rPr>
          <w:rFonts w:cs="Arial"/>
          <w:sz w:val="24"/>
          <w:szCs w:val="24"/>
        </w:rPr>
        <w:t>površine či</w:t>
      </w:r>
      <w:r w:rsidR="00780952" w:rsidRPr="00780952">
        <w:rPr>
          <w:rFonts w:cs="Arial"/>
          <w:sz w:val="24"/>
          <w:szCs w:val="24"/>
        </w:rPr>
        <w:t>ščenja</w:t>
      </w:r>
      <w:r w:rsidR="00600338" w:rsidRPr="00780952">
        <w:rPr>
          <w:rFonts w:cs="Arial"/>
          <w:sz w:val="24"/>
          <w:szCs w:val="24"/>
        </w:rPr>
        <w:t xml:space="preserve"> mora naročnik vsaj 5 dni pred spremembo pisno obvestiti izvajalca.</w:t>
      </w:r>
      <w:r w:rsidR="00B66D80" w:rsidRPr="00780952">
        <w:rPr>
          <w:rFonts w:cs="Arial"/>
          <w:sz w:val="24"/>
          <w:szCs w:val="24"/>
        </w:rPr>
        <w:t xml:space="preserve"> </w:t>
      </w:r>
    </w:p>
    <w:p w14:paraId="7B09BECF" w14:textId="77777777" w:rsidR="00780952" w:rsidRPr="00654C74" w:rsidRDefault="00780952" w:rsidP="00780952">
      <w:pPr>
        <w:spacing w:after="0" w:line="264" w:lineRule="auto"/>
        <w:jc w:val="both"/>
        <w:rPr>
          <w:rFonts w:cs="Arial"/>
          <w:sz w:val="24"/>
          <w:szCs w:val="24"/>
        </w:rPr>
      </w:pPr>
    </w:p>
    <w:p w14:paraId="611DD687" w14:textId="344B4495" w:rsidR="00654C74" w:rsidRPr="00184673" w:rsidRDefault="00780952" w:rsidP="00654C74">
      <w:pPr>
        <w:spacing w:after="0" w:line="264" w:lineRule="auto"/>
        <w:jc w:val="both"/>
        <w:rPr>
          <w:rFonts w:cs="Arial"/>
          <w:color w:val="0070C0"/>
          <w:sz w:val="24"/>
          <w:szCs w:val="24"/>
          <w:u w:val="single"/>
        </w:rPr>
      </w:pPr>
      <w:r w:rsidRPr="00654C74">
        <w:rPr>
          <w:rFonts w:cs="Arial"/>
          <w:sz w:val="24"/>
          <w:szCs w:val="24"/>
        </w:rPr>
        <w:t>Čiščenje se izvaja na podlagi načrta izvajanja čiščenja, ki ga izvajalec predložil v potrditev naročniku</w:t>
      </w:r>
      <w:r>
        <w:rPr>
          <w:rFonts w:cs="Arial"/>
          <w:sz w:val="24"/>
          <w:szCs w:val="24"/>
        </w:rPr>
        <w:t xml:space="preserve"> v</w:t>
      </w:r>
      <w:r w:rsidRPr="00654C74">
        <w:rPr>
          <w:rFonts w:cs="Arial"/>
          <w:sz w:val="24"/>
          <w:szCs w:val="24"/>
        </w:rPr>
        <w:t xml:space="preserve"> roku 30 dni od sklenitve pogodbe.</w:t>
      </w:r>
      <w:r>
        <w:rPr>
          <w:rFonts w:cs="Arial"/>
          <w:sz w:val="24"/>
          <w:szCs w:val="24"/>
        </w:rPr>
        <w:t xml:space="preserve"> </w:t>
      </w:r>
      <w:r w:rsidR="00654C74" w:rsidRPr="00654C74">
        <w:rPr>
          <w:rFonts w:cs="Arial"/>
          <w:sz w:val="24"/>
          <w:szCs w:val="24"/>
        </w:rPr>
        <w:t>Načrt izvajanja čiščenja vsebuje načrt dnevnih</w:t>
      </w:r>
      <w:r w:rsidR="0027325A">
        <w:rPr>
          <w:rFonts w:cs="Arial"/>
          <w:sz w:val="24"/>
          <w:szCs w:val="24"/>
        </w:rPr>
        <w:t>,</w:t>
      </w:r>
      <w:r w:rsidR="00654C74" w:rsidRPr="00654C74">
        <w:rPr>
          <w:rFonts w:cs="Arial"/>
          <w:sz w:val="24"/>
          <w:szCs w:val="24"/>
        </w:rPr>
        <w:t xml:space="preserve"> tedenskih </w:t>
      </w:r>
      <w:r w:rsidR="0027325A">
        <w:rPr>
          <w:rFonts w:cs="Arial"/>
          <w:sz w:val="24"/>
          <w:szCs w:val="24"/>
        </w:rPr>
        <w:t>in mesečnih opravil</w:t>
      </w:r>
      <w:r w:rsidR="00654C74" w:rsidRPr="00654C74">
        <w:rPr>
          <w:rFonts w:cs="Arial"/>
          <w:sz w:val="24"/>
          <w:szCs w:val="24"/>
        </w:rPr>
        <w:t xml:space="preserve"> s predvidenim terminskim planom in številom osebja, ki bo opravljalo storitve, in načrt izvedbe </w:t>
      </w:r>
      <w:r w:rsidR="0027325A">
        <w:rPr>
          <w:rFonts w:cs="Arial"/>
          <w:sz w:val="24"/>
          <w:szCs w:val="24"/>
        </w:rPr>
        <w:t>opravil</w:t>
      </w:r>
      <w:r w:rsidR="00654C74" w:rsidRPr="00654C74">
        <w:rPr>
          <w:rFonts w:cs="Arial"/>
          <w:sz w:val="24"/>
          <w:szCs w:val="24"/>
        </w:rPr>
        <w:t xml:space="preserve"> generalnega čiščenja (čiščenje steklenih in talnih površin, pohištva, aparatov in stavbnega pohištva, pranje zaves itd.) s predvidenim terminskim planom. S strani naročnika oz. najemnika / uporabnika potrjen in s strani izvajalca parafiran in žigosan načrt je </w:t>
      </w:r>
      <w:r w:rsidR="00E53B3F">
        <w:rPr>
          <w:rFonts w:cs="Arial"/>
          <w:sz w:val="24"/>
          <w:szCs w:val="24"/>
        </w:rPr>
        <w:t>P</w:t>
      </w:r>
      <w:r w:rsidR="00654C74" w:rsidRPr="00654C74">
        <w:rPr>
          <w:rFonts w:cs="Arial"/>
          <w:sz w:val="24"/>
          <w:szCs w:val="24"/>
        </w:rPr>
        <w:t xml:space="preserve">riloga </w:t>
      </w:r>
      <w:r w:rsidR="00E53B3F">
        <w:rPr>
          <w:rFonts w:cs="Arial"/>
          <w:sz w:val="24"/>
          <w:szCs w:val="24"/>
        </w:rPr>
        <w:t xml:space="preserve">2 </w:t>
      </w:r>
      <w:r w:rsidR="00654C74" w:rsidRPr="00654C74">
        <w:rPr>
          <w:rFonts w:cs="Arial"/>
          <w:sz w:val="24"/>
          <w:szCs w:val="24"/>
        </w:rPr>
        <w:t>in sestavn</w:t>
      </w:r>
      <w:r w:rsidR="0027325A">
        <w:rPr>
          <w:rFonts w:cs="Arial"/>
          <w:sz w:val="24"/>
          <w:szCs w:val="24"/>
        </w:rPr>
        <w:t>i del te pogodbe. Pred izvedbo</w:t>
      </w:r>
      <w:r w:rsidR="00654C74" w:rsidRPr="00654C74">
        <w:rPr>
          <w:rFonts w:cs="Arial"/>
          <w:sz w:val="24"/>
          <w:szCs w:val="24"/>
        </w:rPr>
        <w:t xml:space="preserve"> generalnega čiščenja izvajalec točen datum uskladi z naročnikom oz. najemnikom / uporabnikom poslovnih prostorov.</w:t>
      </w:r>
      <w:r w:rsidR="00184673">
        <w:rPr>
          <w:rFonts w:cs="Arial"/>
          <w:sz w:val="24"/>
          <w:szCs w:val="24"/>
        </w:rPr>
        <w:t xml:space="preserve"> </w:t>
      </w:r>
      <w:r w:rsidR="00184673" w:rsidRPr="00184673">
        <w:rPr>
          <w:rFonts w:cs="Arial"/>
          <w:i/>
          <w:color w:val="0070C0"/>
          <w:sz w:val="24"/>
          <w:szCs w:val="24"/>
        </w:rPr>
        <w:t>/</w:t>
      </w:r>
      <w:r w:rsidR="00B504C0" w:rsidRPr="00184673">
        <w:rPr>
          <w:rFonts w:cs="Arial"/>
          <w:i/>
          <w:color w:val="0070C0"/>
          <w:sz w:val="24"/>
          <w:szCs w:val="24"/>
        </w:rPr>
        <w:t xml:space="preserve">Za sklop </w:t>
      </w:r>
      <w:r w:rsidR="00B504C0">
        <w:rPr>
          <w:rFonts w:cs="Arial"/>
          <w:i/>
          <w:color w:val="0070C0"/>
          <w:sz w:val="24"/>
          <w:szCs w:val="24"/>
        </w:rPr>
        <w:t>3 se besedilo prilagodi, ker je predmet naročila generalno čiščenje.</w:t>
      </w:r>
      <w:r w:rsidR="00184673" w:rsidRPr="00184673">
        <w:rPr>
          <w:rFonts w:cs="Arial"/>
          <w:i/>
          <w:color w:val="0070C0"/>
          <w:sz w:val="24"/>
          <w:szCs w:val="24"/>
        </w:rPr>
        <w:t>/</w:t>
      </w:r>
    </w:p>
    <w:p w14:paraId="50BBD162" w14:textId="77777777" w:rsidR="00654C74" w:rsidRPr="00184673" w:rsidRDefault="00654C74" w:rsidP="00654C74">
      <w:pPr>
        <w:spacing w:after="0" w:line="264" w:lineRule="auto"/>
        <w:jc w:val="both"/>
        <w:rPr>
          <w:rFonts w:cs="Arial"/>
          <w:color w:val="0070C0"/>
          <w:sz w:val="24"/>
          <w:szCs w:val="24"/>
          <w:u w:val="single"/>
        </w:rPr>
      </w:pPr>
    </w:p>
    <w:p w14:paraId="505C7C5C"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CENA</w:t>
      </w:r>
    </w:p>
    <w:p w14:paraId="071BB482"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4CE8A5F5" w14:textId="77777777" w:rsidR="00654C74" w:rsidRPr="00654C74" w:rsidRDefault="00654C74" w:rsidP="00654C74">
      <w:pPr>
        <w:spacing w:after="0" w:line="264" w:lineRule="auto"/>
        <w:jc w:val="both"/>
        <w:rPr>
          <w:rFonts w:cs="Arial"/>
          <w:sz w:val="24"/>
          <w:szCs w:val="24"/>
        </w:rPr>
      </w:pPr>
    </w:p>
    <w:p w14:paraId="143393D4" w14:textId="77777777" w:rsidR="00654C74" w:rsidRPr="00654C74" w:rsidRDefault="00654C74" w:rsidP="00654C74">
      <w:pPr>
        <w:spacing w:after="0" w:line="264" w:lineRule="auto"/>
        <w:jc w:val="both"/>
        <w:rPr>
          <w:rFonts w:cs="Arial"/>
          <w:sz w:val="24"/>
          <w:szCs w:val="24"/>
        </w:rPr>
      </w:pPr>
      <w:r w:rsidRPr="00654C74">
        <w:rPr>
          <w:rFonts w:cs="Arial"/>
          <w:sz w:val="24"/>
          <w:szCs w:val="24"/>
        </w:rPr>
        <w:t>Izvajalec se zavezuje, da bo čiščenje prostorov, navedenih v prvem odstavku 2. člena te pogodbe izvajal po cenah</w:t>
      </w:r>
      <w:r w:rsidR="00D23DC2">
        <w:rPr>
          <w:rFonts w:cs="Arial"/>
          <w:sz w:val="24"/>
          <w:szCs w:val="24"/>
        </w:rPr>
        <w:t xml:space="preserve"> na enoto (brez DDV) iz svoje Specifikacije </w:t>
      </w:r>
      <w:r w:rsidRPr="00654C74">
        <w:rPr>
          <w:rFonts w:cs="Arial"/>
          <w:sz w:val="24"/>
          <w:szCs w:val="24"/>
        </w:rPr>
        <w:t xml:space="preserve">ponudbenega predračuna </w:t>
      </w:r>
      <w:r w:rsidR="00D23DC2">
        <w:rPr>
          <w:rFonts w:cs="Arial"/>
          <w:sz w:val="24"/>
          <w:szCs w:val="24"/>
        </w:rPr>
        <w:t xml:space="preserve">št. ___________________ </w:t>
      </w:r>
      <w:r w:rsidRPr="00654C74">
        <w:rPr>
          <w:rFonts w:cs="Arial"/>
          <w:sz w:val="24"/>
          <w:szCs w:val="24"/>
        </w:rPr>
        <w:t>z dne ____________</w:t>
      </w:r>
      <w:r w:rsidR="00D23DC2">
        <w:rPr>
          <w:rFonts w:cs="Arial"/>
          <w:sz w:val="24"/>
          <w:szCs w:val="24"/>
        </w:rPr>
        <w:t>, ki je Priloga 3 in sestavni del te pogodbe</w:t>
      </w:r>
      <w:r w:rsidRPr="00654C74">
        <w:rPr>
          <w:rFonts w:cs="Arial"/>
          <w:sz w:val="24"/>
          <w:szCs w:val="24"/>
        </w:rPr>
        <w:t>.</w:t>
      </w:r>
    </w:p>
    <w:p w14:paraId="19BAEE1B" w14:textId="77777777" w:rsidR="00654C74" w:rsidRPr="00654C74" w:rsidRDefault="00654C74" w:rsidP="00654C74">
      <w:pPr>
        <w:spacing w:after="0" w:line="264" w:lineRule="auto"/>
        <w:jc w:val="both"/>
        <w:rPr>
          <w:rFonts w:cs="Arial"/>
          <w:sz w:val="24"/>
          <w:szCs w:val="24"/>
        </w:rPr>
      </w:pPr>
    </w:p>
    <w:p w14:paraId="334D3D3A" w14:textId="586EB528" w:rsidR="00654C74" w:rsidRPr="00654C74" w:rsidRDefault="00B874A1" w:rsidP="00654C74">
      <w:pPr>
        <w:spacing w:after="0" w:line="264" w:lineRule="auto"/>
        <w:jc w:val="both"/>
        <w:rPr>
          <w:rFonts w:cs="Arial"/>
          <w:sz w:val="24"/>
          <w:szCs w:val="24"/>
        </w:rPr>
      </w:pPr>
      <w:r>
        <w:rPr>
          <w:rFonts w:cs="Arial"/>
          <w:sz w:val="24"/>
          <w:szCs w:val="24"/>
        </w:rPr>
        <w:lastRenderedPageBreak/>
        <w:t xml:space="preserve">Okvirna vrednost te pogodbe </w:t>
      </w:r>
      <w:r w:rsidR="00654C74" w:rsidRPr="00654C74">
        <w:rPr>
          <w:rFonts w:cs="Arial"/>
          <w:sz w:val="24"/>
          <w:szCs w:val="24"/>
        </w:rPr>
        <w:t>znaša ______________________ EUR (brez DDV) oz. _____________________ EUR (z DDV).</w:t>
      </w:r>
    </w:p>
    <w:p w14:paraId="3532B57C" w14:textId="77777777" w:rsidR="00654C74" w:rsidRPr="00654C74" w:rsidRDefault="00654C74" w:rsidP="00654C74">
      <w:pPr>
        <w:spacing w:after="0" w:line="264" w:lineRule="auto"/>
        <w:jc w:val="both"/>
        <w:rPr>
          <w:rFonts w:cs="Arial"/>
          <w:sz w:val="24"/>
          <w:szCs w:val="24"/>
        </w:rPr>
      </w:pPr>
    </w:p>
    <w:p w14:paraId="75692099" w14:textId="77777777" w:rsidR="00654C74" w:rsidRPr="00654C74" w:rsidRDefault="00654C74" w:rsidP="00654C74">
      <w:pPr>
        <w:pStyle w:val="Telobesedila-zamik"/>
        <w:spacing w:after="0" w:line="264" w:lineRule="auto"/>
        <w:ind w:left="0"/>
        <w:jc w:val="both"/>
        <w:rPr>
          <w:rFonts w:cs="Arial"/>
          <w:sz w:val="24"/>
          <w:szCs w:val="24"/>
        </w:rPr>
      </w:pPr>
      <w:r w:rsidRPr="00654C74">
        <w:rPr>
          <w:rFonts w:cs="Arial"/>
          <w:sz w:val="24"/>
          <w:szCs w:val="24"/>
        </w:rPr>
        <w:t>Na cene iz prvega odstavka tega člena izvajalec obračuna vsakokrat veljavno zakonsko določeno stopnjo DDV.</w:t>
      </w:r>
    </w:p>
    <w:p w14:paraId="5D148385" w14:textId="77777777" w:rsidR="00654C74" w:rsidRPr="00654C74" w:rsidRDefault="00654C74" w:rsidP="00654C74">
      <w:pPr>
        <w:spacing w:after="0" w:line="264" w:lineRule="auto"/>
        <w:jc w:val="both"/>
        <w:rPr>
          <w:rFonts w:cs="Arial"/>
          <w:sz w:val="24"/>
          <w:szCs w:val="24"/>
        </w:rPr>
      </w:pPr>
    </w:p>
    <w:p w14:paraId="77065B8E"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V ceno </w:t>
      </w:r>
      <w:r w:rsidRPr="00F46AC2">
        <w:rPr>
          <w:rFonts w:cs="Arial"/>
          <w:sz w:val="24"/>
          <w:szCs w:val="24"/>
        </w:rPr>
        <w:t>čiščenja so vključeni vsi stroški, potrebni za nemoteno izvajanje storitev čiščenja, vključno s stroški čistil, pripomočkov in sa</w:t>
      </w:r>
      <w:r w:rsidR="00D23DC2" w:rsidRPr="00F46AC2">
        <w:rPr>
          <w:rFonts w:cs="Arial"/>
          <w:sz w:val="24"/>
          <w:szCs w:val="24"/>
        </w:rPr>
        <w:t>nitarnega potrošnega materiala (npr.</w:t>
      </w:r>
      <w:r w:rsidR="00207EB0" w:rsidRPr="00F46AC2">
        <w:rPr>
          <w:rFonts w:cs="Arial"/>
          <w:sz w:val="24"/>
          <w:szCs w:val="24"/>
        </w:rPr>
        <w:t xml:space="preserve"> gobice, krpe, osvežilci prostora), </w:t>
      </w:r>
      <w:r w:rsidR="00D23DC2" w:rsidRPr="00F46AC2">
        <w:rPr>
          <w:rFonts w:cs="Arial"/>
          <w:sz w:val="24"/>
          <w:szCs w:val="24"/>
        </w:rPr>
        <w:t>raz</w:t>
      </w:r>
      <w:r w:rsidR="00D23DC2">
        <w:rPr>
          <w:rFonts w:cs="Arial"/>
          <w:sz w:val="24"/>
          <w:szCs w:val="24"/>
        </w:rPr>
        <w:t>en toaletnega</w:t>
      </w:r>
      <w:r w:rsidRPr="00654C74">
        <w:rPr>
          <w:rFonts w:cs="Arial"/>
          <w:sz w:val="24"/>
          <w:szCs w:val="24"/>
        </w:rPr>
        <w:t xml:space="preserve"> papir</w:t>
      </w:r>
      <w:r w:rsidR="00D23DC2">
        <w:rPr>
          <w:rFonts w:cs="Arial"/>
          <w:sz w:val="24"/>
          <w:szCs w:val="24"/>
        </w:rPr>
        <w:t>ja, papirnatih brisač</w:t>
      </w:r>
      <w:r w:rsidRPr="00654C74">
        <w:rPr>
          <w:rFonts w:cs="Arial"/>
          <w:sz w:val="24"/>
          <w:szCs w:val="24"/>
        </w:rPr>
        <w:t xml:space="preserve">, </w:t>
      </w:r>
      <w:r w:rsidR="00207EB0">
        <w:rPr>
          <w:rFonts w:cs="Arial"/>
          <w:sz w:val="24"/>
          <w:szCs w:val="24"/>
        </w:rPr>
        <w:t>papirnatih</w:t>
      </w:r>
      <w:r w:rsidR="00207EB0" w:rsidRPr="00654C74">
        <w:rPr>
          <w:rFonts w:cs="Arial"/>
          <w:sz w:val="24"/>
          <w:szCs w:val="24"/>
        </w:rPr>
        <w:t xml:space="preserve"> oblog za WC deske</w:t>
      </w:r>
      <w:r w:rsidR="00207EB0">
        <w:rPr>
          <w:rFonts w:cs="Arial"/>
          <w:sz w:val="24"/>
          <w:szCs w:val="24"/>
        </w:rPr>
        <w:t xml:space="preserve">, </w:t>
      </w:r>
      <w:r w:rsidR="00D23DC2">
        <w:rPr>
          <w:rFonts w:cs="Arial"/>
          <w:sz w:val="24"/>
          <w:szCs w:val="24"/>
        </w:rPr>
        <w:t>vrečk</w:t>
      </w:r>
      <w:r w:rsidR="00D23DC2" w:rsidRPr="006166E3">
        <w:rPr>
          <w:rFonts w:cs="Arial"/>
          <w:sz w:val="24"/>
          <w:szCs w:val="24"/>
        </w:rPr>
        <w:t xml:space="preserve"> za damske vložke</w:t>
      </w:r>
      <w:r w:rsidR="00207EB0">
        <w:rPr>
          <w:rFonts w:cs="Arial"/>
          <w:sz w:val="24"/>
          <w:szCs w:val="24"/>
        </w:rPr>
        <w:t>,</w:t>
      </w:r>
      <w:r w:rsidR="00D23DC2" w:rsidRPr="006166E3">
        <w:rPr>
          <w:rFonts w:cs="Arial"/>
          <w:sz w:val="24"/>
          <w:szCs w:val="24"/>
        </w:rPr>
        <w:t xml:space="preserve"> mil</w:t>
      </w:r>
      <w:r w:rsidR="00D23DC2">
        <w:rPr>
          <w:rFonts w:cs="Arial"/>
          <w:sz w:val="24"/>
          <w:szCs w:val="24"/>
        </w:rPr>
        <w:t>a</w:t>
      </w:r>
      <w:r w:rsidR="00207EB0">
        <w:rPr>
          <w:rFonts w:cs="Arial"/>
          <w:sz w:val="24"/>
          <w:szCs w:val="24"/>
        </w:rPr>
        <w:t xml:space="preserve"> in razkužila</w:t>
      </w:r>
      <w:r w:rsidR="00D23DC2" w:rsidRPr="006166E3">
        <w:rPr>
          <w:rFonts w:cs="Arial"/>
          <w:sz w:val="24"/>
          <w:szCs w:val="24"/>
        </w:rPr>
        <w:t xml:space="preserve"> za roke</w:t>
      </w:r>
      <w:r w:rsidR="00207EB0">
        <w:rPr>
          <w:rFonts w:cs="Arial"/>
          <w:sz w:val="24"/>
          <w:szCs w:val="24"/>
        </w:rPr>
        <w:t xml:space="preserve"> in</w:t>
      </w:r>
      <w:r w:rsidRPr="00654C74">
        <w:rPr>
          <w:rFonts w:cs="Arial"/>
          <w:sz w:val="24"/>
          <w:szCs w:val="24"/>
        </w:rPr>
        <w:t xml:space="preserve"> </w:t>
      </w:r>
      <w:r w:rsidR="00207EB0">
        <w:rPr>
          <w:rFonts w:cs="Arial"/>
          <w:sz w:val="24"/>
          <w:szCs w:val="24"/>
        </w:rPr>
        <w:t>ne</w:t>
      </w:r>
      <w:r w:rsidRPr="00654C74">
        <w:rPr>
          <w:rFonts w:cs="Arial"/>
          <w:sz w:val="24"/>
          <w:szCs w:val="24"/>
        </w:rPr>
        <w:t>vtralizat</w:t>
      </w:r>
      <w:r w:rsidR="00207EB0">
        <w:rPr>
          <w:rFonts w:cs="Arial"/>
          <w:sz w:val="24"/>
          <w:szCs w:val="24"/>
        </w:rPr>
        <w:t>orjev</w:t>
      </w:r>
      <w:r w:rsidR="00D23DC2">
        <w:rPr>
          <w:rFonts w:cs="Arial"/>
          <w:sz w:val="24"/>
          <w:szCs w:val="24"/>
        </w:rPr>
        <w:t xml:space="preserve"> vonja</w:t>
      </w:r>
      <w:r w:rsidR="00207EB0">
        <w:rPr>
          <w:rFonts w:cs="Arial"/>
          <w:sz w:val="24"/>
          <w:szCs w:val="24"/>
        </w:rPr>
        <w:t xml:space="preserve"> v pisoarjih in WC školjkah</w:t>
      </w:r>
      <w:r w:rsidRPr="00654C74">
        <w:rPr>
          <w:rFonts w:cs="Arial"/>
          <w:sz w:val="24"/>
          <w:szCs w:val="24"/>
        </w:rPr>
        <w:t>.</w:t>
      </w:r>
    </w:p>
    <w:p w14:paraId="49F35969" w14:textId="77777777" w:rsidR="00654C74" w:rsidRPr="00654C74" w:rsidRDefault="00654C74" w:rsidP="00654C74">
      <w:pPr>
        <w:spacing w:after="0" w:line="264" w:lineRule="auto"/>
        <w:jc w:val="both"/>
        <w:rPr>
          <w:rFonts w:cs="Arial"/>
          <w:color w:val="auto"/>
          <w:sz w:val="24"/>
          <w:szCs w:val="24"/>
        </w:rPr>
      </w:pPr>
    </w:p>
    <w:p w14:paraId="17B9F0AE" w14:textId="77777777" w:rsidR="00654C74" w:rsidRPr="00654C74" w:rsidRDefault="00654C74" w:rsidP="00654C74">
      <w:pPr>
        <w:autoSpaceDE w:val="0"/>
        <w:autoSpaceDN w:val="0"/>
        <w:adjustRightInd w:val="0"/>
        <w:spacing w:after="0" w:line="264" w:lineRule="auto"/>
        <w:jc w:val="both"/>
        <w:rPr>
          <w:rFonts w:cs="Arial"/>
          <w:sz w:val="24"/>
          <w:szCs w:val="24"/>
        </w:rPr>
      </w:pPr>
      <w:r w:rsidRPr="00654C74">
        <w:rPr>
          <w:rFonts w:cs="Arial"/>
          <w:sz w:val="24"/>
          <w:szCs w:val="24"/>
        </w:rPr>
        <w:t>Storitve, ki niso zajete v ponudbenem predračunu, se izvedejo po posebnem naročilu naročnika v skladu s cenikom izvajalca oz. obračunajo z režijskimi urami.</w:t>
      </w:r>
    </w:p>
    <w:p w14:paraId="53530D64" w14:textId="77777777" w:rsidR="00654C74" w:rsidRPr="00654C74" w:rsidRDefault="00654C74" w:rsidP="00654C74">
      <w:pPr>
        <w:autoSpaceDE w:val="0"/>
        <w:autoSpaceDN w:val="0"/>
        <w:adjustRightInd w:val="0"/>
        <w:spacing w:after="0" w:line="264" w:lineRule="auto"/>
        <w:jc w:val="both"/>
        <w:rPr>
          <w:rFonts w:cs="Arial"/>
          <w:sz w:val="24"/>
          <w:szCs w:val="24"/>
        </w:rPr>
      </w:pPr>
    </w:p>
    <w:p w14:paraId="3435886D"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04BF81F0" w14:textId="77777777" w:rsidR="00654C74" w:rsidRPr="00654C74" w:rsidRDefault="00654C74" w:rsidP="00654C74">
      <w:pPr>
        <w:autoSpaceDE w:val="0"/>
        <w:autoSpaceDN w:val="0"/>
        <w:adjustRightInd w:val="0"/>
        <w:spacing w:after="0" w:line="264" w:lineRule="auto"/>
        <w:jc w:val="both"/>
        <w:rPr>
          <w:rFonts w:cs="Arial"/>
          <w:sz w:val="24"/>
          <w:szCs w:val="24"/>
        </w:rPr>
      </w:pPr>
    </w:p>
    <w:p w14:paraId="41E87A7A" w14:textId="2A28A7C2" w:rsidR="00654C74" w:rsidRPr="00654C74" w:rsidRDefault="00654C74" w:rsidP="00654C74">
      <w:pPr>
        <w:spacing w:after="0" w:line="264" w:lineRule="auto"/>
        <w:jc w:val="both"/>
        <w:rPr>
          <w:rFonts w:cs="Arial"/>
          <w:sz w:val="24"/>
          <w:szCs w:val="24"/>
        </w:rPr>
      </w:pPr>
      <w:r w:rsidRPr="00654C74">
        <w:rPr>
          <w:rFonts w:cs="Arial"/>
          <w:sz w:val="24"/>
          <w:szCs w:val="24"/>
        </w:rPr>
        <w:t xml:space="preserve">Če se v skladu z veljavnim zakonom o minimalni plači spremeni višina minimalne plače, se </w:t>
      </w:r>
      <w:r w:rsidR="00F5280A">
        <w:rPr>
          <w:rFonts w:cs="Arial"/>
          <w:sz w:val="24"/>
          <w:szCs w:val="24"/>
        </w:rPr>
        <w:t xml:space="preserve">spremenijo </w:t>
      </w:r>
      <w:r w:rsidRPr="00654C74">
        <w:rPr>
          <w:rFonts w:cs="Arial"/>
          <w:sz w:val="24"/>
          <w:szCs w:val="24"/>
        </w:rPr>
        <w:t xml:space="preserve">cene na enoto iz </w:t>
      </w:r>
      <w:r w:rsidR="00207EB0">
        <w:rPr>
          <w:rFonts w:cs="Arial"/>
          <w:sz w:val="24"/>
          <w:szCs w:val="24"/>
        </w:rPr>
        <w:t>Priloge 3 te pogodbe</w:t>
      </w:r>
      <w:r w:rsidRPr="00654C74">
        <w:rPr>
          <w:rFonts w:cs="Arial"/>
          <w:sz w:val="24"/>
          <w:szCs w:val="24"/>
        </w:rPr>
        <w:t xml:space="preserve"> za 80 % odstotkov povišanja oz. znižanja minimalne plače. O spremembi cen naročnik in izvajalec skleneta aneks k tej pogodbi.</w:t>
      </w:r>
    </w:p>
    <w:p w14:paraId="0EAF6D32" w14:textId="77777777" w:rsidR="00654C74" w:rsidRPr="00654C74" w:rsidRDefault="00654C74" w:rsidP="00654C74">
      <w:pPr>
        <w:pStyle w:val="Telobesedila-zamik"/>
        <w:spacing w:after="0" w:line="264" w:lineRule="auto"/>
        <w:ind w:left="0"/>
        <w:jc w:val="both"/>
        <w:rPr>
          <w:rFonts w:cs="Arial"/>
          <w:sz w:val="24"/>
          <w:szCs w:val="24"/>
        </w:rPr>
      </w:pPr>
    </w:p>
    <w:p w14:paraId="7AFCC697" w14:textId="77777777" w:rsidR="00654C74" w:rsidRPr="00654C74" w:rsidRDefault="00654C74" w:rsidP="00654C74">
      <w:pPr>
        <w:pStyle w:val="Telobesedila-zamik"/>
        <w:spacing w:after="0" w:line="264" w:lineRule="auto"/>
        <w:ind w:left="0"/>
        <w:jc w:val="both"/>
        <w:rPr>
          <w:rFonts w:cs="Arial"/>
          <w:sz w:val="24"/>
          <w:szCs w:val="24"/>
        </w:rPr>
      </w:pPr>
      <w:r w:rsidRPr="00654C74">
        <w:rPr>
          <w:rFonts w:cs="Arial"/>
          <w:sz w:val="24"/>
          <w:szCs w:val="24"/>
        </w:rPr>
        <w:t>Izvajalec obračunava opravljene storitve po spremenjeni ceni od meseca, za katerega se zaposlenim prvikrat izplača višjo oz. nižjo minimalno plačo.</w:t>
      </w:r>
    </w:p>
    <w:p w14:paraId="4E5B8E3C" w14:textId="77777777" w:rsidR="00654C74" w:rsidRPr="00654C74" w:rsidRDefault="00654C74" w:rsidP="00654C74">
      <w:pPr>
        <w:spacing w:after="0" w:line="264" w:lineRule="auto"/>
        <w:jc w:val="both"/>
        <w:rPr>
          <w:rFonts w:eastAsia="Times New Roman" w:cs="Arial"/>
          <w:sz w:val="24"/>
          <w:szCs w:val="24"/>
          <w:lang w:eastAsia="sl-SI"/>
        </w:rPr>
      </w:pPr>
    </w:p>
    <w:p w14:paraId="296C658C"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PLAČILNI POGOJI</w:t>
      </w:r>
    </w:p>
    <w:p w14:paraId="3E8065DB"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5ED04CA9" w14:textId="77777777" w:rsidR="00654C74" w:rsidRPr="00654C74" w:rsidRDefault="00654C74" w:rsidP="00654C74">
      <w:pPr>
        <w:spacing w:after="0" w:line="264" w:lineRule="auto"/>
        <w:jc w:val="both"/>
        <w:rPr>
          <w:rFonts w:eastAsia="Times New Roman" w:cs="Arial"/>
          <w:b/>
          <w:sz w:val="24"/>
          <w:szCs w:val="24"/>
          <w:lang w:eastAsia="sl-SI"/>
        </w:rPr>
      </w:pPr>
    </w:p>
    <w:p w14:paraId="7819E1E2" w14:textId="77777777" w:rsidR="00654C74" w:rsidRPr="00654C74" w:rsidRDefault="00654C74" w:rsidP="00654C74">
      <w:pPr>
        <w:spacing w:after="0" w:line="264" w:lineRule="auto"/>
        <w:jc w:val="both"/>
        <w:rPr>
          <w:rFonts w:cs="Arial"/>
          <w:iCs/>
          <w:sz w:val="24"/>
          <w:szCs w:val="24"/>
        </w:rPr>
      </w:pPr>
      <w:r w:rsidRPr="00654C74">
        <w:rPr>
          <w:rFonts w:cs="Arial"/>
          <w:iCs/>
          <w:sz w:val="24"/>
          <w:szCs w:val="24"/>
        </w:rPr>
        <w:t>Izvajalec naročniku izstavi zbirni mesečni račun za opravljene mesečne storitve do 8. dne v mesecu za pretekli mesec.</w:t>
      </w:r>
    </w:p>
    <w:p w14:paraId="13FB89EC" w14:textId="77777777" w:rsidR="00654C74" w:rsidRPr="00654C74" w:rsidRDefault="00654C74" w:rsidP="00654C74">
      <w:pPr>
        <w:spacing w:after="0" w:line="264" w:lineRule="auto"/>
        <w:jc w:val="both"/>
        <w:rPr>
          <w:rFonts w:cs="Arial"/>
          <w:iCs/>
          <w:sz w:val="24"/>
          <w:szCs w:val="24"/>
        </w:rPr>
      </w:pPr>
    </w:p>
    <w:p w14:paraId="33E6EF16" w14:textId="77777777" w:rsidR="00654C74" w:rsidRPr="00654C74" w:rsidRDefault="00654C74" w:rsidP="00654C74">
      <w:pPr>
        <w:spacing w:after="0" w:line="264" w:lineRule="auto"/>
        <w:jc w:val="both"/>
        <w:rPr>
          <w:rFonts w:cs="Arial"/>
          <w:iCs/>
          <w:sz w:val="24"/>
          <w:szCs w:val="24"/>
        </w:rPr>
      </w:pPr>
      <w:r w:rsidRPr="00654C74">
        <w:rPr>
          <w:rFonts w:cs="Arial"/>
          <w:iCs/>
          <w:sz w:val="24"/>
          <w:szCs w:val="24"/>
        </w:rPr>
        <w:t>Izvajalec se zavezuje, da bo obračunaval mesečno le tiste površine, ki se dejansko čistijo.</w:t>
      </w:r>
    </w:p>
    <w:p w14:paraId="3D6EFC5A" w14:textId="77777777" w:rsidR="00654C74" w:rsidRPr="00654C74" w:rsidRDefault="00654C74" w:rsidP="00654C74">
      <w:pPr>
        <w:spacing w:after="0" w:line="264" w:lineRule="auto"/>
        <w:jc w:val="both"/>
        <w:rPr>
          <w:rFonts w:cs="Arial"/>
          <w:iCs/>
          <w:sz w:val="24"/>
          <w:szCs w:val="24"/>
        </w:rPr>
      </w:pPr>
    </w:p>
    <w:p w14:paraId="65D3EEF8" w14:textId="77777777" w:rsidR="00654C74" w:rsidRPr="00654C74" w:rsidRDefault="00654C74" w:rsidP="00654C74">
      <w:pPr>
        <w:tabs>
          <w:tab w:val="left" w:pos="993"/>
          <w:tab w:val="left" w:pos="1560"/>
        </w:tabs>
        <w:spacing w:after="0" w:line="264" w:lineRule="auto"/>
        <w:rPr>
          <w:rFonts w:cs="Arial"/>
          <w:iCs/>
          <w:sz w:val="24"/>
          <w:szCs w:val="24"/>
        </w:rPr>
      </w:pPr>
      <w:r w:rsidRPr="00654C74">
        <w:rPr>
          <w:rFonts w:cs="Arial"/>
          <w:iCs/>
          <w:sz w:val="24"/>
          <w:szCs w:val="24"/>
        </w:rPr>
        <w:t>Vsak račun mora vsebovati poleg zakonsko določenih pogojev še:</w:t>
      </w:r>
    </w:p>
    <w:p w14:paraId="0E839DFA" w14:textId="77777777" w:rsidR="00654C74" w:rsidRPr="00654C74" w:rsidRDefault="00654C74" w:rsidP="006740C8">
      <w:pPr>
        <w:numPr>
          <w:ilvl w:val="0"/>
          <w:numId w:val="74"/>
        </w:numPr>
        <w:tabs>
          <w:tab w:val="left" w:pos="993"/>
          <w:tab w:val="left" w:pos="1560"/>
        </w:tabs>
        <w:spacing w:after="0" w:line="264" w:lineRule="auto"/>
        <w:rPr>
          <w:rFonts w:cs="Arial"/>
          <w:iCs/>
          <w:sz w:val="24"/>
          <w:szCs w:val="24"/>
        </w:rPr>
      </w:pPr>
      <w:r w:rsidRPr="00654C74">
        <w:rPr>
          <w:rFonts w:cs="Arial"/>
          <w:iCs/>
          <w:sz w:val="24"/>
          <w:szCs w:val="24"/>
        </w:rPr>
        <w:t>številko te pogodbe,</w:t>
      </w:r>
    </w:p>
    <w:p w14:paraId="6A50394A" w14:textId="77777777" w:rsidR="00654C74" w:rsidRPr="00831C80" w:rsidRDefault="00831C80" w:rsidP="006740C8">
      <w:pPr>
        <w:numPr>
          <w:ilvl w:val="0"/>
          <w:numId w:val="74"/>
        </w:numPr>
        <w:tabs>
          <w:tab w:val="left" w:pos="993"/>
          <w:tab w:val="left" w:pos="1560"/>
        </w:tabs>
        <w:spacing w:after="0" w:line="264" w:lineRule="auto"/>
        <w:rPr>
          <w:rFonts w:cs="Arial"/>
          <w:iCs/>
          <w:sz w:val="24"/>
          <w:szCs w:val="24"/>
        </w:rPr>
      </w:pPr>
      <w:r w:rsidRPr="00831C80">
        <w:rPr>
          <w:rFonts w:cs="Arial"/>
          <w:iCs/>
          <w:sz w:val="24"/>
          <w:szCs w:val="24"/>
        </w:rPr>
        <w:t xml:space="preserve">lokacijo </w:t>
      </w:r>
      <w:r w:rsidR="00654C74" w:rsidRPr="00831C80">
        <w:rPr>
          <w:rFonts w:cs="Arial"/>
          <w:iCs/>
          <w:sz w:val="24"/>
          <w:szCs w:val="24"/>
        </w:rPr>
        <w:t>opravljenih storitev,</w:t>
      </w:r>
    </w:p>
    <w:p w14:paraId="22B2B1F0" w14:textId="77777777" w:rsidR="00654C74" w:rsidRPr="00831C80" w:rsidRDefault="00654C74" w:rsidP="006740C8">
      <w:pPr>
        <w:numPr>
          <w:ilvl w:val="0"/>
          <w:numId w:val="74"/>
        </w:numPr>
        <w:tabs>
          <w:tab w:val="left" w:pos="993"/>
          <w:tab w:val="left" w:pos="1560"/>
        </w:tabs>
        <w:spacing w:after="0" w:line="264" w:lineRule="auto"/>
        <w:rPr>
          <w:rFonts w:cs="Arial"/>
          <w:iCs/>
          <w:sz w:val="24"/>
          <w:szCs w:val="24"/>
        </w:rPr>
      </w:pPr>
      <w:r w:rsidRPr="00831C80">
        <w:rPr>
          <w:rFonts w:cs="Arial"/>
          <w:iCs/>
          <w:sz w:val="24"/>
          <w:szCs w:val="24"/>
        </w:rPr>
        <w:t>specifikacijo opravljenih mesečnih storitev,</w:t>
      </w:r>
    </w:p>
    <w:p w14:paraId="3C6106CD" w14:textId="77777777" w:rsidR="00654C74" w:rsidRPr="00831C80" w:rsidRDefault="00654C74" w:rsidP="006740C8">
      <w:pPr>
        <w:pStyle w:val="Naslovpoiljatelja"/>
        <w:numPr>
          <w:ilvl w:val="0"/>
          <w:numId w:val="74"/>
        </w:numPr>
        <w:spacing w:line="264" w:lineRule="auto"/>
        <w:jc w:val="both"/>
        <w:rPr>
          <w:rFonts w:ascii="Cambria" w:hAnsi="Cambria" w:cs="Arial"/>
          <w:szCs w:val="24"/>
        </w:rPr>
      </w:pPr>
      <w:r w:rsidRPr="00831C80">
        <w:rPr>
          <w:rFonts w:ascii="Cambria" w:hAnsi="Cambria" w:cs="Arial"/>
          <w:szCs w:val="24"/>
        </w:rPr>
        <w:t>navedbo števila delavcev, ki so opravljali mesečno storitev,</w:t>
      </w:r>
    </w:p>
    <w:p w14:paraId="714EAC4E" w14:textId="77777777" w:rsidR="00654C74" w:rsidRPr="00831C80" w:rsidRDefault="00654C74" w:rsidP="006740C8">
      <w:pPr>
        <w:pStyle w:val="Naslovpoiljatelja"/>
        <w:numPr>
          <w:ilvl w:val="0"/>
          <w:numId w:val="74"/>
        </w:numPr>
        <w:spacing w:line="264" w:lineRule="auto"/>
        <w:jc w:val="both"/>
        <w:rPr>
          <w:rFonts w:ascii="Cambria" w:hAnsi="Cambria" w:cs="Arial"/>
          <w:szCs w:val="24"/>
        </w:rPr>
      </w:pPr>
      <w:r w:rsidRPr="00831C80">
        <w:rPr>
          <w:rFonts w:ascii="Cambria" w:hAnsi="Cambria" w:cs="Arial"/>
          <w:szCs w:val="24"/>
        </w:rPr>
        <w:t xml:space="preserve">mesečni evidenčni list prisotnosti na lokaciji čiščenja. </w:t>
      </w:r>
    </w:p>
    <w:p w14:paraId="72351143" w14:textId="77777777" w:rsidR="000D788A" w:rsidRDefault="000D788A" w:rsidP="00654C74">
      <w:pPr>
        <w:pStyle w:val="Imelena"/>
        <w:spacing w:before="0" w:after="0" w:line="264" w:lineRule="auto"/>
        <w:jc w:val="both"/>
        <w:rPr>
          <w:rFonts w:ascii="Cambria" w:hAnsi="Cambria" w:cs="Arial"/>
          <w:b w:val="0"/>
          <w:color w:val="auto"/>
        </w:rPr>
      </w:pPr>
    </w:p>
    <w:p w14:paraId="78E42AF3" w14:textId="77777777" w:rsidR="00654C74" w:rsidRPr="00654C74" w:rsidRDefault="00654C74" w:rsidP="00654C74">
      <w:pPr>
        <w:pStyle w:val="Imelena"/>
        <w:spacing w:before="0" w:after="0" w:line="264" w:lineRule="auto"/>
        <w:jc w:val="both"/>
        <w:rPr>
          <w:rFonts w:ascii="Cambria" w:hAnsi="Cambria" w:cs="Arial"/>
          <w:b w:val="0"/>
          <w:color w:val="auto"/>
        </w:rPr>
      </w:pPr>
      <w:r w:rsidRPr="00654C74">
        <w:rPr>
          <w:rFonts w:ascii="Cambria" w:hAnsi="Cambria" w:cs="Arial"/>
          <w:b w:val="0"/>
          <w:color w:val="auto"/>
        </w:rPr>
        <w:t>Rok plačila je 30 dni po izstavitvi računa, pod pogojem, da je bila storitev opravljena pravočasno in kakovostno oz. so bili izpolnjeni vsi pogoji iz te pogodbe. V primeru zamude s plačilom ima izvajalec pravico zaračunati zakonske zamudne obresti.</w:t>
      </w:r>
    </w:p>
    <w:p w14:paraId="6450B6F8" w14:textId="77777777" w:rsidR="00654C74" w:rsidRPr="00654C74" w:rsidRDefault="00654C74" w:rsidP="00654C74">
      <w:pPr>
        <w:pStyle w:val="Telobesedila"/>
        <w:spacing w:after="0" w:line="264" w:lineRule="auto"/>
        <w:jc w:val="both"/>
        <w:rPr>
          <w:rFonts w:cs="Arial"/>
          <w:sz w:val="24"/>
          <w:szCs w:val="24"/>
        </w:rPr>
      </w:pPr>
    </w:p>
    <w:p w14:paraId="12DD52E6" w14:textId="03ED0B14" w:rsidR="00F5280A" w:rsidRPr="005E521F" w:rsidRDefault="00654C74" w:rsidP="00F5280A">
      <w:pPr>
        <w:widowControl w:val="0"/>
        <w:ind w:right="-2"/>
        <w:jc w:val="both"/>
        <w:rPr>
          <w:rFonts w:cs="Arial"/>
          <w:lang w:eastAsia="sl-SI"/>
        </w:rPr>
      </w:pPr>
      <w:r w:rsidRPr="00654C74">
        <w:rPr>
          <w:rFonts w:cs="Arial"/>
          <w:sz w:val="24"/>
          <w:szCs w:val="24"/>
        </w:rPr>
        <w:t>Naročnik bo račun potrdil ali zavrnil</w:t>
      </w:r>
      <w:r w:rsidR="00F5280A">
        <w:rPr>
          <w:rFonts w:cs="Arial"/>
          <w:sz w:val="24"/>
          <w:szCs w:val="24"/>
        </w:rPr>
        <w:t xml:space="preserve"> </w:t>
      </w:r>
      <w:r w:rsidR="00FE3BCE">
        <w:rPr>
          <w:rFonts w:cs="Arial"/>
          <w:sz w:val="24"/>
          <w:szCs w:val="24"/>
        </w:rPr>
        <w:t xml:space="preserve">v roku petnajstih (15) dni </w:t>
      </w:r>
      <w:r w:rsidRPr="00654C74">
        <w:rPr>
          <w:rFonts w:cs="Arial"/>
          <w:sz w:val="24"/>
          <w:szCs w:val="24"/>
        </w:rPr>
        <w:t>o</w:t>
      </w:r>
      <w:r w:rsidR="00FE3BCE">
        <w:rPr>
          <w:rFonts w:cs="Arial"/>
          <w:sz w:val="24"/>
          <w:szCs w:val="24"/>
        </w:rPr>
        <w:t>d</w:t>
      </w:r>
      <w:r w:rsidRPr="00654C74">
        <w:rPr>
          <w:rFonts w:cs="Arial"/>
          <w:sz w:val="24"/>
          <w:szCs w:val="24"/>
        </w:rPr>
        <w:t xml:space="preserve"> prejem</w:t>
      </w:r>
      <w:r w:rsidR="00FE3BCE">
        <w:rPr>
          <w:rFonts w:cs="Arial"/>
          <w:sz w:val="24"/>
          <w:szCs w:val="24"/>
        </w:rPr>
        <w:t>a</w:t>
      </w:r>
      <w:r w:rsidRPr="00654C74">
        <w:rPr>
          <w:rFonts w:cs="Arial"/>
          <w:sz w:val="24"/>
          <w:szCs w:val="24"/>
        </w:rPr>
        <w:t xml:space="preserve">. Če naročnik </w:t>
      </w:r>
      <w:r w:rsidRPr="00F5280A">
        <w:rPr>
          <w:rFonts w:cs="Arial"/>
          <w:sz w:val="24"/>
          <w:szCs w:val="24"/>
        </w:rPr>
        <w:lastRenderedPageBreak/>
        <w:t>računa v roku petnajst (15) dni</w:t>
      </w:r>
      <w:r w:rsidR="00F5280A" w:rsidRPr="00F5280A">
        <w:rPr>
          <w:rFonts w:cs="Arial"/>
          <w:sz w:val="24"/>
          <w:szCs w:val="24"/>
          <w:lang w:eastAsia="sl-SI"/>
        </w:rPr>
        <w:t xml:space="preserve"> od prejema ne potrdi ali ga ne zavrne, se šteje, da je </w:t>
      </w:r>
      <w:r w:rsidR="00FE3BCE">
        <w:rPr>
          <w:rFonts w:cs="Arial"/>
          <w:sz w:val="24"/>
          <w:szCs w:val="24"/>
          <w:lang w:eastAsia="sl-SI"/>
        </w:rPr>
        <w:t>z</w:t>
      </w:r>
      <w:r w:rsidR="00F5280A" w:rsidRPr="00F5280A">
        <w:rPr>
          <w:rFonts w:cs="Arial"/>
          <w:sz w:val="24"/>
          <w:szCs w:val="24"/>
          <w:lang w:eastAsia="sl-SI"/>
        </w:rPr>
        <w:t>a potrjen</w:t>
      </w:r>
      <w:r w:rsidR="00FE3BCE">
        <w:rPr>
          <w:rFonts w:cs="Arial"/>
          <w:sz w:val="24"/>
          <w:szCs w:val="24"/>
          <w:lang w:eastAsia="sl-SI"/>
        </w:rPr>
        <w:t>ega</w:t>
      </w:r>
      <w:r w:rsidR="00F5280A" w:rsidRPr="005E521F">
        <w:rPr>
          <w:rFonts w:cs="Arial"/>
          <w:lang w:eastAsia="sl-SI"/>
        </w:rPr>
        <w:t>.</w:t>
      </w:r>
    </w:p>
    <w:p w14:paraId="07882A54" w14:textId="2A301D35" w:rsidR="00654C74" w:rsidRPr="00654C74" w:rsidRDefault="00654C74" w:rsidP="00654C74">
      <w:pPr>
        <w:pStyle w:val="Telobesedila"/>
        <w:spacing w:after="0" w:line="264" w:lineRule="auto"/>
        <w:jc w:val="both"/>
        <w:rPr>
          <w:rFonts w:cs="Arial"/>
          <w:sz w:val="24"/>
          <w:szCs w:val="24"/>
        </w:rPr>
      </w:pPr>
    </w:p>
    <w:p w14:paraId="7BE3F847" w14:textId="49CFB020" w:rsidR="00654C74" w:rsidRPr="00CD2F08" w:rsidRDefault="00654C74" w:rsidP="00654C74">
      <w:pPr>
        <w:numPr>
          <w:ilvl w:val="12"/>
          <w:numId w:val="0"/>
        </w:numPr>
        <w:spacing w:after="0" w:line="264" w:lineRule="auto"/>
        <w:jc w:val="both"/>
        <w:rPr>
          <w:rFonts w:cs="Arial"/>
          <w:color w:val="auto"/>
          <w:sz w:val="24"/>
          <w:szCs w:val="24"/>
        </w:rPr>
      </w:pPr>
      <w:r w:rsidRPr="00654C74">
        <w:rPr>
          <w:rFonts w:cs="Arial"/>
          <w:sz w:val="24"/>
          <w:szCs w:val="24"/>
        </w:rPr>
        <w:t xml:space="preserve">V primeru, da je storitev, ki je navedena na računu izvajalca, nekakovostno ali delno izvedena in je to pisno dokumentirano, naročnik račun za taka dela v celoti zavrne. </w:t>
      </w:r>
      <w:r w:rsidRPr="00CD2F08">
        <w:rPr>
          <w:rFonts w:cs="Arial"/>
          <w:color w:val="auto"/>
          <w:sz w:val="24"/>
          <w:szCs w:val="24"/>
        </w:rPr>
        <w:t>Naročnik ima pravico, da račun zavrne tudi, če ugotovi, da je bila prisotnost čistilnega osebja na lokaciji čišč</w:t>
      </w:r>
      <w:r w:rsidRPr="00831C80">
        <w:rPr>
          <w:rFonts w:cs="Arial"/>
          <w:color w:val="auto"/>
          <w:sz w:val="24"/>
          <w:szCs w:val="24"/>
        </w:rPr>
        <w:t xml:space="preserve">enja skupaj dnevno manjša od </w:t>
      </w:r>
      <w:r w:rsidR="00B504C0" w:rsidRPr="00831C80">
        <w:rPr>
          <w:rFonts w:cs="Arial"/>
          <w:color w:val="auto"/>
          <w:sz w:val="24"/>
          <w:szCs w:val="24"/>
        </w:rPr>
        <w:t>zahtevane</w:t>
      </w:r>
      <w:r w:rsidRPr="00831C80">
        <w:rPr>
          <w:rFonts w:cs="Arial"/>
          <w:color w:val="auto"/>
          <w:sz w:val="24"/>
          <w:szCs w:val="24"/>
        </w:rPr>
        <w:t xml:space="preserve"> oz. da je skupno število ur, opravljenih v posameznem mesecu, manjše od </w:t>
      </w:r>
      <w:r w:rsidR="00B504C0" w:rsidRPr="00831C80">
        <w:rPr>
          <w:rFonts w:cs="Arial"/>
          <w:color w:val="auto"/>
          <w:sz w:val="24"/>
          <w:szCs w:val="24"/>
        </w:rPr>
        <w:t>zahtevanega</w:t>
      </w:r>
      <w:r w:rsidRPr="00831C80">
        <w:rPr>
          <w:rFonts w:cs="Arial"/>
          <w:color w:val="auto"/>
          <w:sz w:val="24"/>
          <w:szCs w:val="24"/>
        </w:rPr>
        <w:t>.</w:t>
      </w:r>
      <w:r w:rsidR="00831C80" w:rsidRPr="00831C80">
        <w:rPr>
          <w:rFonts w:cs="Arial"/>
          <w:color w:val="auto"/>
          <w:sz w:val="24"/>
          <w:szCs w:val="24"/>
        </w:rPr>
        <w:t xml:space="preserve"> </w:t>
      </w:r>
      <w:r w:rsidR="00831C80" w:rsidRPr="00831C80">
        <w:rPr>
          <w:rFonts w:cs="Arial"/>
          <w:i/>
          <w:color w:val="0070C0"/>
          <w:sz w:val="24"/>
          <w:szCs w:val="24"/>
        </w:rPr>
        <w:t>/Drugi stavek se uporabi le za sklop 1./</w:t>
      </w:r>
    </w:p>
    <w:p w14:paraId="73B8B3FA" w14:textId="77777777" w:rsidR="00654C74" w:rsidRPr="00654C74" w:rsidRDefault="00654C74" w:rsidP="00654C74">
      <w:pPr>
        <w:numPr>
          <w:ilvl w:val="12"/>
          <w:numId w:val="0"/>
        </w:numPr>
        <w:spacing w:after="0" w:line="264" w:lineRule="auto"/>
        <w:jc w:val="both"/>
        <w:rPr>
          <w:rFonts w:cs="Arial"/>
          <w:sz w:val="24"/>
          <w:szCs w:val="24"/>
        </w:rPr>
      </w:pPr>
    </w:p>
    <w:p w14:paraId="0FDD6526" w14:textId="619A2516" w:rsidR="00654C74" w:rsidRPr="00654C74" w:rsidRDefault="00CD106C" w:rsidP="00654C74">
      <w:pPr>
        <w:numPr>
          <w:ilvl w:val="12"/>
          <w:numId w:val="0"/>
        </w:numPr>
        <w:spacing w:after="0" w:line="264" w:lineRule="auto"/>
        <w:jc w:val="both"/>
        <w:rPr>
          <w:rFonts w:cs="Arial"/>
          <w:sz w:val="24"/>
          <w:szCs w:val="24"/>
        </w:rPr>
      </w:pPr>
      <w:r>
        <w:rPr>
          <w:rFonts w:cs="Arial"/>
          <w:sz w:val="24"/>
          <w:szCs w:val="24"/>
        </w:rPr>
        <w:t>Naročnik si pridržuje pravico zahtevati, da izvajalec račune izstavlja drugemu plačniku (</w:t>
      </w:r>
      <w:r w:rsidRPr="00654C74">
        <w:rPr>
          <w:rFonts w:cs="Arial"/>
          <w:sz w:val="24"/>
          <w:szCs w:val="24"/>
        </w:rPr>
        <w:t>upravniku poslovne stavbe ali najemniku / uporabniku poslovnih prostorov, ki so predmet čiščenja</w:t>
      </w:r>
      <w:r>
        <w:rPr>
          <w:rFonts w:cs="Arial"/>
          <w:sz w:val="24"/>
          <w:szCs w:val="24"/>
        </w:rPr>
        <w:t>). V tem primeru naročnik, izvajalec in plačnik medsebojna razmerja uredijo z aneksom k pogodbi o izvedbi posameznega naročila, pri čemer lahko sporazumno dogovorijo tudi daljši plačilni rok.</w:t>
      </w:r>
    </w:p>
    <w:p w14:paraId="3B7E28DD" w14:textId="77777777" w:rsidR="00654C74" w:rsidRPr="00654C74" w:rsidRDefault="00654C74" w:rsidP="00654C74">
      <w:pPr>
        <w:pStyle w:val="Imelena"/>
        <w:spacing w:before="0" w:after="0" w:line="264" w:lineRule="auto"/>
        <w:rPr>
          <w:rFonts w:ascii="Cambria" w:hAnsi="Cambria" w:cs="Arial"/>
          <w:i/>
          <w:color w:val="auto"/>
        </w:rPr>
      </w:pPr>
    </w:p>
    <w:p w14:paraId="71F279C1"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OBVEZNOSTI IN PRAVICE IZVAJALCA</w:t>
      </w:r>
    </w:p>
    <w:p w14:paraId="7E35C849"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0519D5D" w14:textId="77777777" w:rsidR="00654C74" w:rsidRPr="00654C74" w:rsidRDefault="00654C74" w:rsidP="00654C74">
      <w:pPr>
        <w:pStyle w:val="Bodytext1"/>
        <w:tabs>
          <w:tab w:val="left" w:pos="325"/>
        </w:tabs>
        <w:spacing w:line="264" w:lineRule="auto"/>
        <w:ind w:right="20" w:firstLine="0"/>
        <w:rPr>
          <w:rFonts w:ascii="Cambria" w:hAnsi="Cambria" w:cs="Arial"/>
          <w:bCs/>
          <w:sz w:val="24"/>
          <w:szCs w:val="24"/>
          <w:lang w:eastAsia="en-US"/>
        </w:rPr>
      </w:pPr>
    </w:p>
    <w:p w14:paraId="060EFAF1" w14:textId="77777777"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Izvajalec zagotavlja, da bo pogodbena dela opravljal pravilno in kakovostno po pravilih stroke, v skladu z veljavnimi predpisi (zakoni, pravilniki, standardi), tehničnimi navodili in priporočili ter normativi.</w:t>
      </w:r>
    </w:p>
    <w:p w14:paraId="07BD904C" w14:textId="77777777" w:rsidR="00654C74" w:rsidRPr="00654C74" w:rsidRDefault="00654C74" w:rsidP="00654C74">
      <w:pPr>
        <w:numPr>
          <w:ilvl w:val="12"/>
          <w:numId w:val="0"/>
        </w:numPr>
        <w:spacing w:after="0" w:line="264" w:lineRule="auto"/>
        <w:jc w:val="both"/>
        <w:rPr>
          <w:rFonts w:cs="Arial"/>
          <w:sz w:val="24"/>
          <w:szCs w:val="24"/>
        </w:rPr>
      </w:pPr>
    </w:p>
    <w:p w14:paraId="0E55758D" w14:textId="77777777"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Izvajalec se obvezuje:</w:t>
      </w:r>
    </w:p>
    <w:p w14:paraId="7F8B4FB3" w14:textId="77777777" w:rsidR="00654C74" w:rsidRPr="00654C74" w:rsidRDefault="00654C74" w:rsidP="006740C8">
      <w:pPr>
        <w:pStyle w:val="Odstavekseznama"/>
        <w:numPr>
          <w:ilvl w:val="0"/>
          <w:numId w:val="72"/>
        </w:numPr>
        <w:spacing w:after="0" w:line="264" w:lineRule="auto"/>
        <w:jc w:val="both"/>
        <w:rPr>
          <w:rFonts w:eastAsia="Times New Roman" w:cs="Arial"/>
          <w:sz w:val="24"/>
          <w:szCs w:val="24"/>
          <w:lang w:eastAsia="sl-SI"/>
        </w:rPr>
      </w:pPr>
      <w:r w:rsidRPr="00654C74">
        <w:rPr>
          <w:rFonts w:eastAsia="Times New Roman" w:cs="Arial"/>
          <w:sz w:val="24"/>
          <w:szCs w:val="24"/>
          <w:lang w:eastAsia="sl-SI"/>
        </w:rPr>
        <w:t>opravljati storitev čiščenja v skladu s ponudbo, ob izpolnjevanju vseh pogojev iz razpisne dokumentacije;</w:t>
      </w:r>
    </w:p>
    <w:p w14:paraId="1E7D900C"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delo opravljati tako, da delo naročnika, najemnikov in drugih uporabnikov poslovnih prostorov ne bo moteno;</w:t>
      </w:r>
    </w:p>
    <w:p w14:paraId="520BE650"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 xml:space="preserve">pri izvajanju čiščenja ravnati gospodarno pri porabi električne energije in uporabi vode ter skrbeti za ekonomično uporabo drugih virov; </w:t>
      </w:r>
    </w:p>
    <w:p w14:paraId="2D8F6F9E" w14:textId="77777777" w:rsidR="00654C74" w:rsidRPr="00654C74" w:rsidRDefault="00C82474" w:rsidP="006740C8">
      <w:pPr>
        <w:numPr>
          <w:ilvl w:val="0"/>
          <w:numId w:val="72"/>
        </w:numPr>
        <w:spacing w:after="0" w:line="264" w:lineRule="auto"/>
        <w:jc w:val="both"/>
        <w:rPr>
          <w:rFonts w:cs="Arial"/>
          <w:sz w:val="24"/>
          <w:szCs w:val="24"/>
        </w:rPr>
      </w:pPr>
      <w:r w:rsidRPr="00C82474">
        <w:rPr>
          <w:rFonts w:cs="Arial"/>
          <w:sz w:val="24"/>
          <w:szCs w:val="24"/>
        </w:rPr>
        <w:t xml:space="preserve">kjerkoli in kadarkoli varovati dobro ime in poslovni ugled naročnika ter </w:t>
      </w:r>
      <w:r w:rsidR="00654C74" w:rsidRPr="00654C74">
        <w:rPr>
          <w:rFonts w:cs="Arial"/>
          <w:sz w:val="24"/>
          <w:szCs w:val="24"/>
        </w:rPr>
        <w:t>ščititi interese naročnika, pravočasno opozoriti na morebitne ovire pri izvajanju del in podati predloge za racionalno in kakovostno izvedbo storitev;</w:t>
      </w:r>
    </w:p>
    <w:p w14:paraId="72B9D118" w14:textId="77777777" w:rsidR="00654C74" w:rsidRPr="00654C74" w:rsidRDefault="00654C74" w:rsidP="006740C8">
      <w:pPr>
        <w:pStyle w:val="Odstavekseznama"/>
        <w:numPr>
          <w:ilvl w:val="0"/>
          <w:numId w:val="72"/>
        </w:numPr>
        <w:spacing w:after="0" w:line="264" w:lineRule="auto"/>
        <w:jc w:val="both"/>
        <w:rPr>
          <w:rFonts w:cs="Arial"/>
          <w:sz w:val="24"/>
          <w:szCs w:val="24"/>
        </w:rPr>
      </w:pPr>
      <w:r w:rsidRPr="00654C74">
        <w:rPr>
          <w:rFonts w:cs="Arial"/>
          <w:sz w:val="24"/>
          <w:szCs w:val="24"/>
        </w:rPr>
        <w:t xml:space="preserve">v primernem roku, ki ga določi naročnik, odpraviti vse morebitne pomanjkljivosti izvedenih storitev, ki jih ugotovi naročnik oz. najemnik / uporabnik; </w:t>
      </w:r>
    </w:p>
    <w:p w14:paraId="5D97779C"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za vsako spremembo pri izvajanju pogodbenih del predhodno pridobiti pisno soglasje naročnika;</w:t>
      </w:r>
    </w:p>
    <w:p w14:paraId="16D4791C"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od naročnika v celoti prevzeti vse obveznosti iz naslova varstva pri delu v zvezi z izvajanjem storitev po tej pogodbi;</w:t>
      </w:r>
    </w:p>
    <w:p w14:paraId="7036EE0D" w14:textId="3FA4928B"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 xml:space="preserve">med opravljanjem pogodbenih obveznosti v prostorih naročnika samostojno poskrbeti za vse predpisane ukrepe varstva </w:t>
      </w:r>
      <w:r w:rsidR="00F5280A">
        <w:rPr>
          <w:rFonts w:cs="Arial"/>
          <w:sz w:val="24"/>
          <w:szCs w:val="24"/>
        </w:rPr>
        <w:t xml:space="preserve">in zdravja </w:t>
      </w:r>
      <w:r w:rsidRPr="00654C74">
        <w:rPr>
          <w:rFonts w:cs="Arial"/>
          <w:sz w:val="24"/>
          <w:szCs w:val="24"/>
        </w:rPr>
        <w:t>pri delu in higienskega minimuma ter prevzeti polno odgovornost za posledice njihove opustitve;</w:t>
      </w:r>
    </w:p>
    <w:p w14:paraId="0657627C" w14:textId="5C4460E4" w:rsidR="00654C74" w:rsidRPr="007603E8" w:rsidRDefault="00654C74" w:rsidP="007603E8">
      <w:pPr>
        <w:numPr>
          <w:ilvl w:val="0"/>
          <w:numId w:val="72"/>
        </w:numPr>
        <w:spacing w:after="0" w:line="264" w:lineRule="auto"/>
        <w:jc w:val="both"/>
        <w:rPr>
          <w:rFonts w:cs="Arial"/>
          <w:sz w:val="24"/>
          <w:szCs w:val="24"/>
        </w:rPr>
      </w:pPr>
      <w:r w:rsidRPr="00654C74">
        <w:rPr>
          <w:rFonts w:cs="Arial"/>
          <w:sz w:val="24"/>
          <w:szCs w:val="24"/>
        </w:rPr>
        <w:t>da bodo vsi delavci, ki bodo izvajali storitve čiščenja</w:t>
      </w:r>
      <w:r w:rsidR="00F5280A">
        <w:rPr>
          <w:rFonts w:cs="Arial"/>
          <w:sz w:val="24"/>
          <w:szCs w:val="24"/>
        </w:rPr>
        <w:t>,</w:t>
      </w:r>
      <w:r w:rsidRPr="00654C74">
        <w:rPr>
          <w:rFonts w:cs="Arial"/>
          <w:sz w:val="24"/>
          <w:szCs w:val="24"/>
        </w:rPr>
        <w:t xml:space="preserve"> v delovnem razmerju p</w:t>
      </w:r>
      <w:r w:rsidR="007603E8">
        <w:rPr>
          <w:rFonts w:cs="Arial"/>
          <w:sz w:val="24"/>
          <w:szCs w:val="24"/>
        </w:rPr>
        <w:t>ri izvajalcu ali podizvajalcu ali bodo</w:t>
      </w:r>
      <w:r w:rsidRPr="00654C74">
        <w:rPr>
          <w:rFonts w:cs="Arial"/>
          <w:sz w:val="24"/>
          <w:szCs w:val="24"/>
        </w:rPr>
        <w:t xml:space="preserve"> </w:t>
      </w:r>
      <w:r w:rsidR="007603E8">
        <w:rPr>
          <w:rFonts w:cs="Arial"/>
          <w:bCs/>
          <w:sz w:val="24"/>
          <w:szCs w:val="24"/>
        </w:rPr>
        <w:t>za izvajalca</w:t>
      </w:r>
      <w:r w:rsidR="007603E8">
        <w:rPr>
          <w:rFonts w:cs="Arial"/>
          <w:sz w:val="24"/>
          <w:szCs w:val="24"/>
        </w:rPr>
        <w:t xml:space="preserve"> dela </w:t>
      </w:r>
      <w:r w:rsidR="007603E8">
        <w:rPr>
          <w:rFonts w:cs="Arial"/>
          <w:bCs/>
          <w:sz w:val="24"/>
          <w:szCs w:val="24"/>
        </w:rPr>
        <w:t>opravljali na drug zakonit način</w:t>
      </w:r>
      <w:r w:rsidRPr="007603E8">
        <w:rPr>
          <w:rFonts w:cs="Arial"/>
          <w:sz w:val="24"/>
          <w:szCs w:val="24"/>
        </w:rPr>
        <w:t>, sicer ima naročnik pravico, da od pogodbe odstopi brez odpovednega roka;</w:t>
      </w:r>
    </w:p>
    <w:p w14:paraId="6169E8F7"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lastRenderedPageBreak/>
        <w:t>da bodo vsi gospodarski subjekti in samostojni podjetniki, pri katerih so zaposleni ali samozaposleni delavci, ki bodo izvajali storitev čiščenja, priglašeni kot podizvajalci, sicer ima naročnik pravico, da od pogodbe odstopi brez odpovednega roka;</w:t>
      </w:r>
    </w:p>
    <w:p w14:paraId="371B353B"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 xml:space="preserve">da bodo vsi novi podizvajalci, ki niso navedeni v ponudbi, izpolnjevali vse naročnikove pogoje, ki jih morajo izpolnjevati podizvajalci, sicer ima naročnik pravico, da od pogodbe odstopi brez odpovednega roka; </w:t>
      </w:r>
    </w:p>
    <w:p w14:paraId="29D5E8AF" w14:textId="77777777" w:rsidR="00110256" w:rsidRDefault="00654C74" w:rsidP="006740C8">
      <w:pPr>
        <w:numPr>
          <w:ilvl w:val="0"/>
          <w:numId w:val="72"/>
        </w:numPr>
        <w:spacing w:after="0" w:line="264" w:lineRule="auto"/>
        <w:jc w:val="both"/>
        <w:rPr>
          <w:rFonts w:cs="Arial"/>
          <w:sz w:val="24"/>
          <w:szCs w:val="24"/>
        </w:rPr>
      </w:pPr>
      <w:r w:rsidRPr="00654C74">
        <w:rPr>
          <w:rFonts w:cs="Arial"/>
          <w:sz w:val="24"/>
          <w:szCs w:val="24"/>
        </w:rPr>
        <w:t>zagotavljati na zaščitnih – delovnih oblekah oz. uniformah ustrezno oz. vidno označen naziv izvajalca z imenom in priimkom delavca</w:t>
      </w:r>
      <w:r w:rsidR="00110256">
        <w:rPr>
          <w:rFonts w:cs="Arial"/>
          <w:sz w:val="24"/>
          <w:szCs w:val="24"/>
        </w:rPr>
        <w:t>;</w:t>
      </w:r>
    </w:p>
    <w:p w14:paraId="0E4C49A9" w14:textId="5A75A092" w:rsidR="00654C74" w:rsidRDefault="00110256" w:rsidP="00110256">
      <w:pPr>
        <w:numPr>
          <w:ilvl w:val="0"/>
          <w:numId w:val="72"/>
        </w:numPr>
        <w:spacing w:after="0" w:line="264" w:lineRule="auto"/>
        <w:jc w:val="both"/>
        <w:rPr>
          <w:rFonts w:cs="Arial"/>
          <w:sz w:val="24"/>
          <w:szCs w:val="24"/>
        </w:rPr>
      </w:pPr>
      <w:r>
        <w:rPr>
          <w:rFonts w:cs="Arial"/>
          <w:sz w:val="24"/>
          <w:szCs w:val="24"/>
        </w:rPr>
        <w:t xml:space="preserve">imeti </w:t>
      </w:r>
      <w:r w:rsidRPr="00110256">
        <w:rPr>
          <w:rFonts w:cs="Arial"/>
          <w:sz w:val="24"/>
          <w:szCs w:val="24"/>
        </w:rPr>
        <w:t xml:space="preserve">ob sklenitvi te </w:t>
      </w:r>
      <w:r w:rsidR="00F5280A" w:rsidRPr="00110256">
        <w:rPr>
          <w:rFonts w:cs="Arial"/>
          <w:sz w:val="24"/>
          <w:szCs w:val="24"/>
        </w:rPr>
        <w:t>pogodb</w:t>
      </w:r>
      <w:r w:rsidR="00F5280A">
        <w:rPr>
          <w:rFonts w:cs="Arial"/>
          <w:sz w:val="24"/>
          <w:szCs w:val="24"/>
        </w:rPr>
        <w:t>e</w:t>
      </w:r>
      <w:r w:rsidR="00F5280A" w:rsidRPr="00110256">
        <w:rPr>
          <w:rFonts w:cs="Arial"/>
          <w:sz w:val="24"/>
          <w:szCs w:val="24"/>
        </w:rPr>
        <w:t xml:space="preserve"> </w:t>
      </w:r>
      <w:r w:rsidRPr="00110256">
        <w:rPr>
          <w:rFonts w:cs="Arial"/>
          <w:sz w:val="24"/>
          <w:szCs w:val="24"/>
        </w:rPr>
        <w:t>in ves čas trajanja pogodbe veljavno zavarovanje odgovornosti za škodo</w:t>
      </w:r>
      <w:r>
        <w:rPr>
          <w:rFonts w:cs="Arial"/>
          <w:sz w:val="24"/>
          <w:szCs w:val="24"/>
        </w:rPr>
        <w:t xml:space="preserve"> in naročniku posredovati kopije veljavne zavarovalne police v roku 30 dni od sklenitve pogodbe</w:t>
      </w:r>
      <w:r w:rsidR="00654C74" w:rsidRPr="00654C74">
        <w:rPr>
          <w:rFonts w:cs="Arial"/>
          <w:sz w:val="24"/>
          <w:szCs w:val="24"/>
        </w:rPr>
        <w:t>.</w:t>
      </w:r>
    </w:p>
    <w:p w14:paraId="1FB281D5" w14:textId="77777777" w:rsidR="00110256" w:rsidRPr="00110256" w:rsidRDefault="00110256" w:rsidP="00110256">
      <w:pPr>
        <w:spacing w:after="0" w:line="264" w:lineRule="auto"/>
        <w:ind w:left="360"/>
        <w:jc w:val="both"/>
        <w:rPr>
          <w:rFonts w:cs="Arial"/>
          <w:i/>
          <w:sz w:val="24"/>
          <w:szCs w:val="24"/>
        </w:rPr>
      </w:pPr>
      <w:r w:rsidRPr="00110256">
        <w:rPr>
          <w:rFonts w:cs="Arial"/>
          <w:i/>
          <w:color w:val="0070C0"/>
          <w:sz w:val="24"/>
          <w:szCs w:val="24"/>
        </w:rPr>
        <w:t>/Točka 13. se ne uporabi za sklop 2./</w:t>
      </w:r>
    </w:p>
    <w:p w14:paraId="1E2B8D04" w14:textId="77777777" w:rsidR="00654C74" w:rsidRPr="007603E8" w:rsidRDefault="00654C74" w:rsidP="00654C74">
      <w:pPr>
        <w:spacing w:after="0" w:line="264" w:lineRule="auto"/>
        <w:jc w:val="both"/>
        <w:rPr>
          <w:rFonts w:cs="Arial"/>
          <w:b/>
          <w:sz w:val="24"/>
          <w:szCs w:val="24"/>
        </w:rPr>
      </w:pPr>
    </w:p>
    <w:p w14:paraId="07CD949E"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4CB33C8" w14:textId="77777777" w:rsidR="00654C74" w:rsidRPr="00654C74" w:rsidRDefault="00654C74" w:rsidP="00654C74">
      <w:pPr>
        <w:pStyle w:val="Imelena"/>
        <w:spacing w:before="0" w:after="0" w:line="264" w:lineRule="auto"/>
        <w:jc w:val="left"/>
        <w:rPr>
          <w:rFonts w:ascii="Cambria" w:hAnsi="Cambria" w:cs="Arial"/>
          <w:b w:val="0"/>
          <w:color w:val="auto"/>
        </w:rPr>
      </w:pPr>
    </w:p>
    <w:p w14:paraId="328E7D50" w14:textId="196A137E" w:rsidR="00654C74" w:rsidRPr="00654C74" w:rsidRDefault="00654C74" w:rsidP="00654C74">
      <w:pPr>
        <w:spacing w:after="0" w:line="264" w:lineRule="auto"/>
        <w:jc w:val="both"/>
        <w:rPr>
          <w:rFonts w:cs="Arial"/>
          <w:bCs/>
          <w:sz w:val="24"/>
          <w:szCs w:val="24"/>
        </w:rPr>
      </w:pPr>
      <w:r w:rsidRPr="00654C74">
        <w:rPr>
          <w:rFonts w:cs="Arial"/>
          <w:bCs/>
          <w:sz w:val="24"/>
          <w:szCs w:val="24"/>
        </w:rPr>
        <w:t xml:space="preserve">Za celoten čas izvajanja javnega naročila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krivdnega razloga na strani izvajalca. V ta namen izvajalec </w:t>
      </w:r>
      <w:r w:rsidR="00CD2F08">
        <w:rPr>
          <w:rFonts w:cs="Arial"/>
          <w:bCs/>
          <w:sz w:val="24"/>
          <w:szCs w:val="24"/>
        </w:rPr>
        <w:t>v roku 30 dni od sklenitve pogodbe predloži S</w:t>
      </w:r>
      <w:r w:rsidRPr="00654C74">
        <w:rPr>
          <w:rFonts w:cs="Arial"/>
          <w:bCs/>
          <w:sz w:val="24"/>
          <w:szCs w:val="24"/>
        </w:rPr>
        <w:t>eznam zaposlenih, ki bodo opravljali storitve po pogodbi</w:t>
      </w:r>
      <w:r w:rsidR="005F6BA8">
        <w:rPr>
          <w:rFonts w:cs="Arial"/>
          <w:bCs/>
          <w:sz w:val="24"/>
          <w:szCs w:val="24"/>
        </w:rPr>
        <w:t xml:space="preserve"> (čiščenje in nadzor nad storitvami </w:t>
      </w:r>
      <w:r w:rsidR="005F6BA8" w:rsidRPr="00FE3BCE">
        <w:rPr>
          <w:rFonts w:cs="Arial"/>
          <w:bCs/>
          <w:sz w:val="24"/>
          <w:szCs w:val="24"/>
        </w:rPr>
        <w:t>čiščenja)</w:t>
      </w:r>
      <w:r w:rsidR="00FE3BCE" w:rsidRPr="00FE3BCE">
        <w:rPr>
          <w:rFonts w:cs="Arial"/>
          <w:bCs/>
          <w:sz w:val="24"/>
          <w:szCs w:val="24"/>
        </w:rPr>
        <w:t>,</w:t>
      </w:r>
      <w:r w:rsidRPr="00FE3BCE">
        <w:rPr>
          <w:rFonts w:cs="Arial"/>
          <w:bCs/>
          <w:sz w:val="24"/>
          <w:szCs w:val="24"/>
        </w:rPr>
        <w:t xml:space="preserve"> z </w:t>
      </w:r>
      <w:r w:rsidR="00FE3BCE" w:rsidRPr="00FE3BCE">
        <w:rPr>
          <w:rFonts w:cs="Arial"/>
          <w:bCs/>
          <w:sz w:val="24"/>
          <w:szCs w:val="24"/>
        </w:rPr>
        <w:t>navedbo i</w:t>
      </w:r>
      <w:r w:rsidRPr="00FE3BCE">
        <w:rPr>
          <w:rFonts w:cs="Arial"/>
          <w:bCs/>
          <w:sz w:val="24"/>
          <w:szCs w:val="24"/>
        </w:rPr>
        <w:t>me</w:t>
      </w:r>
      <w:r w:rsidR="00FE3BCE" w:rsidRPr="00FE3BCE">
        <w:rPr>
          <w:rFonts w:cs="Arial"/>
          <w:bCs/>
          <w:sz w:val="24"/>
          <w:szCs w:val="24"/>
        </w:rPr>
        <w:t>na</w:t>
      </w:r>
      <w:r w:rsidRPr="00FE3BCE">
        <w:rPr>
          <w:rFonts w:cs="Arial"/>
          <w:bCs/>
          <w:sz w:val="24"/>
          <w:szCs w:val="24"/>
        </w:rPr>
        <w:t xml:space="preserve"> in priimk</w:t>
      </w:r>
      <w:r w:rsidR="00FE3BCE" w:rsidRPr="00FE3BCE">
        <w:rPr>
          <w:rFonts w:cs="Arial"/>
          <w:bCs/>
          <w:sz w:val="24"/>
          <w:szCs w:val="24"/>
        </w:rPr>
        <w:t>a</w:t>
      </w:r>
      <w:r w:rsidRPr="00FE3BCE">
        <w:rPr>
          <w:rFonts w:cs="Arial"/>
          <w:bCs/>
          <w:sz w:val="24"/>
          <w:szCs w:val="24"/>
        </w:rPr>
        <w:t xml:space="preserve"> delavca</w:t>
      </w:r>
      <w:r w:rsidR="00FE3BCE" w:rsidRPr="00FE3BCE">
        <w:rPr>
          <w:rFonts w:cs="Arial"/>
          <w:bCs/>
          <w:sz w:val="24"/>
          <w:szCs w:val="24"/>
        </w:rPr>
        <w:t>. Č</w:t>
      </w:r>
      <w:r w:rsidRPr="00FE3BCE">
        <w:rPr>
          <w:rFonts w:cs="Arial"/>
          <w:bCs/>
          <w:sz w:val="24"/>
          <w:szCs w:val="24"/>
        </w:rPr>
        <w:t xml:space="preserve">e </w:t>
      </w:r>
      <w:r w:rsidR="00FE3BCE" w:rsidRPr="00FE3BCE">
        <w:rPr>
          <w:rFonts w:cs="Arial"/>
          <w:bCs/>
          <w:sz w:val="24"/>
          <w:szCs w:val="24"/>
        </w:rPr>
        <w:t>delavec</w:t>
      </w:r>
      <w:r w:rsidRPr="00FE3BCE">
        <w:rPr>
          <w:rFonts w:cs="Arial"/>
          <w:bCs/>
          <w:sz w:val="24"/>
          <w:szCs w:val="24"/>
        </w:rPr>
        <w:t xml:space="preserve"> ni zaposlen pri izvajalcu</w:t>
      </w:r>
      <w:r w:rsidR="00FE3BCE" w:rsidRPr="00FE3BCE">
        <w:rPr>
          <w:rFonts w:cs="Arial"/>
          <w:bCs/>
          <w:sz w:val="24"/>
          <w:szCs w:val="24"/>
        </w:rPr>
        <w:t xml:space="preserve">, izvajalec naročniku hkrati s seznamom predloži tudi podizvajalsko </w:t>
      </w:r>
      <w:r w:rsidRPr="00FE3BCE">
        <w:rPr>
          <w:rFonts w:cs="Arial"/>
          <w:bCs/>
          <w:sz w:val="24"/>
          <w:szCs w:val="24"/>
        </w:rPr>
        <w:t>pogodb</w:t>
      </w:r>
      <w:r w:rsidR="00FE3BCE" w:rsidRPr="00FE3BCE">
        <w:rPr>
          <w:rFonts w:cs="Arial"/>
          <w:bCs/>
          <w:sz w:val="24"/>
          <w:szCs w:val="24"/>
        </w:rPr>
        <w:t>o, sklenjeno z delavčevim delodajalcem</w:t>
      </w:r>
      <w:r w:rsidR="00331069">
        <w:rPr>
          <w:rFonts w:cs="Arial"/>
          <w:bCs/>
          <w:sz w:val="24"/>
          <w:szCs w:val="24"/>
        </w:rPr>
        <w:t>, oz. dokazilo, iz katerega izhaja, da delavec za izvajalca delo opravlja na drug zakonit način</w:t>
      </w:r>
      <w:r w:rsidR="00FE3BCE" w:rsidRPr="00FE3BCE">
        <w:rPr>
          <w:rFonts w:cs="Arial"/>
          <w:bCs/>
          <w:sz w:val="24"/>
          <w:szCs w:val="24"/>
        </w:rPr>
        <w:t>.</w:t>
      </w:r>
      <w:r w:rsidRPr="00FE3BCE">
        <w:rPr>
          <w:rFonts w:cs="Arial"/>
          <w:bCs/>
          <w:sz w:val="24"/>
          <w:szCs w:val="24"/>
        </w:rPr>
        <w:t xml:space="preserve"> </w:t>
      </w:r>
      <w:r w:rsidR="00FE3BCE" w:rsidRPr="00FE3BCE">
        <w:rPr>
          <w:rFonts w:cs="Arial"/>
          <w:bCs/>
          <w:sz w:val="24"/>
          <w:szCs w:val="24"/>
        </w:rPr>
        <w:t>Seznam zaposlenih, ki bodo opravljali storitve po pogodbi,</w:t>
      </w:r>
      <w:r w:rsidRPr="00FE3BCE">
        <w:rPr>
          <w:rFonts w:cs="Arial"/>
          <w:bCs/>
          <w:sz w:val="24"/>
          <w:szCs w:val="24"/>
        </w:rPr>
        <w:t xml:space="preserve"> je </w:t>
      </w:r>
      <w:r w:rsidR="00CD2F08" w:rsidRPr="00FE3BCE">
        <w:rPr>
          <w:rFonts w:cs="Arial"/>
          <w:bCs/>
          <w:sz w:val="24"/>
          <w:szCs w:val="24"/>
        </w:rPr>
        <w:t xml:space="preserve">Priloga 4 in </w:t>
      </w:r>
      <w:r w:rsidRPr="00FE3BCE">
        <w:rPr>
          <w:rFonts w:cs="Arial"/>
          <w:bCs/>
          <w:sz w:val="24"/>
          <w:szCs w:val="24"/>
        </w:rPr>
        <w:t>sestavni de</w:t>
      </w:r>
      <w:r w:rsidR="00CD2F08" w:rsidRPr="00FE3BCE">
        <w:rPr>
          <w:rFonts w:cs="Arial"/>
          <w:bCs/>
          <w:sz w:val="24"/>
          <w:szCs w:val="24"/>
        </w:rPr>
        <w:t>l</w:t>
      </w:r>
      <w:r w:rsidRPr="00FE3BCE">
        <w:rPr>
          <w:rFonts w:cs="Arial"/>
          <w:bCs/>
          <w:sz w:val="24"/>
          <w:szCs w:val="24"/>
        </w:rPr>
        <w:t xml:space="preserve"> te pogodbe.</w:t>
      </w:r>
    </w:p>
    <w:p w14:paraId="1F6A3111" w14:textId="77777777" w:rsidR="00654C74" w:rsidRPr="00654C74" w:rsidRDefault="00654C74" w:rsidP="00654C74">
      <w:pPr>
        <w:spacing w:after="0" w:line="264" w:lineRule="auto"/>
        <w:jc w:val="both"/>
        <w:rPr>
          <w:rFonts w:cs="Arial"/>
          <w:bCs/>
          <w:sz w:val="24"/>
          <w:szCs w:val="24"/>
        </w:rPr>
      </w:pPr>
    </w:p>
    <w:p w14:paraId="3BBAC28D" w14:textId="157A8F5C" w:rsidR="005F6BA8" w:rsidRDefault="00654C74" w:rsidP="005F6B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kern w:val="3"/>
          <w:sz w:val="24"/>
          <w:szCs w:val="24"/>
          <w:lang w:eastAsia="zh-CN"/>
        </w:rPr>
      </w:pPr>
      <w:r w:rsidRPr="00654C74">
        <w:rPr>
          <w:rFonts w:cs="Arial"/>
          <w:bCs/>
          <w:sz w:val="24"/>
          <w:szCs w:val="24"/>
        </w:rPr>
        <w:t xml:space="preserve">Storitve po pogodbi sme izvajalec izvajati le s </w:t>
      </w:r>
      <w:r w:rsidR="00F5280A">
        <w:rPr>
          <w:rFonts w:cs="Arial"/>
          <w:bCs/>
          <w:sz w:val="24"/>
          <w:szCs w:val="24"/>
        </w:rPr>
        <w:t xml:space="preserve">priglašenimi </w:t>
      </w:r>
      <w:r w:rsidRPr="00654C74">
        <w:rPr>
          <w:rFonts w:cs="Arial"/>
          <w:bCs/>
          <w:sz w:val="24"/>
          <w:szCs w:val="24"/>
        </w:rPr>
        <w:t>kadri</w:t>
      </w:r>
      <w:r w:rsidR="00331069">
        <w:rPr>
          <w:rFonts w:cs="Arial"/>
          <w:bCs/>
          <w:sz w:val="24"/>
          <w:szCs w:val="24"/>
        </w:rPr>
        <w:t xml:space="preserve">, ki so zaposleni pri izvajalcu ali njegovem podizvajalcu ali za izvajalca opravljajo delo na drug zakonit način, </w:t>
      </w:r>
      <w:r w:rsidRPr="00654C74">
        <w:rPr>
          <w:rFonts w:cs="Arial"/>
          <w:bCs/>
          <w:sz w:val="24"/>
          <w:szCs w:val="24"/>
        </w:rPr>
        <w:t xml:space="preserve">pri čemer mora zagotavljati </w:t>
      </w:r>
      <w:r w:rsidRPr="00654C74">
        <w:rPr>
          <w:rFonts w:cs="Arial"/>
          <w:color w:val="auto"/>
          <w:kern w:val="3"/>
          <w:sz w:val="24"/>
          <w:szCs w:val="24"/>
          <w:lang w:eastAsia="zh-CN"/>
        </w:rPr>
        <w:t xml:space="preserve">čim večjo stalnost kadrovske zasedbe pri izvajanju javnega naročila. </w:t>
      </w:r>
    </w:p>
    <w:p w14:paraId="034F9D7A" w14:textId="77777777" w:rsidR="005F6BA8" w:rsidRDefault="005F6BA8" w:rsidP="005F6B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kern w:val="3"/>
          <w:sz w:val="24"/>
          <w:szCs w:val="24"/>
          <w:lang w:eastAsia="zh-CN"/>
        </w:rPr>
      </w:pPr>
    </w:p>
    <w:p w14:paraId="2CDAAD5A" w14:textId="37ACD151" w:rsidR="005F6BA8" w:rsidRPr="00654C74" w:rsidRDefault="005F6BA8" w:rsidP="005F6B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654C74">
        <w:rPr>
          <w:rFonts w:cs="Arial"/>
          <w:color w:val="auto"/>
          <w:sz w:val="24"/>
          <w:szCs w:val="24"/>
        </w:rPr>
        <w:t xml:space="preserve">Naročnik ima kadar koli pravico preveriti </w:t>
      </w:r>
      <w:r>
        <w:rPr>
          <w:rFonts w:cs="Arial"/>
          <w:color w:val="auto"/>
          <w:sz w:val="24"/>
          <w:szCs w:val="24"/>
        </w:rPr>
        <w:t>resničnost</w:t>
      </w:r>
      <w:r w:rsidRPr="00654C74">
        <w:rPr>
          <w:rFonts w:cs="Arial"/>
          <w:color w:val="auto"/>
          <w:sz w:val="24"/>
          <w:szCs w:val="24"/>
        </w:rPr>
        <w:t xml:space="preserve"> posredovanih podatkov oz. izjav delavcev z dejanskim stanjem. Naročnik si pridržuje pravico, da določeni osebi prepove izvajati predmet pogodbe brez obrazložitve. </w:t>
      </w:r>
    </w:p>
    <w:p w14:paraId="57515DE4" w14:textId="77777777" w:rsidR="00654C74" w:rsidRPr="00654C74" w:rsidRDefault="00654C74" w:rsidP="00654C74">
      <w:pPr>
        <w:spacing w:after="0" w:line="264" w:lineRule="auto"/>
        <w:jc w:val="both"/>
        <w:rPr>
          <w:rFonts w:cs="Arial"/>
          <w:color w:val="auto"/>
          <w:kern w:val="3"/>
          <w:sz w:val="24"/>
          <w:szCs w:val="24"/>
          <w:lang w:eastAsia="zh-CN"/>
        </w:rPr>
      </w:pPr>
    </w:p>
    <w:p w14:paraId="678BEAF6" w14:textId="3BF50868" w:rsidR="00654C74" w:rsidRPr="00654C74" w:rsidRDefault="00331069"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sz w:val="24"/>
          <w:szCs w:val="24"/>
        </w:rPr>
      </w:pPr>
      <w:r>
        <w:rPr>
          <w:rFonts w:cs="Arial"/>
          <w:bCs/>
          <w:sz w:val="24"/>
          <w:szCs w:val="24"/>
        </w:rPr>
        <w:t>Izvajalec priglašene delavce</w:t>
      </w:r>
      <w:r w:rsidR="00654C74" w:rsidRPr="00654C74">
        <w:rPr>
          <w:rFonts w:cs="Arial"/>
          <w:bCs/>
          <w:sz w:val="24"/>
          <w:szCs w:val="24"/>
        </w:rPr>
        <w:t xml:space="preserve"> </w:t>
      </w:r>
      <w:r w:rsidR="00CD2F08">
        <w:rPr>
          <w:rFonts w:cs="Arial"/>
          <w:bCs/>
          <w:sz w:val="24"/>
          <w:szCs w:val="24"/>
        </w:rPr>
        <w:t>v delo predhodno uvede</w:t>
      </w:r>
      <w:r w:rsidR="00654C74" w:rsidRPr="00654C74">
        <w:rPr>
          <w:rFonts w:cs="Arial"/>
          <w:bCs/>
          <w:sz w:val="24"/>
          <w:szCs w:val="24"/>
        </w:rPr>
        <w:t xml:space="preserve">. </w:t>
      </w:r>
    </w:p>
    <w:p w14:paraId="7DC1D839" w14:textId="77777777" w:rsidR="00654C74" w:rsidRPr="00654C74" w:rsidRDefault="00654C74"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1BBFF595" w14:textId="31FBFD2A" w:rsidR="00654C74" w:rsidRPr="00654C74" w:rsidRDefault="00654C74"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r w:rsidRPr="00654C74">
        <w:rPr>
          <w:rFonts w:cs="Arial"/>
          <w:bCs/>
          <w:color w:val="auto"/>
          <w:sz w:val="24"/>
          <w:szCs w:val="24"/>
        </w:rPr>
        <w:t xml:space="preserve">O kakršni koli spremembi kadrov, bodisi delavcev, ki izvajajo storitve čiščenja, bodisi delavcev, ki opravljajo nadzor nad storitvami čiščenja, mora izvajalec </w:t>
      </w:r>
      <w:r w:rsidR="005F6BA8">
        <w:rPr>
          <w:rFonts w:cs="Arial"/>
          <w:bCs/>
          <w:color w:val="auto"/>
          <w:sz w:val="24"/>
          <w:szCs w:val="24"/>
        </w:rPr>
        <w:t xml:space="preserve">najkasneje </w:t>
      </w:r>
      <w:r w:rsidR="005F6BA8" w:rsidRPr="00654C74">
        <w:rPr>
          <w:rFonts w:cs="Arial"/>
          <w:bCs/>
          <w:color w:val="auto"/>
          <w:sz w:val="24"/>
          <w:szCs w:val="24"/>
        </w:rPr>
        <w:t>10 dn</w:t>
      </w:r>
      <w:r w:rsidR="005F6BA8">
        <w:rPr>
          <w:rFonts w:cs="Arial"/>
          <w:bCs/>
          <w:color w:val="auto"/>
          <w:sz w:val="24"/>
          <w:szCs w:val="24"/>
        </w:rPr>
        <w:t xml:space="preserve">i </w:t>
      </w:r>
      <w:r w:rsidR="005F6BA8" w:rsidRPr="00654C74">
        <w:rPr>
          <w:rFonts w:cs="Arial"/>
          <w:bCs/>
          <w:color w:val="auto"/>
          <w:sz w:val="24"/>
          <w:szCs w:val="24"/>
        </w:rPr>
        <w:t xml:space="preserve">pred spremembo </w:t>
      </w:r>
      <w:r w:rsidR="00331069">
        <w:rPr>
          <w:rFonts w:cs="Arial"/>
          <w:bCs/>
          <w:color w:val="auto"/>
          <w:sz w:val="24"/>
          <w:szCs w:val="24"/>
        </w:rPr>
        <w:t xml:space="preserve"> </w:t>
      </w:r>
      <w:r w:rsidRPr="00654C74">
        <w:rPr>
          <w:rFonts w:cs="Arial"/>
          <w:bCs/>
          <w:color w:val="auto"/>
          <w:sz w:val="24"/>
          <w:szCs w:val="24"/>
        </w:rPr>
        <w:t>obvestiti naročnika</w:t>
      </w:r>
      <w:r w:rsidR="005F6BA8">
        <w:rPr>
          <w:rFonts w:cs="Arial"/>
          <w:bCs/>
          <w:color w:val="auto"/>
          <w:sz w:val="24"/>
          <w:szCs w:val="24"/>
        </w:rPr>
        <w:t xml:space="preserve"> in mu</w:t>
      </w:r>
      <w:r w:rsidRPr="00654C74">
        <w:rPr>
          <w:rFonts w:cs="Arial"/>
          <w:bCs/>
          <w:color w:val="auto"/>
          <w:sz w:val="24"/>
          <w:szCs w:val="24"/>
        </w:rPr>
        <w:t xml:space="preserve"> posredovati seznam zaposlenih, ki še niso bili priglašeni in bodo opravljali storitve po pogodbi. Seznam mora vsebovati podatke iz prvega odstavka tega člena. </w:t>
      </w:r>
    </w:p>
    <w:p w14:paraId="2E3D20BC" w14:textId="77777777" w:rsidR="00654C74" w:rsidRPr="00654C74" w:rsidRDefault="00654C74"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7A1D8A56" w14:textId="77777777" w:rsidR="00654C74" w:rsidRPr="00654C74" w:rsidRDefault="00654C74" w:rsidP="00F46AC2">
      <w:pPr>
        <w:numPr>
          <w:ilvl w:val="1"/>
          <w:numId w:val="71"/>
        </w:numPr>
        <w:autoSpaceDN w:val="0"/>
        <w:spacing w:after="0" w:line="264" w:lineRule="auto"/>
        <w:ind w:left="426" w:hanging="426"/>
        <w:jc w:val="center"/>
        <w:rPr>
          <w:rFonts w:cs="Arial"/>
          <w:b/>
          <w:color w:val="auto"/>
          <w:sz w:val="24"/>
          <w:szCs w:val="24"/>
        </w:rPr>
      </w:pPr>
      <w:r w:rsidRPr="00654C74">
        <w:rPr>
          <w:rFonts w:cs="Arial"/>
          <w:b/>
          <w:color w:val="auto"/>
          <w:sz w:val="24"/>
          <w:szCs w:val="24"/>
        </w:rPr>
        <w:lastRenderedPageBreak/>
        <w:t>člen</w:t>
      </w:r>
    </w:p>
    <w:p w14:paraId="5A50EE5E" w14:textId="77777777" w:rsidR="00654C74" w:rsidRPr="00654C74" w:rsidRDefault="00654C74" w:rsidP="00654C74">
      <w:pPr>
        <w:spacing w:after="0" w:line="264" w:lineRule="auto"/>
        <w:contextualSpacing/>
        <w:jc w:val="both"/>
        <w:rPr>
          <w:rFonts w:cs="Arial"/>
          <w:color w:val="auto"/>
          <w:sz w:val="24"/>
          <w:szCs w:val="24"/>
        </w:rPr>
      </w:pPr>
    </w:p>
    <w:p w14:paraId="3D47C2B9" w14:textId="1C59DCFB" w:rsidR="00FB56BC" w:rsidRDefault="00654C74" w:rsidP="00654C74">
      <w:pPr>
        <w:spacing w:after="0" w:line="264" w:lineRule="auto"/>
        <w:contextualSpacing/>
        <w:jc w:val="both"/>
        <w:rPr>
          <w:rFonts w:cs="Arial"/>
          <w:sz w:val="24"/>
          <w:szCs w:val="24"/>
        </w:rPr>
      </w:pPr>
      <w:r w:rsidRPr="00654C74">
        <w:rPr>
          <w:rFonts w:cs="Arial"/>
          <w:sz w:val="24"/>
          <w:szCs w:val="24"/>
        </w:rPr>
        <w:t xml:space="preserve">Izvajalec mora </w:t>
      </w:r>
      <w:r w:rsidR="00FB56BC" w:rsidRPr="00831C80">
        <w:rPr>
          <w:rFonts w:cs="Arial"/>
          <w:color w:val="auto"/>
          <w:sz w:val="24"/>
          <w:szCs w:val="24"/>
        </w:rPr>
        <w:t>na lokaciji čiščenja zagotoviti prisotnost ustreznega števila delavcev</w:t>
      </w:r>
      <w:r w:rsidR="00FB56BC">
        <w:rPr>
          <w:rFonts w:cs="Arial"/>
          <w:color w:val="auto"/>
          <w:sz w:val="24"/>
          <w:szCs w:val="24"/>
        </w:rPr>
        <w:t xml:space="preserve"> (</w:t>
      </w:r>
      <w:r w:rsidR="00FB56BC" w:rsidRPr="00654C74">
        <w:rPr>
          <w:rFonts w:cs="Arial"/>
          <w:sz w:val="24"/>
          <w:szCs w:val="24"/>
        </w:rPr>
        <w:t xml:space="preserve">za </w:t>
      </w:r>
      <w:r w:rsidR="00FB56BC" w:rsidRPr="00831C80">
        <w:rPr>
          <w:rFonts w:cs="Arial"/>
          <w:color w:val="auto"/>
          <w:sz w:val="24"/>
          <w:szCs w:val="24"/>
        </w:rPr>
        <w:t xml:space="preserve">podano ponudbeno ceno rednih storitev </w:t>
      </w:r>
      <w:r w:rsidR="00FB56BC">
        <w:rPr>
          <w:rFonts w:cs="Arial"/>
          <w:color w:val="auto"/>
          <w:sz w:val="24"/>
          <w:szCs w:val="24"/>
        </w:rPr>
        <w:t xml:space="preserve">iz točk A.1-A.4 je </w:t>
      </w:r>
      <w:r w:rsidR="00FB56BC" w:rsidRPr="008C4AEC">
        <w:rPr>
          <w:rFonts w:cs="Arial"/>
          <w:color w:val="auto"/>
          <w:sz w:val="24"/>
          <w:szCs w:val="24"/>
        </w:rPr>
        <w:t>obvezna dnevna prisot</w:t>
      </w:r>
      <w:r w:rsidR="00FB56BC">
        <w:rPr>
          <w:rFonts w:cs="Arial"/>
          <w:color w:val="auto"/>
          <w:sz w:val="24"/>
          <w:szCs w:val="24"/>
        </w:rPr>
        <w:t xml:space="preserve">nost čistilnega osebja: najmanj 3 delavci, skupaj prisotni </w:t>
      </w:r>
      <w:r w:rsidR="00FB56BC" w:rsidRPr="008C4AEC">
        <w:rPr>
          <w:rFonts w:cs="Arial"/>
          <w:color w:val="auto"/>
          <w:sz w:val="24"/>
          <w:szCs w:val="24"/>
        </w:rPr>
        <w:t>2</w:t>
      </w:r>
      <w:r w:rsidR="00FB56BC">
        <w:rPr>
          <w:rFonts w:cs="Arial"/>
          <w:color w:val="auto"/>
          <w:sz w:val="24"/>
          <w:szCs w:val="24"/>
        </w:rPr>
        <w:t>1</w:t>
      </w:r>
      <w:r w:rsidR="00FB56BC" w:rsidRPr="008C4AEC">
        <w:rPr>
          <w:rFonts w:cs="Arial"/>
          <w:color w:val="auto"/>
          <w:sz w:val="24"/>
          <w:szCs w:val="24"/>
        </w:rPr>
        <w:t xml:space="preserve"> ur</w:t>
      </w:r>
      <w:r w:rsidR="00FB56BC">
        <w:rPr>
          <w:rFonts w:cs="Arial"/>
          <w:color w:val="auto"/>
          <w:sz w:val="24"/>
          <w:szCs w:val="24"/>
        </w:rPr>
        <w:t xml:space="preserve">; </w:t>
      </w:r>
      <w:r w:rsidR="00FB56BC" w:rsidRPr="00654C74">
        <w:rPr>
          <w:rFonts w:cs="Arial"/>
          <w:sz w:val="24"/>
          <w:szCs w:val="24"/>
        </w:rPr>
        <w:t xml:space="preserve">za </w:t>
      </w:r>
      <w:r w:rsidR="00FB56BC" w:rsidRPr="00831C80">
        <w:rPr>
          <w:rFonts w:cs="Arial"/>
          <w:color w:val="auto"/>
          <w:sz w:val="24"/>
          <w:szCs w:val="24"/>
        </w:rPr>
        <w:t xml:space="preserve">podano ponudbeno ceno rednih storitev </w:t>
      </w:r>
      <w:r w:rsidR="00FB56BC">
        <w:rPr>
          <w:rFonts w:cs="Arial"/>
          <w:color w:val="auto"/>
          <w:sz w:val="24"/>
          <w:szCs w:val="24"/>
        </w:rPr>
        <w:t xml:space="preserve">iz točke B.1 je </w:t>
      </w:r>
      <w:r w:rsidR="00FB56BC" w:rsidRPr="008C4AEC">
        <w:rPr>
          <w:rFonts w:cs="Arial"/>
          <w:color w:val="auto"/>
          <w:sz w:val="24"/>
          <w:szCs w:val="24"/>
        </w:rPr>
        <w:t xml:space="preserve">obvezna </w:t>
      </w:r>
      <w:r w:rsidR="00FB56BC">
        <w:rPr>
          <w:rFonts w:cs="Arial"/>
          <w:color w:val="auto"/>
          <w:sz w:val="24"/>
          <w:szCs w:val="24"/>
        </w:rPr>
        <w:t xml:space="preserve">tedenska </w:t>
      </w:r>
      <w:r w:rsidR="00FB56BC" w:rsidRPr="008C4AEC">
        <w:rPr>
          <w:rFonts w:cs="Arial"/>
          <w:color w:val="auto"/>
          <w:sz w:val="24"/>
          <w:szCs w:val="24"/>
        </w:rPr>
        <w:t>prisot</w:t>
      </w:r>
      <w:r w:rsidR="00FB56BC">
        <w:rPr>
          <w:rFonts w:cs="Arial"/>
          <w:color w:val="auto"/>
          <w:sz w:val="24"/>
          <w:szCs w:val="24"/>
        </w:rPr>
        <w:t>nost čistilnega osebja: najmanj 2 delavca, skupaj prisotna 15</w:t>
      </w:r>
      <w:r w:rsidR="00FB56BC" w:rsidRPr="008C4AEC">
        <w:rPr>
          <w:rFonts w:cs="Arial"/>
          <w:color w:val="auto"/>
          <w:sz w:val="24"/>
          <w:szCs w:val="24"/>
        </w:rPr>
        <w:t xml:space="preserve"> ur</w:t>
      </w:r>
      <w:r w:rsidR="00FB56BC">
        <w:rPr>
          <w:rFonts w:cs="Arial"/>
          <w:color w:val="auto"/>
          <w:sz w:val="24"/>
          <w:szCs w:val="24"/>
        </w:rPr>
        <w:t xml:space="preserve">) </w:t>
      </w:r>
      <w:r w:rsidR="00FB56BC" w:rsidRPr="00831C80">
        <w:rPr>
          <w:rFonts w:cs="Arial"/>
          <w:color w:val="auto"/>
          <w:sz w:val="24"/>
          <w:szCs w:val="24"/>
        </w:rPr>
        <w:t>in zadostno število delavcev, ki bodo v pripravljenosti za delo med dela prostimi dnevi (viken</w:t>
      </w:r>
      <w:r w:rsidR="00FB56BC" w:rsidRPr="00654C74">
        <w:rPr>
          <w:rFonts w:cs="Arial"/>
          <w:sz w:val="24"/>
          <w:szCs w:val="24"/>
        </w:rPr>
        <w:t>di in prazniki</w:t>
      </w:r>
      <w:r w:rsidR="00FB56BC">
        <w:rPr>
          <w:rFonts w:cs="Arial"/>
          <w:sz w:val="24"/>
          <w:szCs w:val="24"/>
        </w:rPr>
        <w:t>)</w:t>
      </w:r>
      <w:r w:rsidR="00FB56BC" w:rsidRPr="00654C74">
        <w:rPr>
          <w:rFonts w:cs="Arial"/>
          <w:sz w:val="24"/>
          <w:szCs w:val="24"/>
        </w:rPr>
        <w:t>. V kolikor bo ka</w:t>
      </w:r>
      <w:r w:rsidR="00FB56BC">
        <w:rPr>
          <w:rFonts w:cs="Arial"/>
          <w:sz w:val="24"/>
          <w:szCs w:val="24"/>
        </w:rPr>
        <w:t>teri</w:t>
      </w:r>
      <w:r w:rsidR="00FB56BC" w:rsidRPr="00654C74">
        <w:rPr>
          <w:rFonts w:cs="Arial"/>
          <w:sz w:val="24"/>
          <w:szCs w:val="24"/>
        </w:rPr>
        <w:t xml:space="preserve"> od priglašenih delavcev začasno ali trajno odsoten, mora izvajalec priskrbeti zamenjavo </w:t>
      </w:r>
      <w:r w:rsidR="00FB56BC">
        <w:rPr>
          <w:rFonts w:cs="Arial"/>
          <w:sz w:val="24"/>
          <w:szCs w:val="24"/>
        </w:rPr>
        <w:t xml:space="preserve">z drugim </w:t>
      </w:r>
      <w:r w:rsidR="00FB56BC" w:rsidRPr="00654C74">
        <w:rPr>
          <w:rFonts w:cs="Arial"/>
          <w:sz w:val="24"/>
          <w:szCs w:val="24"/>
        </w:rPr>
        <w:t xml:space="preserve"> priglašenim </w:t>
      </w:r>
      <w:r w:rsidR="00FB56BC">
        <w:rPr>
          <w:rFonts w:cs="Arial"/>
          <w:sz w:val="24"/>
          <w:szCs w:val="24"/>
        </w:rPr>
        <w:t>delavcem</w:t>
      </w:r>
      <w:r w:rsidR="00FB56BC" w:rsidRPr="00654C74">
        <w:rPr>
          <w:rFonts w:cs="Arial"/>
          <w:sz w:val="24"/>
          <w:szCs w:val="24"/>
        </w:rPr>
        <w:t xml:space="preserve"> in na lokaciji čiščenja zagotoviti prisotnost </w:t>
      </w:r>
      <w:r w:rsidR="00FB56BC">
        <w:rPr>
          <w:rFonts w:cs="Arial"/>
          <w:sz w:val="24"/>
          <w:szCs w:val="24"/>
        </w:rPr>
        <w:t>delavca,</w:t>
      </w:r>
      <w:r w:rsidR="00FB56BC" w:rsidRPr="00654C74">
        <w:rPr>
          <w:rFonts w:cs="Arial"/>
          <w:sz w:val="24"/>
          <w:szCs w:val="24"/>
        </w:rPr>
        <w:t xml:space="preserve"> ne glede na dopuste, bolniške staleže in druge odsotnosti. </w:t>
      </w:r>
      <w:r w:rsidR="00FB56BC" w:rsidRPr="00831C80">
        <w:rPr>
          <w:rFonts w:cs="Arial"/>
          <w:i/>
          <w:color w:val="0070C0"/>
          <w:sz w:val="24"/>
          <w:szCs w:val="24"/>
        </w:rPr>
        <w:t>/Besedilo o obvezni prisotnosti v oklepaju se uporabi le za sklop 1./</w:t>
      </w:r>
    </w:p>
    <w:p w14:paraId="51BCB339" w14:textId="77777777" w:rsidR="00FB56BC" w:rsidRDefault="00FB56BC" w:rsidP="00654C74">
      <w:pPr>
        <w:spacing w:after="0" w:line="264" w:lineRule="auto"/>
        <w:contextualSpacing/>
        <w:jc w:val="both"/>
        <w:rPr>
          <w:rFonts w:cs="Arial"/>
          <w:sz w:val="24"/>
          <w:szCs w:val="24"/>
        </w:rPr>
      </w:pPr>
    </w:p>
    <w:p w14:paraId="316F526B" w14:textId="318EF958" w:rsidR="00654C74" w:rsidRPr="00654C74" w:rsidRDefault="00FB56BC" w:rsidP="00654C74">
      <w:pPr>
        <w:spacing w:after="0" w:line="264" w:lineRule="auto"/>
        <w:jc w:val="both"/>
        <w:rPr>
          <w:rFonts w:cs="Arial"/>
          <w:color w:val="auto"/>
          <w:sz w:val="24"/>
          <w:szCs w:val="24"/>
        </w:rPr>
      </w:pPr>
      <w:r>
        <w:rPr>
          <w:rFonts w:cs="Arial"/>
          <w:sz w:val="24"/>
          <w:szCs w:val="24"/>
        </w:rPr>
        <w:t>I</w:t>
      </w:r>
      <w:r w:rsidR="00654C74" w:rsidRPr="00654C74">
        <w:rPr>
          <w:rFonts w:cs="Arial"/>
          <w:sz w:val="24"/>
          <w:szCs w:val="24"/>
        </w:rPr>
        <w:t xml:space="preserve">zvajalec mora zagotavljati redno mesečno kontrolo oz. nadzor na lokaciji čiščenja s strani odgovorne kontaktne osebe </w:t>
      </w:r>
      <w:r w:rsidR="00CD2F08">
        <w:rPr>
          <w:rFonts w:cs="Arial"/>
          <w:sz w:val="24"/>
          <w:szCs w:val="24"/>
        </w:rPr>
        <w:t>oz.</w:t>
      </w:r>
      <w:r w:rsidR="00AF1EF7">
        <w:rPr>
          <w:rFonts w:cs="Arial"/>
          <w:sz w:val="24"/>
          <w:szCs w:val="24"/>
        </w:rPr>
        <w:t xml:space="preserve"> usposobljene</w:t>
      </w:r>
      <w:r w:rsidR="00654C74" w:rsidRPr="00654C74">
        <w:rPr>
          <w:rFonts w:cs="Arial"/>
          <w:sz w:val="24"/>
          <w:szCs w:val="24"/>
        </w:rPr>
        <w:t xml:space="preserve"> osebe, ki bo naročniku predala tudi </w:t>
      </w:r>
      <w:r w:rsidR="00654C74" w:rsidRPr="002D45B7">
        <w:rPr>
          <w:rFonts w:cs="Arial"/>
          <w:color w:val="auto"/>
          <w:sz w:val="24"/>
          <w:szCs w:val="24"/>
        </w:rPr>
        <w:t>mesečna poročila</w:t>
      </w:r>
      <w:r w:rsidR="00CD2F08" w:rsidRPr="002D45B7">
        <w:rPr>
          <w:rFonts w:cs="Arial"/>
          <w:color w:val="auto"/>
          <w:sz w:val="24"/>
          <w:szCs w:val="24"/>
        </w:rPr>
        <w:t xml:space="preserve"> o izvajanju storitev</w:t>
      </w:r>
      <w:r w:rsidR="00654C74" w:rsidRPr="002D45B7">
        <w:rPr>
          <w:rFonts w:cs="Arial"/>
          <w:color w:val="auto"/>
          <w:sz w:val="24"/>
          <w:szCs w:val="24"/>
        </w:rPr>
        <w:t xml:space="preserve"> v skladu s to po</w:t>
      </w:r>
      <w:r w:rsidR="00654C74" w:rsidRPr="00654C74">
        <w:rPr>
          <w:rFonts w:cs="Arial"/>
          <w:color w:val="auto"/>
          <w:sz w:val="24"/>
          <w:szCs w:val="24"/>
        </w:rPr>
        <w:t>godbo</w:t>
      </w:r>
      <w:r w:rsidR="00CD2F08">
        <w:rPr>
          <w:rFonts w:cs="Arial"/>
          <w:color w:val="auto"/>
          <w:sz w:val="24"/>
          <w:szCs w:val="24"/>
        </w:rPr>
        <w:t>, zlasti tehničnimi specifikacijami iz Priloge 1</w:t>
      </w:r>
      <w:r w:rsidR="00DF4A71">
        <w:rPr>
          <w:rFonts w:cs="Arial"/>
          <w:color w:val="auto"/>
          <w:sz w:val="24"/>
          <w:szCs w:val="24"/>
        </w:rPr>
        <w:t xml:space="preserve"> te pogodbe</w:t>
      </w:r>
      <w:r w:rsidR="00CD2F08">
        <w:rPr>
          <w:rFonts w:cs="Arial"/>
          <w:color w:val="auto"/>
          <w:sz w:val="24"/>
          <w:szCs w:val="24"/>
        </w:rPr>
        <w:t>,</w:t>
      </w:r>
      <w:r w:rsidR="00654C74" w:rsidRPr="00654C74">
        <w:rPr>
          <w:rFonts w:cs="Arial"/>
          <w:color w:val="auto"/>
          <w:sz w:val="24"/>
          <w:szCs w:val="24"/>
        </w:rPr>
        <w:t xml:space="preserve"> in standardi s področja predmeta javnega naročila.</w:t>
      </w:r>
    </w:p>
    <w:p w14:paraId="16B99110" w14:textId="77777777" w:rsidR="00654C74" w:rsidRPr="00654C74" w:rsidRDefault="00654C74" w:rsidP="00654C74">
      <w:pPr>
        <w:spacing w:after="0" w:line="264" w:lineRule="auto"/>
        <w:jc w:val="both"/>
        <w:rPr>
          <w:rFonts w:cs="Arial"/>
          <w:color w:val="auto"/>
          <w:sz w:val="24"/>
          <w:szCs w:val="24"/>
        </w:rPr>
      </w:pPr>
    </w:p>
    <w:p w14:paraId="67FEE382" w14:textId="764E247A" w:rsidR="00654C74" w:rsidRPr="00831C80" w:rsidRDefault="00654C74" w:rsidP="00654C74">
      <w:pPr>
        <w:spacing w:after="0" w:line="264" w:lineRule="auto"/>
        <w:jc w:val="both"/>
        <w:rPr>
          <w:rFonts w:cs="Arial"/>
          <w:i/>
          <w:color w:val="0070C0"/>
          <w:sz w:val="24"/>
          <w:szCs w:val="24"/>
        </w:rPr>
      </w:pPr>
      <w:r w:rsidRPr="00831C80">
        <w:rPr>
          <w:rFonts w:cs="Arial"/>
          <w:color w:val="auto"/>
          <w:sz w:val="24"/>
          <w:szCs w:val="24"/>
        </w:rPr>
        <w:t>O prisotnosti na lokaciji čiščenja vodi izvajalec evidenčne liste, ki jih potrdi najemnik / uporabnik oz. naročnik</w:t>
      </w:r>
      <w:r w:rsidR="00CD2F08" w:rsidRPr="00831C80">
        <w:rPr>
          <w:rFonts w:cs="Arial"/>
          <w:color w:val="auto"/>
          <w:sz w:val="24"/>
          <w:szCs w:val="24"/>
        </w:rPr>
        <w:t xml:space="preserve"> oz. z njegove strani pooblaščena oseba</w:t>
      </w:r>
      <w:r w:rsidRPr="00831C80">
        <w:rPr>
          <w:rFonts w:cs="Arial"/>
          <w:color w:val="auto"/>
          <w:sz w:val="24"/>
          <w:szCs w:val="24"/>
        </w:rPr>
        <w:t xml:space="preserve">. </w:t>
      </w:r>
      <w:r w:rsidR="00831C80" w:rsidRPr="00831C80">
        <w:rPr>
          <w:rFonts w:cs="Arial"/>
          <w:i/>
          <w:color w:val="0070C0"/>
          <w:sz w:val="24"/>
          <w:szCs w:val="24"/>
        </w:rPr>
        <w:t>/</w:t>
      </w:r>
      <w:r w:rsidR="005F6BA8">
        <w:rPr>
          <w:rFonts w:cs="Arial"/>
          <w:i/>
          <w:color w:val="0070C0"/>
          <w:sz w:val="24"/>
          <w:szCs w:val="24"/>
        </w:rPr>
        <w:t>Velja le za sklop 1.</w:t>
      </w:r>
      <w:r w:rsidR="00831C80" w:rsidRPr="00831C80">
        <w:rPr>
          <w:rFonts w:cs="Arial"/>
          <w:i/>
          <w:color w:val="0070C0"/>
          <w:sz w:val="24"/>
          <w:szCs w:val="24"/>
        </w:rPr>
        <w:t>/</w:t>
      </w:r>
    </w:p>
    <w:p w14:paraId="386AE41E" w14:textId="77777777" w:rsidR="00654C74" w:rsidRPr="00654C74" w:rsidRDefault="00654C74" w:rsidP="00654C74">
      <w:pPr>
        <w:spacing w:after="0" w:line="264" w:lineRule="auto"/>
        <w:jc w:val="both"/>
        <w:rPr>
          <w:rFonts w:cs="Arial"/>
          <w:color w:val="auto"/>
          <w:sz w:val="24"/>
          <w:szCs w:val="24"/>
        </w:rPr>
      </w:pPr>
    </w:p>
    <w:p w14:paraId="77BE3055"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56511A20" w14:textId="77777777" w:rsidR="00654C74" w:rsidRPr="00654C74" w:rsidRDefault="00654C74" w:rsidP="00654C74">
      <w:pPr>
        <w:spacing w:after="0" w:line="264" w:lineRule="auto"/>
        <w:jc w:val="both"/>
        <w:rPr>
          <w:rFonts w:cs="Arial"/>
          <w:sz w:val="24"/>
          <w:szCs w:val="24"/>
        </w:rPr>
      </w:pPr>
    </w:p>
    <w:p w14:paraId="0064112D" w14:textId="2072DF2E" w:rsidR="00654C74" w:rsidRPr="00654C74" w:rsidRDefault="00654C74" w:rsidP="00654C74">
      <w:pPr>
        <w:spacing w:after="0" w:line="264" w:lineRule="auto"/>
        <w:jc w:val="both"/>
        <w:rPr>
          <w:rFonts w:cs="Arial"/>
          <w:sz w:val="24"/>
          <w:szCs w:val="24"/>
        </w:rPr>
      </w:pPr>
      <w:r w:rsidRPr="00654C74">
        <w:rPr>
          <w:rFonts w:cs="Arial"/>
          <w:sz w:val="24"/>
          <w:szCs w:val="24"/>
        </w:rPr>
        <w:t>Izvajalec zagotavlja, da se bo seznanil z določbami hišnega reda glede pravil gibanja in obvezne prijave prihoda in odhoda službi varovanja, da bo s temi določbami seznanil delavce, ki bodo izvajali pogodbena dela, ter da bo</w:t>
      </w:r>
      <w:r w:rsidR="005F6BA8">
        <w:rPr>
          <w:rFonts w:cs="Arial"/>
          <w:sz w:val="24"/>
          <w:szCs w:val="24"/>
        </w:rPr>
        <w:t>do</w:t>
      </w:r>
      <w:r w:rsidRPr="00654C74">
        <w:rPr>
          <w:rFonts w:cs="Arial"/>
          <w:sz w:val="24"/>
          <w:szCs w:val="24"/>
        </w:rPr>
        <w:t xml:space="preserve"> </w:t>
      </w:r>
      <w:r w:rsidR="005F6BA8">
        <w:rPr>
          <w:rFonts w:cs="Arial"/>
          <w:sz w:val="24"/>
          <w:szCs w:val="24"/>
        </w:rPr>
        <w:t>on in njegovi delavci</w:t>
      </w:r>
      <w:r w:rsidR="008C4AEC">
        <w:rPr>
          <w:rFonts w:cs="Arial"/>
          <w:sz w:val="24"/>
          <w:szCs w:val="24"/>
        </w:rPr>
        <w:t xml:space="preserve"> li</w:t>
      </w:r>
      <w:r w:rsidR="005F6BA8">
        <w:rPr>
          <w:rFonts w:cs="Arial"/>
          <w:sz w:val="24"/>
          <w:szCs w:val="24"/>
        </w:rPr>
        <w:t xml:space="preserve"> </w:t>
      </w:r>
      <w:r w:rsidR="008C4AEC">
        <w:rPr>
          <w:rFonts w:cs="Arial"/>
          <w:sz w:val="24"/>
          <w:szCs w:val="24"/>
        </w:rPr>
        <w:t xml:space="preserve">in </w:t>
      </w:r>
      <w:r w:rsidRPr="00654C74">
        <w:rPr>
          <w:rFonts w:cs="Arial"/>
          <w:sz w:val="24"/>
          <w:szCs w:val="24"/>
        </w:rPr>
        <w:t>varoval</w:t>
      </w:r>
      <w:r w:rsidR="005F6BA8">
        <w:rPr>
          <w:rFonts w:cs="Arial"/>
          <w:sz w:val="24"/>
          <w:szCs w:val="24"/>
        </w:rPr>
        <w:t>i</w:t>
      </w:r>
      <w:r w:rsidRPr="00654C74">
        <w:rPr>
          <w:rFonts w:cs="Arial"/>
          <w:sz w:val="24"/>
          <w:szCs w:val="24"/>
        </w:rPr>
        <w:t xml:space="preserve"> vse podatke, ki </w:t>
      </w:r>
      <w:r w:rsidR="005F6BA8">
        <w:rPr>
          <w:rFonts w:cs="Arial"/>
          <w:sz w:val="24"/>
          <w:szCs w:val="24"/>
        </w:rPr>
        <w:t>jim</w:t>
      </w:r>
      <w:r w:rsidR="005F6BA8" w:rsidRPr="00654C74">
        <w:rPr>
          <w:rFonts w:cs="Arial"/>
          <w:sz w:val="24"/>
          <w:szCs w:val="24"/>
        </w:rPr>
        <w:t xml:space="preserve"> </w:t>
      </w:r>
      <w:r w:rsidRPr="00654C74">
        <w:rPr>
          <w:rFonts w:cs="Arial"/>
          <w:sz w:val="24"/>
          <w:szCs w:val="24"/>
        </w:rPr>
        <w:t>bodo posredovani vezano na izvajanje pogodbenih del oz. se bo</w:t>
      </w:r>
      <w:r w:rsidR="005F6BA8">
        <w:rPr>
          <w:rFonts w:cs="Arial"/>
          <w:sz w:val="24"/>
          <w:szCs w:val="24"/>
        </w:rPr>
        <w:t>do</w:t>
      </w:r>
      <w:r w:rsidRPr="00654C74">
        <w:rPr>
          <w:rFonts w:cs="Arial"/>
          <w:sz w:val="24"/>
          <w:szCs w:val="24"/>
        </w:rPr>
        <w:t xml:space="preserve"> z njimi seznanil na drug način, skladno z določili veljavne zakonodaje, ki ureja varovanje osebnih podatkov oz. poslovnih skrivnosti. </w:t>
      </w:r>
    </w:p>
    <w:p w14:paraId="19F38CC5" w14:textId="77777777" w:rsidR="00654C74" w:rsidRPr="00654C74" w:rsidRDefault="00654C74" w:rsidP="00654C74">
      <w:pPr>
        <w:spacing w:after="0" w:line="264" w:lineRule="auto"/>
        <w:jc w:val="both"/>
        <w:rPr>
          <w:rFonts w:cs="Arial"/>
          <w:sz w:val="24"/>
          <w:szCs w:val="24"/>
        </w:rPr>
      </w:pPr>
    </w:p>
    <w:p w14:paraId="2F6C157F" w14:textId="65CE7619" w:rsidR="00654C74" w:rsidRPr="00654C74" w:rsidRDefault="00654C74" w:rsidP="00654C74">
      <w:pPr>
        <w:spacing w:after="0" w:line="264" w:lineRule="auto"/>
        <w:jc w:val="both"/>
        <w:rPr>
          <w:sz w:val="24"/>
          <w:szCs w:val="24"/>
        </w:rPr>
      </w:pPr>
      <w:r w:rsidRPr="00654C74">
        <w:rPr>
          <w:rFonts w:cs="Arial"/>
          <w:sz w:val="24"/>
          <w:szCs w:val="24"/>
        </w:rPr>
        <w:t xml:space="preserve">Izvajalec jamči za vse osebe, ki bodo izvajale storitve po tej pogodbi, da so odgovorne za spoštovanje tuje lastnine in hišnega reda ter varovanje podatkov, ki jim bodo posredovani vezano na izvajanje pogodbenih del ali s katerimi se bodo seznanile pri izvajanju del, za kar bo pridobil pisne izjave delavcev ter jih pred začetkom del (v primeru zamenjave </w:t>
      </w:r>
      <w:r w:rsidR="005F6BA8">
        <w:rPr>
          <w:rFonts w:cs="Arial"/>
          <w:sz w:val="24"/>
          <w:szCs w:val="24"/>
        </w:rPr>
        <w:t>delavca</w:t>
      </w:r>
      <w:r w:rsidR="005F6BA8" w:rsidRPr="00654C74">
        <w:rPr>
          <w:rFonts w:cs="Arial"/>
          <w:sz w:val="24"/>
          <w:szCs w:val="24"/>
        </w:rPr>
        <w:t xml:space="preserve"> </w:t>
      </w:r>
      <w:r w:rsidRPr="00654C74">
        <w:rPr>
          <w:rFonts w:cs="Arial"/>
          <w:sz w:val="24"/>
          <w:szCs w:val="24"/>
        </w:rPr>
        <w:t>pa pred začetkom del s strani novega delavca) predložil naročniku.</w:t>
      </w:r>
      <w:r w:rsidRPr="00654C74">
        <w:rPr>
          <w:sz w:val="24"/>
          <w:szCs w:val="24"/>
        </w:rPr>
        <w:t xml:space="preserve"> </w:t>
      </w:r>
    </w:p>
    <w:p w14:paraId="60816642" w14:textId="77777777" w:rsidR="00654C74" w:rsidRPr="00654C74" w:rsidRDefault="00654C74" w:rsidP="00654C74">
      <w:pPr>
        <w:pStyle w:val="Noga"/>
        <w:widowControl w:val="0"/>
        <w:spacing w:line="264" w:lineRule="auto"/>
        <w:ind w:right="-1"/>
        <w:jc w:val="both"/>
        <w:rPr>
          <w:rFonts w:cs="Arial"/>
          <w:sz w:val="24"/>
          <w:szCs w:val="24"/>
        </w:rPr>
      </w:pPr>
    </w:p>
    <w:p w14:paraId="1EA8A33F" w14:textId="2CCDB49B"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 xml:space="preserve">Določbe o varovanju poslovnih skrivnosti oz. osebnih podatkov zavezujejo izvajalca tudi po prenehanju veljavnosti pogodbe, </w:t>
      </w:r>
      <w:r w:rsidR="00450733">
        <w:rPr>
          <w:rFonts w:cs="Arial"/>
          <w:sz w:val="24"/>
          <w:szCs w:val="24"/>
        </w:rPr>
        <w:t>delavca</w:t>
      </w:r>
      <w:r w:rsidRPr="00654C74">
        <w:rPr>
          <w:rFonts w:cs="Arial"/>
          <w:sz w:val="24"/>
          <w:szCs w:val="24"/>
        </w:rPr>
        <w:t xml:space="preserve"> pa tudi po prenehanju delovnega ali pogodbenega razmerja z izvajalcem.</w:t>
      </w:r>
    </w:p>
    <w:p w14:paraId="468B7AAF" w14:textId="77777777" w:rsidR="00654C74" w:rsidRPr="00654C74" w:rsidRDefault="00654C74" w:rsidP="00654C74">
      <w:pPr>
        <w:spacing w:after="0" w:line="264" w:lineRule="auto"/>
        <w:contextualSpacing/>
        <w:jc w:val="both"/>
        <w:rPr>
          <w:rFonts w:cs="Arial"/>
          <w:sz w:val="24"/>
          <w:szCs w:val="24"/>
        </w:rPr>
      </w:pPr>
    </w:p>
    <w:p w14:paraId="6FEE5A65" w14:textId="77777777" w:rsidR="00654C74" w:rsidRPr="00A1013F" w:rsidRDefault="00654C74" w:rsidP="00654C74">
      <w:pPr>
        <w:spacing w:after="0" w:line="264" w:lineRule="auto"/>
        <w:contextualSpacing/>
        <w:jc w:val="both"/>
        <w:rPr>
          <w:rFonts w:cs="Arial"/>
          <w:color w:val="auto"/>
          <w:sz w:val="24"/>
          <w:szCs w:val="24"/>
        </w:rPr>
      </w:pPr>
      <w:r w:rsidRPr="00C82474">
        <w:rPr>
          <w:rFonts w:cs="Arial"/>
          <w:sz w:val="24"/>
          <w:szCs w:val="24"/>
        </w:rPr>
        <w:t xml:space="preserve">Izvajalec oz. posameznik zaradi kršenja poslovne skrivnosti oz. razkritja osebnih podatkov </w:t>
      </w:r>
      <w:r w:rsidR="002D45B7" w:rsidRPr="00C82474">
        <w:rPr>
          <w:rFonts w:cs="Arial"/>
          <w:sz w:val="24"/>
          <w:szCs w:val="24"/>
        </w:rPr>
        <w:t>odškodninsko odgovarja po splošnih pravilih, ki urejajo obligacijska razmerja, in sicer za razkritje oz. nepooblaščeno širjenje osebnih podatkov in informacij, ki na strani naročnika oz. najemnika / uporabnika izpolnjujejo pogoje o poslovni skrivnosti</w:t>
      </w:r>
      <w:r w:rsidR="00725246" w:rsidRPr="00C82474">
        <w:rPr>
          <w:rFonts w:cs="Arial"/>
          <w:sz w:val="24"/>
          <w:szCs w:val="24"/>
        </w:rPr>
        <w:t>,</w:t>
      </w:r>
      <w:r w:rsidR="00A1013F">
        <w:rPr>
          <w:rFonts w:cs="Arial"/>
          <w:sz w:val="24"/>
          <w:szCs w:val="24"/>
        </w:rPr>
        <w:t xml:space="preserve"> </w:t>
      </w:r>
      <w:r w:rsidR="002D45B7" w:rsidRPr="00C82474">
        <w:rPr>
          <w:rFonts w:cs="Arial"/>
          <w:sz w:val="24"/>
          <w:szCs w:val="24"/>
        </w:rPr>
        <w:t xml:space="preserve">glede na </w:t>
      </w:r>
      <w:r w:rsidR="002D45B7" w:rsidRPr="00C82474">
        <w:rPr>
          <w:rFonts w:cs="Arial"/>
          <w:sz w:val="24"/>
          <w:szCs w:val="24"/>
        </w:rPr>
        <w:lastRenderedPageBreak/>
        <w:t>določ</w:t>
      </w:r>
      <w:r w:rsidR="002D45B7" w:rsidRPr="00A1013F">
        <w:rPr>
          <w:rFonts w:cs="Arial"/>
          <w:color w:val="auto"/>
          <w:sz w:val="24"/>
          <w:szCs w:val="24"/>
        </w:rPr>
        <w:t xml:space="preserve">be zakona, ki opredeljuje osebne podatke </w:t>
      </w:r>
      <w:r w:rsidR="00725246" w:rsidRPr="00A1013F">
        <w:rPr>
          <w:rFonts w:cs="Arial"/>
          <w:color w:val="auto"/>
          <w:sz w:val="24"/>
          <w:szCs w:val="24"/>
        </w:rPr>
        <w:t>oz.</w:t>
      </w:r>
      <w:r w:rsidR="002D45B7" w:rsidRPr="00A1013F">
        <w:rPr>
          <w:rFonts w:cs="Arial"/>
          <w:color w:val="auto"/>
          <w:sz w:val="24"/>
          <w:szCs w:val="24"/>
        </w:rPr>
        <w:t xml:space="preserve"> poslovno skrivnost. </w:t>
      </w:r>
      <w:r w:rsidRPr="00A1013F">
        <w:rPr>
          <w:rFonts w:cs="Arial"/>
          <w:color w:val="auto"/>
          <w:sz w:val="24"/>
          <w:szCs w:val="24"/>
        </w:rPr>
        <w:t>Pogodbeni stranki lahko s pisnim dogovorom določita izjeme od te določbe.</w:t>
      </w:r>
    </w:p>
    <w:p w14:paraId="260ED831" w14:textId="77777777" w:rsidR="00654C74" w:rsidRPr="00A1013F" w:rsidRDefault="00654C74" w:rsidP="00654C74">
      <w:pPr>
        <w:pStyle w:val="Noga"/>
        <w:widowControl w:val="0"/>
        <w:spacing w:line="264" w:lineRule="auto"/>
        <w:ind w:right="-1"/>
        <w:jc w:val="both"/>
        <w:rPr>
          <w:rFonts w:cs="Arial"/>
          <w:color w:val="auto"/>
          <w:sz w:val="24"/>
          <w:szCs w:val="24"/>
        </w:rPr>
      </w:pPr>
    </w:p>
    <w:p w14:paraId="2288A140" w14:textId="31017C72" w:rsidR="00654C74" w:rsidRPr="00654C74" w:rsidRDefault="00450733" w:rsidP="00654C74">
      <w:pPr>
        <w:pStyle w:val="Noga"/>
        <w:widowControl w:val="0"/>
        <w:spacing w:line="264" w:lineRule="auto"/>
        <w:ind w:right="-1"/>
        <w:rPr>
          <w:rFonts w:cs="Arial"/>
          <w:color w:val="auto"/>
          <w:sz w:val="24"/>
          <w:szCs w:val="24"/>
        </w:rPr>
      </w:pPr>
      <w:r>
        <w:rPr>
          <w:rFonts w:cs="Arial"/>
          <w:color w:val="auto"/>
          <w:sz w:val="24"/>
          <w:szCs w:val="24"/>
        </w:rPr>
        <w:t>Delavcu</w:t>
      </w:r>
      <w:r w:rsidR="00654C74" w:rsidRPr="00654C74">
        <w:rPr>
          <w:rFonts w:cs="Arial"/>
          <w:color w:val="auto"/>
          <w:sz w:val="24"/>
          <w:szCs w:val="24"/>
        </w:rPr>
        <w:t xml:space="preserve"> je prepovedano: </w:t>
      </w:r>
    </w:p>
    <w:p w14:paraId="6E9ED8BB" w14:textId="7A7A945C" w:rsidR="00654C74" w:rsidRPr="00654C74" w:rsidRDefault="00A1013F" w:rsidP="006740C8">
      <w:pPr>
        <w:pStyle w:val="Bodytext1"/>
        <w:numPr>
          <w:ilvl w:val="0"/>
          <w:numId w:val="75"/>
        </w:numPr>
        <w:tabs>
          <w:tab w:val="left" w:pos="328"/>
        </w:tabs>
        <w:spacing w:line="264" w:lineRule="auto"/>
        <w:rPr>
          <w:rFonts w:ascii="Cambria" w:hAnsi="Cambria" w:cs="Arial"/>
          <w:sz w:val="24"/>
          <w:szCs w:val="24"/>
        </w:rPr>
      </w:pPr>
      <w:r>
        <w:rPr>
          <w:rFonts w:ascii="Cambria" w:hAnsi="Cambria" w:cs="Arial"/>
          <w:sz w:val="24"/>
          <w:szCs w:val="24"/>
        </w:rPr>
        <w:t xml:space="preserve">vstopati v </w:t>
      </w:r>
      <w:r w:rsidR="00654C74" w:rsidRPr="00654C74">
        <w:rPr>
          <w:rFonts w:ascii="Cambria" w:hAnsi="Cambria" w:cs="Arial"/>
          <w:sz w:val="24"/>
          <w:szCs w:val="24"/>
        </w:rPr>
        <w:t xml:space="preserve">prostore in območja objekta, ki jih </w:t>
      </w:r>
      <w:r w:rsidR="005968A9">
        <w:rPr>
          <w:rFonts w:ascii="Cambria" w:hAnsi="Cambria" w:cs="Arial"/>
          <w:sz w:val="24"/>
          <w:szCs w:val="24"/>
        </w:rPr>
        <w:t xml:space="preserve">kot take </w:t>
      </w:r>
      <w:r w:rsidR="00654C74" w:rsidRPr="00654C74">
        <w:rPr>
          <w:rFonts w:ascii="Cambria" w:hAnsi="Cambria" w:cs="Arial"/>
          <w:sz w:val="24"/>
          <w:szCs w:val="24"/>
        </w:rPr>
        <w:t>določi naročnik ali najemnik / uporabnik;</w:t>
      </w:r>
    </w:p>
    <w:p w14:paraId="5EED7EE2" w14:textId="77777777" w:rsidR="00654C74" w:rsidRPr="00654C74" w:rsidRDefault="00654C74" w:rsidP="006740C8">
      <w:pPr>
        <w:pStyle w:val="Bodytext1"/>
        <w:numPr>
          <w:ilvl w:val="0"/>
          <w:numId w:val="75"/>
        </w:numPr>
        <w:tabs>
          <w:tab w:val="left" w:pos="328"/>
        </w:tabs>
        <w:spacing w:line="264" w:lineRule="auto"/>
        <w:rPr>
          <w:rFonts w:ascii="Cambria" w:hAnsi="Cambria" w:cs="Arial"/>
          <w:sz w:val="24"/>
          <w:szCs w:val="24"/>
        </w:rPr>
      </w:pPr>
      <w:r w:rsidRPr="00654C74">
        <w:rPr>
          <w:rFonts w:ascii="Cambria" w:hAnsi="Cambria" w:cs="Arial"/>
          <w:sz w:val="24"/>
          <w:szCs w:val="24"/>
        </w:rPr>
        <w:t>odnašati predmete, ki so last naročnika ali najemnika / uporabnika poslovnih prostorov;</w:t>
      </w:r>
    </w:p>
    <w:p w14:paraId="5829952B" w14:textId="77777777" w:rsidR="00654C74" w:rsidRPr="00654C74" w:rsidRDefault="00654C74" w:rsidP="006740C8">
      <w:pPr>
        <w:pStyle w:val="Bodytext1"/>
        <w:numPr>
          <w:ilvl w:val="0"/>
          <w:numId w:val="75"/>
        </w:numPr>
        <w:tabs>
          <w:tab w:val="left" w:pos="328"/>
        </w:tabs>
        <w:spacing w:line="264" w:lineRule="auto"/>
        <w:rPr>
          <w:rFonts w:ascii="Cambria" w:hAnsi="Cambria" w:cs="Arial"/>
          <w:sz w:val="24"/>
          <w:szCs w:val="24"/>
        </w:rPr>
      </w:pPr>
      <w:r w:rsidRPr="00654C74">
        <w:rPr>
          <w:rFonts w:ascii="Cambria" w:hAnsi="Cambria" w:cs="Arial"/>
          <w:sz w:val="24"/>
          <w:szCs w:val="24"/>
        </w:rPr>
        <w:t>vpogledovati v poslovno, tehnično in ostalo dokumentacijo naročnika oz. najemnika / uporabnika poslovnih prostorov.</w:t>
      </w:r>
    </w:p>
    <w:p w14:paraId="4E4C7022" w14:textId="77777777" w:rsidR="00654C74" w:rsidRPr="00654C74" w:rsidRDefault="00654C74" w:rsidP="00654C74">
      <w:pPr>
        <w:pStyle w:val="Noga"/>
        <w:widowControl w:val="0"/>
        <w:spacing w:line="264" w:lineRule="auto"/>
        <w:ind w:right="-1"/>
        <w:rPr>
          <w:rFonts w:cs="Arial"/>
          <w:sz w:val="24"/>
          <w:szCs w:val="24"/>
        </w:rPr>
      </w:pPr>
    </w:p>
    <w:p w14:paraId="65769633" w14:textId="34E82BB4"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 xml:space="preserve">Če naročnik ugotovi, da je kateri koli </w:t>
      </w:r>
      <w:r w:rsidR="00EA5284">
        <w:rPr>
          <w:rFonts w:cs="Arial"/>
          <w:sz w:val="24"/>
          <w:szCs w:val="24"/>
        </w:rPr>
        <w:t>delavec</w:t>
      </w:r>
      <w:r w:rsidRPr="00654C74">
        <w:rPr>
          <w:rFonts w:cs="Arial"/>
          <w:sz w:val="24"/>
          <w:szCs w:val="24"/>
        </w:rPr>
        <w:t xml:space="preserve"> kršil določbo </w:t>
      </w:r>
      <w:r w:rsidR="005968A9">
        <w:rPr>
          <w:rFonts w:cs="Arial"/>
          <w:sz w:val="24"/>
          <w:szCs w:val="24"/>
        </w:rPr>
        <w:t>prvega</w:t>
      </w:r>
      <w:r w:rsidR="005968A9" w:rsidRPr="00654C74">
        <w:rPr>
          <w:rFonts w:cs="Arial"/>
          <w:sz w:val="24"/>
          <w:szCs w:val="24"/>
        </w:rPr>
        <w:t xml:space="preserve"> </w:t>
      </w:r>
      <w:r w:rsidRPr="00654C74">
        <w:rPr>
          <w:rFonts w:cs="Arial"/>
          <w:sz w:val="24"/>
          <w:szCs w:val="24"/>
        </w:rPr>
        <w:t>odstavka</w:t>
      </w:r>
      <w:r w:rsidR="00EA5284">
        <w:rPr>
          <w:rFonts w:cs="Arial"/>
          <w:sz w:val="24"/>
          <w:szCs w:val="24"/>
        </w:rPr>
        <w:t xml:space="preserve"> tega člena</w:t>
      </w:r>
      <w:r w:rsidRPr="00654C74">
        <w:rPr>
          <w:rFonts w:cs="Arial"/>
          <w:sz w:val="24"/>
          <w:szCs w:val="24"/>
        </w:rPr>
        <w:t xml:space="preserve"> ali določbo prejšnjega odstavka, la</w:t>
      </w:r>
      <w:r w:rsidR="00EA5284">
        <w:rPr>
          <w:rFonts w:cs="Arial"/>
          <w:sz w:val="24"/>
          <w:szCs w:val="24"/>
        </w:rPr>
        <w:t xml:space="preserve">hko zahteva, da izvajalec tega delavca </w:t>
      </w:r>
      <w:r w:rsidRPr="00654C74">
        <w:rPr>
          <w:rFonts w:cs="Arial"/>
          <w:sz w:val="24"/>
          <w:szCs w:val="24"/>
        </w:rPr>
        <w:t>nemudoma nadomesti z ustrezno zamenjavo.</w:t>
      </w:r>
    </w:p>
    <w:p w14:paraId="116D182B" w14:textId="77777777" w:rsidR="00654C74" w:rsidRPr="00654C74" w:rsidRDefault="00654C74" w:rsidP="00654C74">
      <w:pPr>
        <w:spacing w:after="0" w:line="264" w:lineRule="auto"/>
        <w:rPr>
          <w:rFonts w:cs="Arial"/>
          <w:b/>
          <w:sz w:val="24"/>
          <w:szCs w:val="24"/>
        </w:rPr>
      </w:pPr>
    </w:p>
    <w:p w14:paraId="2144E3D8"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6AE58E1D" w14:textId="77777777" w:rsidR="00654C74" w:rsidRPr="00654C74" w:rsidRDefault="00654C74" w:rsidP="00654C74">
      <w:pPr>
        <w:spacing w:after="0" w:line="264" w:lineRule="auto"/>
        <w:jc w:val="both"/>
        <w:rPr>
          <w:rFonts w:cs="Arial"/>
          <w:sz w:val="24"/>
          <w:szCs w:val="24"/>
        </w:rPr>
      </w:pPr>
    </w:p>
    <w:p w14:paraId="0389D4AB" w14:textId="65ED0677" w:rsidR="00654C74" w:rsidRPr="00654C74" w:rsidRDefault="00654C74" w:rsidP="00654C74">
      <w:pPr>
        <w:spacing w:after="0" w:line="264" w:lineRule="auto"/>
        <w:jc w:val="both"/>
        <w:rPr>
          <w:rFonts w:cs="Arial"/>
          <w:sz w:val="24"/>
          <w:szCs w:val="24"/>
        </w:rPr>
      </w:pPr>
      <w:r w:rsidRPr="00654C74">
        <w:rPr>
          <w:rFonts w:cs="Arial"/>
          <w:sz w:val="24"/>
          <w:szCs w:val="24"/>
        </w:rPr>
        <w:t xml:space="preserve">O morebitnih okvarah in poškodbah na opremi in drobnem inventarju, ki bi jih povzročil </w:t>
      </w:r>
      <w:r w:rsidR="00EA5284">
        <w:rPr>
          <w:rFonts w:cs="Arial"/>
          <w:sz w:val="24"/>
          <w:szCs w:val="24"/>
        </w:rPr>
        <w:t>delavec</w:t>
      </w:r>
      <w:r w:rsidRPr="00654C74">
        <w:rPr>
          <w:rFonts w:cs="Arial"/>
          <w:sz w:val="24"/>
          <w:szCs w:val="24"/>
        </w:rPr>
        <w:t xml:space="preserve"> po svoji krivdi, mora le-ta oz. izvajalec nemudoma obvestiti naročnika (oz. najemnika / uporabnika).</w:t>
      </w:r>
    </w:p>
    <w:p w14:paraId="59B04769" w14:textId="77777777" w:rsidR="00654C74" w:rsidRPr="00654C74" w:rsidRDefault="00654C74" w:rsidP="00654C74">
      <w:pPr>
        <w:spacing w:after="0" w:line="264" w:lineRule="auto"/>
        <w:jc w:val="both"/>
        <w:rPr>
          <w:rFonts w:cs="Arial"/>
          <w:sz w:val="24"/>
          <w:szCs w:val="24"/>
        </w:rPr>
      </w:pPr>
    </w:p>
    <w:p w14:paraId="5AB07630" w14:textId="77777777" w:rsidR="00654C74" w:rsidRPr="00654C74" w:rsidRDefault="00654C74" w:rsidP="00654C74">
      <w:pPr>
        <w:spacing w:after="0" w:line="264" w:lineRule="auto"/>
        <w:jc w:val="both"/>
        <w:rPr>
          <w:rFonts w:cs="Arial"/>
          <w:sz w:val="24"/>
          <w:szCs w:val="24"/>
        </w:rPr>
      </w:pPr>
      <w:r w:rsidRPr="00654C74">
        <w:rPr>
          <w:rFonts w:cs="Arial"/>
          <w:sz w:val="24"/>
          <w:szCs w:val="24"/>
        </w:rPr>
        <w:t>Izvajalec se obvezuje, da bo v roku 8 dni od prejema odškodninskega zahtevka naročnika poravnal ali odpravil vso škodo na objektu, opremi ali izdelkih naročnika oz. najemnika / uporabnika, ki so jo povzročili njegovi delavci oz. ki bi bila posledica izvajanja del po tej pogodbi.</w:t>
      </w:r>
    </w:p>
    <w:p w14:paraId="3EB2F09F" w14:textId="77777777" w:rsidR="00654C74" w:rsidRPr="00654C74" w:rsidRDefault="00654C74" w:rsidP="00654C74">
      <w:pPr>
        <w:spacing w:after="0" w:line="264" w:lineRule="auto"/>
        <w:jc w:val="both"/>
        <w:rPr>
          <w:rFonts w:cs="Arial"/>
          <w:sz w:val="24"/>
          <w:szCs w:val="24"/>
        </w:rPr>
      </w:pPr>
    </w:p>
    <w:p w14:paraId="71C5CDCA"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V kolikor izvajalec tega ne stori, lahko naročnik </w:t>
      </w:r>
      <w:r w:rsidRPr="00654C74">
        <w:rPr>
          <w:rFonts w:cs="Arial"/>
          <w:color w:val="auto"/>
          <w:sz w:val="24"/>
          <w:szCs w:val="24"/>
        </w:rPr>
        <w:t xml:space="preserve">opravi pobot škode, </w:t>
      </w:r>
      <w:r w:rsidRPr="00654C74">
        <w:rPr>
          <w:rFonts w:eastAsia="Times New Roman" w:cs="Arial"/>
          <w:color w:val="auto"/>
          <w:sz w:val="24"/>
          <w:szCs w:val="24"/>
          <w:lang w:eastAsia="sl-SI"/>
        </w:rPr>
        <w:t>ki jo naročniku povzroči izvajalec,</w:t>
      </w:r>
      <w:r w:rsidRPr="00654C74">
        <w:rPr>
          <w:rFonts w:cs="Arial"/>
          <w:color w:val="auto"/>
          <w:sz w:val="24"/>
          <w:szCs w:val="24"/>
        </w:rPr>
        <w:t xml:space="preserve"> in svojih obveznosti do izvajalca ali za poplačilo </w:t>
      </w:r>
      <w:r w:rsidRPr="00654C74">
        <w:rPr>
          <w:rFonts w:cs="Arial"/>
          <w:sz w:val="24"/>
          <w:szCs w:val="24"/>
        </w:rPr>
        <w:t>unovči finančno zavarovanje za dobro izvedbo pogodbenih obveznosti in odpravo škode na stroške izvajalca naroči drugemu izvajalcu,</w:t>
      </w:r>
      <w:r w:rsidRPr="00654C74">
        <w:rPr>
          <w:rFonts w:cs="Arial"/>
          <w:color w:val="auto"/>
          <w:sz w:val="24"/>
          <w:szCs w:val="24"/>
        </w:rPr>
        <w:t xml:space="preserve"> s čimer se izvajalec kot podpisnik te pogodbe izrecno strinja.</w:t>
      </w:r>
    </w:p>
    <w:p w14:paraId="4C74A9E8" w14:textId="77777777" w:rsidR="00654C74" w:rsidRPr="00654C74" w:rsidRDefault="00654C74" w:rsidP="00654C74">
      <w:pPr>
        <w:spacing w:after="0" w:line="264" w:lineRule="auto"/>
        <w:jc w:val="both"/>
        <w:rPr>
          <w:rFonts w:cs="Arial"/>
          <w:sz w:val="24"/>
          <w:szCs w:val="24"/>
        </w:rPr>
      </w:pPr>
    </w:p>
    <w:p w14:paraId="32A6F5EF"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TEHNIČNE ZAHTEVE PREDMETA POGODBE</w:t>
      </w:r>
    </w:p>
    <w:p w14:paraId="4A35A4B2"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06FC1676" w14:textId="77777777" w:rsidR="00654C74" w:rsidRPr="00654C74" w:rsidRDefault="00654C74" w:rsidP="00654C74">
      <w:pPr>
        <w:spacing w:after="0" w:line="264" w:lineRule="auto"/>
        <w:jc w:val="both"/>
        <w:rPr>
          <w:rFonts w:cs="Arial"/>
          <w:sz w:val="24"/>
          <w:szCs w:val="24"/>
        </w:rPr>
      </w:pPr>
    </w:p>
    <w:p w14:paraId="0FF65F86" w14:textId="77777777" w:rsidR="00654C74" w:rsidRPr="00654C74" w:rsidRDefault="00654C74" w:rsidP="00654C74">
      <w:pPr>
        <w:spacing w:after="0" w:line="264" w:lineRule="auto"/>
        <w:jc w:val="both"/>
        <w:rPr>
          <w:rFonts w:cs="Arial"/>
          <w:sz w:val="24"/>
          <w:szCs w:val="24"/>
        </w:rPr>
      </w:pPr>
      <w:r w:rsidRPr="00654C74">
        <w:rPr>
          <w:rFonts w:cs="Arial"/>
          <w:sz w:val="24"/>
          <w:szCs w:val="24"/>
        </w:rPr>
        <w:t>Izvajalec mora v času veljavnosti pogodbe ves čas izpolnjevati vse</w:t>
      </w:r>
      <w:r w:rsidR="00DF4A71">
        <w:rPr>
          <w:rFonts w:cs="Arial"/>
          <w:sz w:val="24"/>
          <w:szCs w:val="24"/>
        </w:rPr>
        <w:t xml:space="preserve"> tehnične zahteve oz. specifikacije </w:t>
      </w:r>
      <w:r w:rsidRPr="00654C74">
        <w:rPr>
          <w:rFonts w:cs="Arial"/>
          <w:sz w:val="24"/>
          <w:szCs w:val="24"/>
        </w:rPr>
        <w:t>iz</w:t>
      </w:r>
      <w:r w:rsidR="00DF4A71">
        <w:rPr>
          <w:rFonts w:cs="Arial"/>
          <w:sz w:val="24"/>
          <w:szCs w:val="24"/>
        </w:rPr>
        <w:t xml:space="preserve"> pogodbe in</w:t>
      </w:r>
      <w:r w:rsidRPr="00654C74">
        <w:rPr>
          <w:rFonts w:cs="Arial"/>
          <w:sz w:val="24"/>
          <w:szCs w:val="24"/>
        </w:rPr>
        <w:t xml:space="preserve"> </w:t>
      </w:r>
      <w:r w:rsidR="00DF4A71">
        <w:rPr>
          <w:rFonts w:cs="Arial"/>
          <w:sz w:val="24"/>
          <w:szCs w:val="24"/>
        </w:rPr>
        <w:t xml:space="preserve">njene </w:t>
      </w:r>
      <w:r w:rsidR="002D45B7">
        <w:rPr>
          <w:rFonts w:cs="Arial"/>
          <w:sz w:val="24"/>
          <w:szCs w:val="24"/>
        </w:rPr>
        <w:t>Priloge 1</w:t>
      </w:r>
      <w:r w:rsidRPr="00654C74">
        <w:rPr>
          <w:rFonts w:cs="Arial"/>
          <w:sz w:val="24"/>
          <w:szCs w:val="24"/>
        </w:rPr>
        <w:t xml:space="preserve">. </w:t>
      </w:r>
    </w:p>
    <w:p w14:paraId="79BB430F" w14:textId="77777777" w:rsidR="00654C74" w:rsidRPr="00654C74" w:rsidRDefault="00654C74" w:rsidP="00654C74">
      <w:pPr>
        <w:spacing w:after="0" w:line="264" w:lineRule="auto"/>
        <w:jc w:val="both"/>
        <w:rPr>
          <w:rFonts w:cs="Arial"/>
          <w:sz w:val="24"/>
          <w:szCs w:val="24"/>
        </w:rPr>
      </w:pPr>
    </w:p>
    <w:p w14:paraId="20089D2C" w14:textId="20EFF39F" w:rsidR="00654C74" w:rsidRPr="00654C74" w:rsidRDefault="00654C74" w:rsidP="00654C74">
      <w:pPr>
        <w:spacing w:after="0"/>
        <w:jc w:val="both"/>
        <w:rPr>
          <w:rFonts w:cs="Arial"/>
          <w:sz w:val="24"/>
          <w:szCs w:val="24"/>
        </w:rPr>
      </w:pPr>
      <w:r w:rsidRPr="00654C74">
        <w:rPr>
          <w:rFonts w:cs="Arial"/>
          <w:color w:val="auto"/>
          <w:sz w:val="24"/>
          <w:szCs w:val="24"/>
        </w:rPr>
        <w:t>S</w:t>
      </w:r>
      <w:r w:rsidRPr="00654C74">
        <w:rPr>
          <w:rFonts w:cs="Arial"/>
          <w:sz w:val="24"/>
          <w:szCs w:val="24"/>
        </w:rPr>
        <w:t xml:space="preserve">anitarni potrošni material in opremo izvajalec skladišči oz. hrani v prostorih, ki so temu namenjeni, ter jih ne sme puščati v recepciji, pred vhodom v objekt ali na hodnikih. </w:t>
      </w:r>
    </w:p>
    <w:p w14:paraId="05826B3E" w14:textId="77777777" w:rsidR="00654C74" w:rsidRPr="00654C74" w:rsidRDefault="00654C74" w:rsidP="00654C74">
      <w:pPr>
        <w:spacing w:after="0" w:line="264" w:lineRule="auto"/>
        <w:jc w:val="both"/>
        <w:rPr>
          <w:rFonts w:cs="Arial"/>
          <w:sz w:val="24"/>
          <w:szCs w:val="24"/>
        </w:rPr>
      </w:pPr>
    </w:p>
    <w:p w14:paraId="7758DD39"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Izvajalec mora po prvih šestih mesecih in ob koncu vsakega leta izvajanja naročila naročniku poslati pisni seznam, iz katerega je razviden artikel in količina čistilnih sredstev, ki jih je porabil pri izvajanju storitve oz. dobavil naročniku. Na zahtevo </w:t>
      </w:r>
      <w:r w:rsidRPr="00654C74">
        <w:rPr>
          <w:rFonts w:cs="Arial"/>
          <w:sz w:val="24"/>
          <w:szCs w:val="24"/>
        </w:rPr>
        <w:lastRenderedPageBreak/>
        <w:t>naročnika mora izvajalec naročniku posredovati tudi dokazila, iz katerih izhaja, da uporabljen</w:t>
      </w:r>
      <w:r w:rsidR="00DF4A71">
        <w:rPr>
          <w:rFonts w:cs="Arial"/>
          <w:sz w:val="24"/>
          <w:szCs w:val="24"/>
        </w:rPr>
        <w:t>a čistila izpolnjujejo zahteve</w:t>
      </w:r>
      <w:r w:rsidR="00C82474" w:rsidRPr="00654C74">
        <w:rPr>
          <w:rFonts w:cs="Arial"/>
          <w:sz w:val="24"/>
          <w:szCs w:val="24"/>
        </w:rPr>
        <w:t xml:space="preserve"> iz </w:t>
      </w:r>
      <w:r w:rsidR="00C82474">
        <w:rPr>
          <w:rFonts w:cs="Arial"/>
          <w:sz w:val="24"/>
          <w:szCs w:val="24"/>
        </w:rPr>
        <w:t>Priloge 1 te pogodbe</w:t>
      </w:r>
      <w:r w:rsidRPr="00654C74">
        <w:rPr>
          <w:rFonts w:cs="Arial"/>
          <w:sz w:val="24"/>
          <w:szCs w:val="24"/>
        </w:rPr>
        <w:t>.</w:t>
      </w:r>
    </w:p>
    <w:p w14:paraId="272BBA49" w14:textId="77777777" w:rsidR="00654C74" w:rsidRPr="00654C74" w:rsidRDefault="00654C74" w:rsidP="00654C74">
      <w:pPr>
        <w:spacing w:after="0" w:line="264" w:lineRule="auto"/>
        <w:jc w:val="both"/>
        <w:rPr>
          <w:rFonts w:cs="Arial"/>
          <w:sz w:val="24"/>
          <w:szCs w:val="24"/>
        </w:rPr>
      </w:pPr>
    </w:p>
    <w:p w14:paraId="53964F9F" w14:textId="77777777" w:rsidR="00654C74" w:rsidRPr="00654C74" w:rsidRDefault="00654C74" w:rsidP="00654C74">
      <w:pPr>
        <w:spacing w:after="0" w:line="264" w:lineRule="auto"/>
        <w:jc w:val="both"/>
        <w:rPr>
          <w:rFonts w:cs="Arial"/>
          <w:sz w:val="24"/>
          <w:szCs w:val="24"/>
        </w:rPr>
      </w:pPr>
      <w:r w:rsidRPr="00654C74">
        <w:rPr>
          <w:rFonts w:cs="Arial"/>
          <w:sz w:val="24"/>
          <w:szCs w:val="24"/>
        </w:rPr>
        <w:t>V primeru, da izvajalec ne izpolnjuje pogodbenih obveznosti</w:t>
      </w:r>
      <w:r w:rsidR="00DF4A71">
        <w:rPr>
          <w:rFonts w:cs="Arial"/>
          <w:sz w:val="24"/>
          <w:szCs w:val="24"/>
        </w:rPr>
        <w:t>, tehničnih zahtev oz. specifikacij oz. jih ne izpolnjuje</w:t>
      </w:r>
      <w:r w:rsidRPr="00654C74">
        <w:rPr>
          <w:rFonts w:cs="Arial"/>
          <w:sz w:val="24"/>
          <w:szCs w:val="24"/>
        </w:rPr>
        <w:t xml:space="preserve"> na </w:t>
      </w:r>
      <w:r w:rsidR="00DF4A71">
        <w:rPr>
          <w:rFonts w:cs="Arial"/>
          <w:sz w:val="24"/>
          <w:szCs w:val="24"/>
        </w:rPr>
        <w:t xml:space="preserve">predviden </w:t>
      </w:r>
      <w:r w:rsidRPr="00654C74">
        <w:rPr>
          <w:rFonts w:cs="Arial"/>
          <w:sz w:val="24"/>
          <w:szCs w:val="24"/>
        </w:rPr>
        <w:t>način, je to razlog za krivdno prekinitev pogodbe iz razlogov na strani izvajalca.</w:t>
      </w:r>
    </w:p>
    <w:p w14:paraId="48795D14" w14:textId="77777777" w:rsidR="00654C74" w:rsidRPr="00654C74" w:rsidRDefault="00654C74" w:rsidP="00654C74">
      <w:pPr>
        <w:spacing w:after="0" w:line="264" w:lineRule="auto"/>
        <w:jc w:val="both"/>
        <w:rPr>
          <w:rFonts w:cs="Arial"/>
          <w:sz w:val="24"/>
          <w:szCs w:val="24"/>
        </w:rPr>
      </w:pPr>
    </w:p>
    <w:p w14:paraId="72F4ABB1"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2F6BA6EE" w14:textId="77777777" w:rsidR="00654C74" w:rsidRPr="00654C74" w:rsidRDefault="00654C74" w:rsidP="00654C74">
      <w:pPr>
        <w:pStyle w:val="Telobesedila-zamik"/>
        <w:spacing w:after="0" w:line="264" w:lineRule="auto"/>
        <w:ind w:left="0"/>
        <w:rPr>
          <w:rFonts w:cs="Arial"/>
          <w:sz w:val="24"/>
          <w:szCs w:val="24"/>
        </w:rPr>
      </w:pPr>
    </w:p>
    <w:p w14:paraId="4FEFB53A" w14:textId="77777777" w:rsidR="00654C74" w:rsidRPr="00654C74" w:rsidRDefault="00654C74" w:rsidP="00654C74">
      <w:pPr>
        <w:pStyle w:val="Telobesedila-zamik"/>
        <w:spacing w:after="0" w:line="264" w:lineRule="auto"/>
        <w:ind w:left="0"/>
        <w:rPr>
          <w:rFonts w:cs="Arial"/>
          <w:sz w:val="24"/>
          <w:szCs w:val="24"/>
        </w:rPr>
      </w:pPr>
      <w:r w:rsidRPr="00654C74">
        <w:rPr>
          <w:rFonts w:cs="Arial"/>
          <w:sz w:val="24"/>
          <w:szCs w:val="24"/>
        </w:rPr>
        <w:t>Izvajalec se obvezuje, da bo okolju prijazne storitve čiščenja izvajal po sistemu HACCP in da ima vzpostavljen sistem HACCP, ki vključuje:</w:t>
      </w:r>
    </w:p>
    <w:p w14:paraId="3A0857D3"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načrt čiščenja, ki je sestavljen iz:</w:t>
      </w:r>
    </w:p>
    <w:p w14:paraId="6D1E06C0" w14:textId="77777777" w:rsidR="00654C74" w:rsidRPr="00654C74" w:rsidRDefault="00654C74" w:rsidP="006740C8">
      <w:pPr>
        <w:pStyle w:val="Odstavekseznama"/>
        <w:numPr>
          <w:ilvl w:val="0"/>
          <w:numId w:val="73"/>
        </w:numPr>
        <w:spacing w:after="0" w:line="264" w:lineRule="auto"/>
        <w:jc w:val="both"/>
        <w:rPr>
          <w:rFonts w:cs="Arial"/>
          <w:sz w:val="24"/>
          <w:szCs w:val="24"/>
        </w:rPr>
      </w:pPr>
      <w:r w:rsidRPr="00654C74">
        <w:rPr>
          <w:rFonts w:cs="Arial"/>
          <w:sz w:val="24"/>
          <w:szCs w:val="24"/>
        </w:rPr>
        <w:t>navodil za čiščenje,</w:t>
      </w:r>
    </w:p>
    <w:p w14:paraId="33F5F06F" w14:textId="77777777" w:rsidR="00654C74" w:rsidRPr="00654C74" w:rsidRDefault="00654C74" w:rsidP="006740C8">
      <w:pPr>
        <w:pStyle w:val="Odstavekseznama"/>
        <w:numPr>
          <w:ilvl w:val="0"/>
          <w:numId w:val="73"/>
        </w:numPr>
        <w:spacing w:after="0" w:line="264" w:lineRule="auto"/>
        <w:jc w:val="both"/>
        <w:rPr>
          <w:rFonts w:cs="Arial"/>
          <w:sz w:val="24"/>
          <w:szCs w:val="24"/>
        </w:rPr>
      </w:pPr>
      <w:r w:rsidRPr="00654C74">
        <w:rPr>
          <w:rFonts w:cs="Arial"/>
          <w:sz w:val="24"/>
          <w:szCs w:val="24"/>
        </w:rPr>
        <w:t>evidence čiščenja,</w:t>
      </w:r>
    </w:p>
    <w:p w14:paraId="7D158F63" w14:textId="77777777" w:rsidR="00654C74" w:rsidRPr="00654C74" w:rsidRDefault="00654C74" w:rsidP="006740C8">
      <w:pPr>
        <w:pStyle w:val="Odstavekseznama"/>
        <w:numPr>
          <w:ilvl w:val="0"/>
          <w:numId w:val="73"/>
        </w:numPr>
        <w:spacing w:after="0" w:line="264" w:lineRule="auto"/>
        <w:jc w:val="both"/>
        <w:rPr>
          <w:rFonts w:cs="Arial"/>
          <w:sz w:val="24"/>
          <w:szCs w:val="24"/>
        </w:rPr>
      </w:pPr>
      <w:r w:rsidRPr="00654C74">
        <w:rPr>
          <w:rFonts w:cs="Arial"/>
          <w:sz w:val="24"/>
          <w:szCs w:val="24"/>
        </w:rPr>
        <w:t>kontrole oz. nadzora čiščenja;</w:t>
      </w:r>
    </w:p>
    <w:p w14:paraId="3F2ACA97"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utečen sistem izobraževanja in usposabljanja osebja;</w:t>
      </w:r>
    </w:p>
    <w:p w14:paraId="67AAE5FC"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plan čiščenja po sistemu HACCP;</w:t>
      </w:r>
    </w:p>
    <w:p w14:paraId="2245DA4D"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nadzor</w:t>
      </w:r>
      <w:r w:rsidR="00E97432">
        <w:rPr>
          <w:rFonts w:cs="Arial"/>
          <w:sz w:val="24"/>
          <w:szCs w:val="24"/>
        </w:rPr>
        <w:t xml:space="preserve"> nad opravljanjem storitev</w:t>
      </w:r>
      <w:r w:rsidRPr="00654C74">
        <w:rPr>
          <w:rFonts w:cs="Arial"/>
          <w:sz w:val="24"/>
          <w:szCs w:val="24"/>
        </w:rPr>
        <w:t>.</w:t>
      </w:r>
    </w:p>
    <w:p w14:paraId="6CD48912" w14:textId="77777777" w:rsidR="00654C74" w:rsidRPr="00654C74" w:rsidRDefault="00654C74" w:rsidP="00654C74">
      <w:pPr>
        <w:spacing w:after="0" w:line="264" w:lineRule="auto"/>
        <w:ind w:left="180"/>
        <w:jc w:val="both"/>
        <w:rPr>
          <w:rFonts w:cs="Arial"/>
          <w:sz w:val="24"/>
          <w:szCs w:val="24"/>
        </w:rPr>
      </w:pPr>
    </w:p>
    <w:p w14:paraId="309B7439" w14:textId="77777777" w:rsidR="00654C74" w:rsidRPr="00654C74" w:rsidRDefault="00654C74" w:rsidP="00654C74">
      <w:pPr>
        <w:spacing w:after="0" w:line="264" w:lineRule="auto"/>
        <w:ind w:left="180"/>
        <w:jc w:val="both"/>
        <w:rPr>
          <w:rFonts w:cs="Arial"/>
          <w:sz w:val="24"/>
          <w:szCs w:val="24"/>
        </w:rPr>
      </w:pPr>
      <w:r w:rsidRPr="00654C74">
        <w:rPr>
          <w:rFonts w:cs="Arial"/>
          <w:sz w:val="24"/>
          <w:szCs w:val="24"/>
        </w:rPr>
        <w:t>V primeru slabe kakovosti oz. suma neizpolnjevanja zahtev o kakovosti ali suma obstoja nevarnosti za zdravje bo naročnik o tem obvestil pristojno inšpekcijo in na stroške izvajalca zahteval laboratorijsko preverjanje.</w:t>
      </w:r>
    </w:p>
    <w:p w14:paraId="56C66BC6" w14:textId="77777777" w:rsidR="00654C74" w:rsidRPr="00654C74" w:rsidRDefault="00654C74" w:rsidP="00654C74">
      <w:pPr>
        <w:spacing w:after="0" w:line="264" w:lineRule="auto"/>
        <w:jc w:val="both"/>
        <w:rPr>
          <w:rFonts w:cs="Arial"/>
          <w:sz w:val="24"/>
          <w:szCs w:val="24"/>
        </w:rPr>
      </w:pPr>
    </w:p>
    <w:p w14:paraId="15216632"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3D5A48C8" w14:textId="77777777" w:rsidR="00654C74" w:rsidRPr="00654C74" w:rsidRDefault="00654C74" w:rsidP="00654C74">
      <w:pPr>
        <w:spacing w:after="0" w:line="264" w:lineRule="auto"/>
        <w:jc w:val="both"/>
        <w:rPr>
          <w:rFonts w:cs="Arial"/>
          <w:color w:val="auto"/>
          <w:sz w:val="24"/>
          <w:szCs w:val="24"/>
          <w:lang w:eastAsia="zh-CN"/>
        </w:rPr>
      </w:pPr>
    </w:p>
    <w:p w14:paraId="4BA6F879" w14:textId="065C3DA0" w:rsidR="00654C74" w:rsidRPr="00E97432" w:rsidRDefault="00654C74" w:rsidP="00E97432">
      <w:pPr>
        <w:spacing w:after="0" w:line="264" w:lineRule="auto"/>
        <w:jc w:val="both"/>
        <w:rPr>
          <w:rFonts w:cs="Arial"/>
          <w:color w:val="auto"/>
          <w:sz w:val="24"/>
          <w:szCs w:val="24"/>
          <w:lang w:eastAsia="zh-CN"/>
        </w:rPr>
      </w:pPr>
      <w:r w:rsidRPr="00654C74">
        <w:rPr>
          <w:rFonts w:cs="Arial"/>
          <w:color w:val="auto"/>
          <w:sz w:val="24"/>
          <w:szCs w:val="24"/>
          <w:lang w:eastAsia="zh-CN"/>
        </w:rPr>
        <w:t xml:space="preserve">Pri izvajanju storitev čiščenja mora izvajalec zagotoviti, da </w:t>
      </w:r>
      <w:r w:rsidRPr="00E97432">
        <w:rPr>
          <w:rFonts w:cs="Arial"/>
          <w:color w:val="auto"/>
          <w:sz w:val="24"/>
          <w:szCs w:val="24"/>
          <w:lang w:eastAsia="zh-CN"/>
        </w:rPr>
        <w:t>vsaj 30 % uporabljenih univerzalnih čistil g</w:t>
      </w:r>
      <w:r w:rsidRPr="00E97432">
        <w:rPr>
          <w:rFonts w:cs="Arial"/>
          <w:sz w:val="24"/>
          <w:szCs w:val="24"/>
        </w:rPr>
        <w:t>lede na prostornino vseh up</w:t>
      </w:r>
      <w:r w:rsidR="00E97432">
        <w:rPr>
          <w:rFonts w:cs="Arial"/>
          <w:sz w:val="24"/>
          <w:szCs w:val="24"/>
        </w:rPr>
        <w:t xml:space="preserve">orabljenih univerzalnih čistil </w:t>
      </w:r>
      <w:r w:rsidRPr="00E97432">
        <w:rPr>
          <w:rFonts w:cs="Arial"/>
          <w:sz w:val="24"/>
          <w:szCs w:val="24"/>
        </w:rPr>
        <w:t>ustreza kriterijem glede strupenosti za vodno okolje in zahtevam za pridobitev znaka za okolje EU za čistila za trdne površine glede izločenih ali prepovedanih sestavin.</w:t>
      </w:r>
    </w:p>
    <w:p w14:paraId="5F970F4C" w14:textId="77777777" w:rsidR="00654C74" w:rsidRPr="00654C74" w:rsidRDefault="00654C74" w:rsidP="00654C74">
      <w:pPr>
        <w:spacing w:after="0" w:line="264" w:lineRule="auto"/>
        <w:jc w:val="both"/>
        <w:rPr>
          <w:sz w:val="24"/>
          <w:szCs w:val="24"/>
        </w:rPr>
      </w:pPr>
    </w:p>
    <w:p w14:paraId="4132D28B"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Naročnik oz. najemnik / uporabnik lahko kadar koli tekom izvajanja storitev po tej pogodbi zahteva, da mu izvajalec predloži </w:t>
      </w:r>
      <w:r w:rsidR="00E97432">
        <w:rPr>
          <w:rFonts w:cs="Arial"/>
          <w:sz w:val="24"/>
          <w:szCs w:val="24"/>
        </w:rPr>
        <w:t xml:space="preserve">dokazila o izpolnjevanju cilja </w:t>
      </w:r>
      <w:r w:rsidRPr="00654C74">
        <w:rPr>
          <w:rFonts w:cs="Arial"/>
          <w:sz w:val="24"/>
          <w:szCs w:val="24"/>
        </w:rPr>
        <w:t>iz prejšnjega odstavka.</w:t>
      </w:r>
    </w:p>
    <w:p w14:paraId="55C3E29B" w14:textId="77777777" w:rsidR="00654C74" w:rsidRPr="00654C74" w:rsidRDefault="00654C74" w:rsidP="00654C74">
      <w:pPr>
        <w:spacing w:after="0" w:line="264" w:lineRule="auto"/>
        <w:jc w:val="both"/>
        <w:rPr>
          <w:rFonts w:cs="Arial"/>
          <w:sz w:val="24"/>
          <w:szCs w:val="24"/>
        </w:rPr>
      </w:pPr>
    </w:p>
    <w:p w14:paraId="56D9326B"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OBVEZNOSTI IN PRAVICE NAROČNIKA</w:t>
      </w:r>
    </w:p>
    <w:p w14:paraId="6570121A"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17736A7B" w14:textId="77777777" w:rsidR="00654C74" w:rsidRPr="00654C74" w:rsidRDefault="00654C74" w:rsidP="00654C74">
      <w:pPr>
        <w:spacing w:after="0" w:line="264" w:lineRule="auto"/>
        <w:jc w:val="both"/>
        <w:rPr>
          <w:rFonts w:cs="Arial"/>
          <w:sz w:val="24"/>
          <w:szCs w:val="24"/>
        </w:rPr>
      </w:pPr>
    </w:p>
    <w:p w14:paraId="41C8ADE6" w14:textId="77777777" w:rsidR="00654C74" w:rsidRPr="00654C74" w:rsidRDefault="00654C74" w:rsidP="00654C74">
      <w:pPr>
        <w:spacing w:after="0" w:line="264" w:lineRule="auto"/>
        <w:jc w:val="both"/>
        <w:rPr>
          <w:rFonts w:cs="Arial"/>
          <w:sz w:val="24"/>
          <w:szCs w:val="24"/>
        </w:rPr>
      </w:pPr>
      <w:r w:rsidRPr="00654C74">
        <w:rPr>
          <w:rFonts w:cs="Arial"/>
          <w:sz w:val="24"/>
          <w:szCs w:val="24"/>
        </w:rPr>
        <w:t>Naročnik je dolžan izvajalcu brezplačno zagotoviti:</w:t>
      </w:r>
    </w:p>
    <w:p w14:paraId="4AC439C1" w14:textId="77777777" w:rsidR="00654C74" w:rsidRPr="00654C74" w:rsidRDefault="00654C74" w:rsidP="006740C8">
      <w:pPr>
        <w:numPr>
          <w:ilvl w:val="0"/>
          <w:numId w:val="76"/>
        </w:numPr>
        <w:spacing w:after="0" w:line="264" w:lineRule="auto"/>
        <w:jc w:val="both"/>
        <w:rPr>
          <w:rFonts w:cs="Arial"/>
          <w:sz w:val="24"/>
          <w:szCs w:val="24"/>
        </w:rPr>
      </w:pPr>
      <w:r w:rsidRPr="00654C74">
        <w:rPr>
          <w:rFonts w:cs="Arial"/>
          <w:sz w:val="24"/>
          <w:szCs w:val="24"/>
        </w:rPr>
        <w:t>toplo vodo ter električno energijo za čistilne stroje,</w:t>
      </w:r>
    </w:p>
    <w:p w14:paraId="64E87BD9" w14:textId="03E18063" w:rsidR="00654C74" w:rsidRPr="00654C74" w:rsidRDefault="00654C74" w:rsidP="006740C8">
      <w:pPr>
        <w:numPr>
          <w:ilvl w:val="0"/>
          <w:numId w:val="76"/>
        </w:numPr>
        <w:spacing w:after="0" w:line="264" w:lineRule="auto"/>
        <w:jc w:val="both"/>
        <w:rPr>
          <w:rFonts w:cs="Arial"/>
          <w:sz w:val="24"/>
          <w:szCs w:val="24"/>
        </w:rPr>
      </w:pPr>
      <w:r w:rsidRPr="00654C74">
        <w:rPr>
          <w:rFonts w:cs="Arial"/>
          <w:sz w:val="24"/>
          <w:szCs w:val="24"/>
        </w:rPr>
        <w:t xml:space="preserve">primerne prostore za garderobo izvajalčevih </w:t>
      </w:r>
      <w:r w:rsidR="00AB6641">
        <w:rPr>
          <w:rFonts w:cs="Arial"/>
          <w:sz w:val="24"/>
          <w:szCs w:val="24"/>
        </w:rPr>
        <w:t>delavcev</w:t>
      </w:r>
      <w:r w:rsidRPr="00654C74">
        <w:rPr>
          <w:rFonts w:cs="Arial"/>
          <w:sz w:val="24"/>
          <w:szCs w:val="24"/>
        </w:rPr>
        <w:t xml:space="preserve">, v katerih bodo </w:t>
      </w:r>
      <w:r w:rsidR="00AB6641">
        <w:rPr>
          <w:rFonts w:cs="Arial"/>
          <w:sz w:val="24"/>
          <w:szCs w:val="24"/>
        </w:rPr>
        <w:t>delavci</w:t>
      </w:r>
      <w:r w:rsidR="00AB6641" w:rsidRPr="00654C74">
        <w:rPr>
          <w:rFonts w:cs="Arial"/>
          <w:sz w:val="24"/>
          <w:szCs w:val="24"/>
        </w:rPr>
        <w:t xml:space="preserve"> </w:t>
      </w:r>
      <w:r w:rsidRPr="00654C74">
        <w:rPr>
          <w:rFonts w:cs="Arial"/>
          <w:sz w:val="24"/>
          <w:szCs w:val="24"/>
        </w:rPr>
        <w:t>lahko shranjevali osebne predmete,</w:t>
      </w:r>
    </w:p>
    <w:p w14:paraId="45E432C3" w14:textId="77777777" w:rsidR="00654C74" w:rsidRPr="00654C74" w:rsidRDefault="00654C74" w:rsidP="006740C8">
      <w:pPr>
        <w:pStyle w:val="Telobesedila"/>
        <w:numPr>
          <w:ilvl w:val="0"/>
          <w:numId w:val="76"/>
        </w:numPr>
        <w:spacing w:after="0" w:line="264" w:lineRule="auto"/>
        <w:jc w:val="both"/>
        <w:rPr>
          <w:rFonts w:cs="Arial"/>
          <w:sz w:val="24"/>
          <w:szCs w:val="24"/>
        </w:rPr>
      </w:pPr>
      <w:r w:rsidRPr="00654C74">
        <w:rPr>
          <w:rFonts w:cs="Arial"/>
          <w:sz w:val="24"/>
          <w:szCs w:val="24"/>
        </w:rPr>
        <w:t>prostor za shranjevanje čistilnih sredstev in delovnih pripomočkov ter prostor za hrambo dokumentacije.</w:t>
      </w:r>
    </w:p>
    <w:p w14:paraId="7F4CFFD1" w14:textId="77777777" w:rsidR="00AB6641" w:rsidRPr="00654C74" w:rsidRDefault="00AB6641" w:rsidP="00654C74">
      <w:pPr>
        <w:pStyle w:val="Telobesedila"/>
        <w:spacing w:after="0" w:line="264" w:lineRule="auto"/>
        <w:ind w:left="720"/>
        <w:jc w:val="both"/>
        <w:rPr>
          <w:rFonts w:cs="Arial"/>
          <w:sz w:val="24"/>
          <w:szCs w:val="24"/>
        </w:rPr>
      </w:pPr>
    </w:p>
    <w:p w14:paraId="5D7604CC" w14:textId="77777777" w:rsidR="00654C74" w:rsidRPr="00654C74" w:rsidRDefault="00654C74" w:rsidP="00F46AC2">
      <w:pPr>
        <w:pStyle w:val="Odstavekseznama"/>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13A2F455" w14:textId="77777777" w:rsidR="00654C74" w:rsidRPr="00654C74" w:rsidRDefault="00654C74" w:rsidP="00654C74">
      <w:pPr>
        <w:spacing w:after="0" w:line="264" w:lineRule="auto"/>
        <w:jc w:val="both"/>
        <w:rPr>
          <w:rFonts w:cs="Arial"/>
          <w:sz w:val="24"/>
          <w:szCs w:val="24"/>
        </w:rPr>
      </w:pPr>
    </w:p>
    <w:p w14:paraId="6D841BC5" w14:textId="77777777" w:rsidR="00654C74" w:rsidRPr="00654C74" w:rsidRDefault="00654C74" w:rsidP="00654C74">
      <w:pPr>
        <w:spacing w:after="0" w:line="264" w:lineRule="auto"/>
        <w:jc w:val="both"/>
        <w:rPr>
          <w:rFonts w:cs="Arial"/>
          <w:sz w:val="24"/>
          <w:szCs w:val="24"/>
        </w:rPr>
      </w:pPr>
      <w:r w:rsidRPr="00654C74">
        <w:rPr>
          <w:rFonts w:eastAsia="Times New Roman" w:cs="Arial"/>
          <w:color w:val="auto"/>
          <w:sz w:val="24"/>
          <w:szCs w:val="24"/>
          <w:lang w:eastAsia="sl-SI"/>
        </w:rPr>
        <w:t>Naročnik si pridržuje pravico do kontrole izvajanja storitev.</w:t>
      </w:r>
      <w:r w:rsidRPr="00654C74">
        <w:rPr>
          <w:rFonts w:cs="Arial"/>
          <w:sz w:val="24"/>
          <w:szCs w:val="24"/>
        </w:rPr>
        <w:t xml:space="preserve"> Po njegovem pooblastilu lahko kontrolo opravlja tudi najemnik / uporabnik</w:t>
      </w:r>
      <w:r w:rsidR="00E97432">
        <w:rPr>
          <w:rFonts w:cs="Arial"/>
          <w:sz w:val="24"/>
          <w:szCs w:val="24"/>
        </w:rPr>
        <w:t xml:space="preserve"> oz. druga pooblaščena oseba</w:t>
      </w:r>
      <w:r w:rsidRPr="00654C74">
        <w:rPr>
          <w:rFonts w:cs="Arial"/>
          <w:sz w:val="24"/>
          <w:szCs w:val="24"/>
        </w:rPr>
        <w:t>.</w:t>
      </w:r>
    </w:p>
    <w:p w14:paraId="002A4BEE" w14:textId="77777777" w:rsidR="00654C74" w:rsidRPr="00654C74" w:rsidRDefault="00654C74" w:rsidP="00654C74">
      <w:pPr>
        <w:spacing w:after="0" w:line="264" w:lineRule="auto"/>
        <w:jc w:val="both"/>
        <w:rPr>
          <w:rFonts w:cs="Arial"/>
          <w:sz w:val="24"/>
          <w:szCs w:val="24"/>
        </w:rPr>
      </w:pPr>
    </w:p>
    <w:p w14:paraId="71AFAA92" w14:textId="77777777"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B2F9D52" w14:textId="77777777" w:rsidR="00654C74" w:rsidRPr="00654C74" w:rsidRDefault="00654C74" w:rsidP="00654C74">
      <w:pPr>
        <w:pStyle w:val="Noga"/>
        <w:widowControl w:val="0"/>
        <w:spacing w:line="264" w:lineRule="auto"/>
        <w:ind w:right="-1"/>
        <w:jc w:val="both"/>
        <w:rPr>
          <w:rFonts w:cs="Arial"/>
          <w:color w:val="auto"/>
          <w:sz w:val="24"/>
          <w:szCs w:val="24"/>
        </w:rPr>
      </w:pPr>
    </w:p>
    <w:p w14:paraId="6CB34BCC" w14:textId="77777777" w:rsidR="00654C74" w:rsidRPr="00654C74" w:rsidRDefault="00654C74" w:rsidP="00654C74">
      <w:pPr>
        <w:numPr>
          <w:ilvl w:val="12"/>
          <w:numId w:val="0"/>
        </w:numPr>
        <w:spacing w:after="0" w:line="264" w:lineRule="auto"/>
        <w:jc w:val="both"/>
        <w:rPr>
          <w:rFonts w:cs="Arial"/>
          <w:color w:val="auto"/>
          <w:sz w:val="24"/>
          <w:szCs w:val="24"/>
        </w:rPr>
      </w:pPr>
      <w:r w:rsidRPr="00654C74">
        <w:rPr>
          <w:rFonts w:cs="Arial"/>
          <w:color w:val="auto"/>
          <w:sz w:val="24"/>
          <w:szCs w:val="24"/>
        </w:rPr>
        <w:t>Če izvajalec pomanjkljivosti ne odpravi ali v roku 3 mesecev od pisnega opozorila pomanjkljivost ponovi oz. stori enako težko kršitev pogodbenih obveznosti, lahko naročnik odstopi od pogodbe brez odpovednega roka in brez opozorila.</w:t>
      </w:r>
    </w:p>
    <w:p w14:paraId="356FB870" w14:textId="77777777" w:rsidR="00654C74" w:rsidRPr="00654C74" w:rsidRDefault="00654C74" w:rsidP="00654C74">
      <w:pPr>
        <w:numPr>
          <w:ilvl w:val="12"/>
          <w:numId w:val="0"/>
        </w:numPr>
        <w:spacing w:after="0" w:line="264" w:lineRule="auto"/>
        <w:jc w:val="both"/>
        <w:rPr>
          <w:rFonts w:cs="Arial"/>
          <w:color w:val="FF0000"/>
          <w:sz w:val="24"/>
          <w:szCs w:val="24"/>
        </w:rPr>
      </w:pPr>
    </w:p>
    <w:p w14:paraId="1A0366C0"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FINANČNO ZAVAROVANJE ZA DOBRO IZVEDBO POGODBENIH OBVEZNOSTI</w:t>
      </w:r>
    </w:p>
    <w:p w14:paraId="0F8980DC"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292138BD" w14:textId="77777777" w:rsidR="00654C74" w:rsidRPr="00654C74" w:rsidRDefault="00654C74" w:rsidP="00654C74">
      <w:pPr>
        <w:spacing w:after="0" w:line="264" w:lineRule="auto"/>
        <w:rPr>
          <w:rFonts w:cs="Arial"/>
          <w:b/>
          <w:sz w:val="24"/>
          <w:szCs w:val="24"/>
          <w:u w:val="single"/>
        </w:rPr>
      </w:pPr>
    </w:p>
    <w:p w14:paraId="7A8A62B4" w14:textId="77777777" w:rsidR="00654C74" w:rsidRPr="00654C74" w:rsidRDefault="00654C74" w:rsidP="00654C74">
      <w:pPr>
        <w:pStyle w:val="Glava"/>
        <w:spacing w:line="264" w:lineRule="auto"/>
        <w:jc w:val="both"/>
        <w:rPr>
          <w:rFonts w:cs="Arial"/>
          <w:color w:val="auto"/>
          <w:sz w:val="24"/>
          <w:szCs w:val="24"/>
          <w:lang w:eastAsia="zh-CN"/>
        </w:rPr>
      </w:pPr>
      <w:r w:rsidRPr="00654C74">
        <w:rPr>
          <w:rFonts w:cs="Arial"/>
          <w:color w:val="auto"/>
          <w:sz w:val="24"/>
          <w:szCs w:val="24"/>
          <w:lang w:eastAsia="zh-CN"/>
        </w:rPr>
        <w:t xml:space="preserve">Izvajalec je dolžan v 8 dneh po sklenitvi pogodbe naročniku izročiti 3 (tri) brezpogojne izvršnice z notarsko ali upravno overjenim podpisom dolžnika iz izvršnice, z datumom dospelosti na dan 1. </w:t>
      </w:r>
      <w:r w:rsidR="00E97432">
        <w:rPr>
          <w:rFonts w:cs="Arial"/>
          <w:color w:val="auto"/>
          <w:sz w:val="24"/>
          <w:szCs w:val="24"/>
          <w:lang w:eastAsia="zh-CN"/>
        </w:rPr>
        <w:t>1. 2021</w:t>
      </w:r>
      <w:r w:rsidRPr="00654C74">
        <w:rPr>
          <w:rFonts w:cs="Arial"/>
          <w:color w:val="auto"/>
          <w:sz w:val="24"/>
          <w:szCs w:val="24"/>
          <w:lang w:eastAsia="zh-CN"/>
        </w:rPr>
        <w:t xml:space="preserve"> in unovčljive na prvi pisni poziv naročnika, in sicer vsake izvršnice v vrednosti 10 % (deset odstotkov) pogodbene vrednosti (brez DDV). </w:t>
      </w:r>
      <w:r w:rsidR="00E97432">
        <w:rPr>
          <w:rFonts w:eastAsia="Times New Roman" w:cs="Arial"/>
          <w:color w:val="auto"/>
          <w:sz w:val="24"/>
          <w:szCs w:val="24"/>
          <w:lang w:eastAsia="sl-SI"/>
        </w:rPr>
        <w:t>Najkasneje do 30. 11. 2023 mora dobavitelj naročniku dostaviti tri nove izvršnice v isti vrednosti in s tri leta kasnejšim datum dospelosti.</w:t>
      </w:r>
    </w:p>
    <w:p w14:paraId="29F98E80" w14:textId="77777777" w:rsidR="00654C74" w:rsidRPr="00654C74" w:rsidRDefault="00654C74" w:rsidP="00654C74">
      <w:pPr>
        <w:spacing w:after="0" w:line="264" w:lineRule="auto"/>
        <w:contextualSpacing/>
        <w:jc w:val="both"/>
        <w:rPr>
          <w:rFonts w:cs="Arial"/>
          <w:color w:val="auto"/>
          <w:sz w:val="24"/>
          <w:szCs w:val="24"/>
        </w:rPr>
      </w:pPr>
    </w:p>
    <w:p w14:paraId="65DC88C2" w14:textId="77777777" w:rsidR="00654C74" w:rsidRPr="00654C74" w:rsidRDefault="00654C74" w:rsidP="00654C74">
      <w:pPr>
        <w:spacing w:after="0" w:line="264" w:lineRule="auto"/>
        <w:contextualSpacing/>
        <w:jc w:val="both"/>
        <w:rPr>
          <w:rFonts w:cs="Arial"/>
          <w:color w:val="auto"/>
          <w:sz w:val="24"/>
          <w:szCs w:val="24"/>
          <w:lang w:eastAsia="zh-CN"/>
        </w:rPr>
      </w:pPr>
      <w:r w:rsidRPr="00654C74">
        <w:rPr>
          <w:rFonts w:eastAsia="Times New Roman" w:cs="Arial"/>
          <w:color w:val="auto"/>
          <w:sz w:val="24"/>
          <w:szCs w:val="24"/>
          <w:lang w:eastAsia="sl-SI"/>
        </w:rPr>
        <w:t xml:space="preserve">Če izvajalec ne izpolni </w:t>
      </w:r>
      <w:r w:rsidRPr="00654C74">
        <w:rPr>
          <w:rFonts w:cs="Arial"/>
          <w:color w:val="auto"/>
          <w:sz w:val="24"/>
          <w:szCs w:val="24"/>
        </w:rPr>
        <w:t>katere od obveznosti, ki jih ima po pogodbi, lahko n</w:t>
      </w:r>
      <w:r w:rsidRPr="00654C74">
        <w:rPr>
          <w:rFonts w:eastAsia="Times New Roman" w:cs="Arial"/>
          <w:color w:val="auto"/>
          <w:sz w:val="24"/>
          <w:szCs w:val="24"/>
          <w:lang w:eastAsia="sl-SI"/>
        </w:rPr>
        <w:t>aročnik zavarovanje za dobro izvedbo pogodbenih obveznosti unovči največ do vrednosti 10 % pogodbene vrednosti (brez DDV). To zavarovanje se lahko unovči tudi v naslednjih primerih:</w:t>
      </w:r>
    </w:p>
    <w:p w14:paraId="58776686"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če izvajalec po svoji krivdi odstopi od pogodbe;</w:t>
      </w:r>
    </w:p>
    <w:p w14:paraId="77A4F9AB"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če naročnik po krivdi izvajalca odstopi od pogodbe;</w:t>
      </w:r>
    </w:p>
    <w:p w14:paraId="0F0B10E8"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za poplačilo škode, ki jo naročniku povzroči izvajalec, če je ne povrne v roku 8 dni po pozivu naročnika;</w:t>
      </w:r>
    </w:p>
    <w:p w14:paraId="36944A75"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za poplačilo pogodbenih kazni, škode in stroškov, nastalih zaradi nekakovostne ali nepravočasne izvedbe ali neizvedbe izvajalčevih pogodbenih obveznosti, in drugih terjatev iz te pogodbe;</w:t>
      </w:r>
    </w:p>
    <w:p w14:paraId="71F92A7D"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za kritje potrjenih obveznosti izvajalca do njegovih podizvajalcev, če jih izvajalec iz kakršnega koli razloga ne poravna do zapadlosti;</w:t>
      </w:r>
    </w:p>
    <w:p w14:paraId="7EE00241"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 xml:space="preserve">v drugih primerih kršitev pogodbenih obveznosti oz. drugih primerih, predvidenih s to pogodbo oz. razpisno dokumentacijo. </w:t>
      </w:r>
    </w:p>
    <w:p w14:paraId="72C379C3" w14:textId="77777777" w:rsidR="00654C74" w:rsidRPr="00654C74" w:rsidRDefault="00654C74" w:rsidP="00654C74">
      <w:pPr>
        <w:spacing w:after="0" w:line="264" w:lineRule="auto"/>
        <w:jc w:val="both"/>
        <w:rPr>
          <w:rFonts w:cs="Arial"/>
          <w:sz w:val="24"/>
          <w:szCs w:val="24"/>
        </w:rPr>
      </w:pPr>
    </w:p>
    <w:p w14:paraId="50231B4F" w14:textId="77777777" w:rsidR="00654C74" w:rsidRPr="00654C74" w:rsidRDefault="00654C74" w:rsidP="00654C74">
      <w:pPr>
        <w:spacing w:after="0" w:line="264" w:lineRule="auto"/>
        <w:jc w:val="both"/>
        <w:rPr>
          <w:rFonts w:cs="Arial"/>
          <w:sz w:val="24"/>
          <w:szCs w:val="24"/>
        </w:rPr>
      </w:pPr>
      <w:r w:rsidRPr="00654C74">
        <w:rPr>
          <w:rFonts w:cs="Arial"/>
          <w:sz w:val="24"/>
          <w:szCs w:val="24"/>
        </w:rPr>
        <w:t>V kolikor predloženo finančno zavarovanje za dobro izvedbo pogodbenih obveznosti ne zadostuje za poplačilo škode oz. stroškov, mora izvajalec plačati razliko do polne višine nastalih stroškov in škode v 30 dneh od datuma prejema pisnega zahtevka naročnika.</w:t>
      </w:r>
    </w:p>
    <w:p w14:paraId="6DDB8E12" w14:textId="77777777" w:rsidR="00654C74" w:rsidRPr="00654C74" w:rsidRDefault="00654C74" w:rsidP="00654C74">
      <w:pPr>
        <w:pStyle w:val="Glava"/>
        <w:spacing w:line="264" w:lineRule="auto"/>
        <w:jc w:val="both"/>
        <w:rPr>
          <w:rFonts w:cs="Arial"/>
          <w:color w:val="auto"/>
          <w:sz w:val="24"/>
          <w:szCs w:val="24"/>
          <w:lang w:eastAsia="zh-CN"/>
        </w:rPr>
      </w:pPr>
    </w:p>
    <w:p w14:paraId="1AE649B8" w14:textId="77777777" w:rsidR="00654C74" w:rsidRPr="00654C74" w:rsidRDefault="00654C74" w:rsidP="00654C74">
      <w:pPr>
        <w:pStyle w:val="Glava"/>
        <w:spacing w:line="264" w:lineRule="auto"/>
        <w:jc w:val="both"/>
        <w:rPr>
          <w:rFonts w:cs="Arial"/>
          <w:color w:val="auto"/>
          <w:sz w:val="24"/>
          <w:szCs w:val="24"/>
          <w:lang w:eastAsia="zh-CN"/>
        </w:rPr>
      </w:pPr>
      <w:r w:rsidRPr="00654C74">
        <w:rPr>
          <w:rFonts w:cs="Arial"/>
          <w:color w:val="auto"/>
          <w:sz w:val="24"/>
          <w:szCs w:val="24"/>
          <w:lang w:eastAsia="zh-CN"/>
        </w:rPr>
        <w:t>Ta garancija preneha veljati po izpolnitvi vseh obvez, določenih s to pogodbo, in se vrne izvajalcu najkasneje 30 dni po izteku veljavnosti pogodbe.</w:t>
      </w:r>
      <w:r w:rsidR="00E97432">
        <w:rPr>
          <w:rFonts w:cs="Arial"/>
          <w:color w:val="auto"/>
          <w:sz w:val="24"/>
          <w:szCs w:val="24"/>
          <w:lang w:eastAsia="zh-CN"/>
        </w:rPr>
        <w:t xml:space="preserve"> </w:t>
      </w:r>
    </w:p>
    <w:p w14:paraId="0FA6D104" w14:textId="77777777" w:rsidR="00654C74" w:rsidRPr="00654C74" w:rsidRDefault="00654C74" w:rsidP="00654C74">
      <w:pPr>
        <w:spacing w:after="0" w:line="264" w:lineRule="auto"/>
        <w:jc w:val="both"/>
        <w:rPr>
          <w:rFonts w:cs="Arial"/>
          <w:sz w:val="24"/>
          <w:szCs w:val="24"/>
        </w:rPr>
      </w:pPr>
    </w:p>
    <w:p w14:paraId="0DAD50A3" w14:textId="77777777" w:rsidR="00654C74" w:rsidRPr="00654C74" w:rsidRDefault="00654C74" w:rsidP="00654C74">
      <w:pPr>
        <w:spacing w:after="0" w:line="264" w:lineRule="auto"/>
        <w:jc w:val="both"/>
        <w:rPr>
          <w:rFonts w:cs="Arial"/>
          <w:sz w:val="24"/>
          <w:szCs w:val="24"/>
        </w:rPr>
      </w:pPr>
      <w:r w:rsidRPr="00654C74">
        <w:rPr>
          <w:rFonts w:cs="Arial"/>
          <w:sz w:val="24"/>
          <w:szCs w:val="24"/>
        </w:rPr>
        <w:lastRenderedPageBreak/>
        <w:t>Če se med trajanjem izvedbe pogodbe spremeni veljavnost pogodbe, storitev, kakovost oz. količina, se mora temu ustrezno spremeniti tudi zavarovanje oz. podaljšati njena veljavnost.</w:t>
      </w:r>
    </w:p>
    <w:p w14:paraId="4CFB29F2" w14:textId="77777777" w:rsidR="00654C74" w:rsidRPr="00654C74" w:rsidRDefault="00654C74" w:rsidP="00654C74">
      <w:pPr>
        <w:numPr>
          <w:ilvl w:val="12"/>
          <w:numId w:val="0"/>
        </w:numPr>
        <w:spacing w:after="0" w:line="264" w:lineRule="auto"/>
        <w:jc w:val="both"/>
        <w:rPr>
          <w:rFonts w:cs="Arial"/>
          <w:sz w:val="24"/>
          <w:szCs w:val="24"/>
        </w:rPr>
      </w:pPr>
    </w:p>
    <w:p w14:paraId="5A85139C" w14:textId="77777777" w:rsidR="00654C74" w:rsidRDefault="00654C74" w:rsidP="00654C74">
      <w:pPr>
        <w:numPr>
          <w:ilvl w:val="12"/>
          <w:numId w:val="0"/>
        </w:numPr>
        <w:spacing w:after="0" w:line="264" w:lineRule="auto"/>
        <w:jc w:val="both"/>
        <w:rPr>
          <w:rFonts w:cs="Arial"/>
          <w:sz w:val="24"/>
          <w:szCs w:val="24"/>
        </w:rPr>
      </w:pPr>
      <w:r w:rsidRPr="00654C74">
        <w:rPr>
          <w:rFonts w:cs="Arial"/>
          <w:sz w:val="24"/>
          <w:szCs w:val="24"/>
        </w:rPr>
        <w:t>V primeru unovčitve finančnega zavarovanja mora izvajalec predložiti v roku 10 (desetih) dni od unovčitve novo finančno zavarovanje v pogodbeno dogovorjeni višini.</w:t>
      </w:r>
    </w:p>
    <w:p w14:paraId="66CB5EDF" w14:textId="77777777" w:rsidR="000C196C" w:rsidRPr="000C196C" w:rsidRDefault="000C196C" w:rsidP="000C196C">
      <w:pPr>
        <w:numPr>
          <w:ilvl w:val="12"/>
          <w:numId w:val="0"/>
        </w:numPr>
        <w:spacing w:after="0" w:line="264" w:lineRule="auto"/>
        <w:jc w:val="both"/>
        <w:rPr>
          <w:rFonts w:cs="Arial"/>
          <w:sz w:val="24"/>
          <w:szCs w:val="24"/>
        </w:rPr>
      </w:pPr>
    </w:p>
    <w:p w14:paraId="7D6FEFFF" w14:textId="54CCAA3C" w:rsidR="000C196C" w:rsidRPr="000C196C" w:rsidRDefault="000C196C" w:rsidP="000C196C">
      <w:pPr>
        <w:numPr>
          <w:ilvl w:val="0"/>
          <w:numId w:val="70"/>
        </w:numPr>
        <w:autoSpaceDN w:val="0"/>
        <w:spacing w:after="0" w:line="264" w:lineRule="auto"/>
        <w:jc w:val="both"/>
        <w:rPr>
          <w:rFonts w:cs="Arial"/>
          <w:b/>
          <w:sz w:val="24"/>
          <w:szCs w:val="24"/>
        </w:rPr>
      </w:pPr>
      <w:r>
        <w:rPr>
          <w:rFonts w:cs="Arial"/>
          <w:b/>
          <w:sz w:val="24"/>
          <w:szCs w:val="24"/>
        </w:rPr>
        <w:t>VIŠJA SILA</w:t>
      </w:r>
    </w:p>
    <w:p w14:paraId="4A5703FF" w14:textId="77777777" w:rsidR="000C196C" w:rsidRPr="000C196C" w:rsidRDefault="000C196C" w:rsidP="000C196C">
      <w:pPr>
        <w:numPr>
          <w:ilvl w:val="1"/>
          <w:numId w:val="71"/>
        </w:numPr>
        <w:autoSpaceDN w:val="0"/>
        <w:spacing w:after="0" w:line="264" w:lineRule="auto"/>
        <w:ind w:left="426" w:hanging="426"/>
        <w:jc w:val="center"/>
        <w:rPr>
          <w:rFonts w:cs="Arial"/>
          <w:b/>
          <w:sz w:val="24"/>
          <w:szCs w:val="24"/>
          <w:u w:val="single"/>
        </w:rPr>
      </w:pPr>
      <w:r w:rsidRPr="000C196C">
        <w:rPr>
          <w:rFonts w:cs="Arial"/>
          <w:b/>
          <w:sz w:val="24"/>
          <w:szCs w:val="24"/>
        </w:rPr>
        <w:t>člen</w:t>
      </w:r>
    </w:p>
    <w:p w14:paraId="230389A6" w14:textId="77777777" w:rsidR="000C196C" w:rsidRPr="000C196C" w:rsidRDefault="000C196C" w:rsidP="000C196C">
      <w:pPr>
        <w:spacing w:after="0" w:line="264" w:lineRule="auto"/>
        <w:rPr>
          <w:sz w:val="24"/>
          <w:szCs w:val="24"/>
        </w:rPr>
      </w:pPr>
    </w:p>
    <w:p w14:paraId="4CE7C99A" w14:textId="77777777" w:rsidR="000C196C" w:rsidRPr="000C196C" w:rsidRDefault="000C196C" w:rsidP="000C196C">
      <w:pPr>
        <w:spacing w:after="0" w:line="264" w:lineRule="auto"/>
        <w:jc w:val="both"/>
        <w:rPr>
          <w:sz w:val="24"/>
          <w:szCs w:val="24"/>
        </w:rPr>
      </w:pPr>
      <w:r w:rsidRPr="000C196C">
        <w:rPr>
          <w:sz w:val="24"/>
          <w:szCs w:val="24"/>
        </w:rPr>
        <w:t xml:space="preserve">Pod višjo silo se razumejo vsi nepredvideni in nepričakovani dogodki, ki nastopijo neodvisno od volje strank in ki jih stranki nista mogli predvideti ob sklepanju te pogodbe ter kakorkoli vplivajo na izvedbo pogodbenih obveznosti. </w:t>
      </w:r>
    </w:p>
    <w:p w14:paraId="732E07C3" w14:textId="77777777" w:rsidR="000C196C" w:rsidRPr="000C196C" w:rsidRDefault="000C196C" w:rsidP="000C196C">
      <w:pPr>
        <w:spacing w:after="0" w:line="264" w:lineRule="auto"/>
        <w:jc w:val="both"/>
        <w:rPr>
          <w:sz w:val="24"/>
          <w:szCs w:val="24"/>
        </w:rPr>
      </w:pPr>
    </w:p>
    <w:p w14:paraId="47ECB67B" w14:textId="77777777" w:rsidR="000C196C" w:rsidRPr="000C196C" w:rsidRDefault="000C196C" w:rsidP="000C196C">
      <w:pPr>
        <w:spacing w:after="0" w:line="264" w:lineRule="auto"/>
        <w:jc w:val="both"/>
        <w:rPr>
          <w:sz w:val="24"/>
          <w:szCs w:val="24"/>
        </w:rPr>
      </w:pPr>
      <w:r w:rsidRPr="000C196C">
        <w:rPr>
          <w:sz w:val="24"/>
          <w:szCs w:val="24"/>
        </w:rPr>
        <w:t>Izvajalec je dolžan pisno obvestiti naročnika o nastanku višje sile v dveh delovnih dneh po nastanku le-te.</w:t>
      </w:r>
    </w:p>
    <w:p w14:paraId="5F216339" w14:textId="77777777" w:rsidR="000C196C" w:rsidRPr="000C196C" w:rsidRDefault="000C196C" w:rsidP="000C196C">
      <w:pPr>
        <w:spacing w:after="0" w:line="264" w:lineRule="auto"/>
        <w:jc w:val="both"/>
        <w:rPr>
          <w:sz w:val="24"/>
          <w:szCs w:val="24"/>
        </w:rPr>
      </w:pPr>
    </w:p>
    <w:p w14:paraId="1EE87A0B" w14:textId="77777777" w:rsidR="000C196C" w:rsidRPr="000C196C" w:rsidRDefault="000C196C" w:rsidP="000C196C">
      <w:pPr>
        <w:spacing w:after="0" w:line="264" w:lineRule="auto"/>
        <w:jc w:val="both"/>
        <w:rPr>
          <w:sz w:val="24"/>
          <w:szCs w:val="24"/>
        </w:rPr>
      </w:pPr>
      <w:r w:rsidRPr="000C196C">
        <w:rPr>
          <w:sz w:val="24"/>
          <w:szCs w:val="24"/>
        </w:rPr>
        <w:t>Nobena od strank ni odgovorna za neizpolnitev katerekoli izmed svojih obveznosti iz razlogov, ki so izven njenega nadzora.</w:t>
      </w:r>
    </w:p>
    <w:p w14:paraId="2AF843DE" w14:textId="77777777" w:rsidR="000C196C" w:rsidRPr="000C196C" w:rsidRDefault="000C196C" w:rsidP="000C196C">
      <w:pPr>
        <w:numPr>
          <w:ilvl w:val="12"/>
          <w:numId w:val="0"/>
        </w:numPr>
        <w:spacing w:after="0" w:line="264" w:lineRule="auto"/>
        <w:jc w:val="both"/>
        <w:rPr>
          <w:rFonts w:cs="Arial"/>
          <w:sz w:val="24"/>
          <w:szCs w:val="24"/>
        </w:rPr>
      </w:pPr>
    </w:p>
    <w:p w14:paraId="5A2E44CF" w14:textId="77777777" w:rsidR="00654C74" w:rsidRPr="00654C74" w:rsidRDefault="00654C74" w:rsidP="000C196C">
      <w:pPr>
        <w:numPr>
          <w:ilvl w:val="0"/>
          <w:numId w:val="70"/>
        </w:numPr>
        <w:autoSpaceDN w:val="0"/>
        <w:spacing w:after="0" w:line="264" w:lineRule="auto"/>
        <w:jc w:val="both"/>
        <w:rPr>
          <w:rFonts w:cs="Arial"/>
          <w:b/>
          <w:sz w:val="24"/>
          <w:szCs w:val="24"/>
        </w:rPr>
      </w:pPr>
      <w:r w:rsidRPr="00654C74">
        <w:rPr>
          <w:rFonts w:cs="Arial"/>
          <w:b/>
          <w:sz w:val="24"/>
          <w:szCs w:val="24"/>
        </w:rPr>
        <w:t>ODSTOP OD POGODBE</w:t>
      </w:r>
    </w:p>
    <w:p w14:paraId="3C128EFE"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2F047F4A" w14:textId="77777777" w:rsidR="00654C74" w:rsidRPr="00654C74" w:rsidRDefault="00654C74" w:rsidP="00654C74">
      <w:pPr>
        <w:spacing w:after="0" w:line="264" w:lineRule="auto"/>
        <w:jc w:val="both"/>
        <w:rPr>
          <w:rFonts w:cs="Arial"/>
          <w:b/>
          <w:sz w:val="24"/>
          <w:szCs w:val="24"/>
          <w:u w:val="single"/>
        </w:rPr>
      </w:pPr>
    </w:p>
    <w:p w14:paraId="5A940BA1" w14:textId="77777777"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Pogodbeni stranki se dogovorita, da lahko naročnik odstopi od pogodbe v naslednjih primerih:</w:t>
      </w:r>
    </w:p>
    <w:p w14:paraId="7C8EFFD8"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izvedena storitev čiščenja po obsegu ali kakovosti ne ustreza pogodbenim določilom in pogojem iz razpisne dokumentacije;</w:t>
      </w:r>
    </w:p>
    <w:p w14:paraId="14F9F1F0"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ne upošteva reklamacij glede kakovosti opravljenih storitev;</w:t>
      </w:r>
    </w:p>
    <w:p w14:paraId="53C35064"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se izvajalec ne drži dogovorjenih terminov za opravljanje storitev čiščenja;</w:t>
      </w:r>
    </w:p>
    <w:p w14:paraId="06EFDBC2" w14:textId="77777777" w:rsidR="00654C74" w:rsidRPr="00831C80" w:rsidRDefault="00654C74" w:rsidP="006740C8">
      <w:pPr>
        <w:pStyle w:val="Noga"/>
        <w:widowControl w:val="0"/>
        <w:numPr>
          <w:ilvl w:val="0"/>
          <w:numId w:val="78"/>
        </w:numPr>
        <w:spacing w:line="264" w:lineRule="auto"/>
        <w:ind w:right="-1"/>
        <w:jc w:val="both"/>
        <w:rPr>
          <w:rFonts w:cs="Arial"/>
          <w:sz w:val="24"/>
          <w:szCs w:val="24"/>
        </w:rPr>
      </w:pPr>
      <w:r w:rsidRPr="00831C80">
        <w:rPr>
          <w:rFonts w:cs="Arial"/>
          <w:sz w:val="24"/>
          <w:szCs w:val="24"/>
        </w:rPr>
        <w:t xml:space="preserve">če izvajalec ne zagotavlja zahtevane dnevne prisotnosti na lokaciji čiščenja, kar naročnik preverja mesečno v obliki skupnega števila vseh opravljenih ur; </w:t>
      </w:r>
    </w:p>
    <w:p w14:paraId="3ACE4345"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brez soglasja naročnika poveča ceno storitve;</w:t>
      </w:r>
    </w:p>
    <w:p w14:paraId="15F784D6"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iCs/>
          <w:sz w:val="24"/>
          <w:szCs w:val="24"/>
        </w:rPr>
        <w:t xml:space="preserve">če </w:t>
      </w:r>
      <w:r w:rsidRPr="00654C74">
        <w:rPr>
          <w:rFonts w:cs="Arial"/>
          <w:sz w:val="24"/>
          <w:szCs w:val="24"/>
        </w:rPr>
        <w:t>preneha poslovati ali mu je prepovedano opravljanje dejavnosti na osnovi sodne ali druge prisilne določbe;</w:t>
      </w:r>
    </w:p>
    <w:p w14:paraId="53AFC641"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ne priglasi vseh podizvajalcev, ki sodelujejo pri izvedbo storitev čiščenja;</w:t>
      </w:r>
    </w:p>
    <w:p w14:paraId="19559484" w14:textId="4840E51B" w:rsidR="00654C74" w:rsidRPr="00654C74" w:rsidRDefault="00654C74" w:rsidP="006740C8">
      <w:pPr>
        <w:numPr>
          <w:ilvl w:val="0"/>
          <w:numId w:val="78"/>
        </w:numPr>
        <w:spacing w:after="0" w:line="264" w:lineRule="auto"/>
        <w:jc w:val="both"/>
        <w:rPr>
          <w:rFonts w:cs="Arial"/>
          <w:sz w:val="24"/>
          <w:szCs w:val="24"/>
        </w:rPr>
      </w:pPr>
      <w:r w:rsidRPr="00654C74">
        <w:rPr>
          <w:rFonts w:cs="Arial"/>
          <w:sz w:val="24"/>
          <w:szCs w:val="24"/>
        </w:rPr>
        <w:t>če iz</w:t>
      </w:r>
      <w:r w:rsidR="00780952">
        <w:rPr>
          <w:rFonts w:cs="Arial"/>
          <w:sz w:val="24"/>
          <w:szCs w:val="24"/>
        </w:rPr>
        <w:t>vajalec ob morebitni zamenjavi delavca</w:t>
      </w:r>
      <w:r w:rsidRPr="00654C74">
        <w:rPr>
          <w:rFonts w:cs="Arial"/>
          <w:sz w:val="24"/>
          <w:szCs w:val="24"/>
        </w:rPr>
        <w:t xml:space="preserve"> pravočasno ne obvestili naročnika in mu ne posreduje ustreznih podatkov, določenih v razpisni dokumentaciji oz. tej pogodbi;</w:t>
      </w:r>
    </w:p>
    <w:p w14:paraId="032F4AD2"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ne izpolnjuje zahtev in iz te pogodbe</w:t>
      </w:r>
      <w:r w:rsidR="00345346">
        <w:rPr>
          <w:rFonts w:cs="Arial"/>
          <w:sz w:val="24"/>
          <w:szCs w:val="24"/>
        </w:rPr>
        <w:t xml:space="preserve"> oz.</w:t>
      </w:r>
      <w:r w:rsidR="00DF4A71">
        <w:rPr>
          <w:rFonts w:cs="Arial"/>
          <w:sz w:val="24"/>
          <w:szCs w:val="24"/>
        </w:rPr>
        <w:t xml:space="preserve"> njene</w:t>
      </w:r>
      <w:r w:rsidR="00345346">
        <w:rPr>
          <w:rFonts w:cs="Arial"/>
          <w:sz w:val="24"/>
          <w:szCs w:val="24"/>
        </w:rPr>
        <w:t xml:space="preserve"> Priloge 1</w:t>
      </w:r>
      <w:r w:rsidR="00DF4A71">
        <w:rPr>
          <w:rFonts w:cs="Arial"/>
          <w:sz w:val="24"/>
          <w:szCs w:val="24"/>
        </w:rPr>
        <w:t>,</w:t>
      </w:r>
      <w:r w:rsidRPr="00654C74">
        <w:rPr>
          <w:rFonts w:cs="Arial"/>
          <w:sz w:val="24"/>
          <w:szCs w:val="24"/>
        </w:rPr>
        <w:t xml:space="preserve"> ki zagotavljajo zeleno javno naročanje;</w:t>
      </w:r>
    </w:p>
    <w:p w14:paraId="48561CFA" w14:textId="39756653" w:rsidR="00654C74" w:rsidRPr="00654C74" w:rsidRDefault="00654C74" w:rsidP="006740C8">
      <w:pPr>
        <w:pStyle w:val="Noga"/>
        <w:widowControl w:val="0"/>
        <w:numPr>
          <w:ilvl w:val="0"/>
          <w:numId w:val="78"/>
        </w:numPr>
        <w:spacing w:line="264" w:lineRule="auto"/>
        <w:ind w:right="-1"/>
        <w:jc w:val="both"/>
        <w:rPr>
          <w:rFonts w:cs="Arial"/>
          <w:color w:val="auto"/>
          <w:sz w:val="24"/>
          <w:szCs w:val="24"/>
        </w:rPr>
      </w:pPr>
      <w:r w:rsidRPr="00654C74">
        <w:rPr>
          <w:rFonts w:cs="Arial"/>
          <w:sz w:val="24"/>
          <w:szCs w:val="24"/>
        </w:rPr>
        <w:t>če naročnik ugotovi, da delav</w:t>
      </w:r>
      <w:r w:rsidR="00450733">
        <w:rPr>
          <w:rFonts w:cs="Arial"/>
          <w:sz w:val="24"/>
          <w:szCs w:val="24"/>
        </w:rPr>
        <w:t>e</w:t>
      </w:r>
      <w:r w:rsidRPr="00654C74">
        <w:rPr>
          <w:rFonts w:cs="Arial"/>
          <w:sz w:val="24"/>
          <w:szCs w:val="24"/>
        </w:rPr>
        <w:t xml:space="preserve">c ni v delovnem razmerju, temveč delo opravlja na kakšni drugi pravni podlagi, ki za naročnika ni sprejemljiva (denar na roko, delo na črno </w:t>
      </w:r>
      <w:r w:rsidRPr="00654C74">
        <w:rPr>
          <w:rFonts w:cs="Arial"/>
          <w:color w:val="auto"/>
          <w:sz w:val="24"/>
          <w:szCs w:val="24"/>
        </w:rPr>
        <w:t>ali podobno);</w:t>
      </w:r>
    </w:p>
    <w:p w14:paraId="2AA26FA0"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color w:val="auto"/>
          <w:sz w:val="24"/>
          <w:szCs w:val="24"/>
        </w:rPr>
        <w:t xml:space="preserve">če naročnik ugotovi, da so bile pri izvajalcu zaposlenim delavcem kršene pravice iz </w:t>
      </w:r>
      <w:r w:rsidRPr="00654C74">
        <w:rPr>
          <w:rFonts w:cs="Arial"/>
          <w:sz w:val="24"/>
          <w:szCs w:val="24"/>
        </w:rPr>
        <w:lastRenderedPageBreak/>
        <w:t>delovno pravne zakonodaje (npr. neizplačane plače</w:t>
      </w:r>
      <w:r w:rsidR="00345346">
        <w:rPr>
          <w:rFonts w:cs="Arial"/>
          <w:sz w:val="24"/>
          <w:szCs w:val="24"/>
        </w:rPr>
        <w:t xml:space="preserve"> ali drugi prejemki</w:t>
      </w:r>
      <w:r w:rsidRPr="00654C74">
        <w:rPr>
          <w:rFonts w:cs="Arial"/>
          <w:sz w:val="24"/>
          <w:szCs w:val="24"/>
        </w:rPr>
        <w:t>, neplačane nadure ipd.);</w:t>
      </w:r>
    </w:p>
    <w:p w14:paraId="34A11E93" w14:textId="77777777" w:rsidR="00654C74" w:rsidRPr="00654C74" w:rsidRDefault="00654C74" w:rsidP="006740C8">
      <w:pPr>
        <w:pStyle w:val="Noga"/>
        <w:widowControl w:val="0"/>
        <w:numPr>
          <w:ilvl w:val="0"/>
          <w:numId w:val="78"/>
        </w:numPr>
        <w:spacing w:line="264" w:lineRule="auto"/>
        <w:ind w:right="-1"/>
        <w:jc w:val="both"/>
        <w:rPr>
          <w:rFonts w:cs="Arial"/>
          <w:color w:val="auto"/>
          <w:sz w:val="24"/>
          <w:szCs w:val="24"/>
        </w:rPr>
      </w:pPr>
      <w:r w:rsidRPr="00654C74">
        <w:rPr>
          <w:rFonts w:cs="Arial"/>
          <w:color w:val="auto"/>
          <w:sz w:val="24"/>
          <w:szCs w:val="24"/>
        </w:rPr>
        <w:t>če je kader izvajalca kršil 9. člen te pogodbe;</w:t>
      </w:r>
    </w:p>
    <w:p w14:paraId="241EB1E4" w14:textId="77777777" w:rsidR="00654C74" w:rsidRPr="00654C74" w:rsidRDefault="00654C74" w:rsidP="006740C8">
      <w:pPr>
        <w:pStyle w:val="Noga"/>
        <w:widowControl w:val="0"/>
        <w:numPr>
          <w:ilvl w:val="0"/>
          <w:numId w:val="78"/>
        </w:numPr>
        <w:spacing w:line="264" w:lineRule="auto"/>
        <w:ind w:right="-1"/>
        <w:jc w:val="both"/>
        <w:rPr>
          <w:rFonts w:cs="Arial"/>
          <w:color w:val="auto"/>
          <w:sz w:val="24"/>
          <w:szCs w:val="24"/>
        </w:rPr>
      </w:pPr>
      <w:r w:rsidRPr="00654C74">
        <w:rPr>
          <w:rFonts w:cs="Arial"/>
          <w:sz w:val="24"/>
          <w:szCs w:val="24"/>
        </w:rPr>
        <w:t>če krši druga pogodbena določila</w:t>
      </w:r>
      <w:r w:rsidRPr="00654C74">
        <w:rPr>
          <w:rFonts w:cs="Arial"/>
          <w:color w:val="auto"/>
          <w:sz w:val="24"/>
          <w:szCs w:val="24"/>
        </w:rPr>
        <w:t>.</w:t>
      </w:r>
    </w:p>
    <w:p w14:paraId="489B2C0E" w14:textId="77777777" w:rsidR="00654C74" w:rsidRPr="00831C80" w:rsidRDefault="00831C80" w:rsidP="00654C74">
      <w:pPr>
        <w:tabs>
          <w:tab w:val="left" w:pos="567"/>
          <w:tab w:val="left" w:pos="4253"/>
          <w:tab w:val="left" w:pos="5529"/>
          <w:tab w:val="right" w:pos="8505"/>
        </w:tabs>
        <w:spacing w:after="0" w:line="264" w:lineRule="auto"/>
        <w:jc w:val="both"/>
        <w:rPr>
          <w:rFonts w:cs="Arial"/>
          <w:bCs/>
          <w:i/>
          <w:color w:val="0070C0"/>
          <w:sz w:val="24"/>
          <w:szCs w:val="24"/>
        </w:rPr>
      </w:pPr>
      <w:r w:rsidRPr="00831C80">
        <w:rPr>
          <w:rFonts w:cs="Arial"/>
          <w:bCs/>
          <w:i/>
          <w:color w:val="0070C0"/>
          <w:sz w:val="24"/>
          <w:szCs w:val="24"/>
        </w:rPr>
        <w:t>/Četrta alineja se uporabi le za sklop 1./</w:t>
      </w:r>
    </w:p>
    <w:p w14:paraId="03F5DFB8" w14:textId="77777777" w:rsidR="00831C80" w:rsidRPr="00654C74" w:rsidRDefault="00831C80" w:rsidP="00654C74">
      <w:pPr>
        <w:tabs>
          <w:tab w:val="left" w:pos="567"/>
          <w:tab w:val="left" w:pos="4253"/>
          <w:tab w:val="left" w:pos="5529"/>
          <w:tab w:val="right" w:pos="8505"/>
        </w:tabs>
        <w:spacing w:after="0" w:line="264" w:lineRule="auto"/>
        <w:jc w:val="both"/>
        <w:rPr>
          <w:rFonts w:cs="Arial"/>
          <w:bCs/>
          <w:sz w:val="24"/>
          <w:szCs w:val="24"/>
        </w:rPr>
      </w:pPr>
    </w:p>
    <w:p w14:paraId="0A944607" w14:textId="77777777" w:rsidR="00654C74" w:rsidRPr="00654C74" w:rsidRDefault="00654C74" w:rsidP="00654C74">
      <w:pPr>
        <w:tabs>
          <w:tab w:val="left" w:pos="567"/>
          <w:tab w:val="left" w:pos="4253"/>
          <w:tab w:val="left" w:pos="5529"/>
          <w:tab w:val="right" w:pos="8505"/>
        </w:tabs>
        <w:spacing w:after="0" w:line="264" w:lineRule="auto"/>
        <w:jc w:val="both"/>
        <w:rPr>
          <w:rFonts w:cs="Arial"/>
          <w:bCs/>
          <w:sz w:val="24"/>
          <w:szCs w:val="24"/>
        </w:rPr>
      </w:pPr>
      <w:r w:rsidRPr="00654C74">
        <w:rPr>
          <w:rFonts w:cs="Arial"/>
          <w:bCs/>
          <w:sz w:val="24"/>
          <w:szCs w:val="24"/>
        </w:rPr>
        <w:t>Izvajalec sme odstopiti od pogodbe:</w:t>
      </w:r>
    </w:p>
    <w:p w14:paraId="754F2626" w14:textId="7D07150D" w:rsidR="00654C74" w:rsidRPr="00654C74" w:rsidRDefault="00654C74" w:rsidP="00600338">
      <w:pPr>
        <w:numPr>
          <w:ilvl w:val="0"/>
          <w:numId w:val="79"/>
        </w:numPr>
        <w:tabs>
          <w:tab w:val="left" w:pos="-4991"/>
          <w:tab w:val="left" w:pos="-4764"/>
          <w:tab w:val="left" w:pos="-1305"/>
          <w:tab w:val="left" w:pos="-29"/>
          <w:tab w:val="right" w:pos="2947"/>
        </w:tabs>
        <w:suppressAutoHyphens/>
        <w:autoSpaceDN w:val="0"/>
        <w:spacing w:after="0" w:line="264" w:lineRule="auto"/>
        <w:jc w:val="both"/>
        <w:rPr>
          <w:rFonts w:cs="Arial"/>
          <w:bCs/>
          <w:sz w:val="24"/>
          <w:szCs w:val="24"/>
        </w:rPr>
      </w:pPr>
      <w:r w:rsidRPr="00654C74">
        <w:rPr>
          <w:rFonts w:cs="Arial"/>
          <w:bCs/>
          <w:sz w:val="24"/>
          <w:szCs w:val="24"/>
        </w:rPr>
        <w:t>če izvajalec pride v situacijo, zaradi katere iz objektivnih razlogov z deli ne more nadaljevati</w:t>
      </w:r>
      <w:r w:rsidR="00AB6641">
        <w:rPr>
          <w:rFonts w:cs="Arial"/>
          <w:bCs/>
          <w:sz w:val="24"/>
          <w:szCs w:val="24"/>
        </w:rPr>
        <w:t>.</w:t>
      </w:r>
    </w:p>
    <w:p w14:paraId="78777510" w14:textId="77777777" w:rsidR="00654C74" w:rsidRPr="00654C74" w:rsidRDefault="00654C74" w:rsidP="00654C74">
      <w:pPr>
        <w:pStyle w:val="Noga"/>
        <w:widowControl w:val="0"/>
        <w:spacing w:line="264" w:lineRule="auto"/>
        <w:ind w:right="-1"/>
        <w:jc w:val="both"/>
        <w:rPr>
          <w:rFonts w:cs="Arial"/>
          <w:sz w:val="24"/>
          <w:szCs w:val="24"/>
        </w:rPr>
      </w:pPr>
    </w:p>
    <w:p w14:paraId="19D2F15C" w14:textId="78284B09" w:rsidR="00654C74" w:rsidRPr="00654C74" w:rsidRDefault="00654C74" w:rsidP="00654C74">
      <w:pPr>
        <w:tabs>
          <w:tab w:val="left" w:pos="567"/>
          <w:tab w:val="left" w:pos="4253"/>
          <w:tab w:val="left" w:pos="5529"/>
          <w:tab w:val="right" w:pos="8505"/>
        </w:tabs>
        <w:spacing w:after="0" w:line="264" w:lineRule="auto"/>
        <w:jc w:val="both"/>
        <w:rPr>
          <w:rFonts w:cs="Arial"/>
          <w:bCs/>
          <w:sz w:val="24"/>
          <w:szCs w:val="24"/>
        </w:rPr>
      </w:pPr>
      <w:r w:rsidRPr="00654C74">
        <w:rPr>
          <w:rFonts w:cs="Arial"/>
          <w:bCs/>
          <w:sz w:val="24"/>
          <w:szCs w:val="24"/>
        </w:rPr>
        <w:t xml:space="preserve">Odstop od pogodbe se izvede v pisni obliki, z navedbo razloga ali razlogov, zaradi katerih se od pogodbe odstopa. Odpovedni rok je 2 meseca od </w:t>
      </w:r>
      <w:r w:rsidR="00AF1EF7">
        <w:rPr>
          <w:rFonts w:cs="Arial"/>
          <w:bCs/>
          <w:sz w:val="24"/>
          <w:szCs w:val="24"/>
        </w:rPr>
        <w:t xml:space="preserve">posredovanja </w:t>
      </w:r>
      <w:r w:rsidRPr="00654C74">
        <w:rPr>
          <w:rFonts w:cs="Arial"/>
          <w:bCs/>
          <w:sz w:val="24"/>
          <w:szCs w:val="24"/>
        </w:rPr>
        <w:t xml:space="preserve">obvestila o odpovedi. </w:t>
      </w:r>
    </w:p>
    <w:p w14:paraId="4C82045A" w14:textId="77777777" w:rsidR="00654C74" w:rsidRPr="00654C74" w:rsidRDefault="00654C74" w:rsidP="00654C74">
      <w:pPr>
        <w:tabs>
          <w:tab w:val="left" w:pos="567"/>
          <w:tab w:val="left" w:pos="4253"/>
          <w:tab w:val="left" w:pos="5529"/>
          <w:tab w:val="right" w:pos="8505"/>
        </w:tabs>
        <w:spacing w:after="0" w:line="264" w:lineRule="auto"/>
        <w:jc w:val="both"/>
        <w:rPr>
          <w:rFonts w:cs="Arial"/>
          <w:bCs/>
          <w:sz w:val="24"/>
          <w:szCs w:val="24"/>
        </w:rPr>
      </w:pPr>
    </w:p>
    <w:p w14:paraId="32EDD7CC" w14:textId="77777777" w:rsidR="00654C74" w:rsidRPr="00654C74" w:rsidRDefault="00654C74" w:rsidP="00654C74">
      <w:pPr>
        <w:tabs>
          <w:tab w:val="left" w:pos="567"/>
          <w:tab w:val="left" w:pos="4253"/>
          <w:tab w:val="left" w:pos="5529"/>
          <w:tab w:val="right" w:pos="8505"/>
        </w:tabs>
        <w:spacing w:after="0" w:line="264" w:lineRule="auto"/>
        <w:jc w:val="both"/>
        <w:rPr>
          <w:rFonts w:cs="Arial"/>
          <w:sz w:val="24"/>
          <w:szCs w:val="24"/>
        </w:rPr>
      </w:pPr>
      <w:r w:rsidRPr="00654C74">
        <w:rPr>
          <w:rFonts w:cs="Arial"/>
          <w:sz w:val="24"/>
          <w:szCs w:val="24"/>
        </w:rPr>
        <w:t>V</w:t>
      </w:r>
      <w:r w:rsidR="00345346">
        <w:rPr>
          <w:rFonts w:cs="Arial"/>
          <w:sz w:val="24"/>
          <w:szCs w:val="24"/>
        </w:rPr>
        <w:t xml:space="preserve"> primerih, za katere je to izrec</w:t>
      </w:r>
      <w:r w:rsidRPr="00654C74">
        <w:rPr>
          <w:rFonts w:cs="Arial"/>
          <w:sz w:val="24"/>
          <w:szCs w:val="24"/>
        </w:rPr>
        <w:t>no navedeno, lahko naročnik od pogodbe odstopi tudi brez odpovednega roka.</w:t>
      </w:r>
    </w:p>
    <w:p w14:paraId="697C848C" w14:textId="77777777" w:rsidR="00654C74" w:rsidRPr="00654C74" w:rsidRDefault="00654C74" w:rsidP="00654C74">
      <w:pPr>
        <w:pStyle w:val="Noga"/>
        <w:widowControl w:val="0"/>
        <w:spacing w:line="264" w:lineRule="auto"/>
        <w:ind w:right="-1"/>
        <w:jc w:val="both"/>
        <w:rPr>
          <w:rFonts w:cs="Arial"/>
          <w:sz w:val="24"/>
          <w:szCs w:val="24"/>
        </w:rPr>
      </w:pPr>
    </w:p>
    <w:p w14:paraId="68F5EE16" w14:textId="1914F3BE"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Če naročnik odpove pogodbo iz razlogov na strani izvajalca, ima izvajalec pravico do plačila dotlej kakovostno opravljenih storitev, naročniku pa je dolžan povrniti vso škodo, ki jo je zaradi tega utrpel</w:t>
      </w:r>
      <w:r w:rsidR="00AF1EF7">
        <w:rPr>
          <w:rFonts w:cs="Arial"/>
          <w:sz w:val="24"/>
          <w:szCs w:val="24"/>
        </w:rPr>
        <w:t>.</w:t>
      </w:r>
    </w:p>
    <w:p w14:paraId="3DBBAC2B" w14:textId="77777777" w:rsidR="00654C74" w:rsidRPr="00654C74" w:rsidRDefault="00654C74" w:rsidP="00654C74">
      <w:pPr>
        <w:pStyle w:val="Noga"/>
        <w:widowControl w:val="0"/>
        <w:spacing w:line="264" w:lineRule="auto"/>
        <w:ind w:right="-1"/>
        <w:jc w:val="both"/>
        <w:rPr>
          <w:rFonts w:cs="Arial"/>
          <w:sz w:val="24"/>
          <w:szCs w:val="24"/>
        </w:rPr>
      </w:pPr>
    </w:p>
    <w:p w14:paraId="63C8AFDB" w14:textId="77777777" w:rsidR="00654C74" w:rsidRPr="00654C74" w:rsidRDefault="00654C74" w:rsidP="000C196C">
      <w:pPr>
        <w:numPr>
          <w:ilvl w:val="0"/>
          <w:numId w:val="70"/>
        </w:numPr>
        <w:autoSpaceDN w:val="0"/>
        <w:spacing w:after="0" w:line="264" w:lineRule="auto"/>
        <w:jc w:val="both"/>
        <w:rPr>
          <w:rFonts w:cs="Arial"/>
          <w:sz w:val="24"/>
          <w:szCs w:val="24"/>
        </w:rPr>
      </w:pPr>
      <w:r w:rsidRPr="00654C74">
        <w:rPr>
          <w:rFonts w:cs="Arial"/>
          <w:b/>
          <w:sz w:val="24"/>
          <w:szCs w:val="24"/>
        </w:rPr>
        <w:t>SPREMEMBE POGODBE</w:t>
      </w:r>
    </w:p>
    <w:p w14:paraId="250F5447"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5820FAF6" w14:textId="77777777" w:rsidR="00654C74" w:rsidRPr="00654C74" w:rsidRDefault="00654C74" w:rsidP="00654C74">
      <w:pPr>
        <w:pStyle w:val="Noga"/>
        <w:widowControl w:val="0"/>
        <w:spacing w:line="264" w:lineRule="auto"/>
        <w:ind w:right="-1"/>
        <w:jc w:val="both"/>
        <w:rPr>
          <w:rFonts w:cs="Arial"/>
          <w:sz w:val="24"/>
          <w:szCs w:val="24"/>
        </w:rPr>
      </w:pPr>
    </w:p>
    <w:p w14:paraId="0448A10A" w14:textId="77777777" w:rsidR="00654C74" w:rsidRPr="00654C74" w:rsidRDefault="00654C74" w:rsidP="00654C74">
      <w:pPr>
        <w:tabs>
          <w:tab w:val="num" w:pos="1128"/>
        </w:tabs>
        <w:spacing w:after="0" w:line="264" w:lineRule="auto"/>
        <w:ind w:right="-2"/>
        <w:jc w:val="both"/>
        <w:rPr>
          <w:rFonts w:cs="Arial"/>
          <w:color w:val="auto"/>
          <w:sz w:val="24"/>
          <w:szCs w:val="24"/>
        </w:rPr>
      </w:pPr>
      <w:r w:rsidRPr="00654C74">
        <w:rPr>
          <w:rFonts w:cs="Arial"/>
          <w:color w:val="auto"/>
          <w:sz w:val="24"/>
          <w:szCs w:val="24"/>
        </w:rPr>
        <w:t xml:space="preserve">Kakršnekoli spremembe oz. dopolnitve te pogodbe so veljavne le, če so dogovorjene v pisni obliki. </w:t>
      </w:r>
    </w:p>
    <w:p w14:paraId="71569ECC" w14:textId="77777777" w:rsidR="00654C74" w:rsidRPr="00780952" w:rsidRDefault="00654C74" w:rsidP="00654C74">
      <w:pPr>
        <w:tabs>
          <w:tab w:val="num" w:pos="1128"/>
        </w:tabs>
        <w:spacing w:after="0" w:line="264" w:lineRule="auto"/>
        <w:ind w:right="-2"/>
        <w:jc w:val="both"/>
        <w:rPr>
          <w:rFonts w:cs="Arial"/>
          <w:bCs/>
          <w:color w:val="auto"/>
          <w:sz w:val="24"/>
          <w:szCs w:val="24"/>
        </w:rPr>
      </w:pPr>
    </w:p>
    <w:p w14:paraId="2316F1B8" w14:textId="321DC554" w:rsidR="00654C74" w:rsidRPr="00654C74" w:rsidRDefault="00780952" w:rsidP="00654C74">
      <w:pPr>
        <w:autoSpaceDE w:val="0"/>
        <w:autoSpaceDN w:val="0"/>
        <w:adjustRightInd w:val="0"/>
        <w:spacing w:after="0" w:line="264" w:lineRule="auto"/>
        <w:jc w:val="both"/>
        <w:rPr>
          <w:rFonts w:cs="Arial"/>
          <w:color w:val="auto"/>
          <w:sz w:val="24"/>
          <w:szCs w:val="24"/>
        </w:rPr>
      </w:pPr>
      <w:r w:rsidRPr="00780952">
        <w:rPr>
          <w:rFonts w:cs="Arial"/>
          <w:bCs/>
          <w:color w:val="auto"/>
          <w:sz w:val="24"/>
          <w:szCs w:val="24"/>
        </w:rPr>
        <w:t xml:space="preserve">Obseg storitev, vključno s površino, ki se čisti, </w:t>
      </w:r>
      <w:r w:rsidR="00654C74" w:rsidRPr="00780952">
        <w:rPr>
          <w:rFonts w:cs="Arial"/>
          <w:bCs/>
          <w:color w:val="auto"/>
          <w:sz w:val="24"/>
          <w:szCs w:val="24"/>
        </w:rPr>
        <w:t xml:space="preserve">se lahko spremeni v skladu z </w:t>
      </w:r>
      <w:r w:rsidR="00A1013F" w:rsidRPr="00780952">
        <w:rPr>
          <w:rFonts w:cs="Arial"/>
          <w:bCs/>
          <w:color w:val="auto"/>
          <w:sz w:val="24"/>
          <w:szCs w:val="24"/>
        </w:rPr>
        <w:t>tretjim</w:t>
      </w:r>
      <w:r w:rsidR="00654C74" w:rsidRPr="00780952">
        <w:rPr>
          <w:rFonts w:cs="Arial"/>
          <w:bCs/>
          <w:color w:val="auto"/>
          <w:sz w:val="24"/>
          <w:szCs w:val="24"/>
        </w:rPr>
        <w:t xml:space="preserve"> odstavkom 2. člena pogodbe. V tem primer</w:t>
      </w:r>
      <w:r w:rsidR="00654C74" w:rsidRPr="00654C74">
        <w:rPr>
          <w:rFonts w:cs="Arial"/>
          <w:color w:val="auto"/>
          <w:sz w:val="24"/>
          <w:szCs w:val="24"/>
        </w:rPr>
        <w:t xml:space="preserve">u se ob upoštevanju vrste oz. namenske rabe prostora, </w:t>
      </w:r>
      <w:r w:rsidR="00654C74" w:rsidRPr="00654C74">
        <w:rPr>
          <w:rFonts w:cs="Arial"/>
          <w:bCs/>
          <w:color w:val="auto"/>
          <w:sz w:val="24"/>
          <w:szCs w:val="24"/>
        </w:rPr>
        <w:t>na katerega se nanaša sprememba,</w:t>
      </w:r>
      <w:r w:rsidR="00654C74" w:rsidRPr="00654C74">
        <w:rPr>
          <w:rFonts w:cs="Arial"/>
          <w:color w:val="auto"/>
          <w:sz w:val="24"/>
          <w:szCs w:val="24"/>
        </w:rPr>
        <w:t xml:space="preserve"> njegove površine ter </w:t>
      </w:r>
      <w:r w:rsidR="00654C74" w:rsidRPr="00654C74">
        <w:rPr>
          <w:rFonts w:cs="Arial"/>
          <w:bCs/>
          <w:color w:val="auto"/>
          <w:sz w:val="24"/>
          <w:szCs w:val="24"/>
        </w:rPr>
        <w:t xml:space="preserve">pogostosti in obsega čiščenja tega prostora, </w:t>
      </w:r>
      <w:r w:rsidR="00654C74" w:rsidRPr="00654C74">
        <w:rPr>
          <w:rFonts w:cs="Arial"/>
          <w:color w:val="auto"/>
          <w:sz w:val="24"/>
          <w:szCs w:val="24"/>
        </w:rPr>
        <w:t>sorazmerno poveča oz. zmanjša ponudbena cena</w:t>
      </w:r>
      <w:r w:rsidR="00A1013F">
        <w:rPr>
          <w:rFonts w:cs="Arial"/>
          <w:color w:val="auto"/>
          <w:sz w:val="24"/>
          <w:szCs w:val="24"/>
        </w:rPr>
        <w:t xml:space="preserve"> na enoto</w:t>
      </w:r>
      <w:r w:rsidR="00654C74" w:rsidRPr="00654C74">
        <w:rPr>
          <w:rFonts w:cs="Arial"/>
          <w:color w:val="auto"/>
          <w:sz w:val="24"/>
          <w:szCs w:val="24"/>
        </w:rPr>
        <w:t xml:space="preserve"> za dnevno in občasno čiščenje.</w:t>
      </w:r>
    </w:p>
    <w:p w14:paraId="4243F231" w14:textId="77777777" w:rsidR="00654C74" w:rsidRPr="00654C74" w:rsidRDefault="00654C74" w:rsidP="00654C74">
      <w:pPr>
        <w:tabs>
          <w:tab w:val="num" w:pos="1128"/>
        </w:tabs>
        <w:spacing w:after="0" w:line="264" w:lineRule="auto"/>
        <w:ind w:right="-2"/>
        <w:jc w:val="both"/>
        <w:rPr>
          <w:rFonts w:cs="Arial"/>
          <w:color w:val="auto"/>
          <w:sz w:val="24"/>
          <w:szCs w:val="24"/>
        </w:rPr>
      </w:pPr>
    </w:p>
    <w:p w14:paraId="43AF0D2E" w14:textId="77777777" w:rsidR="00654C74" w:rsidRPr="00654C74" w:rsidRDefault="00654C74" w:rsidP="00654C74">
      <w:pPr>
        <w:tabs>
          <w:tab w:val="num" w:pos="1128"/>
        </w:tabs>
        <w:spacing w:after="0" w:line="264" w:lineRule="auto"/>
        <w:ind w:right="-2"/>
        <w:jc w:val="both"/>
        <w:rPr>
          <w:rFonts w:cs="Arial"/>
          <w:color w:val="auto"/>
          <w:sz w:val="24"/>
          <w:szCs w:val="24"/>
        </w:rPr>
      </w:pPr>
      <w:r w:rsidRPr="00654C74">
        <w:rPr>
          <w:rFonts w:cs="Arial"/>
          <w:color w:val="auto"/>
          <w:sz w:val="24"/>
          <w:szCs w:val="24"/>
        </w:rPr>
        <w:t xml:space="preserve">Z namenom zmanjšanja stroškov čiščenja oz. zagotavljanja večje dodane vrednosti ima naročnik pravico spremeniti ali dopolniti zahteve glede čiščenja posameznih ali vseh poslovnih prostorov. V tem primeru naročnik in izvajalec opravita revizijo </w:t>
      </w:r>
      <w:r w:rsidR="00345346">
        <w:rPr>
          <w:rFonts w:cs="Arial"/>
          <w:color w:val="auto"/>
          <w:sz w:val="24"/>
          <w:szCs w:val="24"/>
        </w:rPr>
        <w:t xml:space="preserve">specifikacije </w:t>
      </w:r>
      <w:r w:rsidRPr="00654C74">
        <w:rPr>
          <w:rFonts w:cs="Arial"/>
          <w:color w:val="auto"/>
          <w:sz w:val="24"/>
          <w:szCs w:val="24"/>
        </w:rPr>
        <w:t>ponudbenega predračuna, pri čemer izvajalec v roku pet (5) dni izdela predračun za spremembe, katerih izvajalec zaradi njihovega obsega ali narave ne more izvesti po ceni</w:t>
      </w:r>
      <w:r w:rsidR="00DF4A71">
        <w:rPr>
          <w:rFonts w:cs="Arial"/>
          <w:color w:val="auto"/>
          <w:sz w:val="24"/>
          <w:szCs w:val="24"/>
        </w:rPr>
        <w:t xml:space="preserve"> na </w:t>
      </w:r>
      <w:r w:rsidR="00345346">
        <w:rPr>
          <w:rFonts w:cs="Arial"/>
          <w:color w:val="auto"/>
          <w:sz w:val="24"/>
          <w:szCs w:val="24"/>
        </w:rPr>
        <w:t>enoto</w:t>
      </w:r>
      <w:r w:rsidRPr="00654C74">
        <w:rPr>
          <w:rFonts w:cs="Arial"/>
          <w:color w:val="auto"/>
          <w:sz w:val="24"/>
          <w:szCs w:val="24"/>
        </w:rPr>
        <w:t xml:space="preserve"> iz </w:t>
      </w:r>
      <w:r w:rsidR="00345346">
        <w:rPr>
          <w:rFonts w:cs="Arial"/>
          <w:color w:val="auto"/>
          <w:sz w:val="24"/>
          <w:szCs w:val="24"/>
        </w:rPr>
        <w:t xml:space="preserve">specifikacije </w:t>
      </w:r>
      <w:r w:rsidRPr="00654C74">
        <w:rPr>
          <w:rFonts w:cs="Arial"/>
          <w:color w:val="auto"/>
          <w:sz w:val="24"/>
          <w:szCs w:val="24"/>
        </w:rPr>
        <w:t xml:space="preserve">ponudbenega predračuna </w:t>
      </w:r>
      <w:r w:rsidR="00345346" w:rsidRPr="00345346">
        <w:rPr>
          <w:rFonts w:cs="Arial"/>
          <w:color w:val="auto"/>
          <w:sz w:val="24"/>
          <w:szCs w:val="24"/>
        </w:rPr>
        <w:t>iz Priloge 3 te pogo</w:t>
      </w:r>
      <w:r w:rsidR="00345346">
        <w:rPr>
          <w:rFonts w:cs="Arial"/>
          <w:color w:val="auto"/>
          <w:sz w:val="24"/>
          <w:szCs w:val="24"/>
        </w:rPr>
        <w:t>dbe</w:t>
      </w:r>
      <w:r w:rsidRPr="00654C74">
        <w:rPr>
          <w:rFonts w:cs="Arial"/>
          <w:color w:val="auto"/>
          <w:sz w:val="24"/>
          <w:szCs w:val="24"/>
        </w:rPr>
        <w:t xml:space="preserve"> oz. po sorazme</w:t>
      </w:r>
      <w:r w:rsidR="00DF4A71">
        <w:rPr>
          <w:rFonts w:cs="Arial"/>
          <w:color w:val="auto"/>
          <w:sz w:val="24"/>
          <w:szCs w:val="24"/>
        </w:rPr>
        <w:t xml:space="preserve">rno zmanjšani ali povečani ceni na </w:t>
      </w:r>
      <w:r w:rsidR="00345346">
        <w:rPr>
          <w:rFonts w:cs="Arial"/>
          <w:color w:val="auto"/>
          <w:sz w:val="24"/>
          <w:szCs w:val="24"/>
        </w:rPr>
        <w:t>enoto iz specifikacije</w:t>
      </w:r>
      <w:r w:rsidRPr="00654C74">
        <w:rPr>
          <w:rFonts w:cs="Arial"/>
          <w:color w:val="auto"/>
          <w:sz w:val="24"/>
          <w:szCs w:val="24"/>
        </w:rPr>
        <w:t xml:space="preserve"> ponudbenega predračuna oz. jih obračunati z režijskimi urami iz </w:t>
      </w:r>
      <w:r w:rsidR="00345346">
        <w:rPr>
          <w:rFonts w:cs="Arial"/>
          <w:color w:val="auto"/>
          <w:sz w:val="24"/>
          <w:szCs w:val="24"/>
        </w:rPr>
        <w:t xml:space="preserve">specifikacije </w:t>
      </w:r>
      <w:r w:rsidRPr="00654C74">
        <w:rPr>
          <w:rFonts w:cs="Arial"/>
          <w:color w:val="auto"/>
          <w:sz w:val="24"/>
          <w:szCs w:val="24"/>
        </w:rPr>
        <w:t xml:space="preserve">ponudbenega predračuna. Izvajalec začne izvajati storitve na spremenjeni način po potrditvi revizije </w:t>
      </w:r>
      <w:r w:rsidR="00345346">
        <w:rPr>
          <w:rFonts w:cs="Arial"/>
          <w:color w:val="auto"/>
          <w:sz w:val="24"/>
          <w:szCs w:val="24"/>
        </w:rPr>
        <w:t xml:space="preserve">specifikacije </w:t>
      </w:r>
      <w:r w:rsidRPr="00654C74">
        <w:rPr>
          <w:rFonts w:cs="Arial"/>
          <w:color w:val="auto"/>
          <w:sz w:val="24"/>
          <w:szCs w:val="24"/>
        </w:rPr>
        <w:t>ponudbenega predračuna s strani naročnika. O spremembah naročnik in izvajalec skleneta aneks k tej pogodbi.</w:t>
      </w:r>
    </w:p>
    <w:p w14:paraId="75B0889E" w14:textId="77777777" w:rsidR="002077A1" w:rsidRPr="00654C74" w:rsidRDefault="002077A1" w:rsidP="00654C74">
      <w:pPr>
        <w:pStyle w:val="Noga"/>
        <w:widowControl w:val="0"/>
        <w:spacing w:line="264" w:lineRule="auto"/>
        <w:ind w:right="-1"/>
        <w:jc w:val="both"/>
        <w:rPr>
          <w:rFonts w:cs="Arial"/>
          <w:sz w:val="24"/>
          <w:szCs w:val="24"/>
        </w:rPr>
      </w:pPr>
    </w:p>
    <w:p w14:paraId="71FF7FBD" w14:textId="77777777" w:rsidR="00654C74" w:rsidRPr="00EA5410" w:rsidRDefault="00654C74" w:rsidP="000C196C">
      <w:pPr>
        <w:numPr>
          <w:ilvl w:val="0"/>
          <w:numId w:val="70"/>
        </w:numPr>
        <w:autoSpaceDN w:val="0"/>
        <w:spacing w:after="0" w:line="264" w:lineRule="auto"/>
        <w:jc w:val="both"/>
        <w:rPr>
          <w:rFonts w:cs="Arial"/>
          <w:color w:val="auto"/>
          <w:sz w:val="24"/>
          <w:szCs w:val="24"/>
        </w:rPr>
      </w:pPr>
      <w:r w:rsidRPr="00EA5410">
        <w:rPr>
          <w:rFonts w:cs="Arial"/>
          <w:b/>
          <w:color w:val="auto"/>
          <w:sz w:val="24"/>
          <w:szCs w:val="24"/>
        </w:rPr>
        <w:t xml:space="preserve">OKOLJSKA IN SOCIALNA KLAVZULA </w:t>
      </w:r>
    </w:p>
    <w:p w14:paraId="71D46EAB" w14:textId="77777777" w:rsidR="00654C74" w:rsidRPr="009A4E3F" w:rsidRDefault="00654C74" w:rsidP="00F46AC2">
      <w:pPr>
        <w:pStyle w:val="Odstavekseznama"/>
        <w:numPr>
          <w:ilvl w:val="1"/>
          <w:numId w:val="71"/>
        </w:numPr>
        <w:autoSpaceDN w:val="0"/>
        <w:spacing w:after="0" w:line="264" w:lineRule="auto"/>
        <w:ind w:left="426" w:hanging="426"/>
        <w:jc w:val="center"/>
        <w:rPr>
          <w:rFonts w:cs="Arial"/>
          <w:b/>
          <w:sz w:val="24"/>
          <w:szCs w:val="24"/>
        </w:rPr>
      </w:pPr>
      <w:r w:rsidRPr="009A4E3F">
        <w:rPr>
          <w:rFonts w:cs="Arial"/>
          <w:b/>
          <w:sz w:val="24"/>
          <w:szCs w:val="24"/>
        </w:rPr>
        <w:lastRenderedPageBreak/>
        <w:t>člen</w:t>
      </w:r>
    </w:p>
    <w:p w14:paraId="7DA67D72" w14:textId="77777777" w:rsidR="00654C74" w:rsidRPr="009A4E3F" w:rsidRDefault="00654C74" w:rsidP="00654C74">
      <w:pPr>
        <w:pStyle w:val="Odstavekseznama"/>
        <w:autoSpaceDN w:val="0"/>
        <w:spacing w:after="0" w:line="264" w:lineRule="auto"/>
        <w:ind w:left="1440"/>
        <w:rPr>
          <w:rFonts w:cs="Arial"/>
          <w:b/>
          <w:sz w:val="24"/>
          <w:szCs w:val="24"/>
        </w:rPr>
      </w:pPr>
    </w:p>
    <w:p w14:paraId="77276AD5"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Naročnik bo vsakih šest mesecev (prvikrat pa šest mesecev od sklenitve te pogodbe) preveril, ali je na dan tega preverjanja pri izvajalcu ali (njegovem) podizvajalcu izpolnjena ena ali več naslednjih okoliščin:</w:t>
      </w:r>
    </w:p>
    <w:p w14:paraId="3E3A674A" w14:textId="77777777" w:rsidR="00654C74" w:rsidRPr="009A4E3F" w:rsidRDefault="00654C74" w:rsidP="006740C8">
      <w:pPr>
        <w:pStyle w:val="rkovnatokazaodstavkom"/>
        <w:numPr>
          <w:ilvl w:val="0"/>
          <w:numId w:val="77"/>
        </w:numPr>
        <w:spacing w:before="0" w:beforeAutospacing="0" w:after="0" w:afterAutospacing="0" w:line="264" w:lineRule="auto"/>
        <w:jc w:val="both"/>
        <w:rPr>
          <w:rFonts w:ascii="Cambria" w:hAnsi="Cambria" w:cs="Arial"/>
        </w:rPr>
      </w:pPr>
      <w:r w:rsidRPr="009A4E3F">
        <w:rPr>
          <w:rFonts w:ascii="Cambria" w:hAnsi="Cambria"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19949BD" w14:textId="77777777" w:rsidR="00654C74" w:rsidRPr="009A4E3F" w:rsidRDefault="00654C74" w:rsidP="006740C8">
      <w:pPr>
        <w:pStyle w:val="rkovnatokazaodstavkom"/>
        <w:numPr>
          <w:ilvl w:val="0"/>
          <w:numId w:val="77"/>
        </w:numPr>
        <w:spacing w:before="0" w:beforeAutospacing="0" w:after="0" w:afterAutospacing="0" w:line="264" w:lineRule="auto"/>
        <w:jc w:val="both"/>
        <w:rPr>
          <w:rFonts w:ascii="Cambria" w:hAnsi="Cambria" w:cs="Arial"/>
        </w:rPr>
      </w:pPr>
      <w:r w:rsidRPr="009A4E3F">
        <w:rPr>
          <w:rFonts w:ascii="Cambria" w:hAnsi="Cambria" w:cs="Arial"/>
        </w:rPr>
        <w:t>izvajalec ali (njegov) podizvajalec je izločen iz postopkov oddaje javnih naročil zaradi uvrstitve v evidenco gospodarskih subjektov z negativnimi referencami;</w:t>
      </w:r>
    </w:p>
    <w:p w14:paraId="50AEB8EB" w14:textId="77777777" w:rsidR="00654C74" w:rsidRPr="009A4E3F" w:rsidRDefault="00654C74" w:rsidP="006740C8">
      <w:pPr>
        <w:pStyle w:val="rkovnatokazaodstavkom"/>
        <w:numPr>
          <w:ilvl w:val="0"/>
          <w:numId w:val="77"/>
        </w:numPr>
        <w:spacing w:before="0" w:beforeAutospacing="0" w:after="0" w:afterAutospacing="0" w:line="264" w:lineRule="auto"/>
        <w:jc w:val="both"/>
        <w:rPr>
          <w:rFonts w:ascii="Cambria" w:hAnsi="Cambria" w:cs="Arial"/>
        </w:rPr>
      </w:pPr>
      <w:r w:rsidRPr="009A4E3F">
        <w:rPr>
          <w:rFonts w:ascii="Cambria" w:hAnsi="Cambria" w:cs="Arial"/>
        </w:rPr>
        <w:t xml:space="preserve">izvajalec ali (njegov) podizvajalec </w:t>
      </w:r>
      <w:r w:rsidRPr="009A4E3F">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9A4E3F">
        <w:rPr>
          <w:rFonts w:ascii="Cambria" w:hAnsi="Cambria" w:cs="Arial"/>
        </w:rPr>
        <w:t xml:space="preserve">v zadnjih treh letih pred dnevom tega preverjanja </w:t>
      </w:r>
      <w:r w:rsidRPr="009A4E3F">
        <w:rPr>
          <w:rFonts w:ascii="Cambria" w:hAnsi="Cambria" w:cs="Arial"/>
          <w:lang w:eastAsia="zh-CN"/>
        </w:rPr>
        <w:t>s pravnomočno odločitvijo oz. odločitvami izrekel globo za prekršek.</w:t>
      </w:r>
    </w:p>
    <w:p w14:paraId="59F8E05E" w14:textId="77777777" w:rsidR="00654C74" w:rsidRPr="009A4E3F" w:rsidRDefault="00654C74" w:rsidP="00654C74">
      <w:pPr>
        <w:spacing w:after="0" w:line="264" w:lineRule="auto"/>
        <w:jc w:val="both"/>
        <w:rPr>
          <w:rFonts w:cs="Arial"/>
          <w:iCs/>
          <w:sz w:val="24"/>
          <w:szCs w:val="24"/>
        </w:rPr>
      </w:pPr>
    </w:p>
    <w:p w14:paraId="3BC45D8D"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7745B72C" w14:textId="77777777" w:rsidR="00654C74" w:rsidRPr="009A4E3F" w:rsidRDefault="00654C74" w:rsidP="00654C74">
      <w:pPr>
        <w:pStyle w:val="Odstavekseznama"/>
        <w:autoSpaceDN w:val="0"/>
        <w:spacing w:after="0" w:line="264" w:lineRule="auto"/>
        <w:ind w:left="1440"/>
        <w:rPr>
          <w:rFonts w:cs="Arial"/>
          <w:b/>
          <w:sz w:val="24"/>
          <w:szCs w:val="24"/>
        </w:rPr>
      </w:pPr>
    </w:p>
    <w:p w14:paraId="489101BA" w14:textId="77777777" w:rsidR="00654C74" w:rsidRPr="009A4E3F" w:rsidRDefault="00654C74" w:rsidP="00F46AC2">
      <w:pPr>
        <w:pStyle w:val="Odstavekseznama"/>
        <w:numPr>
          <w:ilvl w:val="1"/>
          <w:numId w:val="71"/>
        </w:numPr>
        <w:autoSpaceDN w:val="0"/>
        <w:spacing w:after="0" w:line="264" w:lineRule="auto"/>
        <w:ind w:left="426" w:hanging="426"/>
        <w:jc w:val="center"/>
        <w:rPr>
          <w:rFonts w:cs="Arial"/>
          <w:b/>
          <w:sz w:val="24"/>
          <w:szCs w:val="24"/>
        </w:rPr>
      </w:pPr>
      <w:r w:rsidRPr="009A4E3F">
        <w:rPr>
          <w:rFonts w:cs="Arial"/>
          <w:b/>
          <w:sz w:val="24"/>
          <w:szCs w:val="24"/>
        </w:rPr>
        <w:t>člen</w:t>
      </w:r>
    </w:p>
    <w:p w14:paraId="7DFC2863" w14:textId="77777777" w:rsidR="00654C74" w:rsidRPr="009A4E3F" w:rsidRDefault="00654C74" w:rsidP="00654C74">
      <w:pPr>
        <w:spacing w:after="0" w:line="264" w:lineRule="auto"/>
        <w:ind w:right="7"/>
        <w:jc w:val="both"/>
        <w:rPr>
          <w:rFonts w:cs="Arial"/>
          <w:sz w:val="24"/>
          <w:szCs w:val="24"/>
        </w:rPr>
      </w:pPr>
    </w:p>
    <w:p w14:paraId="4DA66CC7"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 xml:space="preserve">Če je izpolnjena katera izmed okoliščin iz prvega odstavka prejšnjega člena, bo naročnik o tem v roku pet dni obvestil izvajalca. </w:t>
      </w:r>
    </w:p>
    <w:p w14:paraId="04A7F03A" w14:textId="77777777" w:rsidR="00654C74" w:rsidRPr="009A4E3F" w:rsidRDefault="00654C74" w:rsidP="00654C74">
      <w:pPr>
        <w:spacing w:after="0" w:line="264" w:lineRule="auto"/>
        <w:jc w:val="both"/>
        <w:rPr>
          <w:rFonts w:cs="Arial"/>
          <w:iCs/>
          <w:sz w:val="24"/>
          <w:szCs w:val="24"/>
        </w:rPr>
      </w:pPr>
    </w:p>
    <w:p w14:paraId="39B7A40F"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Če je okoliščina izpolnjena neposredno na strani izvajalca, bo naročnik nemudoma oz. najkasneje 30. dan od poteka roka za preverjanje okoliščin začel postopek javnega naročanja za izbiro novega izvajalca.</w:t>
      </w:r>
    </w:p>
    <w:p w14:paraId="551D95C3" w14:textId="77777777" w:rsidR="00654C74" w:rsidRPr="009A4E3F" w:rsidRDefault="00654C74" w:rsidP="00654C74">
      <w:pPr>
        <w:spacing w:after="0" w:line="264" w:lineRule="auto"/>
        <w:jc w:val="both"/>
        <w:rPr>
          <w:rFonts w:cs="Arial"/>
          <w:iCs/>
          <w:sz w:val="24"/>
          <w:szCs w:val="24"/>
        </w:rPr>
      </w:pPr>
    </w:p>
    <w:p w14:paraId="6B072A29"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Če je okoliščina izpolnjena na strani podizvajalca, lahko izvajalec v roku desetih (10) dni po prejemu obvestila iz prvega odstavka tega člena zamenja podizvajalca v skladu s 94. členom ZJN-3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p>
    <w:p w14:paraId="0CE95C50" w14:textId="77777777" w:rsidR="00654C74" w:rsidRPr="009A4E3F" w:rsidRDefault="00654C74" w:rsidP="00654C74">
      <w:pPr>
        <w:spacing w:after="0" w:line="264" w:lineRule="auto"/>
        <w:jc w:val="both"/>
        <w:rPr>
          <w:rFonts w:cs="Arial"/>
          <w:iCs/>
          <w:sz w:val="24"/>
          <w:szCs w:val="24"/>
        </w:rPr>
      </w:pPr>
    </w:p>
    <w:p w14:paraId="6F870E73" w14:textId="77777777" w:rsidR="00654C74" w:rsidRPr="00654C74" w:rsidRDefault="00654C74" w:rsidP="00654C74">
      <w:pPr>
        <w:spacing w:after="0" w:line="264" w:lineRule="auto"/>
        <w:jc w:val="both"/>
        <w:rPr>
          <w:rFonts w:cs="Arial"/>
          <w:sz w:val="24"/>
          <w:szCs w:val="24"/>
        </w:rPr>
      </w:pPr>
      <w:r w:rsidRPr="009A4E3F">
        <w:rPr>
          <w:rFonts w:cs="Arial"/>
          <w:iCs/>
          <w:sz w:val="24"/>
          <w:szCs w:val="24"/>
        </w:rPr>
        <w:t>Z</w:t>
      </w:r>
      <w:r w:rsidRPr="009A4E3F">
        <w:rPr>
          <w:rFonts w:cs="Arial"/>
          <w:sz w:val="24"/>
          <w:szCs w:val="24"/>
        </w:rPr>
        <w:t xml:space="preserve"> dnem sklenitve nove pogodbe ali okvirnega sporazuma za storitve, ki so predmet te pogodbe, je ta pogodba razvezana. O datumu sklenitve nove pogodbe bo naročnik obvestil izvajalca.</w:t>
      </w:r>
    </w:p>
    <w:p w14:paraId="2B42441F" w14:textId="77777777" w:rsidR="00654C74" w:rsidRPr="00654C74" w:rsidRDefault="00654C74" w:rsidP="00654C74">
      <w:pPr>
        <w:spacing w:after="0" w:line="264" w:lineRule="auto"/>
        <w:ind w:right="7"/>
        <w:jc w:val="both"/>
        <w:rPr>
          <w:rFonts w:cs="Arial"/>
          <w:sz w:val="24"/>
          <w:szCs w:val="24"/>
        </w:rPr>
      </w:pPr>
    </w:p>
    <w:p w14:paraId="283C13EF" w14:textId="77777777" w:rsidR="00654C74" w:rsidRPr="00654C74" w:rsidRDefault="00654C74" w:rsidP="00F46AC2">
      <w:pPr>
        <w:numPr>
          <w:ilvl w:val="1"/>
          <w:numId w:val="71"/>
        </w:numPr>
        <w:autoSpaceDN w:val="0"/>
        <w:spacing w:after="0" w:line="264" w:lineRule="auto"/>
        <w:ind w:left="426" w:hanging="426"/>
        <w:jc w:val="center"/>
        <w:rPr>
          <w:rFonts w:cs="Arial"/>
          <w:b/>
          <w:color w:val="auto"/>
          <w:sz w:val="24"/>
          <w:szCs w:val="24"/>
        </w:rPr>
      </w:pPr>
      <w:r w:rsidRPr="00654C74">
        <w:rPr>
          <w:rFonts w:cs="Arial"/>
          <w:b/>
          <w:color w:val="auto"/>
          <w:sz w:val="24"/>
          <w:szCs w:val="24"/>
        </w:rPr>
        <w:t>člen</w:t>
      </w:r>
    </w:p>
    <w:p w14:paraId="23D573EB" w14:textId="77777777" w:rsidR="00654C74" w:rsidRPr="00654C74" w:rsidRDefault="00654C74" w:rsidP="00654C74">
      <w:pPr>
        <w:spacing w:after="0" w:line="264" w:lineRule="auto"/>
        <w:ind w:right="7"/>
        <w:jc w:val="both"/>
        <w:rPr>
          <w:rFonts w:cs="Arial"/>
          <w:color w:val="auto"/>
          <w:sz w:val="24"/>
          <w:szCs w:val="24"/>
        </w:rPr>
      </w:pPr>
    </w:p>
    <w:p w14:paraId="4ECCCBC5" w14:textId="77777777" w:rsidR="00654C74" w:rsidRPr="00654C74" w:rsidRDefault="00654C74" w:rsidP="00654C74">
      <w:pPr>
        <w:spacing w:after="0" w:line="264" w:lineRule="auto"/>
        <w:ind w:right="7"/>
        <w:jc w:val="both"/>
        <w:rPr>
          <w:rFonts w:cs="Arial"/>
          <w:color w:val="auto"/>
          <w:sz w:val="24"/>
          <w:szCs w:val="24"/>
        </w:rPr>
      </w:pPr>
      <w:r w:rsidRPr="00654C74">
        <w:rPr>
          <w:rFonts w:cs="Arial"/>
          <w:color w:val="auto"/>
          <w:sz w:val="24"/>
          <w:szCs w:val="24"/>
        </w:rPr>
        <w:t>Če je naročnik seznanjen, da je pristojni državni organ ali sodišče s pravnomočno odločitvijo ugotovilo kršitev delovne, okoljske ali socialne zakonodaje s strani izvajalca ali njegovega podizvajalca, ta pogodba prenehata veljati.</w:t>
      </w:r>
    </w:p>
    <w:p w14:paraId="21B236C2" w14:textId="77777777" w:rsidR="00654C74" w:rsidRPr="00654C74" w:rsidRDefault="00654C74" w:rsidP="00654C74">
      <w:pPr>
        <w:spacing w:after="0" w:line="264" w:lineRule="auto"/>
        <w:ind w:right="7"/>
        <w:jc w:val="both"/>
        <w:rPr>
          <w:rFonts w:cs="Arial"/>
          <w:color w:val="auto"/>
          <w:sz w:val="24"/>
          <w:szCs w:val="24"/>
        </w:rPr>
      </w:pPr>
    </w:p>
    <w:p w14:paraId="4CEB836C" w14:textId="77777777" w:rsidR="00654C74" w:rsidRPr="00654C74" w:rsidRDefault="00654C74" w:rsidP="000C196C">
      <w:pPr>
        <w:numPr>
          <w:ilvl w:val="0"/>
          <w:numId w:val="70"/>
        </w:numPr>
        <w:autoSpaceDN w:val="0"/>
        <w:spacing w:after="0" w:line="264" w:lineRule="auto"/>
        <w:jc w:val="both"/>
        <w:rPr>
          <w:rFonts w:cs="Arial"/>
          <w:color w:val="auto"/>
          <w:sz w:val="24"/>
          <w:szCs w:val="24"/>
        </w:rPr>
      </w:pPr>
      <w:r w:rsidRPr="00654C74">
        <w:rPr>
          <w:rFonts w:cs="Arial"/>
          <w:b/>
          <w:color w:val="auto"/>
          <w:sz w:val="24"/>
          <w:szCs w:val="24"/>
        </w:rPr>
        <w:t>PROTIKORUPCIJSKA KLAVZULA</w:t>
      </w:r>
    </w:p>
    <w:p w14:paraId="021DA300" w14:textId="77777777" w:rsidR="00654C74" w:rsidRPr="00654C74" w:rsidRDefault="00654C74" w:rsidP="00F46AC2">
      <w:pPr>
        <w:numPr>
          <w:ilvl w:val="1"/>
          <w:numId w:val="71"/>
        </w:numPr>
        <w:autoSpaceDN w:val="0"/>
        <w:spacing w:after="0" w:line="264" w:lineRule="auto"/>
        <w:ind w:left="426" w:hanging="426"/>
        <w:jc w:val="center"/>
        <w:rPr>
          <w:rFonts w:cs="Arial"/>
          <w:b/>
          <w:bCs/>
          <w:color w:val="auto"/>
          <w:sz w:val="24"/>
          <w:szCs w:val="24"/>
        </w:rPr>
      </w:pPr>
      <w:r w:rsidRPr="00654C74">
        <w:rPr>
          <w:rFonts w:cs="Arial"/>
          <w:b/>
          <w:bCs/>
          <w:color w:val="auto"/>
          <w:sz w:val="24"/>
          <w:szCs w:val="24"/>
        </w:rPr>
        <w:t>člen</w:t>
      </w:r>
    </w:p>
    <w:p w14:paraId="4602E588" w14:textId="77777777" w:rsidR="00654C74" w:rsidRPr="00654C74" w:rsidRDefault="00654C74" w:rsidP="00654C74">
      <w:pPr>
        <w:autoSpaceDE w:val="0"/>
        <w:autoSpaceDN w:val="0"/>
        <w:adjustRightInd w:val="0"/>
        <w:spacing w:after="0" w:line="264" w:lineRule="auto"/>
        <w:contextualSpacing/>
        <w:jc w:val="both"/>
        <w:rPr>
          <w:rFonts w:cs="Arial"/>
          <w:bCs/>
          <w:iCs/>
          <w:color w:val="auto"/>
          <w:sz w:val="24"/>
          <w:szCs w:val="24"/>
        </w:rPr>
      </w:pPr>
    </w:p>
    <w:p w14:paraId="782C6487" w14:textId="77777777" w:rsidR="00654C74" w:rsidRPr="00654C74" w:rsidRDefault="00654C74" w:rsidP="00654C74">
      <w:pPr>
        <w:autoSpaceDE w:val="0"/>
        <w:autoSpaceDN w:val="0"/>
        <w:adjustRightInd w:val="0"/>
        <w:spacing w:after="0" w:line="264" w:lineRule="auto"/>
        <w:contextualSpacing/>
        <w:jc w:val="both"/>
        <w:rPr>
          <w:rFonts w:cs="Arial"/>
          <w:bCs/>
          <w:iCs/>
          <w:color w:val="auto"/>
          <w:sz w:val="24"/>
          <w:szCs w:val="24"/>
        </w:rPr>
      </w:pPr>
      <w:r w:rsidRPr="00654C74">
        <w:rPr>
          <w:rFonts w:cs="Arial"/>
          <w:bCs/>
          <w:iCs/>
          <w:color w:val="auto"/>
          <w:sz w:val="24"/>
          <w:szCs w:val="24"/>
        </w:rPr>
        <w:t>Ta pogodba je nična, če kdo v imenu ali na račun izvajalca predstavniku ali posredniku naročila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izvajalcu ali njegovemu predstavniku, zastopniku ali posredniku.</w:t>
      </w:r>
    </w:p>
    <w:p w14:paraId="5A1982E1" w14:textId="77777777" w:rsidR="00654C74" w:rsidRPr="00654C74" w:rsidRDefault="00654C74" w:rsidP="00654C74">
      <w:pPr>
        <w:spacing w:after="0" w:line="264" w:lineRule="auto"/>
        <w:jc w:val="both"/>
        <w:rPr>
          <w:rFonts w:eastAsia="Times New Roman" w:cs="Arial"/>
          <w:color w:val="auto"/>
          <w:sz w:val="24"/>
          <w:szCs w:val="24"/>
        </w:rPr>
      </w:pPr>
    </w:p>
    <w:p w14:paraId="1FBEEB0D" w14:textId="77777777" w:rsidR="00654C74" w:rsidRPr="00654C74" w:rsidRDefault="00654C74" w:rsidP="00654C74">
      <w:pPr>
        <w:pStyle w:val="Standard"/>
        <w:spacing w:line="264" w:lineRule="auto"/>
        <w:rPr>
          <w:rFonts w:ascii="Cambria" w:hAnsi="Cambria" w:cs="Arial"/>
          <w:sz w:val="24"/>
          <w:szCs w:val="24"/>
        </w:rPr>
      </w:pPr>
      <w:r w:rsidRPr="00654C74">
        <w:rPr>
          <w:rFonts w:ascii="Cambria" w:hAnsi="Cambria" w:cs="Arial"/>
          <w:sz w:val="24"/>
          <w:szCs w:val="24"/>
        </w:rPr>
        <w:t xml:space="preserve">Stranki pogodbe in njeni zakoniti zastopniki izrecno izjavljajo, da v postopku sklepanja in izvajanja te pogodbe ni prišlo in ne prihaja do nikakršnih dejanj, ki bi bila v nasprotju z veljavno zakonodajo </w:t>
      </w:r>
      <w:r w:rsidR="00EA5410">
        <w:rPr>
          <w:rFonts w:ascii="Cambria" w:hAnsi="Cambria" w:cs="Arial"/>
          <w:sz w:val="24"/>
          <w:szCs w:val="24"/>
        </w:rPr>
        <w:t xml:space="preserve">oz. </w:t>
      </w:r>
      <w:r w:rsidRPr="00654C74">
        <w:rPr>
          <w:rFonts w:ascii="Cambria" w:hAnsi="Cambria" w:cs="Arial"/>
          <w:sz w:val="24"/>
          <w:szCs w:val="24"/>
        </w:rPr>
        <w:t xml:space="preserve">imajo znake koruptivnih dejanj. V primeru, da se pri postopku sklepanja ali izvajanja te pogodbe ugotovi, da so se zgodila koruptivna dejanja, potem se šteje predmetna pogodba za nično in brez učinka v pravnem </w:t>
      </w:r>
      <w:r w:rsidR="00EA5410">
        <w:rPr>
          <w:rFonts w:ascii="Cambria" w:hAnsi="Cambria" w:cs="Arial"/>
          <w:sz w:val="24"/>
          <w:szCs w:val="24"/>
        </w:rPr>
        <w:t>prometu</w:t>
      </w:r>
      <w:r w:rsidRPr="00654C74">
        <w:rPr>
          <w:rFonts w:ascii="Cambria" w:hAnsi="Cambria" w:cs="Arial"/>
          <w:sz w:val="24"/>
          <w:szCs w:val="24"/>
        </w:rPr>
        <w:t xml:space="preserve"> najkasneje v trenutku, ko je zoper </w:t>
      </w:r>
      <w:r w:rsidR="00EA5410" w:rsidRPr="00654C74">
        <w:rPr>
          <w:rFonts w:ascii="Cambria" w:hAnsi="Cambria" w:cs="Arial"/>
          <w:sz w:val="24"/>
          <w:szCs w:val="24"/>
        </w:rPr>
        <w:t xml:space="preserve">pravno </w:t>
      </w:r>
      <w:r w:rsidR="00EA5410">
        <w:rPr>
          <w:rFonts w:ascii="Cambria" w:hAnsi="Cambria" w:cs="Arial"/>
          <w:sz w:val="24"/>
          <w:szCs w:val="24"/>
        </w:rPr>
        <w:t xml:space="preserve">ali fizično </w:t>
      </w:r>
      <w:r w:rsidR="00EA5410" w:rsidRPr="00654C74">
        <w:rPr>
          <w:rFonts w:ascii="Cambria" w:hAnsi="Cambria" w:cs="Arial"/>
          <w:sz w:val="24"/>
          <w:szCs w:val="24"/>
        </w:rPr>
        <w:t xml:space="preserve">osebo, ki je pogodbena stranka </w:t>
      </w:r>
      <w:r w:rsidR="00EA5410">
        <w:rPr>
          <w:rFonts w:ascii="Cambria" w:hAnsi="Cambria" w:cs="Arial"/>
          <w:sz w:val="24"/>
          <w:szCs w:val="24"/>
        </w:rPr>
        <w:t xml:space="preserve">oz. zoper njenega </w:t>
      </w:r>
      <w:r w:rsidRPr="00654C74">
        <w:rPr>
          <w:rFonts w:ascii="Cambria" w:hAnsi="Cambria" w:cs="Arial"/>
          <w:sz w:val="24"/>
          <w:szCs w:val="24"/>
        </w:rPr>
        <w:t>zakonit</w:t>
      </w:r>
      <w:r w:rsidR="00EA5410">
        <w:rPr>
          <w:rFonts w:ascii="Cambria" w:hAnsi="Cambria" w:cs="Arial"/>
          <w:sz w:val="24"/>
          <w:szCs w:val="24"/>
        </w:rPr>
        <w:t>ega</w:t>
      </w:r>
      <w:r w:rsidRPr="00654C74">
        <w:rPr>
          <w:rFonts w:ascii="Cambria" w:hAnsi="Cambria" w:cs="Arial"/>
          <w:sz w:val="24"/>
          <w:szCs w:val="24"/>
        </w:rPr>
        <w:t xml:space="preserve"> zastopnik</w:t>
      </w:r>
      <w:r w:rsidR="00EA5410">
        <w:rPr>
          <w:rFonts w:ascii="Cambria" w:hAnsi="Cambria" w:cs="Arial"/>
          <w:sz w:val="24"/>
          <w:szCs w:val="24"/>
        </w:rPr>
        <w:t>a</w:t>
      </w:r>
      <w:r w:rsidRPr="00654C74">
        <w:rPr>
          <w:rFonts w:ascii="Cambria" w:hAnsi="Cambria" w:cs="Arial"/>
          <w:sz w:val="24"/>
          <w:szCs w:val="24"/>
        </w:rPr>
        <w:t xml:space="preserve"> vložena pravnomočna obtožba oz. obtožni predlog.</w:t>
      </w:r>
    </w:p>
    <w:p w14:paraId="7A4C081E" w14:textId="77777777" w:rsidR="00654C74" w:rsidRPr="00654C74" w:rsidRDefault="00654C74" w:rsidP="00654C74">
      <w:pPr>
        <w:spacing w:after="0" w:line="264" w:lineRule="auto"/>
        <w:jc w:val="both"/>
        <w:rPr>
          <w:rFonts w:cs="Arial"/>
          <w:sz w:val="24"/>
          <w:szCs w:val="24"/>
        </w:rPr>
      </w:pPr>
    </w:p>
    <w:p w14:paraId="51E06228" w14:textId="77777777" w:rsidR="00654C74" w:rsidRPr="00654C74" w:rsidRDefault="00654C74" w:rsidP="00654C74">
      <w:pPr>
        <w:spacing w:after="0" w:line="264" w:lineRule="auto"/>
        <w:jc w:val="both"/>
        <w:rPr>
          <w:rFonts w:eastAsia="Times New Roman" w:cs="Arial"/>
          <w:color w:val="auto"/>
          <w:sz w:val="24"/>
          <w:szCs w:val="24"/>
        </w:rPr>
      </w:pPr>
      <w:r w:rsidRPr="00654C74">
        <w:rPr>
          <w:rFonts w:eastAsia="Times New Roman" w:cs="Arial"/>
          <w:color w:val="auto"/>
          <w:sz w:val="24"/>
          <w:szCs w:val="24"/>
        </w:rPr>
        <w:t>Priloga</w:t>
      </w:r>
      <w:r w:rsidR="00EA5410">
        <w:rPr>
          <w:rFonts w:eastAsia="Times New Roman" w:cs="Arial"/>
          <w:color w:val="auto"/>
          <w:sz w:val="24"/>
          <w:szCs w:val="24"/>
        </w:rPr>
        <w:t xml:space="preserve"> 5</w:t>
      </w:r>
      <w:r w:rsidRPr="00654C74">
        <w:rPr>
          <w:rFonts w:eastAsia="Times New Roman" w:cs="Arial"/>
          <w:color w:val="auto"/>
          <w:sz w:val="24"/>
          <w:szCs w:val="24"/>
        </w:rPr>
        <w:t xml:space="preserve"> in sestavni del te pogodbe je izjava o udeležbi fizičnih in pravnih oseb v lastništvu izvajalca, kot jo določa veljaven Zakon o integriteti in preprečevanju korupcije. </w:t>
      </w:r>
    </w:p>
    <w:p w14:paraId="28226ABB" w14:textId="77777777" w:rsidR="00654C74" w:rsidRPr="00654C74" w:rsidRDefault="00654C74" w:rsidP="00654C74">
      <w:pPr>
        <w:spacing w:after="0" w:line="264" w:lineRule="auto"/>
        <w:jc w:val="both"/>
        <w:rPr>
          <w:rFonts w:eastAsia="Times New Roman" w:cs="Arial"/>
          <w:color w:val="auto"/>
          <w:sz w:val="24"/>
          <w:szCs w:val="24"/>
        </w:rPr>
      </w:pPr>
    </w:p>
    <w:p w14:paraId="4B654560" w14:textId="77777777" w:rsidR="00654C74" w:rsidRPr="00654C74" w:rsidRDefault="00654C74" w:rsidP="00654C74">
      <w:pPr>
        <w:pStyle w:val="Noga"/>
        <w:widowControl w:val="0"/>
        <w:spacing w:line="264" w:lineRule="auto"/>
        <w:ind w:right="-1"/>
        <w:jc w:val="both"/>
        <w:rPr>
          <w:rFonts w:cs="Arial"/>
          <w:color w:val="auto"/>
          <w:sz w:val="24"/>
          <w:szCs w:val="24"/>
        </w:rPr>
      </w:pPr>
    </w:p>
    <w:p w14:paraId="07234B9F" w14:textId="77777777" w:rsidR="00654C74" w:rsidRPr="00654C74" w:rsidRDefault="00654C74" w:rsidP="000C196C">
      <w:pPr>
        <w:numPr>
          <w:ilvl w:val="0"/>
          <w:numId w:val="70"/>
        </w:numPr>
        <w:autoSpaceDN w:val="0"/>
        <w:spacing w:after="0" w:line="264" w:lineRule="auto"/>
        <w:jc w:val="both"/>
        <w:rPr>
          <w:rFonts w:cs="Arial"/>
          <w:sz w:val="24"/>
          <w:szCs w:val="24"/>
        </w:rPr>
      </w:pPr>
      <w:r w:rsidRPr="00654C74">
        <w:rPr>
          <w:rFonts w:cs="Arial"/>
          <w:b/>
          <w:sz w:val="24"/>
          <w:szCs w:val="24"/>
        </w:rPr>
        <w:t>POGODBENI PREDSTAVNIKI</w:t>
      </w:r>
    </w:p>
    <w:p w14:paraId="7018BAC5"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FC2179E" w14:textId="77777777" w:rsidR="00654C74" w:rsidRPr="00654C74" w:rsidRDefault="00654C74" w:rsidP="00654C74">
      <w:pPr>
        <w:spacing w:after="0" w:line="264" w:lineRule="auto"/>
        <w:rPr>
          <w:rFonts w:cs="Arial"/>
          <w:sz w:val="24"/>
          <w:szCs w:val="24"/>
        </w:rPr>
      </w:pPr>
    </w:p>
    <w:p w14:paraId="5410F292" w14:textId="77777777" w:rsidR="00654C74" w:rsidRPr="00654C74" w:rsidRDefault="00654C74" w:rsidP="00654C74">
      <w:pPr>
        <w:spacing w:after="0" w:line="264" w:lineRule="auto"/>
        <w:jc w:val="both"/>
        <w:rPr>
          <w:rFonts w:cs="Arial"/>
          <w:sz w:val="24"/>
          <w:szCs w:val="24"/>
        </w:rPr>
      </w:pPr>
      <w:r w:rsidRPr="00654C74">
        <w:rPr>
          <w:rFonts w:cs="Arial"/>
          <w:sz w:val="24"/>
          <w:szCs w:val="24"/>
        </w:rPr>
        <w:t>Kontaktna oseba naročnika je _______________________, tel. _______________, e-pošta __________________________.</w:t>
      </w:r>
    </w:p>
    <w:p w14:paraId="2936B3B7" w14:textId="77777777" w:rsidR="00654C74" w:rsidRPr="00654C74" w:rsidRDefault="00654C74" w:rsidP="00654C74">
      <w:pPr>
        <w:spacing w:after="0" w:line="264" w:lineRule="auto"/>
        <w:jc w:val="both"/>
        <w:rPr>
          <w:rFonts w:cs="Arial"/>
          <w:sz w:val="24"/>
          <w:szCs w:val="24"/>
        </w:rPr>
      </w:pPr>
    </w:p>
    <w:p w14:paraId="329943CE" w14:textId="77777777" w:rsidR="00654C74" w:rsidRPr="00654C74" w:rsidRDefault="00654C74" w:rsidP="00654C74">
      <w:pPr>
        <w:spacing w:after="0" w:line="264" w:lineRule="auto"/>
        <w:jc w:val="both"/>
        <w:rPr>
          <w:rFonts w:cs="Arial"/>
          <w:sz w:val="24"/>
          <w:szCs w:val="24"/>
        </w:rPr>
      </w:pPr>
      <w:r w:rsidRPr="00654C74">
        <w:rPr>
          <w:rFonts w:cs="Arial"/>
          <w:sz w:val="24"/>
          <w:szCs w:val="24"/>
        </w:rPr>
        <w:t>Kontaktna oseba izvajalca je _______________________, tel. _______________, e-pošta __________________________.</w:t>
      </w:r>
    </w:p>
    <w:p w14:paraId="3CCB04E3" w14:textId="77777777" w:rsidR="000D788A" w:rsidRPr="000D788A" w:rsidRDefault="000D788A" w:rsidP="000D788A">
      <w:pPr>
        <w:spacing w:after="0" w:line="264" w:lineRule="auto"/>
        <w:contextualSpacing/>
        <w:jc w:val="both"/>
        <w:rPr>
          <w:rFonts w:cs="Arial"/>
          <w:color w:val="auto"/>
          <w:sz w:val="24"/>
          <w:szCs w:val="24"/>
        </w:rPr>
      </w:pPr>
    </w:p>
    <w:p w14:paraId="53874424" w14:textId="77777777" w:rsidR="000D788A" w:rsidRDefault="000D788A" w:rsidP="000D788A">
      <w:pPr>
        <w:spacing w:after="0" w:line="264" w:lineRule="auto"/>
        <w:contextualSpacing/>
        <w:jc w:val="both"/>
        <w:rPr>
          <w:rFonts w:cs="Arial"/>
          <w:color w:val="auto"/>
          <w:sz w:val="24"/>
          <w:szCs w:val="24"/>
        </w:rPr>
      </w:pPr>
      <w:r w:rsidRPr="000D788A">
        <w:rPr>
          <w:rFonts w:cs="Arial"/>
          <w:color w:val="auto"/>
          <w:sz w:val="24"/>
          <w:szCs w:val="24"/>
        </w:rPr>
        <w:lastRenderedPageBreak/>
        <w:t>Morebitno zamenjavo predstavnikov si pogodbeni stranki sporočita pisno, pri čemer se šteje, da je predstavnik zamenjan z dnem, ko druga pogodbena stranka prejme pisno sporočilo o njegovi zamenjavi.</w:t>
      </w:r>
    </w:p>
    <w:p w14:paraId="074E0474" w14:textId="77777777" w:rsidR="00274D46" w:rsidRDefault="00274D46" w:rsidP="000D788A">
      <w:pPr>
        <w:spacing w:after="0" w:line="264" w:lineRule="auto"/>
        <w:contextualSpacing/>
        <w:jc w:val="both"/>
        <w:rPr>
          <w:rFonts w:cs="Arial"/>
          <w:color w:val="auto"/>
          <w:sz w:val="24"/>
          <w:szCs w:val="24"/>
        </w:rPr>
      </w:pPr>
    </w:p>
    <w:p w14:paraId="570D94C8" w14:textId="77777777" w:rsidR="00274D46" w:rsidRPr="00654C74" w:rsidRDefault="00274D46" w:rsidP="000C196C">
      <w:pPr>
        <w:numPr>
          <w:ilvl w:val="0"/>
          <w:numId w:val="70"/>
        </w:numPr>
        <w:autoSpaceDN w:val="0"/>
        <w:spacing w:after="0" w:line="264" w:lineRule="auto"/>
        <w:jc w:val="both"/>
        <w:rPr>
          <w:rFonts w:cs="Arial"/>
          <w:b/>
          <w:sz w:val="24"/>
          <w:szCs w:val="24"/>
        </w:rPr>
      </w:pPr>
      <w:r>
        <w:rPr>
          <w:rFonts w:cs="Arial"/>
          <w:b/>
          <w:sz w:val="24"/>
          <w:szCs w:val="24"/>
        </w:rPr>
        <w:t>VELJAVNOST POGODBE</w:t>
      </w:r>
    </w:p>
    <w:p w14:paraId="3F1190CD" w14:textId="77777777" w:rsidR="00274D46" w:rsidRPr="00654C74" w:rsidRDefault="00274D46" w:rsidP="00274D46">
      <w:pPr>
        <w:spacing w:after="0" w:line="264" w:lineRule="auto"/>
        <w:rPr>
          <w:rFonts w:cs="Arial"/>
          <w:sz w:val="24"/>
          <w:szCs w:val="24"/>
        </w:rPr>
      </w:pPr>
    </w:p>
    <w:p w14:paraId="1FECE1A4" w14:textId="77777777" w:rsidR="00274D46" w:rsidRPr="00654C74" w:rsidRDefault="00274D46" w:rsidP="00274D46">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5D9909E6" w14:textId="77777777" w:rsidR="00274D46" w:rsidRPr="00654C74" w:rsidRDefault="00274D46" w:rsidP="00274D46">
      <w:pPr>
        <w:numPr>
          <w:ilvl w:val="12"/>
          <w:numId w:val="0"/>
        </w:numPr>
        <w:spacing w:after="0" w:line="264" w:lineRule="auto"/>
        <w:jc w:val="both"/>
        <w:rPr>
          <w:rFonts w:cs="Arial"/>
          <w:sz w:val="24"/>
          <w:szCs w:val="24"/>
        </w:rPr>
      </w:pPr>
    </w:p>
    <w:p w14:paraId="531D94AB" w14:textId="4D364CC1" w:rsidR="00274D46" w:rsidRPr="00654C74" w:rsidRDefault="00274D46" w:rsidP="00274D46">
      <w:pPr>
        <w:numPr>
          <w:ilvl w:val="12"/>
          <w:numId w:val="0"/>
        </w:numPr>
        <w:spacing w:after="0" w:line="264" w:lineRule="auto"/>
        <w:jc w:val="both"/>
        <w:rPr>
          <w:rFonts w:cs="Arial"/>
          <w:sz w:val="24"/>
          <w:szCs w:val="24"/>
        </w:rPr>
      </w:pPr>
      <w:r>
        <w:rPr>
          <w:rFonts w:cs="Arial"/>
          <w:sz w:val="24"/>
          <w:szCs w:val="24"/>
        </w:rPr>
        <w:t>Ta pogodba se</w:t>
      </w:r>
      <w:r w:rsidRPr="00654C74">
        <w:rPr>
          <w:rFonts w:cs="Arial"/>
          <w:sz w:val="24"/>
          <w:szCs w:val="24"/>
        </w:rPr>
        <w:t xml:space="preserve"> skle</w:t>
      </w:r>
      <w:r>
        <w:rPr>
          <w:rFonts w:cs="Arial"/>
          <w:sz w:val="24"/>
          <w:szCs w:val="24"/>
        </w:rPr>
        <w:t>pa za določen čas, tj. od 1. 1</w:t>
      </w:r>
      <w:r w:rsidRPr="00654C74">
        <w:rPr>
          <w:rFonts w:cs="Arial"/>
          <w:sz w:val="24"/>
          <w:szCs w:val="24"/>
        </w:rPr>
        <w:t>. 202</w:t>
      </w:r>
      <w:r>
        <w:rPr>
          <w:rFonts w:cs="Arial"/>
          <w:sz w:val="24"/>
          <w:szCs w:val="24"/>
        </w:rPr>
        <w:t>1 do 30</w:t>
      </w:r>
      <w:r w:rsidRPr="00654C74">
        <w:rPr>
          <w:rFonts w:cs="Arial"/>
          <w:sz w:val="24"/>
          <w:szCs w:val="24"/>
        </w:rPr>
        <w:t xml:space="preserve">. </w:t>
      </w:r>
      <w:r>
        <w:rPr>
          <w:rFonts w:cs="Arial"/>
          <w:sz w:val="24"/>
          <w:szCs w:val="24"/>
        </w:rPr>
        <w:t>11</w:t>
      </w:r>
      <w:r w:rsidRPr="00654C74">
        <w:rPr>
          <w:rFonts w:cs="Arial"/>
          <w:sz w:val="24"/>
          <w:szCs w:val="24"/>
        </w:rPr>
        <w:t>. 202</w:t>
      </w:r>
      <w:r>
        <w:rPr>
          <w:rFonts w:cs="Arial"/>
          <w:sz w:val="24"/>
          <w:szCs w:val="24"/>
        </w:rPr>
        <w:t>4</w:t>
      </w:r>
      <w:r w:rsidR="00AB6641">
        <w:rPr>
          <w:rFonts w:cs="Arial"/>
          <w:sz w:val="24"/>
          <w:szCs w:val="24"/>
        </w:rPr>
        <w:t>.</w:t>
      </w:r>
    </w:p>
    <w:p w14:paraId="30DD5557" w14:textId="77777777" w:rsidR="00274D46" w:rsidRPr="00654C74" w:rsidRDefault="00274D46" w:rsidP="00274D46">
      <w:pPr>
        <w:numPr>
          <w:ilvl w:val="12"/>
          <w:numId w:val="0"/>
        </w:numPr>
        <w:spacing w:after="0" w:line="264" w:lineRule="auto"/>
        <w:jc w:val="both"/>
        <w:rPr>
          <w:rFonts w:cs="Arial"/>
          <w:sz w:val="24"/>
          <w:szCs w:val="24"/>
        </w:rPr>
      </w:pPr>
    </w:p>
    <w:p w14:paraId="361FAFB1" w14:textId="77777777" w:rsidR="00654C74" w:rsidRPr="00654C74" w:rsidRDefault="00654C74" w:rsidP="00654C74">
      <w:pPr>
        <w:pStyle w:val="Noga"/>
        <w:widowControl w:val="0"/>
        <w:spacing w:line="264" w:lineRule="auto"/>
        <w:ind w:right="-1"/>
        <w:jc w:val="both"/>
        <w:rPr>
          <w:rFonts w:cs="Arial"/>
          <w:sz w:val="24"/>
          <w:szCs w:val="24"/>
        </w:rPr>
      </w:pPr>
    </w:p>
    <w:p w14:paraId="78A3DEE8" w14:textId="77777777" w:rsidR="00654C74" w:rsidRPr="00654C74" w:rsidRDefault="00654C74" w:rsidP="000C196C">
      <w:pPr>
        <w:numPr>
          <w:ilvl w:val="0"/>
          <w:numId w:val="70"/>
        </w:numPr>
        <w:autoSpaceDN w:val="0"/>
        <w:spacing w:after="0" w:line="264" w:lineRule="auto"/>
        <w:jc w:val="both"/>
        <w:rPr>
          <w:rFonts w:cs="Arial"/>
          <w:b/>
          <w:sz w:val="24"/>
          <w:szCs w:val="24"/>
        </w:rPr>
      </w:pPr>
      <w:r w:rsidRPr="00654C74">
        <w:rPr>
          <w:rFonts w:cs="Arial"/>
          <w:b/>
          <w:sz w:val="24"/>
          <w:szCs w:val="24"/>
        </w:rPr>
        <w:t>KONČNE DOLOČBE</w:t>
      </w:r>
    </w:p>
    <w:p w14:paraId="41AB60AB"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66A859A9" w14:textId="77777777" w:rsidR="00654C74" w:rsidRPr="00654C74" w:rsidRDefault="00654C74" w:rsidP="00654C74">
      <w:pPr>
        <w:spacing w:after="0" w:line="264" w:lineRule="auto"/>
        <w:rPr>
          <w:rFonts w:cs="Arial"/>
          <w:sz w:val="24"/>
          <w:szCs w:val="24"/>
        </w:rPr>
      </w:pPr>
    </w:p>
    <w:p w14:paraId="6384848E" w14:textId="77777777"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Izvajalec s podpisom te pogodbe potrjuje, da je v celoti seznanjen z obsegom in zahtevnostjo pogodbenih del, z l</w:t>
      </w:r>
      <w:r w:rsidR="00EA5410">
        <w:rPr>
          <w:rFonts w:cs="Arial"/>
          <w:sz w:val="24"/>
          <w:szCs w:val="24"/>
        </w:rPr>
        <w:t>okacijo in objektom ter njegovimi deli in okolico</w:t>
      </w:r>
      <w:r w:rsidRPr="00654C74">
        <w:rPr>
          <w:rFonts w:cs="Arial"/>
          <w:sz w:val="24"/>
          <w:szCs w:val="24"/>
        </w:rPr>
        <w:t>, kjer se bo</w:t>
      </w:r>
      <w:r w:rsidR="00EA5410">
        <w:rPr>
          <w:rFonts w:cs="Arial"/>
          <w:sz w:val="24"/>
          <w:szCs w:val="24"/>
        </w:rPr>
        <w:t>do izvajale storit</w:t>
      </w:r>
      <w:r w:rsidRPr="00654C74">
        <w:rPr>
          <w:rFonts w:cs="Arial"/>
          <w:sz w:val="24"/>
          <w:szCs w:val="24"/>
        </w:rPr>
        <w:t>v</w:t>
      </w:r>
      <w:r w:rsidR="00EA5410">
        <w:rPr>
          <w:rFonts w:cs="Arial"/>
          <w:sz w:val="24"/>
          <w:szCs w:val="24"/>
        </w:rPr>
        <w:t xml:space="preserve">e čiščenja, ter </w:t>
      </w:r>
      <w:r w:rsidRPr="00654C74">
        <w:rPr>
          <w:rFonts w:cs="Arial"/>
          <w:sz w:val="24"/>
          <w:szCs w:val="24"/>
        </w:rPr>
        <w:t>z možnostjo dostopa do objekt</w:t>
      </w:r>
      <w:r w:rsidR="00EA5410">
        <w:rPr>
          <w:rFonts w:cs="Arial"/>
          <w:sz w:val="24"/>
          <w:szCs w:val="24"/>
        </w:rPr>
        <w:t>a</w:t>
      </w:r>
      <w:r w:rsidRPr="00654C74">
        <w:rPr>
          <w:rFonts w:cs="Arial"/>
          <w:sz w:val="24"/>
          <w:szCs w:val="24"/>
        </w:rPr>
        <w:t>.</w:t>
      </w:r>
    </w:p>
    <w:p w14:paraId="6DDE2575" w14:textId="77777777" w:rsidR="00654C74" w:rsidRPr="00654C74" w:rsidRDefault="00654C74" w:rsidP="00654C74">
      <w:pPr>
        <w:numPr>
          <w:ilvl w:val="12"/>
          <w:numId w:val="0"/>
        </w:numPr>
        <w:spacing w:after="0" w:line="264" w:lineRule="auto"/>
        <w:jc w:val="both"/>
        <w:rPr>
          <w:rFonts w:cs="Arial"/>
          <w:sz w:val="24"/>
          <w:szCs w:val="24"/>
        </w:rPr>
      </w:pPr>
    </w:p>
    <w:p w14:paraId="7E4FEC97"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5B345D0E" w14:textId="77777777" w:rsidR="00654C74" w:rsidRPr="00654C74" w:rsidRDefault="00654C74" w:rsidP="00654C74">
      <w:pPr>
        <w:spacing w:after="0" w:line="264" w:lineRule="auto"/>
        <w:jc w:val="both"/>
        <w:rPr>
          <w:rFonts w:cs="Arial"/>
          <w:sz w:val="24"/>
          <w:szCs w:val="24"/>
        </w:rPr>
      </w:pPr>
    </w:p>
    <w:p w14:paraId="02E2DA33" w14:textId="77777777" w:rsidR="00654C74" w:rsidRPr="00654C74" w:rsidRDefault="00654C74" w:rsidP="00654C74">
      <w:pPr>
        <w:spacing w:after="0" w:line="264" w:lineRule="auto"/>
        <w:jc w:val="both"/>
        <w:rPr>
          <w:rFonts w:cs="Arial"/>
          <w:sz w:val="24"/>
          <w:szCs w:val="24"/>
        </w:rPr>
      </w:pPr>
      <w:r w:rsidRPr="00654C74">
        <w:rPr>
          <w:rFonts w:cs="Arial"/>
          <w:sz w:val="24"/>
          <w:szCs w:val="24"/>
        </w:rPr>
        <w:t>Morebitne spore bosta pogodbeni stranki reševali sporazumno, v nasprotnem primeru pa pred pristojnim sodiščem v Ljubljani. Za presojanje razmerja med pogodbenima strankama se uporablja slovensko pravo.</w:t>
      </w:r>
    </w:p>
    <w:p w14:paraId="53D99085" w14:textId="77777777" w:rsidR="00274D46" w:rsidRPr="00654C74" w:rsidRDefault="00274D46" w:rsidP="00654C74">
      <w:pPr>
        <w:spacing w:after="0" w:line="264" w:lineRule="auto"/>
        <w:jc w:val="both"/>
        <w:rPr>
          <w:rFonts w:cs="Arial"/>
          <w:sz w:val="24"/>
          <w:szCs w:val="24"/>
        </w:rPr>
      </w:pPr>
    </w:p>
    <w:p w14:paraId="5C8A2EC9"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3C31B826" w14:textId="77777777" w:rsidR="00654C74" w:rsidRPr="00654C74" w:rsidRDefault="00654C74" w:rsidP="00654C74">
      <w:pPr>
        <w:spacing w:after="0" w:line="264" w:lineRule="auto"/>
        <w:jc w:val="both"/>
        <w:rPr>
          <w:rFonts w:cs="Arial"/>
          <w:sz w:val="24"/>
          <w:szCs w:val="24"/>
        </w:rPr>
      </w:pPr>
    </w:p>
    <w:p w14:paraId="5A726F8E" w14:textId="77777777" w:rsidR="00274D46" w:rsidRPr="00274D46" w:rsidRDefault="00274D46" w:rsidP="00274D46">
      <w:pPr>
        <w:autoSpaceDE w:val="0"/>
        <w:autoSpaceDN w:val="0"/>
        <w:adjustRightInd w:val="0"/>
        <w:spacing w:after="0" w:line="264" w:lineRule="auto"/>
        <w:jc w:val="both"/>
        <w:rPr>
          <w:rFonts w:cs="Arial"/>
          <w:color w:val="000000" w:themeColor="text1"/>
          <w:sz w:val="24"/>
          <w:szCs w:val="24"/>
        </w:rPr>
      </w:pPr>
      <w:r w:rsidRPr="00274D46">
        <w:rPr>
          <w:rFonts w:cs="Arial"/>
          <w:color w:val="000000" w:themeColor="text1"/>
          <w:sz w:val="24"/>
          <w:szCs w:val="24"/>
        </w:rPr>
        <w:t>Pri razlagi teh pogodbenih določil in reševanju sporov iz te pogodbe, se upošteva razpisna in ponudbena dokumentacija. V primeru nasprotja med to pogodbo, razpisno dokumentacijo in ponudbeno dokumentacijo, veljajo najprej določbe te pogodbe, nato določbe razpisne dokumentacije in nato določbe ponudbene dokumentacije, če ni v tej pogodbi izrecno navedeno drugače;</w:t>
      </w:r>
    </w:p>
    <w:p w14:paraId="732E8E0C" w14:textId="77777777" w:rsidR="00274D46" w:rsidRPr="00274D46" w:rsidRDefault="00274D46">
      <w:pPr>
        <w:autoSpaceDE w:val="0"/>
        <w:autoSpaceDN w:val="0"/>
        <w:adjustRightInd w:val="0"/>
        <w:spacing w:after="0" w:line="264" w:lineRule="auto"/>
        <w:jc w:val="both"/>
        <w:rPr>
          <w:rFonts w:cs="Arial"/>
          <w:color w:val="000000" w:themeColor="text1"/>
          <w:sz w:val="24"/>
          <w:szCs w:val="24"/>
        </w:rPr>
      </w:pPr>
    </w:p>
    <w:p w14:paraId="5C0C5F0A" w14:textId="77777777" w:rsidR="00274D46" w:rsidRPr="00274D46" w:rsidRDefault="00274D46" w:rsidP="00274D46">
      <w:pPr>
        <w:autoSpaceDE w:val="0"/>
        <w:autoSpaceDN w:val="0"/>
        <w:adjustRightInd w:val="0"/>
        <w:spacing w:after="0" w:line="264" w:lineRule="auto"/>
        <w:jc w:val="both"/>
        <w:rPr>
          <w:rFonts w:cs="Arial"/>
          <w:color w:val="000000" w:themeColor="text1"/>
          <w:sz w:val="24"/>
          <w:szCs w:val="24"/>
        </w:rPr>
      </w:pPr>
      <w:r w:rsidRPr="00274D46">
        <w:rPr>
          <w:rFonts w:cs="Arial"/>
          <w:color w:val="000000" w:themeColor="text1"/>
          <w:sz w:val="24"/>
          <w:szCs w:val="24"/>
        </w:rPr>
        <w:t>Za vse, kar s to pogodbo ni posebej definirano ali je v nasprotju z ustavo, prisilnimi predpisi ali moralnimi načeli Republike Slovenije, se uporabljajo določila ZJN-3 in njegovih podzakonskih aktov, določila Obligacijskega zakonika in drugi predpisi, ki urejajo pogodbene odnose.</w:t>
      </w:r>
    </w:p>
    <w:p w14:paraId="61A6E610" w14:textId="77777777" w:rsidR="00274D46" w:rsidRPr="00274D46" w:rsidRDefault="00274D46">
      <w:pPr>
        <w:spacing w:after="0" w:line="264" w:lineRule="auto"/>
        <w:jc w:val="both"/>
        <w:rPr>
          <w:rFonts w:cs="Arial"/>
          <w:color w:val="000000" w:themeColor="text1"/>
          <w:sz w:val="24"/>
          <w:szCs w:val="24"/>
        </w:rPr>
      </w:pPr>
    </w:p>
    <w:p w14:paraId="5AD4CF13" w14:textId="77777777" w:rsidR="00654C74" w:rsidRPr="00274D46" w:rsidRDefault="00654C74" w:rsidP="00654C74">
      <w:pPr>
        <w:spacing w:after="0" w:line="264" w:lineRule="auto"/>
        <w:jc w:val="both"/>
        <w:rPr>
          <w:rFonts w:cs="Arial"/>
          <w:color w:val="000000" w:themeColor="text1"/>
          <w:sz w:val="24"/>
          <w:szCs w:val="24"/>
        </w:rPr>
      </w:pPr>
      <w:r w:rsidRPr="00274D46">
        <w:rPr>
          <w:rFonts w:cs="Arial"/>
          <w:color w:val="000000" w:themeColor="text1"/>
          <w:sz w:val="24"/>
          <w:szCs w:val="24"/>
        </w:rPr>
        <w:t>Zaradi ničnosti posameznega pogodbenega določila ni nična celotna pogodba, če lahko obstane brez ničnega določila in če nično določilo ni bilo ne pogodbeni pogoj in ne odločilen nagib za sklenitev predmetne pogodbe.</w:t>
      </w:r>
    </w:p>
    <w:p w14:paraId="3118EEE2" w14:textId="77777777" w:rsidR="00274D46" w:rsidRPr="00654C74" w:rsidRDefault="00274D46" w:rsidP="00654C74">
      <w:pPr>
        <w:spacing w:after="0" w:line="264" w:lineRule="auto"/>
        <w:jc w:val="both"/>
        <w:rPr>
          <w:rFonts w:cs="Arial"/>
          <w:sz w:val="24"/>
          <w:szCs w:val="24"/>
        </w:rPr>
      </w:pPr>
    </w:p>
    <w:p w14:paraId="24912BEB"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04EABB6" w14:textId="77777777" w:rsidR="00654C74" w:rsidRPr="00654C74" w:rsidRDefault="00654C74" w:rsidP="00654C74">
      <w:pPr>
        <w:spacing w:after="0" w:line="264" w:lineRule="auto"/>
        <w:jc w:val="both"/>
        <w:rPr>
          <w:rFonts w:cs="Arial"/>
          <w:sz w:val="24"/>
          <w:szCs w:val="24"/>
        </w:rPr>
      </w:pPr>
    </w:p>
    <w:p w14:paraId="151E610D" w14:textId="77777777" w:rsidR="00654C74" w:rsidRPr="00654C74" w:rsidRDefault="00654C74" w:rsidP="00654C74">
      <w:pPr>
        <w:spacing w:after="0" w:line="264" w:lineRule="auto"/>
        <w:jc w:val="both"/>
        <w:rPr>
          <w:rFonts w:cs="Arial"/>
          <w:sz w:val="24"/>
          <w:szCs w:val="24"/>
        </w:rPr>
      </w:pPr>
      <w:r w:rsidRPr="00654C74">
        <w:rPr>
          <w:rFonts w:cs="Arial"/>
          <w:sz w:val="24"/>
          <w:szCs w:val="24"/>
        </w:rPr>
        <w:t>Pogodba je sestavljena v 4 enakih izvodih, od katerih prejme vsaka pogodbena stranka dva izvoda.</w:t>
      </w:r>
    </w:p>
    <w:p w14:paraId="10760FFC" w14:textId="77777777" w:rsidR="002077A1" w:rsidRPr="00654C74" w:rsidRDefault="002077A1" w:rsidP="00654C74">
      <w:pPr>
        <w:spacing w:after="0" w:line="264" w:lineRule="auto"/>
        <w:jc w:val="both"/>
        <w:rPr>
          <w:rFonts w:cs="Arial"/>
          <w:sz w:val="24"/>
          <w:szCs w:val="24"/>
        </w:rPr>
      </w:pPr>
    </w:p>
    <w:p w14:paraId="0005D03C"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A123E6C" w14:textId="77777777" w:rsidR="00654C74" w:rsidRPr="00654C74" w:rsidRDefault="00654C74" w:rsidP="00654C74">
      <w:pPr>
        <w:spacing w:after="0" w:line="264" w:lineRule="auto"/>
        <w:jc w:val="both"/>
        <w:rPr>
          <w:rFonts w:cs="Arial"/>
          <w:sz w:val="24"/>
          <w:szCs w:val="24"/>
        </w:rPr>
      </w:pPr>
    </w:p>
    <w:p w14:paraId="28F1B105" w14:textId="77777777" w:rsidR="00654C74" w:rsidRPr="00654C74" w:rsidRDefault="00654C74" w:rsidP="00654C74">
      <w:pPr>
        <w:spacing w:after="0" w:line="264" w:lineRule="auto"/>
        <w:jc w:val="both"/>
        <w:rPr>
          <w:rFonts w:cs="Arial"/>
          <w:iCs/>
          <w:color w:val="auto"/>
          <w:sz w:val="24"/>
          <w:szCs w:val="24"/>
        </w:rPr>
      </w:pPr>
      <w:r w:rsidRPr="00654C74">
        <w:rPr>
          <w:rFonts w:eastAsia="Times New Roman" w:cs="Arial"/>
          <w:color w:val="auto"/>
          <w:sz w:val="24"/>
          <w:szCs w:val="24"/>
          <w:lang w:eastAsia="sl-SI"/>
        </w:rPr>
        <w:t>Pogodba začne veljati, ko jo podpišeta obe</w:t>
      </w:r>
      <w:r w:rsidR="00EA5410">
        <w:rPr>
          <w:rFonts w:eastAsia="Times New Roman" w:cs="Arial"/>
          <w:color w:val="auto"/>
          <w:sz w:val="24"/>
          <w:szCs w:val="24"/>
          <w:lang w:eastAsia="sl-SI"/>
        </w:rPr>
        <w:t xml:space="preserve"> pogodbeni</w:t>
      </w:r>
      <w:r w:rsidRPr="00654C74">
        <w:rPr>
          <w:rFonts w:eastAsia="Times New Roman" w:cs="Arial"/>
          <w:color w:val="auto"/>
          <w:sz w:val="24"/>
          <w:szCs w:val="24"/>
          <w:lang w:eastAsia="sl-SI"/>
        </w:rPr>
        <w:t xml:space="preserve"> stranki in izvajalec izpolni obveznosti iz naslova zavarovanja za dobro izvedbo pogodbenih obveznosti (16. člen pogodbe).</w:t>
      </w:r>
      <w:r w:rsidRPr="00654C74">
        <w:rPr>
          <w:rFonts w:cs="Arial"/>
          <w:iCs/>
          <w:color w:val="auto"/>
          <w:sz w:val="24"/>
          <w:szCs w:val="24"/>
        </w:rPr>
        <w:t xml:space="preserve"> </w:t>
      </w:r>
    </w:p>
    <w:p w14:paraId="5B20D0ED" w14:textId="77777777" w:rsidR="00654C74" w:rsidRPr="00654C74" w:rsidRDefault="00654C74" w:rsidP="00654C74">
      <w:pPr>
        <w:spacing w:after="0" w:line="264" w:lineRule="auto"/>
        <w:jc w:val="both"/>
        <w:rPr>
          <w:rFonts w:cs="Arial"/>
          <w:bCs/>
          <w:sz w:val="24"/>
          <w:szCs w:val="24"/>
        </w:rPr>
      </w:pPr>
    </w:p>
    <w:p w14:paraId="14FBF236" w14:textId="77777777" w:rsidR="00654C74" w:rsidRPr="00654C74" w:rsidRDefault="00654C74" w:rsidP="00654C74">
      <w:pPr>
        <w:spacing w:after="0" w:line="264" w:lineRule="auto"/>
        <w:contextualSpacing/>
        <w:jc w:val="both"/>
        <w:rPr>
          <w:rFonts w:cs="Arial"/>
          <w:color w:val="auto"/>
          <w:sz w:val="24"/>
          <w:szCs w:val="24"/>
        </w:rPr>
      </w:pPr>
      <w:r w:rsidRPr="00654C74">
        <w:rPr>
          <w:rFonts w:cs="Arial"/>
          <w:color w:val="auto"/>
          <w:sz w:val="24"/>
          <w:szCs w:val="24"/>
        </w:rPr>
        <w:t>Priloge in sestavni del te pogodbe so:</w:t>
      </w:r>
    </w:p>
    <w:p w14:paraId="2087BA7D"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color w:val="auto"/>
          <w:sz w:val="24"/>
          <w:szCs w:val="24"/>
        </w:rPr>
        <w:t>Priloga 1: Tehnične specifikacije;</w:t>
      </w:r>
    </w:p>
    <w:p w14:paraId="120A2215"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color w:val="auto"/>
          <w:sz w:val="24"/>
          <w:szCs w:val="24"/>
        </w:rPr>
        <w:t xml:space="preserve">Priloga 2: </w:t>
      </w:r>
      <w:r w:rsidRPr="00654C74">
        <w:rPr>
          <w:rFonts w:cs="Arial"/>
          <w:sz w:val="24"/>
          <w:szCs w:val="24"/>
        </w:rPr>
        <w:t>Načrt izvajanja čiščenja</w:t>
      </w:r>
      <w:r>
        <w:rPr>
          <w:rFonts w:cs="Arial"/>
          <w:sz w:val="24"/>
          <w:szCs w:val="24"/>
        </w:rPr>
        <w:t>;</w:t>
      </w:r>
    </w:p>
    <w:p w14:paraId="29CA3CD9"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sz w:val="24"/>
          <w:szCs w:val="24"/>
        </w:rPr>
        <w:t>Priloga 3:</w:t>
      </w:r>
      <w:r w:rsidR="00D23DC2">
        <w:rPr>
          <w:rFonts w:cs="Arial"/>
          <w:sz w:val="24"/>
          <w:szCs w:val="24"/>
        </w:rPr>
        <w:t xml:space="preserve"> Specifikacija ponudbenega predr</w:t>
      </w:r>
      <w:r w:rsidR="00CD2F08">
        <w:rPr>
          <w:rFonts w:cs="Arial"/>
          <w:sz w:val="24"/>
          <w:szCs w:val="24"/>
        </w:rPr>
        <w:t>ačuna;</w:t>
      </w:r>
    </w:p>
    <w:p w14:paraId="4E8D13AB"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sz w:val="24"/>
          <w:szCs w:val="24"/>
        </w:rPr>
        <w:t>Priloga 4:</w:t>
      </w:r>
      <w:r w:rsidR="00CD2F08" w:rsidRPr="00CD2F08">
        <w:rPr>
          <w:rFonts w:cs="Arial"/>
          <w:color w:val="auto"/>
          <w:sz w:val="24"/>
          <w:szCs w:val="24"/>
        </w:rPr>
        <w:t xml:space="preserve"> </w:t>
      </w:r>
      <w:r w:rsidR="00CD2F08" w:rsidRPr="00654C74">
        <w:rPr>
          <w:rFonts w:cs="Arial"/>
          <w:color w:val="auto"/>
          <w:sz w:val="24"/>
          <w:szCs w:val="24"/>
        </w:rPr>
        <w:t>Seznam zaposlenih, ki bodo opravljali storitve po pogodbi;</w:t>
      </w:r>
    </w:p>
    <w:p w14:paraId="153861DD" w14:textId="77777777" w:rsidR="00654C74" w:rsidRPr="00EA5410" w:rsidRDefault="00E53B3F" w:rsidP="00267F58">
      <w:pPr>
        <w:pStyle w:val="Odstavekseznama"/>
        <w:numPr>
          <w:ilvl w:val="0"/>
          <w:numId w:val="67"/>
        </w:numPr>
        <w:spacing w:after="0" w:line="264" w:lineRule="auto"/>
        <w:rPr>
          <w:rFonts w:eastAsia="Times New Roman" w:cs="Arial"/>
          <w:color w:val="auto"/>
          <w:sz w:val="24"/>
          <w:szCs w:val="24"/>
          <w:lang w:eastAsia="sl-SI"/>
        </w:rPr>
      </w:pPr>
      <w:r w:rsidRPr="00EA5410">
        <w:rPr>
          <w:rFonts w:cs="Arial"/>
          <w:sz w:val="24"/>
          <w:szCs w:val="24"/>
        </w:rPr>
        <w:t xml:space="preserve">Priloga 5: </w:t>
      </w:r>
      <w:r w:rsidR="00EA5410">
        <w:rPr>
          <w:rFonts w:cs="Arial"/>
          <w:sz w:val="24"/>
          <w:szCs w:val="24"/>
        </w:rPr>
        <w:t>I</w:t>
      </w:r>
      <w:r w:rsidR="00654C74" w:rsidRPr="00EA5410">
        <w:rPr>
          <w:rFonts w:eastAsia="Times New Roman" w:cs="Arial"/>
          <w:color w:val="auto"/>
          <w:sz w:val="24"/>
          <w:szCs w:val="24"/>
          <w:lang w:eastAsia="sl-SI"/>
        </w:rPr>
        <w:t>zjava o udeležbi fizičnih in pravnih oseb v lastništvu izvajalca.</w:t>
      </w:r>
    </w:p>
    <w:p w14:paraId="2F0F0D7D" w14:textId="77777777" w:rsidR="00654C74" w:rsidRPr="00654C74" w:rsidRDefault="00654C74" w:rsidP="00654C74">
      <w:pPr>
        <w:spacing w:after="0" w:line="264" w:lineRule="auto"/>
        <w:contextualSpacing/>
        <w:jc w:val="both"/>
        <w:rPr>
          <w:rFonts w:cs="Arial"/>
          <w:color w:val="auto"/>
          <w:sz w:val="24"/>
          <w:szCs w:val="24"/>
        </w:rPr>
      </w:pPr>
    </w:p>
    <w:p w14:paraId="6F8542B5" w14:textId="77777777" w:rsidR="00654C74" w:rsidRPr="00654C74" w:rsidRDefault="00654C74" w:rsidP="00654C74">
      <w:pPr>
        <w:spacing w:after="0" w:line="264" w:lineRule="auto"/>
        <w:contextualSpacing/>
        <w:jc w:val="both"/>
        <w:rPr>
          <w:rFonts w:cs="Arial"/>
          <w:color w:val="auto"/>
          <w:sz w:val="24"/>
          <w:szCs w:val="24"/>
        </w:rPr>
      </w:pPr>
      <w:r w:rsidRPr="00654C74">
        <w:rPr>
          <w:rFonts w:cs="Arial"/>
          <w:color w:val="auto"/>
          <w:sz w:val="24"/>
          <w:szCs w:val="24"/>
        </w:rPr>
        <w:t>Sestavni del</w:t>
      </w:r>
      <w:r w:rsidR="00EA5410">
        <w:rPr>
          <w:rFonts w:cs="Arial"/>
          <w:color w:val="auto"/>
          <w:sz w:val="24"/>
          <w:szCs w:val="24"/>
        </w:rPr>
        <w:t xml:space="preserve"> pogodbe sta </w:t>
      </w:r>
      <w:r w:rsidRPr="00654C74">
        <w:rPr>
          <w:rFonts w:cs="Arial"/>
          <w:color w:val="auto"/>
          <w:sz w:val="24"/>
          <w:szCs w:val="24"/>
        </w:rPr>
        <w:t>tudi razpisna</w:t>
      </w:r>
      <w:r w:rsidR="00EA5410">
        <w:rPr>
          <w:rFonts w:cs="Arial"/>
          <w:color w:val="auto"/>
          <w:sz w:val="24"/>
          <w:szCs w:val="24"/>
        </w:rPr>
        <w:t xml:space="preserve"> in ponudbena</w:t>
      </w:r>
      <w:r w:rsidRPr="00654C74">
        <w:rPr>
          <w:rFonts w:cs="Arial"/>
          <w:color w:val="auto"/>
          <w:sz w:val="24"/>
          <w:szCs w:val="24"/>
        </w:rPr>
        <w:t xml:space="preserve"> dokumentacija z vsemi pripadajočimi dokumenti.</w:t>
      </w:r>
    </w:p>
    <w:p w14:paraId="665D12D6" w14:textId="77777777" w:rsidR="00654C74" w:rsidRPr="00654C74" w:rsidRDefault="00654C74" w:rsidP="00654C74">
      <w:pPr>
        <w:spacing w:after="0" w:line="264" w:lineRule="auto"/>
        <w:contextualSpacing/>
        <w:jc w:val="both"/>
        <w:rPr>
          <w:rFonts w:cs="Arial"/>
          <w:color w:val="auto"/>
          <w:sz w:val="24"/>
          <w:szCs w:val="24"/>
        </w:rPr>
      </w:pPr>
    </w:p>
    <w:p w14:paraId="1BA889F7" w14:textId="77777777" w:rsidR="00654C74" w:rsidRPr="00654C74" w:rsidRDefault="00654C74" w:rsidP="00654C74">
      <w:pPr>
        <w:spacing w:after="0" w:line="264" w:lineRule="auto"/>
        <w:jc w:val="both"/>
        <w:rPr>
          <w:rFonts w:eastAsia="Times New Roman" w:cs="Arial"/>
          <w:color w:val="auto"/>
          <w:sz w:val="24"/>
          <w:szCs w:val="24"/>
          <w:u w:val="single"/>
          <w:lang w:eastAsia="sl-SI"/>
        </w:rPr>
      </w:pPr>
      <w:r w:rsidRPr="00654C74">
        <w:rPr>
          <w:rFonts w:eastAsia="Times New Roman" w:cs="Arial"/>
          <w:color w:val="auto"/>
          <w:sz w:val="24"/>
          <w:szCs w:val="24"/>
          <w:lang w:eastAsia="sl-SI"/>
        </w:rPr>
        <w:t>Ljubljana:</w:t>
      </w:r>
      <w:r w:rsidRPr="00654C74">
        <w:rPr>
          <w:rFonts w:eastAsia="Times New Roman" w:cs="Arial"/>
          <w:color w:val="auto"/>
          <w:sz w:val="24"/>
          <w:szCs w:val="24"/>
          <w:u w:val="single"/>
          <w:lang w:eastAsia="sl-SI"/>
        </w:rPr>
        <w:tab/>
      </w:r>
      <w:r w:rsidRPr="00654C74">
        <w:rPr>
          <w:rFonts w:eastAsia="Times New Roman" w:cs="Arial"/>
          <w:color w:val="auto"/>
          <w:sz w:val="24"/>
          <w:szCs w:val="24"/>
          <w:u w:val="single"/>
          <w:lang w:eastAsia="sl-SI"/>
        </w:rPr>
        <w:tab/>
        <w:t xml:space="preserve"> </w:t>
      </w:r>
      <w:r w:rsidRPr="00654C74">
        <w:rPr>
          <w:rFonts w:eastAsia="Times New Roman" w:cs="Arial"/>
          <w:color w:val="auto"/>
          <w:sz w:val="24"/>
          <w:szCs w:val="24"/>
          <w:lang w:eastAsia="sl-SI"/>
        </w:rPr>
        <w:tab/>
      </w:r>
      <w:r w:rsidRPr="00654C74">
        <w:rPr>
          <w:rFonts w:eastAsia="Times New Roman" w:cs="Arial"/>
          <w:color w:val="auto"/>
          <w:sz w:val="24"/>
          <w:szCs w:val="24"/>
          <w:lang w:eastAsia="sl-SI"/>
        </w:rPr>
        <w:tab/>
      </w:r>
      <w:r w:rsidRPr="00654C74">
        <w:rPr>
          <w:rFonts w:eastAsia="Times New Roman" w:cs="Arial"/>
          <w:color w:val="auto"/>
          <w:sz w:val="24"/>
          <w:szCs w:val="24"/>
          <w:lang w:eastAsia="sl-SI"/>
        </w:rPr>
        <w:tab/>
      </w:r>
      <w:r w:rsidRPr="00654C74">
        <w:rPr>
          <w:rFonts w:eastAsia="Times New Roman" w:cs="Arial"/>
          <w:color w:val="auto"/>
          <w:sz w:val="24"/>
          <w:szCs w:val="24"/>
          <w:lang w:eastAsia="sl-SI"/>
        </w:rPr>
        <w:tab/>
        <w:t>Ljubljana:</w:t>
      </w:r>
      <w:r w:rsidRPr="00654C74">
        <w:rPr>
          <w:rFonts w:eastAsia="Times New Roman" w:cs="Arial"/>
          <w:color w:val="auto"/>
          <w:sz w:val="24"/>
          <w:szCs w:val="24"/>
          <w:u w:val="single"/>
          <w:lang w:eastAsia="sl-SI"/>
        </w:rPr>
        <w:tab/>
      </w:r>
      <w:r w:rsidRPr="00654C74">
        <w:rPr>
          <w:rFonts w:eastAsia="Times New Roman" w:cs="Arial"/>
          <w:color w:val="auto"/>
          <w:sz w:val="24"/>
          <w:szCs w:val="24"/>
          <w:u w:val="single"/>
          <w:lang w:eastAsia="sl-SI"/>
        </w:rPr>
        <w:tab/>
      </w:r>
    </w:p>
    <w:p w14:paraId="2BC183A0" w14:textId="77777777" w:rsidR="00654C74" w:rsidRDefault="00654C74" w:rsidP="003A4CA7">
      <w:pPr>
        <w:autoSpaceDE w:val="0"/>
        <w:autoSpaceDN w:val="0"/>
        <w:adjustRightInd w:val="0"/>
        <w:spacing w:after="0" w:line="264" w:lineRule="auto"/>
        <w:jc w:val="center"/>
        <w:rPr>
          <w:rFonts w:cs="Arial"/>
          <w:b/>
          <w:bCs/>
          <w:sz w:val="24"/>
          <w:szCs w:val="24"/>
        </w:rPr>
      </w:pPr>
    </w:p>
    <w:p w14:paraId="39E36220" w14:textId="77777777" w:rsidR="00654C74" w:rsidRPr="003A4CA7" w:rsidRDefault="00654C74" w:rsidP="003A4CA7">
      <w:pPr>
        <w:autoSpaceDE w:val="0"/>
        <w:autoSpaceDN w:val="0"/>
        <w:adjustRightInd w:val="0"/>
        <w:spacing w:after="0" w:line="264" w:lineRule="auto"/>
        <w:jc w:val="center"/>
        <w:rPr>
          <w:rFonts w:cs="Arial"/>
          <w:b/>
          <w:bCs/>
          <w:sz w:val="24"/>
          <w:szCs w:val="24"/>
        </w:rPr>
      </w:pPr>
    </w:p>
    <w:p w14:paraId="633826A9"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NAROČNIK:</w:t>
      </w:r>
      <w:r w:rsidRPr="00FA0F1A">
        <w:rPr>
          <w:rFonts w:eastAsia="Times New Roman" w:cs="Arial"/>
          <w:color w:val="auto"/>
          <w:sz w:val="24"/>
          <w:szCs w:val="24"/>
          <w:lang w:eastAsia="sl-SI"/>
        </w:rPr>
        <w:tab/>
      </w:r>
      <w:r w:rsidRPr="00FA0F1A">
        <w:rPr>
          <w:rFonts w:eastAsia="Times New Roman" w:cs="Arial"/>
          <w:b/>
          <w:noProof/>
          <w:color w:val="auto"/>
          <w:sz w:val="24"/>
          <w:szCs w:val="24"/>
          <w:lang w:eastAsia="sl-SI"/>
        </w:rPr>
        <w:t>D.S.U, d.o.o.</w:t>
      </w:r>
      <w:r w:rsidRPr="00FA0F1A">
        <w:rPr>
          <w:rFonts w:eastAsia="Times New Roman" w:cs="Arial"/>
          <w:b/>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654C74">
        <w:rPr>
          <w:rFonts w:eastAsia="Times New Roman" w:cs="Arial"/>
          <w:color w:val="auto"/>
          <w:sz w:val="24"/>
          <w:szCs w:val="24"/>
          <w:lang w:eastAsia="sl-SI"/>
        </w:rPr>
        <w:t>IZVAJALEC</w:t>
      </w:r>
      <w:r w:rsidRPr="00FA0F1A">
        <w:rPr>
          <w:rFonts w:eastAsia="Times New Roman" w:cs="Arial"/>
          <w:color w:val="auto"/>
          <w:sz w:val="24"/>
          <w:szCs w:val="24"/>
          <w:lang w:eastAsia="sl-SI"/>
        </w:rPr>
        <w:t>:</w:t>
      </w:r>
      <w:r w:rsidRPr="00FA0F1A">
        <w:rPr>
          <w:rFonts w:cs="Arial"/>
          <w:b/>
          <w:bCs/>
          <w:color w:val="auto"/>
          <w:sz w:val="24"/>
          <w:szCs w:val="24"/>
        </w:rPr>
        <w:t xml:space="preserve"> </w:t>
      </w:r>
    </w:p>
    <w:p w14:paraId="7C3014B5" w14:textId="77777777" w:rsidR="00183054" w:rsidRPr="00FA0F1A" w:rsidRDefault="00183054" w:rsidP="00FA0F1A">
      <w:pPr>
        <w:suppressAutoHyphens/>
        <w:autoSpaceDN w:val="0"/>
        <w:snapToGrid w:val="0"/>
        <w:spacing w:after="0" w:line="264" w:lineRule="auto"/>
        <w:ind w:left="55" w:right="6"/>
        <w:jc w:val="both"/>
        <w:textAlignment w:val="baseline"/>
        <w:rPr>
          <w:rFonts w:cs="Arial"/>
          <w:b/>
          <w:bCs/>
          <w:color w:val="auto"/>
          <w:sz w:val="24"/>
          <w:szCs w:val="24"/>
        </w:rPr>
      </w:pP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cs="Arial"/>
          <w:b/>
          <w:bCs/>
          <w:color w:val="auto"/>
          <w:sz w:val="24"/>
          <w:szCs w:val="24"/>
        </w:rPr>
        <w:t xml:space="preserve"> </w:t>
      </w:r>
    </w:p>
    <w:p w14:paraId="5B97527F" w14:textId="77777777" w:rsidR="00183054" w:rsidRPr="00FA0F1A" w:rsidRDefault="00183054" w:rsidP="00FA0F1A">
      <w:pPr>
        <w:spacing w:after="0" w:line="264" w:lineRule="auto"/>
        <w:rPr>
          <w:rFonts w:eastAsia="Times New Roman" w:cs="Arial"/>
          <w:color w:val="auto"/>
          <w:sz w:val="24"/>
          <w:szCs w:val="24"/>
          <w:lang w:eastAsia="sl-SI"/>
        </w:rPr>
      </w:pPr>
    </w:p>
    <w:p w14:paraId="5744BDF5" w14:textId="77777777" w:rsidR="00183054" w:rsidRPr="00FA0F1A" w:rsidRDefault="00183054"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Glavni direktor:</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Pr="00FA0F1A">
        <w:rPr>
          <w:rFonts w:eastAsia="Times New Roman" w:cs="Arial"/>
          <w:color w:val="auto"/>
          <w:sz w:val="24"/>
          <w:szCs w:val="24"/>
          <w:lang w:eastAsia="sl-SI"/>
        </w:rPr>
        <w:t xml:space="preserve">Podpisnik: </w:t>
      </w:r>
    </w:p>
    <w:p w14:paraId="03384875" w14:textId="77777777" w:rsidR="00183054" w:rsidRPr="00FA0F1A" w:rsidRDefault="005D256C"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mag. Marjan Podgoršek</w:t>
      </w:r>
    </w:p>
    <w:p w14:paraId="21406BED" w14:textId="77777777" w:rsidR="00183054" w:rsidRPr="00FA0F1A" w:rsidRDefault="00183054" w:rsidP="00FA0F1A">
      <w:pPr>
        <w:spacing w:after="0" w:line="264" w:lineRule="auto"/>
        <w:rPr>
          <w:rFonts w:eastAsia="Times New Roman" w:cs="Arial"/>
          <w:color w:val="auto"/>
          <w:sz w:val="24"/>
          <w:szCs w:val="24"/>
          <w:lang w:eastAsia="sl-SI"/>
        </w:rPr>
      </w:pPr>
    </w:p>
    <w:p w14:paraId="3F791826" w14:textId="77777777" w:rsidR="00183054" w:rsidRPr="00FA0F1A" w:rsidRDefault="007D076E" w:rsidP="00FA0F1A">
      <w:pPr>
        <w:spacing w:after="0" w:line="264" w:lineRule="auto"/>
        <w:rPr>
          <w:rFonts w:cs="Arial"/>
          <w:color w:val="auto"/>
          <w:sz w:val="24"/>
          <w:szCs w:val="24"/>
          <w:lang w:eastAsia="zh-CN"/>
        </w:rPr>
      </w:pPr>
      <w:r w:rsidRPr="00FA0F1A">
        <w:rPr>
          <w:rFonts w:eastAsia="Times New Roman" w:cs="Arial"/>
          <w:color w:val="auto"/>
          <w:sz w:val="24"/>
          <w:szCs w:val="24"/>
          <w:lang w:eastAsia="sl-SI"/>
        </w:rPr>
        <w:t>Direktor</w:t>
      </w:r>
      <w:r w:rsidR="00183054" w:rsidRPr="00FA0F1A">
        <w:rPr>
          <w:rFonts w:eastAsia="Times New Roman" w:cs="Arial"/>
          <w:color w:val="auto"/>
          <w:sz w:val="24"/>
          <w:szCs w:val="24"/>
          <w:lang w:eastAsia="sl-SI"/>
        </w:rPr>
        <w:t xml:space="preserve">: </w:t>
      </w:r>
    </w:p>
    <w:p w14:paraId="23A04B5D" w14:textId="77777777" w:rsidR="002B1926" w:rsidRPr="00FA0F1A" w:rsidRDefault="005D256C" w:rsidP="00FA0F1A">
      <w:pPr>
        <w:spacing w:after="0" w:line="264" w:lineRule="auto"/>
        <w:ind w:right="-7"/>
        <w:rPr>
          <w:rFonts w:eastAsia="Times New Roman" w:cs="Arial"/>
          <w:color w:val="auto"/>
          <w:sz w:val="24"/>
          <w:szCs w:val="24"/>
          <w:lang w:eastAsia="sl-SI"/>
        </w:rPr>
      </w:pPr>
      <w:r w:rsidRPr="00FA0F1A">
        <w:rPr>
          <w:rFonts w:eastAsia="Times New Roman" w:cs="Arial"/>
          <w:color w:val="auto"/>
          <w:sz w:val="24"/>
          <w:szCs w:val="24"/>
          <w:lang w:eastAsia="sl-SI"/>
        </w:rPr>
        <w:t>Aleš Resnik</w:t>
      </w:r>
    </w:p>
    <w:p w14:paraId="5777F54B" w14:textId="77777777" w:rsidR="009B3478" w:rsidRPr="005B0BE9" w:rsidRDefault="009B3478" w:rsidP="009B3478">
      <w:pPr>
        <w:spacing w:after="0"/>
        <w:jc w:val="both"/>
        <w:rPr>
          <w:rFonts w:cs="Arial"/>
          <w:sz w:val="24"/>
          <w:szCs w:val="24"/>
        </w:rPr>
      </w:pPr>
    </w:p>
    <w:p w14:paraId="300A152A" w14:textId="77777777" w:rsidR="009B3478" w:rsidRPr="009022B1" w:rsidRDefault="009B3478" w:rsidP="00461E09">
      <w:pPr>
        <w:rPr>
          <w:lang w:eastAsia="zh-CN"/>
        </w:rPr>
      </w:pPr>
    </w:p>
    <w:p w14:paraId="0DDABAB6" w14:textId="77777777" w:rsidR="00461E09" w:rsidRPr="0078436C" w:rsidRDefault="00461E09" w:rsidP="00461E09">
      <w:pPr>
        <w:rPr>
          <w:lang w:eastAsia="zh-CN"/>
        </w:rPr>
      </w:pPr>
    </w:p>
    <w:p w14:paraId="1B39926A" w14:textId="77777777" w:rsidR="007E525C" w:rsidRPr="00C262A7" w:rsidRDefault="007E525C" w:rsidP="007E525C">
      <w:pPr>
        <w:pStyle w:val="Slog3"/>
        <w:rPr>
          <w:rStyle w:val="Neenpoudarek"/>
          <w:rFonts w:asciiTheme="majorHAnsi" w:hAnsiTheme="majorHAnsi" w:cs="Arial"/>
          <w:i/>
          <w:color w:val="auto"/>
          <w:sz w:val="22"/>
          <w:szCs w:val="22"/>
        </w:rPr>
      </w:pPr>
      <w:bookmarkStart w:id="35" w:name="_Toc54947972"/>
      <w:r w:rsidRPr="00C262A7">
        <w:rPr>
          <w:rStyle w:val="Neenpoudarek"/>
          <w:rFonts w:asciiTheme="majorHAnsi" w:hAnsiTheme="majorHAnsi" w:cs="Arial"/>
          <w:i/>
          <w:color w:val="auto"/>
          <w:sz w:val="22"/>
          <w:szCs w:val="22"/>
        </w:rPr>
        <w:lastRenderedPageBreak/>
        <w:t xml:space="preserve">Priloga </w:t>
      </w:r>
      <w:r w:rsidR="00CA3278">
        <w:rPr>
          <w:rStyle w:val="Neenpoudarek"/>
          <w:rFonts w:asciiTheme="majorHAnsi" w:hAnsiTheme="majorHAnsi" w:cs="Arial"/>
          <w:i/>
          <w:color w:val="auto"/>
          <w:sz w:val="22"/>
          <w:szCs w:val="22"/>
        </w:rPr>
        <w:t>10</w:t>
      </w:r>
      <w:bookmarkEnd w:id="35"/>
    </w:p>
    <w:p w14:paraId="0AB2AC20"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6" w:name="_Toc54947973"/>
      <w:r>
        <w:rPr>
          <w:rFonts w:asciiTheme="majorHAnsi" w:hAnsiTheme="majorHAnsi" w:cs="Arial"/>
          <w:b/>
          <w:bCs/>
          <w:i/>
          <w:iCs/>
          <w:color w:val="auto"/>
          <w:spacing w:val="20"/>
          <w:lang w:eastAsia="zh-CN"/>
        </w:rPr>
        <w:t>SEZNAM ZAPOSLENIH, KI BODO OPRAVLJALI STORITVE</w:t>
      </w:r>
      <w:bookmarkEnd w:id="36"/>
    </w:p>
    <w:p w14:paraId="03820346" w14:textId="77777777" w:rsidR="00D252BE" w:rsidRDefault="00D252BE" w:rsidP="00D252BE">
      <w:pPr>
        <w:spacing w:after="0"/>
        <w:jc w:val="both"/>
        <w:rPr>
          <w:rFonts w:ascii="Arial" w:hAnsi="Arial" w:cs="Arial"/>
          <w:b/>
          <w:bCs/>
          <w:color w:val="auto"/>
          <w:sz w:val="26"/>
          <w:szCs w:val="26"/>
        </w:rPr>
      </w:pPr>
    </w:p>
    <w:p w14:paraId="2DC43806" w14:textId="77777777" w:rsidR="00D252BE" w:rsidRDefault="00D252BE" w:rsidP="00D252BE">
      <w:pPr>
        <w:spacing w:after="0"/>
        <w:jc w:val="both"/>
        <w:rPr>
          <w:rFonts w:cs="Arial"/>
          <w:bCs/>
          <w:color w:val="auto"/>
          <w:sz w:val="24"/>
          <w:szCs w:val="24"/>
        </w:rPr>
      </w:pPr>
      <w:r w:rsidRPr="00D252BE">
        <w:rPr>
          <w:rFonts w:cs="Arial"/>
          <w:bCs/>
          <w:color w:val="auto"/>
          <w:sz w:val="24"/>
          <w:szCs w:val="24"/>
        </w:rPr>
        <w:t>Naslednji zaposleni bodo opravljali:</w:t>
      </w:r>
    </w:p>
    <w:p w14:paraId="5BA5FC5E" w14:textId="77777777" w:rsidR="00E00F08" w:rsidRDefault="00E00F08" w:rsidP="00D252BE">
      <w:pPr>
        <w:spacing w:after="0"/>
        <w:jc w:val="both"/>
        <w:rPr>
          <w:rFonts w:cs="Arial"/>
          <w:bCs/>
          <w:color w:val="auto"/>
          <w:sz w:val="24"/>
          <w:szCs w:val="24"/>
        </w:rPr>
      </w:pPr>
    </w:p>
    <w:p w14:paraId="09CF9937"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p w14:paraId="7C357824" w14:textId="77777777" w:rsidR="00E00F08" w:rsidRPr="00E00F08" w:rsidRDefault="00E00F08" w:rsidP="00E00F08">
      <w:pPr>
        <w:spacing w:after="0"/>
        <w:ind w:left="1413" w:hanging="705"/>
        <w:jc w:val="both"/>
        <w:rPr>
          <w:rFonts w:ascii="Arial" w:hAnsi="Arial" w:cs="Arial"/>
          <w:bCs/>
          <w:color w:val="auto"/>
          <w:sz w:val="16"/>
          <w:szCs w:val="16"/>
        </w:rPr>
      </w:pPr>
    </w:p>
    <w:p w14:paraId="2A4F00E1"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Metalne v obdobju od 1. 1. 2021 do 30. 11. 2024, št. naročila </w:t>
      </w:r>
      <w:r w:rsidRPr="007B76A4">
        <w:rPr>
          <w:rFonts w:cs="Arial"/>
          <w:color w:val="auto"/>
          <w:sz w:val="24"/>
          <w:szCs w:val="24"/>
          <w:lang w:eastAsia="zh-CN"/>
        </w:rPr>
        <w:t>403/20-</w:t>
      </w:r>
      <w:r>
        <w:rPr>
          <w:rFonts w:cs="Arial"/>
          <w:color w:val="auto"/>
          <w:sz w:val="24"/>
          <w:szCs w:val="24"/>
          <w:lang w:eastAsia="zh-CN"/>
        </w:rPr>
        <w:t>323</w:t>
      </w:r>
    </w:p>
    <w:p w14:paraId="33E17EB2" w14:textId="77777777" w:rsidR="00E00F08" w:rsidRPr="00E00F08" w:rsidRDefault="00E00F08" w:rsidP="00E00F08">
      <w:pPr>
        <w:spacing w:after="0"/>
        <w:ind w:left="1413" w:hanging="705"/>
        <w:jc w:val="both"/>
        <w:rPr>
          <w:rFonts w:ascii="Arial" w:hAnsi="Arial" w:cs="Arial"/>
          <w:bCs/>
          <w:color w:val="auto"/>
          <w:sz w:val="16"/>
          <w:szCs w:val="16"/>
        </w:rPr>
      </w:pPr>
    </w:p>
    <w:p w14:paraId="6CC64D06"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w:t>
      </w:r>
      <w:r w:rsidRPr="007B76A4">
        <w:rPr>
          <w:rFonts w:cs="Arial"/>
          <w:color w:val="auto"/>
          <w:sz w:val="24"/>
          <w:szCs w:val="24"/>
          <w:lang w:eastAsia="zh-CN"/>
        </w:rPr>
        <w:t>403/20-</w:t>
      </w:r>
      <w:r>
        <w:rPr>
          <w:rFonts w:cs="Arial"/>
          <w:color w:val="auto"/>
          <w:sz w:val="24"/>
          <w:szCs w:val="24"/>
          <w:lang w:eastAsia="zh-CN"/>
        </w:rPr>
        <w:t>324</w:t>
      </w:r>
    </w:p>
    <w:p w14:paraId="0E85E1A2" w14:textId="77777777" w:rsidR="00D252BE" w:rsidRDefault="00D252BE" w:rsidP="00D252BE">
      <w:pPr>
        <w:spacing w:after="0"/>
        <w:jc w:val="both"/>
        <w:rPr>
          <w:rFonts w:ascii="Arial" w:hAnsi="Arial" w:cs="Arial"/>
          <w:b/>
          <w:bCs/>
          <w:color w:val="auto"/>
          <w:sz w:val="26"/>
          <w:szCs w:val="26"/>
        </w:rPr>
      </w:pPr>
      <w:r w:rsidRPr="00D252BE">
        <w:rPr>
          <w:rFonts w:cs="Arial"/>
          <w:bCs/>
          <w:i/>
          <w:color w:val="auto"/>
          <w:sz w:val="21"/>
          <w:szCs w:val="21"/>
        </w:rPr>
        <w:t>(Izvajalec označi ustrezen sklop</w:t>
      </w:r>
      <w:r>
        <w:rPr>
          <w:rFonts w:cs="Arial"/>
          <w:bCs/>
          <w:i/>
          <w:color w:val="auto"/>
          <w:sz w:val="21"/>
          <w:szCs w:val="21"/>
        </w:rPr>
        <w:t>.</w:t>
      </w:r>
      <w:r w:rsidRPr="00D252BE">
        <w:rPr>
          <w:rFonts w:cs="Arial"/>
          <w:bCs/>
          <w:i/>
          <w:color w:val="auto"/>
          <w:sz w:val="21"/>
          <w:szCs w:val="21"/>
        </w:rPr>
        <w:t>)</w:t>
      </w:r>
    </w:p>
    <w:p w14:paraId="412DC078" w14:textId="77777777" w:rsidR="00D252BE" w:rsidRPr="00B16DB3" w:rsidRDefault="00D252BE" w:rsidP="00D252BE">
      <w:pPr>
        <w:spacing w:after="0"/>
        <w:jc w:val="center"/>
        <w:rPr>
          <w:rFonts w:ascii="Arial" w:hAnsi="Arial" w:cs="Arial"/>
          <w:bCs/>
          <w:i/>
          <w:color w:val="auto"/>
          <w:sz w:val="28"/>
          <w:szCs w:val="28"/>
        </w:rPr>
      </w:pPr>
    </w:p>
    <w:tbl>
      <w:tblPr>
        <w:tblStyle w:val="Tabelamrea"/>
        <w:tblW w:w="9072" w:type="dxa"/>
        <w:tblInd w:w="-5" w:type="dxa"/>
        <w:tblLook w:val="04A0" w:firstRow="1" w:lastRow="0" w:firstColumn="1" w:lastColumn="0" w:noHBand="0" w:noVBand="1"/>
      </w:tblPr>
      <w:tblGrid>
        <w:gridCol w:w="641"/>
        <w:gridCol w:w="3535"/>
        <w:gridCol w:w="4896"/>
      </w:tblGrid>
      <w:tr w:rsidR="00331069" w:rsidRPr="00D252BE" w14:paraId="2001F5CF" w14:textId="77777777" w:rsidTr="00331069">
        <w:trPr>
          <w:trHeight w:val="1259"/>
        </w:trPr>
        <w:tc>
          <w:tcPr>
            <w:tcW w:w="283" w:type="dxa"/>
            <w:vAlign w:val="center"/>
          </w:tcPr>
          <w:p w14:paraId="133D936A" w14:textId="77777777" w:rsidR="00331069" w:rsidRPr="00D252BE" w:rsidRDefault="00331069" w:rsidP="00601A7B">
            <w:pPr>
              <w:spacing w:after="0"/>
              <w:jc w:val="center"/>
              <w:rPr>
                <w:rFonts w:cs="Arial"/>
                <w:b/>
                <w:bCs/>
                <w:color w:val="auto"/>
              </w:rPr>
            </w:pPr>
            <w:r w:rsidRPr="00D252BE">
              <w:rPr>
                <w:rFonts w:cs="Arial"/>
                <w:b/>
                <w:bCs/>
                <w:color w:val="auto"/>
              </w:rPr>
              <w:t>Zap. št.</w:t>
            </w:r>
          </w:p>
        </w:tc>
        <w:tc>
          <w:tcPr>
            <w:tcW w:w="3686" w:type="dxa"/>
            <w:vAlign w:val="center"/>
          </w:tcPr>
          <w:p w14:paraId="3C4CF87D" w14:textId="77777777" w:rsidR="00331069" w:rsidRPr="00D252BE" w:rsidRDefault="00331069" w:rsidP="00601A7B">
            <w:pPr>
              <w:spacing w:after="0"/>
              <w:jc w:val="center"/>
              <w:rPr>
                <w:rFonts w:cs="Arial"/>
                <w:b/>
                <w:bCs/>
                <w:color w:val="auto"/>
              </w:rPr>
            </w:pPr>
            <w:r w:rsidRPr="00D252BE">
              <w:rPr>
                <w:rFonts w:cs="Arial"/>
                <w:b/>
                <w:bCs/>
                <w:color w:val="auto"/>
              </w:rPr>
              <w:t>Ime in priimek delavca</w:t>
            </w:r>
          </w:p>
        </w:tc>
        <w:tc>
          <w:tcPr>
            <w:tcW w:w="5103" w:type="dxa"/>
            <w:vAlign w:val="center"/>
          </w:tcPr>
          <w:p w14:paraId="04C8A22B" w14:textId="77777777" w:rsidR="00331069" w:rsidRPr="00D252BE" w:rsidRDefault="00331069" w:rsidP="00601A7B">
            <w:pPr>
              <w:spacing w:after="0"/>
              <w:jc w:val="center"/>
              <w:rPr>
                <w:rFonts w:cs="Arial"/>
                <w:b/>
                <w:bCs/>
                <w:color w:val="auto"/>
              </w:rPr>
            </w:pPr>
            <w:r w:rsidRPr="00D252BE">
              <w:rPr>
                <w:rFonts w:cs="Arial"/>
                <w:b/>
                <w:bCs/>
                <w:color w:val="auto"/>
              </w:rPr>
              <w:t>Delodajalec, pri katerem je delavec zaposlen</w:t>
            </w:r>
          </w:p>
        </w:tc>
      </w:tr>
      <w:tr w:rsidR="00331069" w:rsidRPr="00D252BE" w14:paraId="41392E89" w14:textId="77777777" w:rsidTr="00331069">
        <w:trPr>
          <w:trHeight w:val="425"/>
        </w:trPr>
        <w:tc>
          <w:tcPr>
            <w:tcW w:w="283" w:type="dxa"/>
            <w:vAlign w:val="center"/>
          </w:tcPr>
          <w:p w14:paraId="063FC3CB" w14:textId="77777777" w:rsidR="00331069" w:rsidRPr="00D252BE" w:rsidRDefault="00331069" w:rsidP="00601A7B">
            <w:pPr>
              <w:spacing w:after="0"/>
              <w:jc w:val="center"/>
              <w:rPr>
                <w:rFonts w:cs="Arial"/>
                <w:bCs/>
                <w:color w:val="auto"/>
              </w:rPr>
            </w:pPr>
            <w:r w:rsidRPr="00D252BE">
              <w:rPr>
                <w:rFonts w:cs="Arial"/>
                <w:bCs/>
                <w:color w:val="auto"/>
              </w:rPr>
              <w:t>1.</w:t>
            </w:r>
          </w:p>
        </w:tc>
        <w:tc>
          <w:tcPr>
            <w:tcW w:w="3686" w:type="dxa"/>
            <w:vAlign w:val="center"/>
          </w:tcPr>
          <w:p w14:paraId="5747020F" w14:textId="77777777" w:rsidR="00331069" w:rsidRPr="00D252BE" w:rsidRDefault="00331069" w:rsidP="00601A7B">
            <w:pPr>
              <w:spacing w:after="0"/>
              <w:rPr>
                <w:rFonts w:cs="Arial"/>
                <w:bCs/>
                <w:i/>
                <w:color w:val="auto"/>
              </w:rPr>
            </w:pPr>
          </w:p>
        </w:tc>
        <w:tc>
          <w:tcPr>
            <w:tcW w:w="5103" w:type="dxa"/>
            <w:vAlign w:val="center"/>
          </w:tcPr>
          <w:p w14:paraId="210112C1" w14:textId="77777777" w:rsidR="00331069" w:rsidRPr="00D252BE" w:rsidRDefault="00331069" w:rsidP="00601A7B">
            <w:pPr>
              <w:spacing w:after="0"/>
              <w:rPr>
                <w:rFonts w:cs="Arial"/>
                <w:bCs/>
                <w:i/>
                <w:color w:val="auto"/>
              </w:rPr>
            </w:pPr>
          </w:p>
        </w:tc>
      </w:tr>
      <w:tr w:rsidR="00331069" w:rsidRPr="00D252BE" w14:paraId="2702320F" w14:textId="77777777" w:rsidTr="00331069">
        <w:trPr>
          <w:trHeight w:val="425"/>
        </w:trPr>
        <w:tc>
          <w:tcPr>
            <w:tcW w:w="283" w:type="dxa"/>
            <w:vAlign w:val="center"/>
          </w:tcPr>
          <w:p w14:paraId="49BB0EFE" w14:textId="77777777" w:rsidR="00331069" w:rsidRPr="00D252BE" w:rsidRDefault="00331069" w:rsidP="00601A7B">
            <w:pPr>
              <w:spacing w:after="0"/>
              <w:jc w:val="center"/>
              <w:rPr>
                <w:rFonts w:cs="Arial"/>
                <w:bCs/>
                <w:color w:val="auto"/>
              </w:rPr>
            </w:pPr>
            <w:r w:rsidRPr="00D252BE">
              <w:rPr>
                <w:rFonts w:cs="Arial"/>
                <w:bCs/>
                <w:color w:val="auto"/>
              </w:rPr>
              <w:t>2.</w:t>
            </w:r>
          </w:p>
        </w:tc>
        <w:tc>
          <w:tcPr>
            <w:tcW w:w="3686" w:type="dxa"/>
            <w:vAlign w:val="center"/>
          </w:tcPr>
          <w:p w14:paraId="283AFC38" w14:textId="77777777" w:rsidR="00331069" w:rsidRPr="00D252BE" w:rsidRDefault="00331069" w:rsidP="00601A7B">
            <w:pPr>
              <w:spacing w:after="0"/>
              <w:rPr>
                <w:rFonts w:cs="Arial"/>
                <w:bCs/>
                <w:i/>
                <w:color w:val="auto"/>
              </w:rPr>
            </w:pPr>
          </w:p>
        </w:tc>
        <w:tc>
          <w:tcPr>
            <w:tcW w:w="5103" w:type="dxa"/>
            <w:vAlign w:val="center"/>
          </w:tcPr>
          <w:p w14:paraId="7FD199B2" w14:textId="77777777" w:rsidR="00331069" w:rsidRPr="00D252BE" w:rsidRDefault="00331069" w:rsidP="00601A7B">
            <w:pPr>
              <w:spacing w:after="0"/>
              <w:rPr>
                <w:rFonts w:cs="Arial"/>
                <w:bCs/>
                <w:i/>
                <w:color w:val="auto"/>
              </w:rPr>
            </w:pPr>
          </w:p>
        </w:tc>
      </w:tr>
      <w:tr w:rsidR="00331069" w:rsidRPr="00D252BE" w14:paraId="7ECB7655" w14:textId="77777777" w:rsidTr="00331069">
        <w:trPr>
          <w:trHeight w:val="425"/>
        </w:trPr>
        <w:tc>
          <w:tcPr>
            <w:tcW w:w="283" w:type="dxa"/>
            <w:vAlign w:val="center"/>
          </w:tcPr>
          <w:p w14:paraId="1A472E9C" w14:textId="77777777" w:rsidR="00331069" w:rsidRPr="00D252BE" w:rsidRDefault="00331069" w:rsidP="00601A7B">
            <w:pPr>
              <w:spacing w:after="0"/>
              <w:jc w:val="center"/>
              <w:rPr>
                <w:rFonts w:cs="Arial"/>
                <w:bCs/>
                <w:color w:val="auto"/>
              </w:rPr>
            </w:pPr>
            <w:r w:rsidRPr="00D252BE">
              <w:rPr>
                <w:rFonts w:cs="Arial"/>
                <w:bCs/>
                <w:color w:val="auto"/>
              </w:rPr>
              <w:t>3.</w:t>
            </w:r>
          </w:p>
        </w:tc>
        <w:tc>
          <w:tcPr>
            <w:tcW w:w="3686" w:type="dxa"/>
            <w:vAlign w:val="center"/>
          </w:tcPr>
          <w:p w14:paraId="37D3E340" w14:textId="77777777" w:rsidR="00331069" w:rsidRPr="00D252BE" w:rsidRDefault="00331069" w:rsidP="00601A7B">
            <w:pPr>
              <w:spacing w:after="0"/>
              <w:rPr>
                <w:rFonts w:cs="Arial"/>
                <w:bCs/>
                <w:i/>
                <w:color w:val="auto"/>
              </w:rPr>
            </w:pPr>
          </w:p>
        </w:tc>
        <w:tc>
          <w:tcPr>
            <w:tcW w:w="5103" w:type="dxa"/>
            <w:vAlign w:val="center"/>
          </w:tcPr>
          <w:p w14:paraId="196CD246" w14:textId="77777777" w:rsidR="00331069" w:rsidRPr="00D252BE" w:rsidRDefault="00331069" w:rsidP="00601A7B">
            <w:pPr>
              <w:spacing w:after="0"/>
              <w:rPr>
                <w:rFonts w:cs="Arial"/>
                <w:bCs/>
                <w:i/>
                <w:color w:val="auto"/>
              </w:rPr>
            </w:pPr>
          </w:p>
        </w:tc>
      </w:tr>
      <w:tr w:rsidR="00331069" w:rsidRPr="00D252BE" w14:paraId="4EC59700" w14:textId="77777777" w:rsidTr="00331069">
        <w:trPr>
          <w:trHeight w:val="425"/>
        </w:trPr>
        <w:tc>
          <w:tcPr>
            <w:tcW w:w="283" w:type="dxa"/>
            <w:vAlign w:val="center"/>
          </w:tcPr>
          <w:p w14:paraId="5E878FD7" w14:textId="77777777" w:rsidR="00331069" w:rsidRPr="00D252BE" w:rsidRDefault="00331069" w:rsidP="00601A7B">
            <w:pPr>
              <w:spacing w:after="0"/>
              <w:jc w:val="center"/>
              <w:rPr>
                <w:rFonts w:cs="Arial"/>
                <w:bCs/>
                <w:color w:val="auto"/>
              </w:rPr>
            </w:pPr>
            <w:r w:rsidRPr="00D252BE">
              <w:rPr>
                <w:rFonts w:cs="Arial"/>
                <w:bCs/>
                <w:color w:val="auto"/>
              </w:rPr>
              <w:t>4.</w:t>
            </w:r>
          </w:p>
        </w:tc>
        <w:tc>
          <w:tcPr>
            <w:tcW w:w="3686" w:type="dxa"/>
            <w:vAlign w:val="center"/>
          </w:tcPr>
          <w:p w14:paraId="11A619C7" w14:textId="77777777" w:rsidR="00331069" w:rsidRPr="00D252BE" w:rsidRDefault="00331069" w:rsidP="00601A7B">
            <w:pPr>
              <w:spacing w:after="0"/>
              <w:rPr>
                <w:rFonts w:cs="Arial"/>
                <w:bCs/>
                <w:i/>
                <w:color w:val="auto"/>
              </w:rPr>
            </w:pPr>
          </w:p>
        </w:tc>
        <w:tc>
          <w:tcPr>
            <w:tcW w:w="5103" w:type="dxa"/>
            <w:vAlign w:val="center"/>
          </w:tcPr>
          <w:p w14:paraId="629D7CB2" w14:textId="77777777" w:rsidR="00331069" w:rsidRPr="00D252BE" w:rsidRDefault="00331069" w:rsidP="00601A7B">
            <w:pPr>
              <w:spacing w:after="0"/>
              <w:rPr>
                <w:rFonts w:cs="Arial"/>
                <w:bCs/>
                <w:i/>
                <w:color w:val="auto"/>
              </w:rPr>
            </w:pPr>
          </w:p>
        </w:tc>
      </w:tr>
      <w:tr w:rsidR="00331069" w:rsidRPr="00D252BE" w14:paraId="2609301D" w14:textId="77777777" w:rsidTr="00331069">
        <w:trPr>
          <w:trHeight w:val="425"/>
        </w:trPr>
        <w:tc>
          <w:tcPr>
            <w:tcW w:w="283" w:type="dxa"/>
            <w:vAlign w:val="center"/>
          </w:tcPr>
          <w:p w14:paraId="0D3EA8C7" w14:textId="77777777" w:rsidR="00331069" w:rsidRPr="00D252BE" w:rsidRDefault="00331069" w:rsidP="00601A7B">
            <w:pPr>
              <w:spacing w:after="0"/>
              <w:jc w:val="center"/>
              <w:rPr>
                <w:rFonts w:cs="Arial"/>
                <w:bCs/>
                <w:color w:val="auto"/>
              </w:rPr>
            </w:pPr>
            <w:r w:rsidRPr="00D252BE">
              <w:rPr>
                <w:rFonts w:cs="Arial"/>
                <w:bCs/>
                <w:color w:val="auto"/>
              </w:rPr>
              <w:t>5.</w:t>
            </w:r>
          </w:p>
        </w:tc>
        <w:tc>
          <w:tcPr>
            <w:tcW w:w="3686" w:type="dxa"/>
            <w:vAlign w:val="center"/>
          </w:tcPr>
          <w:p w14:paraId="37DDA299" w14:textId="77777777" w:rsidR="00331069" w:rsidRPr="00D252BE" w:rsidRDefault="00331069" w:rsidP="00601A7B">
            <w:pPr>
              <w:spacing w:after="0"/>
              <w:rPr>
                <w:rFonts w:cs="Arial"/>
                <w:bCs/>
                <w:i/>
                <w:color w:val="auto"/>
              </w:rPr>
            </w:pPr>
          </w:p>
        </w:tc>
        <w:tc>
          <w:tcPr>
            <w:tcW w:w="5103" w:type="dxa"/>
            <w:vAlign w:val="center"/>
          </w:tcPr>
          <w:p w14:paraId="2E8100D1" w14:textId="77777777" w:rsidR="00331069" w:rsidRPr="00D252BE" w:rsidRDefault="00331069" w:rsidP="00601A7B">
            <w:pPr>
              <w:spacing w:after="0"/>
              <w:rPr>
                <w:rFonts w:cs="Arial"/>
                <w:bCs/>
                <w:i/>
                <w:color w:val="auto"/>
              </w:rPr>
            </w:pPr>
          </w:p>
        </w:tc>
      </w:tr>
      <w:tr w:rsidR="00331069" w:rsidRPr="00D252BE" w14:paraId="025BEB21" w14:textId="77777777" w:rsidTr="00331069">
        <w:trPr>
          <w:trHeight w:val="425"/>
        </w:trPr>
        <w:tc>
          <w:tcPr>
            <w:tcW w:w="283" w:type="dxa"/>
            <w:vAlign w:val="center"/>
          </w:tcPr>
          <w:p w14:paraId="49878860" w14:textId="77777777" w:rsidR="00331069" w:rsidRPr="00D252BE" w:rsidRDefault="00331069" w:rsidP="00601A7B">
            <w:pPr>
              <w:spacing w:after="0"/>
              <w:jc w:val="center"/>
              <w:rPr>
                <w:rFonts w:cs="Arial"/>
                <w:bCs/>
                <w:color w:val="auto"/>
              </w:rPr>
            </w:pPr>
            <w:r w:rsidRPr="00D252BE">
              <w:rPr>
                <w:rFonts w:cs="Arial"/>
                <w:bCs/>
                <w:color w:val="auto"/>
              </w:rPr>
              <w:t>6.</w:t>
            </w:r>
          </w:p>
        </w:tc>
        <w:tc>
          <w:tcPr>
            <w:tcW w:w="3686" w:type="dxa"/>
            <w:vAlign w:val="center"/>
          </w:tcPr>
          <w:p w14:paraId="6F879B6C" w14:textId="77777777" w:rsidR="00331069" w:rsidRPr="00D252BE" w:rsidRDefault="00331069" w:rsidP="00601A7B">
            <w:pPr>
              <w:spacing w:after="0"/>
              <w:rPr>
                <w:rFonts w:cs="Arial"/>
                <w:bCs/>
                <w:i/>
                <w:color w:val="auto"/>
              </w:rPr>
            </w:pPr>
          </w:p>
        </w:tc>
        <w:tc>
          <w:tcPr>
            <w:tcW w:w="5103" w:type="dxa"/>
            <w:vAlign w:val="center"/>
          </w:tcPr>
          <w:p w14:paraId="3A6651C6" w14:textId="77777777" w:rsidR="00331069" w:rsidRPr="00D252BE" w:rsidRDefault="00331069" w:rsidP="00601A7B">
            <w:pPr>
              <w:spacing w:after="0"/>
              <w:rPr>
                <w:rFonts w:cs="Arial"/>
                <w:bCs/>
                <w:i/>
                <w:color w:val="auto"/>
              </w:rPr>
            </w:pPr>
          </w:p>
        </w:tc>
      </w:tr>
      <w:tr w:rsidR="00331069" w:rsidRPr="00D252BE" w14:paraId="22A66BFB" w14:textId="77777777" w:rsidTr="00331069">
        <w:trPr>
          <w:trHeight w:val="425"/>
        </w:trPr>
        <w:tc>
          <w:tcPr>
            <w:tcW w:w="283" w:type="dxa"/>
            <w:vAlign w:val="center"/>
          </w:tcPr>
          <w:p w14:paraId="1B580E6F" w14:textId="77777777" w:rsidR="00331069" w:rsidRPr="00D252BE" w:rsidRDefault="00331069" w:rsidP="00601A7B">
            <w:pPr>
              <w:spacing w:after="0"/>
              <w:jc w:val="center"/>
              <w:rPr>
                <w:rFonts w:cs="Arial"/>
                <w:bCs/>
                <w:color w:val="auto"/>
              </w:rPr>
            </w:pPr>
            <w:r w:rsidRPr="00D252BE">
              <w:rPr>
                <w:rFonts w:cs="Arial"/>
                <w:bCs/>
                <w:color w:val="auto"/>
              </w:rPr>
              <w:t>7.</w:t>
            </w:r>
          </w:p>
        </w:tc>
        <w:tc>
          <w:tcPr>
            <w:tcW w:w="3686" w:type="dxa"/>
            <w:vAlign w:val="center"/>
          </w:tcPr>
          <w:p w14:paraId="1C2E69B5" w14:textId="77777777" w:rsidR="00331069" w:rsidRPr="00D252BE" w:rsidRDefault="00331069" w:rsidP="00601A7B">
            <w:pPr>
              <w:spacing w:after="0"/>
              <w:rPr>
                <w:rFonts w:cs="Arial"/>
                <w:bCs/>
                <w:i/>
                <w:color w:val="auto"/>
              </w:rPr>
            </w:pPr>
          </w:p>
        </w:tc>
        <w:tc>
          <w:tcPr>
            <w:tcW w:w="5103" w:type="dxa"/>
            <w:vAlign w:val="center"/>
          </w:tcPr>
          <w:p w14:paraId="7F5CB55B" w14:textId="77777777" w:rsidR="00331069" w:rsidRPr="00D252BE" w:rsidRDefault="00331069" w:rsidP="00601A7B">
            <w:pPr>
              <w:spacing w:after="0"/>
              <w:rPr>
                <w:rFonts w:cs="Arial"/>
                <w:bCs/>
                <w:i/>
                <w:color w:val="auto"/>
              </w:rPr>
            </w:pPr>
          </w:p>
        </w:tc>
      </w:tr>
      <w:tr w:rsidR="00331069" w:rsidRPr="00D252BE" w14:paraId="507E1896" w14:textId="77777777" w:rsidTr="00331069">
        <w:trPr>
          <w:trHeight w:val="425"/>
        </w:trPr>
        <w:tc>
          <w:tcPr>
            <w:tcW w:w="283" w:type="dxa"/>
            <w:vAlign w:val="center"/>
          </w:tcPr>
          <w:p w14:paraId="658942D7" w14:textId="77777777" w:rsidR="00331069" w:rsidRPr="00D252BE" w:rsidRDefault="00331069" w:rsidP="00601A7B">
            <w:pPr>
              <w:spacing w:after="0"/>
              <w:jc w:val="center"/>
              <w:rPr>
                <w:rFonts w:cs="Arial"/>
                <w:bCs/>
                <w:color w:val="auto"/>
              </w:rPr>
            </w:pPr>
            <w:r w:rsidRPr="00D252BE">
              <w:rPr>
                <w:rFonts w:cs="Arial"/>
                <w:bCs/>
                <w:color w:val="auto"/>
              </w:rPr>
              <w:t>8.</w:t>
            </w:r>
          </w:p>
        </w:tc>
        <w:tc>
          <w:tcPr>
            <w:tcW w:w="3686" w:type="dxa"/>
            <w:vAlign w:val="center"/>
          </w:tcPr>
          <w:p w14:paraId="5DD616F5" w14:textId="77777777" w:rsidR="00331069" w:rsidRPr="00D252BE" w:rsidRDefault="00331069" w:rsidP="00601A7B">
            <w:pPr>
              <w:spacing w:after="0"/>
              <w:rPr>
                <w:rFonts w:cs="Arial"/>
                <w:bCs/>
                <w:i/>
                <w:color w:val="auto"/>
              </w:rPr>
            </w:pPr>
          </w:p>
        </w:tc>
        <w:tc>
          <w:tcPr>
            <w:tcW w:w="5103" w:type="dxa"/>
            <w:vAlign w:val="center"/>
          </w:tcPr>
          <w:p w14:paraId="79F89521" w14:textId="77777777" w:rsidR="00331069" w:rsidRPr="00D252BE" w:rsidRDefault="00331069" w:rsidP="00601A7B">
            <w:pPr>
              <w:spacing w:after="0"/>
              <w:rPr>
                <w:rFonts w:cs="Arial"/>
                <w:bCs/>
                <w:i/>
                <w:color w:val="auto"/>
              </w:rPr>
            </w:pPr>
          </w:p>
        </w:tc>
      </w:tr>
      <w:tr w:rsidR="00331069" w:rsidRPr="00D252BE" w14:paraId="626C060E" w14:textId="77777777" w:rsidTr="00331069">
        <w:trPr>
          <w:trHeight w:val="425"/>
        </w:trPr>
        <w:tc>
          <w:tcPr>
            <w:tcW w:w="283" w:type="dxa"/>
            <w:vAlign w:val="center"/>
          </w:tcPr>
          <w:p w14:paraId="1082073D" w14:textId="77777777" w:rsidR="00331069" w:rsidRPr="00D252BE" w:rsidRDefault="00331069" w:rsidP="00601A7B">
            <w:pPr>
              <w:spacing w:after="0"/>
              <w:jc w:val="center"/>
              <w:rPr>
                <w:rFonts w:cs="Arial"/>
                <w:bCs/>
                <w:color w:val="auto"/>
              </w:rPr>
            </w:pPr>
            <w:r w:rsidRPr="00D252BE">
              <w:rPr>
                <w:rFonts w:cs="Arial"/>
                <w:bCs/>
                <w:color w:val="auto"/>
              </w:rPr>
              <w:t>9.</w:t>
            </w:r>
          </w:p>
        </w:tc>
        <w:tc>
          <w:tcPr>
            <w:tcW w:w="3686" w:type="dxa"/>
            <w:vAlign w:val="center"/>
          </w:tcPr>
          <w:p w14:paraId="675C7358" w14:textId="77777777" w:rsidR="00331069" w:rsidRPr="00D252BE" w:rsidRDefault="00331069" w:rsidP="00601A7B">
            <w:pPr>
              <w:spacing w:after="0"/>
              <w:rPr>
                <w:rFonts w:cs="Arial"/>
                <w:bCs/>
                <w:i/>
                <w:color w:val="auto"/>
              </w:rPr>
            </w:pPr>
          </w:p>
        </w:tc>
        <w:tc>
          <w:tcPr>
            <w:tcW w:w="5103" w:type="dxa"/>
            <w:vAlign w:val="center"/>
          </w:tcPr>
          <w:p w14:paraId="57DD5E00" w14:textId="77777777" w:rsidR="00331069" w:rsidRPr="00D252BE" w:rsidRDefault="00331069" w:rsidP="00601A7B">
            <w:pPr>
              <w:spacing w:after="0"/>
              <w:rPr>
                <w:rFonts w:cs="Arial"/>
                <w:bCs/>
                <w:i/>
                <w:color w:val="auto"/>
              </w:rPr>
            </w:pPr>
          </w:p>
        </w:tc>
      </w:tr>
      <w:tr w:rsidR="00331069" w:rsidRPr="00D252BE" w14:paraId="2EAB0110" w14:textId="77777777" w:rsidTr="00331069">
        <w:trPr>
          <w:trHeight w:val="425"/>
        </w:trPr>
        <w:tc>
          <w:tcPr>
            <w:tcW w:w="283" w:type="dxa"/>
            <w:vAlign w:val="center"/>
          </w:tcPr>
          <w:p w14:paraId="6531420B" w14:textId="77777777" w:rsidR="00331069" w:rsidRPr="00D252BE" w:rsidRDefault="00331069" w:rsidP="00601A7B">
            <w:pPr>
              <w:spacing w:after="0"/>
              <w:jc w:val="center"/>
              <w:rPr>
                <w:rFonts w:cs="Arial"/>
                <w:bCs/>
                <w:color w:val="auto"/>
              </w:rPr>
            </w:pPr>
            <w:r w:rsidRPr="00D252BE">
              <w:rPr>
                <w:rFonts w:cs="Arial"/>
                <w:bCs/>
                <w:color w:val="auto"/>
              </w:rPr>
              <w:t>10.</w:t>
            </w:r>
          </w:p>
        </w:tc>
        <w:tc>
          <w:tcPr>
            <w:tcW w:w="3686" w:type="dxa"/>
            <w:vAlign w:val="center"/>
          </w:tcPr>
          <w:p w14:paraId="2DBF7C9C" w14:textId="77777777" w:rsidR="00331069" w:rsidRPr="00D252BE" w:rsidRDefault="00331069" w:rsidP="00601A7B">
            <w:pPr>
              <w:spacing w:after="0"/>
              <w:rPr>
                <w:rFonts w:cs="Arial"/>
                <w:bCs/>
                <w:i/>
                <w:color w:val="auto"/>
              </w:rPr>
            </w:pPr>
          </w:p>
        </w:tc>
        <w:tc>
          <w:tcPr>
            <w:tcW w:w="5103" w:type="dxa"/>
            <w:vAlign w:val="center"/>
          </w:tcPr>
          <w:p w14:paraId="3F836448" w14:textId="77777777" w:rsidR="00331069" w:rsidRPr="00D252BE" w:rsidRDefault="00331069" w:rsidP="00601A7B">
            <w:pPr>
              <w:spacing w:after="0"/>
              <w:rPr>
                <w:rFonts w:cs="Arial"/>
                <w:bCs/>
                <w:i/>
                <w:color w:val="auto"/>
              </w:rPr>
            </w:pPr>
          </w:p>
        </w:tc>
      </w:tr>
    </w:tbl>
    <w:p w14:paraId="715493A8" w14:textId="77777777" w:rsidR="00D252BE" w:rsidRDefault="00D252BE" w:rsidP="00D252BE">
      <w:pPr>
        <w:spacing w:after="0"/>
        <w:rPr>
          <w:rFonts w:ascii="Arial" w:hAnsi="Arial" w:cs="Arial"/>
          <w:bCs/>
          <w:i/>
          <w:color w:val="auto"/>
          <w:sz w:val="28"/>
          <w:szCs w:val="28"/>
        </w:rPr>
      </w:pPr>
      <w:r w:rsidRPr="00D252BE">
        <w:rPr>
          <w:rFonts w:cs="Arial"/>
          <w:bCs/>
          <w:i/>
          <w:color w:val="auto"/>
          <w:sz w:val="21"/>
          <w:szCs w:val="21"/>
        </w:rPr>
        <w:t>(Izvajalec navede delavce, ki jih priglaša za opravljanje storitev</w:t>
      </w:r>
      <w:r>
        <w:rPr>
          <w:rFonts w:cs="Arial"/>
          <w:bCs/>
          <w:i/>
          <w:color w:val="auto"/>
          <w:sz w:val="21"/>
          <w:szCs w:val="21"/>
        </w:rPr>
        <w:t>.</w:t>
      </w:r>
      <w:r w:rsidRPr="00D252BE">
        <w:rPr>
          <w:rFonts w:cs="Arial"/>
          <w:bCs/>
          <w:i/>
          <w:color w:val="auto"/>
          <w:sz w:val="21"/>
          <w:szCs w:val="21"/>
        </w:rPr>
        <w:t>)</w:t>
      </w:r>
    </w:p>
    <w:p w14:paraId="54B193DC" w14:textId="77777777" w:rsidR="00D252BE" w:rsidRPr="00046065" w:rsidRDefault="00D252BE" w:rsidP="00E00F08">
      <w:pPr>
        <w:spacing w:after="0"/>
        <w:rPr>
          <w:rFonts w:cs="Arial"/>
          <w:bCs/>
          <w:color w:val="auto"/>
          <w:sz w:val="24"/>
          <w:szCs w:val="24"/>
        </w:rPr>
      </w:pPr>
    </w:p>
    <w:p w14:paraId="3B823444" w14:textId="77777777" w:rsidR="00E00F08" w:rsidRDefault="00E00F08" w:rsidP="00046065">
      <w:pPr>
        <w:spacing w:after="0"/>
        <w:rPr>
          <w:rFonts w:cs="Arial"/>
          <w:sz w:val="24"/>
          <w:szCs w:val="24"/>
          <w:lang w:eastAsia="zh-CN"/>
        </w:rPr>
      </w:pPr>
    </w:p>
    <w:p w14:paraId="0D1BEA46" w14:textId="77777777" w:rsidR="00046065" w:rsidRDefault="00046065" w:rsidP="00046065">
      <w:pPr>
        <w:spacing w:after="0"/>
        <w:rPr>
          <w:rFonts w:cs="Arial"/>
          <w:sz w:val="24"/>
          <w:szCs w:val="24"/>
          <w:lang w:eastAsia="zh-CN"/>
        </w:rPr>
      </w:pPr>
    </w:p>
    <w:p w14:paraId="02F7438B" w14:textId="77777777" w:rsidR="00E00F08" w:rsidRPr="00E00F08" w:rsidRDefault="00046065" w:rsidP="00046065">
      <w:pPr>
        <w:spacing w:after="0"/>
        <w:ind w:left="3540"/>
        <w:rPr>
          <w:rFonts w:cs="Arial"/>
          <w:sz w:val="24"/>
          <w:szCs w:val="24"/>
          <w:lang w:eastAsia="zh-CN"/>
        </w:rPr>
      </w:pPr>
      <w:r>
        <w:rPr>
          <w:rFonts w:cs="Arial"/>
          <w:sz w:val="24"/>
          <w:szCs w:val="24"/>
          <w:lang w:eastAsia="zh-CN"/>
        </w:rPr>
        <w:t>___</w:t>
      </w:r>
      <w:r w:rsidR="00E00F08" w:rsidRPr="00E00F08">
        <w:rPr>
          <w:rFonts w:cs="Arial"/>
          <w:sz w:val="24"/>
          <w:szCs w:val="24"/>
          <w:lang w:eastAsia="zh-CN"/>
        </w:rPr>
        <w:t>___________________________________</w:t>
      </w:r>
      <w:r w:rsidR="00E00F08">
        <w:rPr>
          <w:rFonts w:cs="Arial"/>
          <w:sz w:val="24"/>
          <w:szCs w:val="24"/>
          <w:lang w:eastAsia="zh-CN"/>
        </w:rPr>
        <w:t>________________</w:t>
      </w:r>
      <w:r>
        <w:rPr>
          <w:rFonts w:cs="Arial"/>
          <w:sz w:val="24"/>
          <w:szCs w:val="24"/>
          <w:lang w:eastAsia="zh-CN"/>
        </w:rPr>
        <w:t>__</w:t>
      </w:r>
      <w:r w:rsidR="00E00F08">
        <w:rPr>
          <w:rFonts w:cs="Arial"/>
          <w:sz w:val="24"/>
          <w:szCs w:val="24"/>
          <w:lang w:eastAsia="zh-CN"/>
        </w:rPr>
        <w:t>__</w:t>
      </w:r>
    </w:p>
    <w:p w14:paraId="62E6E33E" w14:textId="77777777" w:rsidR="00E00F08" w:rsidRPr="00E00F08" w:rsidRDefault="00046065" w:rsidP="00046065">
      <w:pPr>
        <w:spacing w:after="0"/>
        <w:ind w:left="2832"/>
        <w:rPr>
          <w:rFonts w:cs="Arial"/>
          <w:i/>
          <w:sz w:val="21"/>
          <w:szCs w:val="21"/>
          <w:lang w:eastAsia="zh-CN"/>
        </w:rPr>
      </w:pPr>
      <w:r>
        <w:rPr>
          <w:rFonts w:cs="Arial"/>
          <w:i/>
          <w:sz w:val="21"/>
          <w:szCs w:val="21"/>
          <w:lang w:eastAsia="zh-CN"/>
        </w:rPr>
        <w:t xml:space="preserve">        (</w:t>
      </w:r>
      <w:r w:rsidR="00E00F08">
        <w:rPr>
          <w:rFonts w:cs="Arial"/>
          <w:i/>
          <w:sz w:val="21"/>
          <w:szCs w:val="21"/>
          <w:lang w:eastAsia="zh-CN"/>
        </w:rPr>
        <w:t xml:space="preserve"> ime in priimek ter podpis zakonitega zastopnika izvajalca in žig</w:t>
      </w:r>
      <w:r w:rsidR="00E00F08" w:rsidRPr="00E00F08">
        <w:rPr>
          <w:rFonts w:cs="Arial"/>
          <w:i/>
          <w:sz w:val="21"/>
          <w:szCs w:val="21"/>
          <w:lang w:eastAsia="zh-CN"/>
        </w:rPr>
        <w:t>)</w:t>
      </w:r>
    </w:p>
    <w:p w14:paraId="4EA8A0C2" w14:textId="77777777" w:rsidR="00E00F08" w:rsidRDefault="00E00F08" w:rsidP="00E00F08">
      <w:pPr>
        <w:spacing w:after="0"/>
        <w:rPr>
          <w:rFonts w:cs="Arial"/>
          <w:sz w:val="24"/>
          <w:szCs w:val="24"/>
          <w:lang w:eastAsia="zh-CN"/>
        </w:rPr>
      </w:pPr>
    </w:p>
    <w:p w14:paraId="362C1E26" w14:textId="77777777" w:rsidR="00E00F08" w:rsidRPr="00046065" w:rsidRDefault="00E00F08" w:rsidP="00E00F08">
      <w:pPr>
        <w:spacing w:after="0"/>
        <w:rPr>
          <w:rFonts w:cs="Arial"/>
          <w:sz w:val="24"/>
          <w:szCs w:val="24"/>
          <w:lang w:eastAsia="zh-CN"/>
        </w:rPr>
      </w:pPr>
      <w:r w:rsidRPr="00E00F08">
        <w:rPr>
          <w:rFonts w:cs="Arial"/>
          <w:sz w:val="24"/>
          <w:szCs w:val="24"/>
          <w:lang w:eastAsia="zh-CN"/>
        </w:rPr>
        <w:t>Kraj in datum: __________________________________</w:t>
      </w:r>
      <w:r w:rsidR="00046065">
        <w:rPr>
          <w:rFonts w:cs="Arial"/>
          <w:sz w:val="24"/>
          <w:szCs w:val="24"/>
          <w:lang w:eastAsia="zh-CN"/>
        </w:rPr>
        <w:t>_</w:t>
      </w:r>
    </w:p>
    <w:p w14:paraId="558D7251" w14:textId="77777777" w:rsidR="007E525C" w:rsidRPr="00C262A7" w:rsidRDefault="007E525C" w:rsidP="007E525C">
      <w:pPr>
        <w:pStyle w:val="Slog3"/>
        <w:rPr>
          <w:rStyle w:val="Neenpoudarek"/>
          <w:rFonts w:asciiTheme="majorHAnsi" w:hAnsiTheme="majorHAnsi" w:cs="Arial"/>
          <w:i/>
          <w:color w:val="auto"/>
          <w:sz w:val="22"/>
          <w:szCs w:val="22"/>
        </w:rPr>
      </w:pPr>
      <w:bookmarkStart w:id="37" w:name="_Toc54947974"/>
      <w:r w:rsidRPr="00C262A7">
        <w:rPr>
          <w:rStyle w:val="Neenpoudarek"/>
          <w:rFonts w:asciiTheme="majorHAnsi" w:hAnsiTheme="majorHAnsi" w:cs="Arial"/>
          <w:i/>
          <w:color w:val="auto"/>
          <w:sz w:val="22"/>
          <w:szCs w:val="22"/>
        </w:rPr>
        <w:lastRenderedPageBreak/>
        <w:t xml:space="preserve">Priloga </w:t>
      </w:r>
      <w:r w:rsidR="009A5EB1">
        <w:rPr>
          <w:rStyle w:val="Neenpoudarek"/>
          <w:rFonts w:asciiTheme="majorHAnsi" w:hAnsiTheme="majorHAnsi" w:cs="Arial"/>
          <w:i/>
          <w:color w:val="auto"/>
          <w:sz w:val="22"/>
          <w:szCs w:val="22"/>
        </w:rPr>
        <w:t>1</w:t>
      </w:r>
      <w:r w:rsidR="00CA3278">
        <w:rPr>
          <w:rStyle w:val="Neenpoudarek"/>
          <w:rFonts w:asciiTheme="majorHAnsi" w:hAnsiTheme="majorHAnsi" w:cs="Arial"/>
          <w:i/>
          <w:color w:val="auto"/>
          <w:sz w:val="22"/>
          <w:szCs w:val="22"/>
        </w:rPr>
        <w:t>1</w:t>
      </w:r>
      <w:bookmarkEnd w:id="37"/>
    </w:p>
    <w:p w14:paraId="2E677773"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8" w:name="_Toc54947975"/>
      <w:r>
        <w:rPr>
          <w:rFonts w:asciiTheme="majorHAnsi" w:hAnsiTheme="majorHAnsi" w:cs="Arial"/>
          <w:b/>
          <w:bCs/>
          <w:i/>
          <w:iCs/>
          <w:color w:val="auto"/>
          <w:spacing w:val="20"/>
          <w:lang w:eastAsia="zh-CN"/>
        </w:rPr>
        <w:t>IZJAVA OSEBJA O SPOŠTOVANJU HIŠNEGA REDA</w:t>
      </w:r>
      <w:bookmarkEnd w:id="38"/>
    </w:p>
    <w:p w14:paraId="525E5171" w14:textId="77777777" w:rsidR="00E00F08" w:rsidRDefault="00E00F08" w:rsidP="00E00F08">
      <w:pPr>
        <w:spacing w:after="0"/>
        <w:ind w:left="708"/>
        <w:jc w:val="both"/>
        <w:rPr>
          <w:rFonts w:ascii="Arial" w:hAnsi="Arial" w:cs="Arial"/>
          <w:bCs/>
          <w:i/>
        </w:rPr>
      </w:pPr>
    </w:p>
    <w:p w14:paraId="07672DA7" w14:textId="77777777" w:rsidR="00E00F08" w:rsidRDefault="00E00F08" w:rsidP="00E00F08">
      <w:pPr>
        <w:spacing w:after="0"/>
        <w:ind w:left="708"/>
        <w:jc w:val="both"/>
        <w:rPr>
          <w:rFonts w:ascii="Arial" w:hAnsi="Arial" w:cs="Arial"/>
          <w:bCs/>
          <w:i/>
        </w:rPr>
      </w:pPr>
    </w:p>
    <w:p w14:paraId="1C4F0BBA" w14:textId="77777777" w:rsidR="00E00F08" w:rsidRPr="00E00F08" w:rsidRDefault="00E00F08" w:rsidP="00E00F08">
      <w:pPr>
        <w:spacing w:after="0"/>
        <w:ind w:left="708"/>
        <w:jc w:val="both"/>
        <w:rPr>
          <w:rFonts w:cs="Arial"/>
          <w:bCs/>
          <w:i/>
          <w:sz w:val="24"/>
          <w:szCs w:val="24"/>
        </w:rPr>
      </w:pPr>
    </w:p>
    <w:p w14:paraId="1F81B0EB" w14:textId="77777777" w:rsidR="00E00F08" w:rsidRPr="00E00F08" w:rsidRDefault="00E00F08" w:rsidP="00E00F08">
      <w:pPr>
        <w:spacing w:after="0"/>
        <w:jc w:val="both"/>
        <w:rPr>
          <w:rFonts w:cs="Arial"/>
          <w:bCs/>
          <w:sz w:val="24"/>
          <w:szCs w:val="24"/>
        </w:rPr>
      </w:pPr>
      <w:r w:rsidRPr="00E00F08">
        <w:rPr>
          <w:rFonts w:cs="Arial"/>
          <w:bCs/>
          <w:sz w:val="24"/>
          <w:szCs w:val="24"/>
        </w:rPr>
        <w:t>Podpisani _________________________________________________________________,</w:t>
      </w:r>
    </w:p>
    <w:p w14:paraId="4D6CF2C0" w14:textId="77777777" w:rsidR="00E00F08" w:rsidRPr="00E00F08" w:rsidRDefault="00E00F08" w:rsidP="00E00F08">
      <w:pPr>
        <w:spacing w:after="0"/>
        <w:ind w:left="3540"/>
        <w:jc w:val="both"/>
        <w:rPr>
          <w:rFonts w:cs="Arial"/>
          <w:bCs/>
          <w:i/>
          <w:sz w:val="21"/>
          <w:szCs w:val="21"/>
        </w:rPr>
      </w:pPr>
      <w:r w:rsidRPr="00E00F08">
        <w:rPr>
          <w:rFonts w:cs="Arial"/>
          <w:bCs/>
          <w:i/>
          <w:sz w:val="21"/>
          <w:szCs w:val="21"/>
        </w:rPr>
        <w:t xml:space="preserve">(ime in priimek) </w:t>
      </w:r>
    </w:p>
    <w:p w14:paraId="67A97F3F" w14:textId="77777777" w:rsidR="00E00F08" w:rsidRPr="00E00F08" w:rsidRDefault="00E00F08" w:rsidP="00E00F08">
      <w:pPr>
        <w:spacing w:after="0"/>
        <w:jc w:val="both"/>
        <w:rPr>
          <w:rFonts w:cs="Arial"/>
          <w:bCs/>
          <w:sz w:val="24"/>
          <w:szCs w:val="24"/>
        </w:rPr>
      </w:pPr>
    </w:p>
    <w:p w14:paraId="6C83895F" w14:textId="77777777" w:rsidR="00E00F08" w:rsidRPr="00E00F08" w:rsidRDefault="00E00F08" w:rsidP="00E00F08">
      <w:pPr>
        <w:spacing w:after="0"/>
        <w:jc w:val="both"/>
        <w:rPr>
          <w:rFonts w:cs="Arial"/>
          <w:bCs/>
          <w:sz w:val="24"/>
          <w:szCs w:val="24"/>
        </w:rPr>
      </w:pPr>
      <w:r w:rsidRPr="00E00F08">
        <w:rPr>
          <w:rFonts w:cs="Arial"/>
          <w:bCs/>
          <w:sz w:val="24"/>
          <w:szCs w:val="24"/>
        </w:rPr>
        <w:t xml:space="preserve">stanujoč na naslovu _________________________________________________________, </w:t>
      </w:r>
    </w:p>
    <w:p w14:paraId="0D39FA86" w14:textId="77777777" w:rsidR="00E00F08" w:rsidRPr="00E00F08" w:rsidRDefault="00E00F08" w:rsidP="00E00F08">
      <w:pPr>
        <w:spacing w:after="0"/>
        <w:jc w:val="both"/>
        <w:rPr>
          <w:rFonts w:cs="Arial"/>
          <w:bCs/>
          <w:sz w:val="24"/>
          <w:szCs w:val="24"/>
        </w:rPr>
      </w:pPr>
    </w:p>
    <w:p w14:paraId="044CA7A6" w14:textId="77777777" w:rsidR="00E00F08" w:rsidRPr="00E00F08" w:rsidRDefault="00E00F08" w:rsidP="00E00F08">
      <w:pPr>
        <w:spacing w:after="0"/>
        <w:jc w:val="both"/>
        <w:rPr>
          <w:rFonts w:cs="Arial"/>
          <w:bCs/>
          <w:sz w:val="24"/>
          <w:szCs w:val="24"/>
        </w:rPr>
      </w:pPr>
      <w:r w:rsidRPr="00E00F08">
        <w:rPr>
          <w:rFonts w:cs="Arial"/>
          <w:bCs/>
          <w:sz w:val="24"/>
          <w:szCs w:val="24"/>
        </w:rPr>
        <w:t>EMŠO: _______________________,</w:t>
      </w:r>
    </w:p>
    <w:p w14:paraId="0BC82AEE" w14:textId="77777777" w:rsidR="00E00F08" w:rsidRPr="00E00F08" w:rsidRDefault="00E00F08" w:rsidP="00E00F08">
      <w:pPr>
        <w:spacing w:after="0"/>
        <w:jc w:val="both"/>
        <w:rPr>
          <w:rFonts w:cs="Arial"/>
          <w:bCs/>
          <w:sz w:val="24"/>
          <w:szCs w:val="24"/>
        </w:rPr>
      </w:pPr>
    </w:p>
    <w:p w14:paraId="1923929A" w14:textId="77777777" w:rsidR="00E00F08" w:rsidRDefault="00E00F08" w:rsidP="00E00F08">
      <w:pPr>
        <w:spacing w:after="0"/>
        <w:jc w:val="both"/>
        <w:rPr>
          <w:rFonts w:cs="Arial"/>
          <w:bCs/>
          <w:sz w:val="24"/>
          <w:szCs w:val="24"/>
        </w:rPr>
      </w:pPr>
      <w:r w:rsidRPr="00E00F08">
        <w:rPr>
          <w:rFonts w:cs="Arial"/>
          <w:bCs/>
          <w:sz w:val="24"/>
          <w:szCs w:val="24"/>
        </w:rPr>
        <w:t>pod kazensko in materialno odgovornostjo izjavljam, da bom pri svojem delu, povezanim s Pogodbo št. ______</w:t>
      </w:r>
      <w:r>
        <w:rPr>
          <w:rFonts w:cs="Arial"/>
          <w:bCs/>
          <w:sz w:val="24"/>
          <w:szCs w:val="24"/>
        </w:rPr>
        <w:t>________________________</w:t>
      </w:r>
      <w:r w:rsidRPr="00E00F08">
        <w:rPr>
          <w:rFonts w:cs="Arial"/>
          <w:bCs/>
          <w:sz w:val="24"/>
          <w:szCs w:val="24"/>
        </w:rPr>
        <w:t xml:space="preserve"> za izvedbo javnega naročila</w:t>
      </w:r>
      <w:r>
        <w:rPr>
          <w:rFonts w:cs="Arial"/>
          <w:bCs/>
          <w:sz w:val="24"/>
          <w:szCs w:val="24"/>
        </w:rPr>
        <w:t>:</w:t>
      </w:r>
      <w:r w:rsidRPr="00E00F08">
        <w:rPr>
          <w:rFonts w:cs="Arial"/>
          <w:bCs/>
          <w:sz w:val="24"/>
          <w:szCs w:val="24"/>
        </w:rPr>
        <w:t xml:space="preserve"> </w:t>
      </w:r>
    </w:p>
    <w:p w14:paraId="04BBE2E2" w14:textId="77777777" w:rsidR="00E00F08" w:rsidRDefault="00E00F08" w:rsidP="00E00F08">
      <w:pPr>
        <w:spacing w:after="0"/>
        <w:jc w:val="both"/>
        <w:rPr>
          <w:rFonts w:cs="Arial"/>
          <w:bCs/>
          <w:sz w:val="24"/>
          <w:szCs w:val="24"/>
        </w:rPr>
      </w:pPr>
    </w:p>
    <w:p w14:paraId="36FBAFC6"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p w14:paraId="70931731" w14:textId="77777777" w:rsidR="00E00F08" w:rsidRDefault="00E00F08" w:rsidP="00E00F08">
      <w:pPr>
        <w:spacing w:after="0"/>
        <w:ind w:left="1413" w:hanging="705"/>
        <w:jc w:val="both"/>
        <w:rPr>
          <w:rFonts w:ascii="Arial" w:hAnsi="Arial" w:cs="Arial"/>
          <w:bCs/>
          <w:color w:val="auto"/>
          <w:sz w:val="20"/>
          <w:szCs w:val="20"/>
        </w:rPr>
      </w:pPr>
    </w:p>
    <w:p w14:paraId="55EDB1F4"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Metalne v obdobju od 1. 1. 2021 do 30. 11. 2024, št. naročila </w:t>
      </w:r>
      <w:r w:rsidRPr="007B76A4">
        <w:rPr>
          <w:rFonts w:cs="Arial"/>
          <w:color w:val="auto"/>
          <w:sz w:val="24"/>
          <w:szCs w:val="24"/>
          <w:lang w:eastAsia="zh-CN"/>
        </w:rPr>
        <w:t>403/20-</w:t>
      </w:r>
      <w:r>
        <w:rPr>
          <w:rFonts w:cs="Arial"/>
          <w:color w:val="auto"/>
          <w:sz w:val="24"/>
          <w:szCs w:val="24"/>
          <w:lang w:eastAsia="zh-CN"/>
        </w:rPr>
        <w:t>323,</w:t>
      </w:r>
    </w:p>
    <w:p w14:paraId="1AD0C0EC" w14:textId="77777777" w:rsidR="00E00F08" w:rsidRDefault="00E00F08" w:rsidP="00E00F08">
      <w:pPr>
        <w:spacing w:after="0"/>
        <w:ind w:left="1413" w:hanging="705"/>
        <w:jc w:val="both"/>
        <w:rPr>
          <w:rFonts w:ascii="Arial" w:hAnsi="Arial" w:cs="Arial"/>
          <w:bCs/>
          <w:color w:val="auto"/>
          <w:sz w:val="20"/>
          <w:szCs w:val="20"/>
        </w:rPr>
      </w:pPr>
    </w:p>
    <w:p w14:paraId="5585EB0F"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w:t>
      </w:r>
      <w:r w:rsidRPr="007B76A4">
        <w:rPr>
          <w:rFonts w:cs="Arial"/>
          <w:color w:val="auto"/>
          <w:sz w:val="24"/>
          <w:szCs w:val="24"/>
          <w:lang w:eastAsia="zh-CN"/>
        </w:rPr>
        <w:t>403/20-</w:t>
      </w:r>
      <w:r>
        <w:rPr>
          <w:rFonts w:cs="Arial"/>
          <w:color w:val="auto"/>
          <w:sz w:val="24"/>
          <w:szCs w:val="24"/>
          <w:lang w:eastAsia="zh-CN"/>
        </w:rPr>
        <w:t>324,</w:t>
      </w:r>
    </w:p>
    <w:p w14:paraId="0D9789AD" w14:textId="77777777" w:rsidR="00E00F08" w:rsidRDefault="00E00F08" w:rsidP="00E00F08">
      <w:pPr>
        <w:spacing w:after="0"/>
        <w:jc w:val="both"/>
        <w:rPr>
          <w:rFonts w:cs="Arial"/>
          <w:bCs/>
          <w:sz w:val="24"/>
          <w:szCs w:val="24"/>
        </w:rPr>
      </w:pPr>
    </w:p>
    <w:p w14:paraId="0989628E" w14:textId="77777777" w:rsidR="00E00F08" w:rsidRDefault="00E00F08" w:rsidP="00E00F08">
      <w:pPr>
        <w:spacing w:after="0"/>
        <w:jc w:val="both"/>
        <w:rPr>
          <w:rFonts w:cs="Arial"/>
          <w:sz w:val="24"/>
          <w:szCs w:val="24"/>
        </w:rPr>
      </w:pPr>
      <w:r>
        <w:rPr>
          <w:rFonts w:cs="Arial"/>
          <w:bCs/>
          <w:sz w:val="24"/>
          <w:szCs w:val="24"/>
        </w:rPr>
        <w:t>ki sta jo skleni</w:t>
      </w:r>
      <w:r w:rsidRPr="00E00F08">
        <w:rPr>
          <w:rFonts w:cs="Arial"/>
          <w:bCs/>
          <w:sz w:val="24"/>
          <w:szCs w:val="24"/>
        </w:rPr>
        <w:t xml:space="preserve">la </w:t>
      </w:r>
      <w:r w:rsidRPr="00E00F08">
        <w:rPr>
          <w:rFonts w:cs="Arial"/>
          <w:sz w:val="24"/>
          <w:szCs w:val="24"/>
        </w:rPr>
        <w:t xml:space="preserve">naročnik D.S.U., družba za svetovanje in upravljanje, d.o.o. in izvajalec </w:t>
      </w:r>
    </w:p>
    <w:p w14:paraId="7696979B" w14:textId="77777777" w:rsidR="00E00F08" w:rsidRDefault="00E00F08" w:rsidP="00E00F08">
      <w:pPr>
        <w:spacing w:after="0"/>
        <w:jc w:val="both"/>
        <w:rPr>
          <w:rFonts w:cs="Arial"/>
          <w:sz w:val="24"/>
          <w:szCs w:val="24"/>
        </w:rPr>
      </w:pPr>
    </w:p>
    <w:p w14:paraId="0A431417" w14:textId="77777777" w:rsidR="00E00F08" w:rsidRDefault="00E00F08" w:rsidP="00E00F08">
      <w:pPr>
        <w:spacing w:after="0"/>
        <w:jc w:val="both"/>
        <w:rPr>
          <w:rFonts w:cs="Arial"/>
          <w:sz w:val="24"/>
          <w:szCs w:val="24"/>
        </w:rPr>
      </w:pPr>
      <w:r w:rsidRPr="00E00F08">
        <w:rPr>
          <w:rFonts w:cs="Arial"/>
          <w:sz w:val="24"/>
          <w:szCs w:val="24"/>
        </w:rPr>
        <w:t>___________________</w:t>
      </w:r>
      <w:r>
        <w:rPr>
          <w:rFonts w:cs="Arial"/>
          <w:sz w:val="24"/>
          <w:szCs w:val="24"/>
        </w:rPr>
        <w:t>_________________________________________________</w:t>
      </w:r>
      <w:r w:rsidRPr="00E00F08">
        <w:rPr>
          <w:rFonts w:cs="Arial"/>
          <w:sz w:val="24"/>
          <w:szCs w:val="24"/>
        </w:rPr>
        <w:t>:</w:t>
      </w:r>
    </w:p>
    <w:p w14:paraId="4A6676B8" w14:textId="77777777" w:rsidR="00E00F08" w:rsidRPr="00E00F08" w:rsidRDefault="00E00F08" w:rsidP="00E00F08">
      <w:pPr>
        <w:spacing w:after="0"/>
        <w:jc w:val="both"/>
        <w:rPr>
          <w:rFonts w:cs="Arial"/>
          <w:b/>
          <w:sz w:val="24"/>
          <w:szCs w:val="24"/>
        </w:rPr>
      </w:pPr>
      <w:r w:rsidRPr="00E00F08">
        <w:rPr>
          <w:rFonts w:cs="Arial"/>
          <w:sz w:val="24"/>
          <w:szCs w:val="24"/>
        </w:rPr>
        <w:t xml:space="preserve"> </w:t>
      </w:r>
    </w:p>
    <w:p w14:paraId="57E54BCE" w14:textId="77777777" w:rsidR="00E00F08" w:rsidRPr="00E00F08" w:rsidRDefault="00E00F08" w:rsidP="006740C8">
      <w:pPr>
        <w:numPr>
          <w:ilvl w:val="0"/>
          <w:numId w:val="63"/>
        </w:numPr>
        <w:spacing w:after="0"/>
        <w:jc w:val="both"/>
        <w:rPr>
          <w:rFonts w:cs="Arial"/>
          <w:sz w:val="24"/>
          <w:szCs w:val="24"/>
        </w:rPr>
      </w:pPr>
      <w:r w:rsidRPr="00E00F08">
        <w:rPr>
          <w:rFonts w:cs="Arial"/>
          <w:sz w:val="24"/>
          <w:szCs w:val="24"/>
        </w:rPr>
        <w:t xml:space="preserve">spoštoval hišni red glede pravil gibanja in obvezne prijave prihoda in odhoda službi varovanja in </w:t>
      </w:r>
    </w:p>
    <w:p w14:paraId="129A0B4F" w14:textId="77777777" w:rsidR="00E00F08" w:rsidRPr="00E00F08" w:rsidRDefault="00E00F08" w:rsidP="006740C8">
      <w:pPr>
        <w:numPr>
          <w:ilvl w:val="0"/>
          <w:numId w:val="63"/>
        </w:numPr>
        <w:spacing w:after="0"/>
        <w:jc w:val="both"/>
        <w:rPr>
          <w:rFonts w:cs="Arial"/>
          <w:sz w:val="24"/>
          <w:szCs w:val="24"/>
        </w:rPr>
      </w:pPr>
      <w:r w:rsidRPr="00E00F08">
        <w:rPr>
          <w:rFonts w:cs="Arial"/>
          <w:sz w:val="24"/>
          <w:szCs w:val="24"/>
        </w:rPr>
        <w:t>spoštoval in varoval vse podatke, ki mi bodo posredovani vezano na izvajanje pogodbenih del ali s katerimi se bom seznanil pri izvajanju del.</w:t>
      </w:r>
    </w:p>
    <w:p w14:paraId="3AB097A3" w14:textId="77777777" w:rsidR="00E00F08" w:rsidRPr="00E00F08" w:rsidRDefault="00E00F08" w:rsidP="00E00F08">
      <w:pPr>
        <w:spacing w:after="0"/>
        <w:rPr>
          <w:rFonts w:cs="Arial"/>
          <w:sz w:val="24"/>
          <w:szCs w:val="24"/>
          <w:lang w:eastAsia="zh-CN"/>
        </w:rPr>
      </w:pPr>
    </w:p>
    <w:p w14:paraId="23B61C10" w14:textId="77777777" w:rsidR="00E00F08" w:rsidRDefault="00E00F08" w:rsidP="00E00F08">
      <w:pPr>
        <w:spacing w:after="0"/>
        <w:rPr>
          <w:rFonts w:cs="Arial"/>
          <w:sz w:val="24"/>
          <w:szCs w:val="24"/>
          <w:lang w:eastAsia="zh-CN"/>
        </w:rPr>
      </w:pPr>
    </w:p>
    <w:p w14:paraId="1C5F4F1B" w14:textId="77777777" w:rsidR="00E00F08" w:rsidRPr="00E00F08" w:rsidRDefault="00E00F08" w:rsidP="00E00F08">
      <w:pPr>
        <w:spacing w:after="0"/>
        <w:rPr>
          <w:rFonts w:cs="Arial"/>
          <w:sz w:val="24"/>
          <w:szCs w:val="24"/>
          <w:lang w:eastAsia="zh-CN"/>
        </w:rPr>
      </w:pPr>
    </w:p>
    <w:p w14:paraId="0F6A889E" w14:textId="77777777" w:rsidR="00E00F08" w:rsidRPr="00E00F08" w:rsidRDefault="00E00F08" w:rsidP="00E00F08">
      <w:pPr>
        <w:spacing w:after="0"/>
        <w:ind w:left="3540" w:firstLine="708"/>
        <w:rPr>
          <w:rFonts w:cs="Arial"/>
          <w:sz w:val="24"/>
          <w:szCs w:val="24"/>
          <w:lang w:eastAsia="zh-CN"/>
        </w:rPr>
      </w:pPr>
      <w:r w:rsidRPr="00E00F08">
        <w:rPr>
          <w:rFonts w:cs="Arial"/>
          <w:sz w:val="24"/>
          <w:szCs w:val="24"/>
          <w:lang w:eastAsia="zh-CN"/>
        </w:rPr>
        <w:t>___________________________________</w:t>
      </w:r>
    </w:p>
    <w:p w14:paraId="0507C5A8" w14:textId="77777777" w:rsidR="00E00F08" w:rsidRPr="00E00F08" w:rsidRDefault="00E00F08" w:rsidP="00E00F08">
      <w:pPr>
        <w:spacing w:after="0"/>
        <w:ind w:left="4248" w:firstLine="708"/>
        <w:rPr>
          <w:rFonts w:cs="Arial"/>
          <w:i/>
          <w:sz w:val="21"/>
          <w:szCs w:val="21"/>
          <w:lang w:eastAsia="zh-CN"/>
        </w:rPr>
      </w:pPr>
      <w:r w:rsidRPr="00E00F08">
        <w:rPr>
          <w:rFonts w:cs="Arial"/>
          <w:i/>
          <w:sz w:val="21"/>
          <w:szCs w:val="21"/>
          <w:lang w:eastAsia="zh-CN"/>
        </w:rPr>
        <w:t>(lastnoročni podpis)</w:t>
      </w:r>
    </w:p>
    <w:p w14:paraId="1636709C" w14:textId="77777777" w:rsidR="00E00F08" w:rsidRDefault="00E00F08" w:rsidP="00E00F08">
      <w:pPr>
        <w:spacing w:after="0"/>
        <w:rPr>
          <w:rFonts w:cs="Arial"/>
          <w:i/>
          <w:sz w:val="24"/>
          <w:szCs w:val="24"/>
          <w:lang w:eastAsia="zh-CN"/>
        </w:rPr>
      </w:pPr>
    </w:p>
    <w:p w14:paraId="418ADB73" w14:textId="77777777" w:rsidR="00E00F08" w:rsidRDefault="00E00F08" w:rsidP="00E00F08">
      <w:pPr>
        <w:spacing w:after="0"/>
        <w:rPr>
          <w:rFonts w:cs="Arial"/>
          <w:i/>
          <w:sz w:val="24"/>
          <w:szCs w:val="24"/>
          <w:lang w:eastAsia="zh-CN"/>
        </w:rPr>
      </w:pPr>
    </w:p>
    <w:p w14:paraId="0711AF43" w14:textId="77777777" w:rsidR="00E00F08" w:rsidRPr="00E00F08" w:rsidRDefault="00E00F08" w:rsidP="00E00F08">
      <w:pPr>
        <w:spacing w:after="0"/>
        <w:rPr>
          <w:rStyle w:val="Neenpoudarek"/>
          <w:rFonts w:cs="Arial"/>
          <w:i w:val="0"/>
          <w:color w:val="auto"/>
        </w:rPr>
        <w:sectPr w:rsidR="00E00F08" w:rsidRPr="00E00F08" w:rsidSect="00A627F1">
          <w:pgSz w:w="11906" w:h="16838" w:code="9"/>
          <w:pgMar w:top="1418" w:right="1418" w:bottom="567" w:left="1418" w:header="709" w:footer="709" w:gutter="0"/>
          <w:cols w:space="708"/>
          <w:docGrid w:linePitch="360"/>
        </w:sectPr>
      </w:pPr>
      <w:r w:rsidRPr="00E00F08">
        <w:rPr>
          <w:rFonts w:cs="Arial"/>
          <w:sz w:val="24"/>
          <w:szCs w:val="24"/>
          <w:lang w:eastAsia="zh-CN"/>
        </w:rPr>
        <w:t>Kraj in datum: ___________________________________</w:t>
      </w:r>
    </w:p>
    <w:p w14:paraId="4C7D40B5" w14:textId="77777777" w:rsidR="00BB34FC" w:rsidRPr="00C262A7" w:rsidRDefault="00BB34FC" w:rsidP="00BB34FC">
      <w:pPr>
        <w:pStyle w:val="Slog3"/>
        <w:rPr>
          <w:rStyle w:val="Neenpoudarek"/>
          <w:rFonts w:asciiTheme="majorHAnsi" w:hAnsiTheme="majorHAnsi" w:cs="Arial"/>
          <w:i/>
          <w:iCs/>
          <w:color w:val="auto"/>
          <w:sz w:val="22"/>
          <w:szCs w:val="22"/>
        </w:rPr>
      </w:pPr>
      <w:bookmarkStart w:id="39" w:name="_Toc5494797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w:t>
      </w:r>
      <w:r w:rsidR="00CA3278">
        <w:rPr>
          <w:rStyle w:val="Neenpoudarek"/>
          <w:rFonts w:asciiTheme="majorHAnsi" w:hAnsiTheme="majorHAnsi" w:cs="Arial"/>
          <w:i/>
          <w:iCs/>
          <w:color w:val="auto"/>
          <w:sz w:val="22"/>
          <w:szCs w:val="22"/>
        </w:rPr>
        <w:t>2</w:t>
      </w:r>
      <w:bookmarkEnd w:id="39"/>
    </w:p>
    <w:p w14:paraId="7C282F66" w14:textId="77777777" w:rsidR="00BB34FC" w:rsidRPr="00C262A7" w:rsidRDefault="00461E09" w:rsidP="00BB34FC">
      <w:pPr>
        <w:pStyle w:val="Intenzivencitat"/>
      </w:pPr>
      <w:bookmarkStart w:id="40" w:name="_Toc54947977"/>
      <w:r>
        <w:t>OSNUTEK OKVIRNEGA SPORAZUMA</w:t>
      </w:r>
      <w:bookmarkEnd w:id="40"/>
    </w:p>
    <w:p w14:paraId="2CAF5F7B" w14:textId="77777777" w:rsidR="00BB34FC" w:rsidRPr="00420A1A" w:rsidRDefault="00BB34FC" w:rsidP="007E525C">
      <w:pPr>
        <w:spacing w:after="0"/>
        <w:jc w:val="both"/>
        <w:rPr>
          <w:rFonts w:cs="Arial"/>
          <w:color w:val="auto"/>
          <w:sz w:val="24"/>
          <w:szCs w:val="24"/>
          <w:lang w:eastAsia="zh-CN"/>
        </w:rPr>
      </w:pPr>
    </w:p>
    <w:p w14:paraId="5EEEBC3C"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2197"/>
        <w:gridCol w:w="7025"/>
      </w:tblGrid>
      <w:tr w:rsidR="00420A1A" w:rsidRPr="00420A1A" w14:paraId="477B7725"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B83FBD"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Naziv in naslov:</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1E564" w14:textId="77777777" w:rsidR="00420A1A" w:rsidRPr="00420A1A" w:rsidRDefault="00420A1A" w:rsidP="00F233E4">
            <w:pPr>
              <w:suppressAutoHyphens/>
              <w:autoSpaceDN w:val="0"/>
              <w:spacing w:after="0"/>
              <w:ind w:right="6"/>
              <w:jc w:val="both"/>
              <w:textAlignment w:val="baseline"/>
              <w:rPr>
                <w:rFonts w:cs="Arial"/>
                <w:b/>
                <w:color w:val="auto"/>
                <w:kern w:val="3"/>
                <w:sz w:val="24"/>
                <w:szCs w:val="24"/>
                <w:lang w:eastAsia="zh-CN"/>
              </w:rPr>
            </w:pPr>
            <w:r w:rsidRPr="00420A1A">
              <w:rPr>
                <w:rFonts w:cs="Arial"/>
                <w:b/>
                <w:color w:val="auto"/>
                <w:kern w:val="3"/>
                <w:sz w:val="24"/>
                <w:szCs w:val="24"/>
                <w:lang w:eastAsia="zh-CN"/>
              </w:rPr>
              <w:t>D.S.U., družba za svetovanje in upravljanje, d.o.o.</w:t>
            </w:r>
          </w:p>
          <w:p w14:paraId="2679FBDB"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Dunajska cesta 160</w:t>
            </w:r>
          </w:p>
          <w:p w14:paraId="30BFC1D3"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1000 Ljubljana</w:t>
            </w:r>
          </w:p>
        </w:tc>
      </w:tr>
      <w:tr w:rsidR="00420A1A" w:rsidRPr="00420A1A" w14:paraId="2F80B4F1"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96A8D2"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ki ga zastopata:</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76D16"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Mag. Marjan Podgoršek</w:t>
            </w:r>
            <w:r w:rsidRPr="00420A1A">
              <w:rPr>
                <w:rFonts w:cs="Arial"/>
                <w:color w:val="auto"/>
                <w:kern w:val="3"/>
                <w:sz w:val="24"/>
                <w:szCs w:val="24"/>
                <w:lang w:eastAsia="zh-CN"/>
              </w:rPr>
              <w:t xml:space="preserve">, </w:t>
            </w:r>
            <w:r>
              <w:rPr>
                <w:rFonts w:cs="Arial"/>
                <w:color w:val="auto"/>
                <w:kern w:val="3"/>
                <w:sz w:val="24"/>
                <w:szCs w:val="24"/>
                <w:lang w:eastAsia="zh-CN"/>
              </w:rPr>
              <w:t xml:space="preserve">glavni </w:t>
            </w:r>
            <w:r w:rsidRPr="00420A1A">
              <w:rPr>
                <w:rFonts w:cs="Arial"/>
                <w:color w:val="auto"/>
                <w:kern w:val="3"/>
                <w:sz w:val="24"/>
                <w:szCs w:val="24"/>
                <w:lang w:eastAsia="zh-CN"/>
              </w:rPr>
              <w:t xml:space="preserve">direktor, in </w:t>
            </w:r>
            <w:r>
              <w:rPr>
                <w:rFonts w:cs="Arial"/>
                <w:color w:val="auto"/>
                <w:kern w:val="3"/>
                <w:sz w:val="24"/>
                <w:szCs w:val="24"/>
                <w:lang w:eastAsia="zh-CN"/>
              </w:rPr>
              <w:t>Aleš Resnik, direktor</w:t>
            </w:r>
          </w:p>
        </w:tc>
      </w:tr>
      <w:tr w:rsidR="00420A1A" w:rsidRPr="00420A1A" w14:paraId="6AFD0311"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AA541E"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Matična številka:</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A098B"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1646877000</w:t>
            </w:r>
          </w:p>
        </w:tc>
      </w:tr>
      <w:tr w:rsidR="00420A1A" w:rsidRPr="00420A1A" w14:paraId="57B4F6DC"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6BA0C2"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Pr>
                <w:rFonts w:eastAsia="Times New Roman" w:cs="Arial"/>
                <w:color w:val="auto"/>
                <w:kern w:val="3"/>
                <w:sz w:val="24"/>
                <w:szCs w:val="24"/>
                <w:lang w:eastAsia="zh-CN"/>
              </w:rPr>
              <w:t>Davčna številka</w:t>
            </w:r>
            <w:r w:rsidRPr="00420A1A">
              <w:rPr>
                <w:rFonts w:eastAsia="Times New Roman" w:cs="Arial"/>
                <w:color w:val="auto"/>
                <w:kern w:val="3"/>
                <w:sz w:val="24"/>
                <w:szCs w:val="24"/>
                <w:lang w:eastAsia="zh-CN"/>
              </w:rPr>
              <w:t>:</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2F670"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SI63283786</w:t>
            </w:r>
          </w:p>
        </w:tc>
      </w:tr>
    </w:tbl>
    <w:p w14:paraId="546F3D66"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naročnik),</w:t>
      </w:r>
    </w:p>
    <w:p w14:paraId="4A9345F9"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0EF04C15"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2120"/>
        <w:gridCol w:w="7112"/>
      </w:tblGrid>
      <w:tr w:rsidR="00420A1A" w:rsidRPr="00420A1A" w14:paraId="219BF182"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3A38750"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Naziv in naslov:</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ADF0E"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621AB56A"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768CBE66"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ki ga zastopa: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13569"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74CFF3AE"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5AE8D28"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Matična številka: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A15B8"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2BBD6188"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68C4511F"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Davčna številka</w:t>
            </w:r>
            <w:r w:rsidRPr="00420A1A">
              <w:rPr>
                <w:rFonts w:cs="Arial"/>
                <w:color w:val="auto"/>
                <w:kern w:val="3"/>
                <w:sz w:val="24"/>
                <w:szCs w:val="24"/>
                <w:lang w:eastAsia="zh-CN"/>
              </w:rPr>
              <w:t>:</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F64A"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bl>
    <w:p w14:paraId="1B53606C"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ponudnik 1)</w:t>
      </w:r>
    </w:p>
    <w:p w14:paraId="68A6C3AF"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60ADF01B"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in</w:t>
      </w:r>
    </w:p>
    <w:p w14:paraId="0BE12C5B"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586F4BCA"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2: …</w:t>
      </w:r>
    </w:p>
    <w:p w14:paraId="40BB6F15"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(vsi ponudniki skupaj tudi: stranke okvirnega sporazuma)</w:t>
      </w:r>
    </w:p>
    <w:p w14:paraId="71A14547"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52EBAE07"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sklepata naslednji</w:t>
      </w:r>
    </w:p>
    <w:p w14:paraId="3680187D" w14:textId="77777777" w:rsidR="00420A1A" w:rsidRPr="00420A1A" w:rsidRDefault="00420A1A" w:rsidP="00420A1A">
      <w:pPr>
        <w:pStyle w:val="Standard"/>
        <w:jc w:val="center"/>
        <w:rPr>
          <w:rFonts w:ascii="Cambria" w:hAnsi="Cambria" w:cs="Arial"/>
          <w:b/>
          <w:bCs/>
          <w:sz w:val="24"/>
          <w:szCs w:val="24"/>
        </w:rPr>
      </w:pPr>
    </w:p>
    <w:p w14:paraId="6B3833FF" w14:textId="77777777" w:rsidR="00420A1A" w:rsidRPr="00420A1A" w:rsidRDefault="00420A1A" w:rsidP="00420A1A">
      <w:pPr>
        <w:spacing w:after="0"/>
        <w:jc w:val="center"/>
        <w:rPr>
          <w:rFonts w:cs="Arial"/>
          <w:b/>
          <w:color w:val="auto"/>
          <w:sz w:val="24"/>
          <w:szCs w:val="24"/>
        </w:rPr>
      </w:pPr>
      <w:r w:rsidRPr="00420A1A">
        <w:rPr>
          <w:rFonts w:cs="Arial"/>
          <w:b/>
          <w:color w:val="auto"/>
          <w:sz w:val="24"/>
          <w:szCs w:val="24"/>
        </w:rPr>
        <w:t xml:space="preserve">Okvirni sporazum št. ______________ za </w:t>
      </w:r>
    </w:p>
    <w:p w14:paraId="662FAD81" w14:textId="77777777" w:rsidR="00420A1A" w:rsidRPr="00420A1A" w:rsidRDefault="00420A1A" w:rsidP="00420A1A">
      <w:pPr>
        <w:spacing w:after="0"/>
        <w:jc w:val="center"/>
        <w:rPr>
          <w:rFonts w:cs="Arial"/>
          <w:b/>
          <w:bCs/>
          <w:sz w:val="24"/>
          <w:szCs w:val="24"/>
        </w:rPr>
      </w:pPr>
      <w:r w:rsidRPr="00420A1A">
        <w:rPr>
          <w:rFonts w:cs="Arial"/>
          <w:b/>
          <w:color w:val="auto"/>
          <w:sz w:val="24"/>
          <w:szCs w:val="24"/>
          <w:lang w:eastAsia="zh-CN"/>
        </w:rPr>
        <w:t>Okolju prijazno čiščenje poslovnih prostorov in okolice drugih objektov v lasti, upravljanju ali uporabi D.S.U., d.o.o. v obdobju od 1. 1. 2021 do 31. 12. 2024</w:t>
      </w:r>
    </w:p>
    <w:p w14:paraId="4E200F0B" w14:textId="77777777" w:rsidR="00420A1A" w:rsidRPr="00420A1A" w:rsidRDefault="00420A1A" w:rsidP="00420A1A">
      <w:pPr>
        <w:pStyle w:val="Standard"/>
        <w:jc w:val="center"/>
        <w:rPr>
          <w:rFonts w:ascii="Cambria" w:hAnsi="Cambria" w:cs="Arial"/>
          <w:b/>
          <w:bCs/>
          <w:sz w:val="24"/>
          <w:szCs w:val="24"/>
        </w:rPr>
      </w:pPr>
    </w:p>
    <w:p w14:paraId="3EEE0964" w14:textId="77777777" w:rsidR="00420A1A" w:rsidRPr="00420A1A" w:rsidRDefault="00420A1A" w:rsidP="00420A1A">
      <w:pPr>
        <w:pStyle w:val="Standard"/>
        <w:jc w:val="center"/>
        <w:rPr>
          <w:rFonts w:ascii="Cambria" w:hAnsi="Cambria" w:cs="Arial"/>
          <w:b/>
          <w:bCs/>
          <w:sz w:val="24"/>
          <w:szCs w:val="24"/>
        </w:rPr>
      </w:pPr>
      <w:r w:rsidRPr="00420A1A">
        <w:rPr>
          <w:rFonts w:ascii="Cambria" w:hAnsi="Cambria" w:cs="Arial"/>
          <w:b/>
          <w:bCs/>
          <w:sz w:val="24"/>
          <w:szCs w:val="24"/>
        </w:rPr>
        <w:t>UVODNE UGOTOVITVE</w:t>
      </w:r>
    </w:p>
    <w:p w14:paraId="4CEB067D"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6F64B5FC" w14:textId="77777777" w:rsidR="00420A1A" w:rsidRPr="00420A1A" w:rsidRDefault="00420A1A" w:rsidP="00420A1A">
      <w:pPr>
        <w:pStyle w:val="Standard"/>
        <w:ind w:left="360"/>
        <w:rPr>
          <w:rFonts w:ascii="Cambria" w:hAnsi="Cambria" w:cs="Arial"/>
          <w:b/>
          <w:bCs/>
          <w:sz w:val="24"/>
          <w:szCs w:val="24"/>
        </w:rPr>
      </w:pPr>
    </w:p>
    <w:p w14:paraId="05A676D1" w14:textId="77777777" w:rsidR="00420A1A" w:rsidRPr="00420A1A" w:rsidRDefault="00420A1A" w:rsidP="00420A1A">
      <w:pPr>
        <w:spacing w:after="0"/>
        <w:jc w:val="both"/>
        <w:rPr>
          <w:rFonts w:cs="Arial"/>
          <w:sz w:val="24"/>
          <w:szCs w:val="24"/>
        </w:rPr>
      </w:pPr>
      <w:r w:rsidRPr="00420A1A">
        <w:rPr>
          <w:rFonts w:cs="Arial"/>
          <w:sz w:val="24"/>
          <w:szCs w:val="24"/>
        </w:rPr>
        <w:t>Naročnik je v skladu s 40. in 48. členom Zakona o javnem naročanju (Uradni list RS, št. 91/15 in 14/18; ZJN-3) izvedel odprti postopek za oddajo javnega naročila »</w:t>
      </w:r>
      <w:r w:rsidRPr="00B77012">
        <w:rPr>
          <w:rFonts w:cs="Arial"/>
          <w:color w:val="auto"/>
          <w:sz w:val="24"/>
          <w:szCs w:val="24"/>
          <w:lang w:eastAsia="zh-CN"/>
        </w:rPr>
        <w:t>Okolju prijazno čiščenje poslovnih prostorov in okolice drugih objektov v lasti, upravljanju ali uporabi D.S.U., d.o.o. v obdobju od 1. 1. 2021 do 31. 12. 2024</w:t>
      </w:r>
      <w:r w:rsidRPr="00420A1A">
        <w:rPr>
          <w:rFonts w:cs="Arial"/>
          <w:sz w:val="24"/>
          <w:szCs w:val="24"/>
        </w:rPr>
        <w:t>«</w:t>
      </w:r>
      <w:r>
        <w:rPr>
          <w:rFonts w:cs="Arial"/>
          <w:sz w:val="24"/>
          <w:szCs w:val="24"/>
        </w:rPr>
        <w:t xml:space="preserve"> (sklop 4)</w:t>
      </w:r>
      <w:r w:rsidRPr="00420A1A">
        <w:rPr>
          <w:rFonts w:cs="Arial"/>
          <w:sz w:val="24"/>
          <w:szCs w:val="24"/>
        </w:rPr>
        <w:t xml:space="preserve"> s sklenitvijo okvirnega sporazuma, številka naročila 403/</w:t>
      </w:r>
      <w:r>
        <w:rPr>
          <w:rFonts w:cs="Arial"/>
          <w:sz w:val="24"/>
          <w:szCs w:val="24"/>
        </w:rPr>
        <w:t>20</w:t>
      </w:r>
      <w:r w:rsidRPr="00420A1A">
        <w:rPr>
          <w:rFonts w:cs="Arial"/>
          <w:sz w:val="24"/>
          <w:szCs w:val="24"/>
        </w:rPr>
        <w:t>-</w:t>
      </w:r>
      <w:r>
        <w:rPr>
          <w:rFonts w:cs="Arial"/>
          <w:sz w:val="24"/>
          <w:szCs w:val="24"/>
        </w:rPr>
        <w:t>325</w:t>
      </w:r>
      <w:r w:rsidRPr="00420A1A">
        <w:rPr>
          <w:rFonts w:cs="Arial"/>
          <w:sz w:val="24"/>
          <w:szCs w:val="24"/>
        </w:rPr>
        <w:t>. V postopku za sklenitev okvirnega sporazuma je bilo obvestilo o javnem naročilu objavljeno na portalu javnih naročil dne ________</w:t>
      </w:r>
      <w:r>
        <w:rPr>
          <w:rFonts w:cs="Arial"/>
          <w:sz w:val="24"/>
          <w:szCs w:val="24"/>
        </w:rPr>
        <w:t>________</w:t>
      </w:r>
      <w:r w:rsidRPr="00420A1A">
        <w:rPr>
          <w:rFonts w:cs="Arial"/>
          <w:sz w:val="24"/>
          <w:szCs w:val="24"/>
        </w:rPr>
        <w:t xml:space="preserve">, št. objave </w:t>
      </w:r>
      <w:r>
        <w:rPr>
          <w:rFonts w:cs="Arial"/>
          <w:sz w:val="24"/>
          <w:szCs w:val="24"/>
        </w:rPr>
        <w:t>______</w:t>
      </w:r>
      <w:r w:rsidRPr="00420A1A">
        <w:rPr>
          <w:rFonts w:cs="Arial"/>
          <w:sz w:val="24"/>
          <w:szCs w:val="24"/>
        </w:rPr>
        <w:t xml:space="preserve">_______, in v Uradnem listu EU pod št. objave </w:t>
      </w:r>
      <w:r>
        <w:rPr>
          <w:rFonts w:cs="Arial"/>
          <w:sz w:val="24"/>
          <w:szCs w:val="24"/>
        </w:rPr>
        <w:t>_____</w:t>
      </w:r>
      <w:r w:rsidRPr="00420A1A">
        <w:rPr>
          <w:rFonts w:cs="Arial"/>
          <w:sz w:val="24"/>
          <w:szCs w:val="24"/>
        </w:rPr>
        <w:t>____</w:t>
      </w:r>
      <w:r>
        <w:rPr>
          <w:rFonts w:cs="Arial"/>
          <w:sz w:val="24"/>
          <w:szCs w:val="24"/>
        </w:rPr>
        <w:t>______</w:t>
      </w:r>
      <w:r w:rsidRPr="00420A1A">
        <w:rPr>
          <w:rFonts w:cs="Arial"/>
          <w:sz w:val="24"/>
          <w:szCs w:val="24"/>
        </w:rPr>
        <w:t xml:space="preserve">. Ponudniki št. 1, 2 in … so v postopku javnega naročanja oddali ponudbo, ki je bila dopustna ter izbrana glede na merila za oddajo javnega naročila, o čemer je naročnik dne </w:t>
      </w:r>
      <w:r w:rsidRPr="00420A1A">
        <w:rPr>
          <w:rFonts w:cs="Arial"/>
          <w:sz w:val="24"/>
          <w:szCs w:val="24"/>
        </w:rPr>
        <w:lastRenderedPageBreak/>
        <w:t>_____________</w:t>
      </w:r>
      <w:r>
        <w:rPr>
          <w:rFonts w:cs="Arial"/>
          <w:sz w:val="24"/>
          <w:szCs w:val="24"/>
        </w:rPr>
        <w:t>___</w:t>
      </w:r>
      <w:r w:rsidRPr="00420A1A">
        <w:rPr>
          <w:rFonts w:cs="Arial"/>
          <w:sz w:val="24"/>
          <w:szCs w:val="24"/>
        </w:rPr>
        <w:t xml:space="preserve"> sprejel o</w:t>
      </w:r>
      <w:r w:rsidRPr="00420A1A">
        <w:rPr>
          <w:rFonts w:cs="Arial"/>
          <w:color w:val="auto"/>
          <w:sz w:val="24"/>
          <w:szCs w:val="24"/>
          <w:lang w:eastAsia="zh-CN"/>
        </w:rPr>
        <w:t>dločitev o</w:t>
      </w:r>
      <w:r w:rsidRPr="00420A1A">
        <w:rPr>
          <w:rFonts w:cs="Arial"/>
          <w:color w:val="auto"/>
          <w:kern w:val="3"/>
          <w:sz w:val="24"/>
          <w:szCs w:val="24"/>
          <w:lang w:eastAsia="zh-CN"/>
        </w:rPr>
        <w:t xml:space="preserve"> izboru ponudnikov za sklenitev okvirnega sporazuma </w:t>
      </w:r>
      <w:r w:rsidRPr="00420A1A">
        <w:rPr>
          <w:rFonts w:cs="Arial"/>
          <w:sz w:val="24"/>
          <w:szCs w:val="24"/>
        </w:rPr>
        <w:t>št. _________________ in zaradi česar se sklepa ta okvirni sporazum.</w:t>
      </w:r>
    </w:p>
    <w:p w14:paraId="5E28E38D" w14:textId="77777777" w:rsidR="00420A1A" w:rsidRPr="00420A1A" w:rsidRDefault="00420A1A" w:rsidP="00420A1A">
      <w:pPr>
        <w:pStyle w:val="Standard"/>
        <w:jc w:val="center"/>
        <w:rPr>
          <w:rFonts w:ascii="Cambria" w:hAnsi="Cambria" w:cs="Arial"/>
          <w:b/>
          <w:bCs/>
          <w:sz w:val="24"/>
          <w:szCs w:val="24"/>
        </w:rPr>
      </w:pPr>
    </w:p>
    <w:p w14:paraId="61AE77D4" w14:textId="77777777" w:rsidR="00420A1A" w:rsidRPr="00913F42" w:rsidRDefault="00420A1A" w:rsidP="00420A1A">
      <w:pPr>
        <w:pStyle w:val="Textbody"/>
        <w:spacing w:after="0"/>
        <w:rPr>
          <w:rFonts w:ascii="Cambria" w:hAnsi="Cambria" w:cs="Arial"/>
          <w:sz w:val="24"/>
          <w:szCs w:val="24"/>
        </w:rPr>
      </w:pPr>
      <w:r w:rsidRPr="00420A1A">
        <w:rPr>
          <w:rFonts w:ascii="Cambria" w:hAnsi="Cambria" w:cs="Arial"/>
          <w:sz w:val="24"/>
          <w:szCs w:val="24"/>
        </w:rPr>
        <w:t>Sestavni del tega sporazuma so pogoji in zahteve, določene z dokumentacijo v zvezi z oddajo javnega naročila z dne __</w:t>
      </w:r>
      <w:r w:rsidRPr="00913F42">
        <w:rPr>
          <w:rFonts w:ascii="Cambria" w:hAnsi="Cambria" w:cs="Arial"/>
          <w:sz w:val="24"/>
          <w:szCs w:val="24"/>
        </w:rPr>
        <w:t>_________ (v nadaljevanju: razpisna dokumentacija), vključno z morebitnimi objavljenimi spremembami razpisne dokumentacije, in ponudbena dokumentacija strank okvirnega sporazuma.</w:t>
      </w:r>
    </w:p>
    <w:p w14:paraId="7D37F786" w14:textId="77777777" w:rsidR="00420A1A" w:rsidRPr="00420A1A" w:rsidRDefault="00420A1A" w:rsidP="00B77012">
      <w:pPr>
        <w:pStyle w:val="Standard"/>
        <w:rPr>
          <w:rFonts w:ascii="Cambria" w:hAnsi="Cambria" w:cs="Arial"/>
          <w:kern w:val="0"/>
          <w:sz w:val="24"/>
          <w:szCs w:val="24"/>
          <w:lang w:eastAsia="sl-SI"/>
        </w:rPr>
      </w:pPr>
    </w:p>
    <w:p w14:paraId="671FC504"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bCs/>
          <w:sz w:val="24"/>
          <w:szCs w:val="24"/>
        </w:rPr>
        <w:t>PREDMET</w:t>
      </w:r>
      <w:r w:rsidRPr="00420A1A">
        <w:rPr>
          <w:rFonts w:ascii="Cambria" w:hAnsi="Cambria" w:cs="Arial"/>
          <w:b/>
          <w:sz w:val="24"/>
          <w:szCs w:val="24"/>
        </w:rPr>
        <w:t xml:space="preserve"> OKVIRNEGA SPORAZUMA</w:t>
      </w:r>
    </w:p>
    <w:p w14:paraId="48D615AD"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580A64EA" w14:textId="77777777" w:rsidR="00420A1A" w:rsidRPr="00420A1A" w:rsidRDefault="00420A1A" w:rsidP="00420A1A">
      <w:pPr>
        <w:pStyle w:val="Standard"/>
        <w:ind w:left="720"/>
        <w:rPr>
          <w:rFonts w:ascii="Cambria" w:hAnsi="Cambria" w:cs="Arial"/>
          <w:b/>
          <w:sz w:val="24"/>
          <w:szCs w:val="24"/>
        </w:rPr>
      </w:pPr>
    </w:p>
    <w:p w14:paraId="21CE4166" w14:textId="77777777" w:rsidR="00420A1A" w:rsidRPr="00420A1A" w:rsidRDefault="00420A1A" w:rsidP="00420A1A">
      <w:pPr>
        <w:pStyle w:val="Textbody"/>
        <w:spacing w:after="0"/>
        <w:rPr>
          <w:rFonts w:ascii="Cambria" w:hAnsi="Cambria" w:cs="Arial"/>
          <w:sz w:val="24"/>
          <w:szCs w:val="24"/>
        </w:rPr>
      </w:pPr>
      <w:r w:rsidRPr="00420A1A">
        <w:rPr>
          <w:rFonts w:ascii="Cambria" w:hAnsi="Cambria" w:cs="Arial"/>
          <w:sz w:val="24"/>
          <w:szCs w:val="24"/>
        </w:rPr>
        <w:t xml:space="preserve">S tem sporazumom naročnik in stranke okvirnega sporazuma dogovorijo pogoje in ravnanja za oddajo posameznih naročil </w:t>
      </w:r>
      <w:r w:rsidR="00913F42">
        <w:rPr>
          <w:rFonts w:ascii="Cambria" w:hAnsi="Cambria" w:cs="Arial"/>
          <w:sz w:val="24"/>
          <w:szCs w:val="24"/>
        </w:rPr>
        <w:t>storitev čiščenja</w:t>
      </w:r>
      <w:r w:rsidRPr="00420A1A">
        <w:rPr>
          <w:rFonts w:ascii="Cambria" w:hAnsi="Cambria" w:cs="Arial"/>
          <w:sz w:val="24"/>
          <w:szCs w:val="24"/>
        </w:rPr>
        <w:t xml:space="preserve">. </w:t>
      </w:r>
    </w:p>
    <w:p w14:paraId="00AF981C" w14:textId="77777777" w:rsidR="00420A1A" w:rsidRPr="00420A1A" w:rsidRDefault="00420A1A" w:rsidP="00420A1A">
      <w:pPr>
        <w:pStyle w:val="Textbody"/>
        <w:spacing w:after="0"/>
        <w:rPr>
          <w:rFonts w:ascii="Cambria" w:hAnsi="Cambria" w:cs="Arial"/>
          <w:sz w:val="24"/>
          <w:szCs w:val="24"/>
        </w:rPr>
      </w:pPr>
    </w:p>
    <w:p w14:paraId="6B6B2A88"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094BA4BD" w14:textId="77777777" w:rsidR="00420A1A" w:rsidRPr="00420A1A" w:rsidRDefault="00420A1A" w:rsidP="00420A1A">
      <w:pPr>
        <w:pStyle w:val="Standard"/>
        <w:rPr>
          <w:rFonts w:ascii="Cambria" w:hAnsi="Cambria" w:cs="Arial"/>
          <w:sz w:val="24"/>
          <w:szCs w:val="24"/>
        </w:rPr>
      </w:pPr>
    </w:p>
    <w:p w14:paraId="35FB92F2"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Okvirni sporazum se sklepa za o</w:t>
      </w:r>
      <w:r w:rsidRPr="00B77012">
        <w:rPr>
          <w:rFonts w:ascii="Cambria" w:hAnsi="Cambria" w:cs="Arial"/>
          <w:sz w:val="24"/>
          <w:szCs w:val="24"/>
        </w:rPr>
        <w:t xml:space="preserve">ddajo posameznih naročil </w:t>
      </w:r>
      <w:r w:rsidR="00E37018" w:rsidRPr="00B77012">
        <w:rPr>
          <w:rFonts w:ascii="Cambria" w:hAnsi="Cambria" w:cs="Arial"/>
          <w:sz w:val="24"/>
          <w:szCs w:val="24"/>
        </w:rPr>
        <w:t>storitev čiščenja</w:t>
      </w:r>
      <w:r w:rsidRPr="00B77012">
        <w:rPr>
          <w:rFonts w:ascii="Cambria" w:hAnsi="Cambria" w:cs="Arial"/>
          <w:sz w:val="24"/>
          <w:szCs w:val="24"/>
        </w:rPr>
        <w:t>, ki so primeroma in ne izključno opredeljen</w:t>
      </w:r>
      <w:r w:rsidR="00E37018" w:rsidRPr="00B77012">
        <w:rPr>
          <w:rFonts w:ascii="Cambria" w:hAnsi="Cambria" w:cs="Arial"/>
          <w:sz w:val="24"/>
          <w:szCs w:val="24"/>
        </w:rPr>
        <w:t>e</w:t>
      </w:r>
      <w:r w:rsidRPr="00B77012">
        <w:rPr>
          <w:rFonts w:ascii="Cambria" w:hAnsi="Cambria" w:cs="Arial"/>
          <w:sz w:val="24"/>
          <w:szCs w:val="24"/>
        </w:rPr>
        <w:t xml:space="preserve"> v točki 4.</w:t>
      </w:r>
      <w:r w:rsidR="00E37018" w:rsidRPr="00B77012">
        <w:rPr>
          <w:rFonts w:ascii="Cambria" w:hAnsi="Cambria" w:cs="Arial"/>
          <w:sz w:val="24"/>
          <w:szCs w:val="24"/>
        </w:rPr>
        <w:t xml:space="preserve"> Tehničnih specifikacij</w:t>
      </w:r>
      <w:r w:rsidR="00B77012" w:rsidRPr="00B77012">
        <w:rPr>
          <w:rFonts w:ascii="Cambria" w:hAnsi="Cambria" w:cs="Arial"/>
          <w:sz w:val="24"/>
          <w:szCs w:val="24"/>
        </w:rPr>
        <w:t>, ki so Priloga 2 in sestavni del</w:t>
      </w:r>
      <w:r w:rsidRPr="00B77012">
        <w:rPr>
          <w:rFonts w:ascii="Cambria" w:hAnsi="Cambria" w:cs="Arial"/>
          <w:sz w:val="24"/>
          <w:szCs w:val="24"/>
        </w:rPr>
        <w:t xml:space="preserve"> razpisne dokumentacije, v obdobju </w:t>
      </w:r>
      <w:r w:rsidR="00B77012" w:rsidRPr="00B77012">
        <w:rPr>
          <w:rFonts w:ascii="Cambria" w:hAnsi="Cambria" w:cs="Arial"/>
          <w:sz w:val="24"/>
          <w:szCs w:val="24"/>
        </w:rPr>
        <w:t>od 1. 1. 2021 do 31. 12. 2024</w:t>
      </w:r>
      <w:r w:rsidRPr="00B77012">
        <w:rPr>
          <w:rFonts w:ascii="Cambria" w:hAnsi="Cambria" w:cs="Arial"/>
          <w:sz w:val="24"/>
          <w:szCs w:val="24"/>
        </w:rPr>
        <w:t>.</w:t>
      </w:r>
    </w:p>
    <w:p w14:paraId="0F410ECE" w14:textId="77777777" w:rsidR="00420A1A" w:rsidRPr="00420A1A" w:rsidRDefault="00420A1A" w:rsidP="00420A1A">
      <w:pPr>
        <w:pStyle w:val="Standard"/>
        <w:rPr>
          <w:rFonts w:ascii="Cambria" w:hAnsi="Cambria" w:cs="Arial"/>
          <w:sz w:val="24"/>
          <w:szCs w:val="24"/>
        </w:rPr>
      </w:pPr>
    </w:p>
    <w:p w14:paraId="4DE1B3DA" w14:textId="77777777" w:rsidR="00420A1A" w:rsidRPr="00420A1A" w:rsidRDefault="00420A1A" w:rsidP="00420A1A">
      <w:pPr>
        <w:spacing w:after="0"/>
        <w:jc w:val="both"/>
        <w:rPr>
          <w:rFonts w:cs="Arial"/>
          <w:bCs/>
          <w:color w:val="auto"/>
          <w:sz w:val="24"/>
          <w:szCs w:val="24"/>
        </w:rPr>
      </w:pPr>
      <w:r w:rsidRPr="00420A1A">
        <w:rPr>
          <w:rFonts w:cs="Arial"/>
          <w:bCs/>
          <w:color w:val="auto"/>
          <w:sz w:val="24"/>
          <w:szCs w:val="24"/>
        </w:rPr>
        <w:t xml:space="preserve">Vrsta in obseg </w:t>
      </w:r>
      <w:r w:rsidR="00B77012" w:rsidRPr="00B77012">
        <w:rPr>
          <w:rFonts w:cs="Arial"/>
          <w:bCs/>
          <w:color w:val="auto"/>
          <w:sz w:val="24"/>
          <w:szCs w:val="24"/>
        </w:rPr>
        <w:t>storitev čiščenja</w:t>
      </w:r>
      <w:r w:rsidR="00B77012" w:rsidRPr="00B77012">
        <w:rPr>
          <w:rFonts w:cs="Arial"/>
          <w:bCs/>
          <w:color w:val="auto"/>
          <w:sz w:val="24"/>
          <w:szCs w:val="24"/>
          <w:u w:val="single"/>
        </w:rPr>
        <w:t>,</w:t>
      </w:r>
      <w:r w:rsidRPr="00B77012">
        <w:rPr>
          <w:rFonts w:cs="Arial"/>
          <w:bCs/>
          <w:color w:val="auto"/>
          <w:sz w:val="24"/>
          <w:szCs w:val="24"/>
        </w:rPr>
        <w:t xml:space="preserve"> ki jih</w:t>
      </w:r>
      <w:r w:rsidRPr="00420A1A">
        <w:rPr>
          <w:rFonts w:cs="Arial"/>
          <w:bCs/>
          <w:color w:val="auto"/>
          <w:sz w:val="24"/>
          <w:szCs w:val="24"/>
        </w:rPr>
        <w:t xml:space="preserve"> bo naročnik naročil z oddajo posameznega naročila na podlagi tega okvirnega sporazuma, je odvisna od dejanskih potreb naročnika</w:t>
      </w:r>
      <w:r w:rsidR="00B77012">
        <w:rPr>
          <w:rFonts w:cs="Arial"/>
          <w:bCs/>
          <w:color w:val="auto"/>
          <w:sz w:val="24"/>
          <w:szCs w:val="24"/>
        </w:rPr>
        <w:t>, ki jih bo</w:t>
      </w:r>
      <w:r w:rsidRPr="00420A1A">
        <w:rPr>
          <w:rFonts w:cs="Arial"/>
          <w:bCs/>
          <w:color w:val="auto"/>
          <w:sz w:val="24"/>
          <w:szCs w:val="24"/>
        </w:rPr>
        <w:t xml:space="preserve"> </w:t>
      </w:r>
      <w:r w:rsidR="00B77012">
        <w:rPr>
          <w:rFonts w:cs="Arial"/>
          <w:bCs/>
          <w:color w:val="auto"/>
          <w:sz w:val="24"/>
          <w:szCs w:val="24"/>
        </w:rPr>
        <w:t xml:space="preserve">naročnik </w:t>
      </w:r>
      <w:r w:rsidRPr="00420A1A">
        <w:rPr>
          <w:rFonts w:cs="Arial"/>
          <w:bCs/>
          <w:color w:val="auto"/>
          <w:sz w:val="24"/>
          <w:szCs w:val="24"/>
        </w:rPr>
        <w:t xml:space="preserve">določil v vsakem postopku oddaje posameznega naročila posebej. </w:t>
      </w:r>
    </w:p>
    <w:p w14:paraId="66BD82D1" w14:textId="77777777" w:rsidR="00420A1A" w:rsidRPr="00420A1A" w:rsidRDefault="00420A1A" w:rsidP="00420A1A">
      <w:pPr>
        <w:pStyle w:val="Standard"/>
        <w:rPr>
          <w:rFonts w:ascii="Cambria" w:hAnsi="Cambria" w:cs="Arial"/>
          <w:b/>
          <w:bCs/>
          <w:iCs/>
          <w:sz w:val="24"/>
          <w:szCs w:val="24"/>
        </w:rPr>
      </w:pPr>
    </w:p>
    <w:p w14:paraId="0F5076DA" w14:textId="77777777" w:rsidR="00420A1A" w:rsidRPr="00420A1A" w:rsidRDefault="00420A1A" w:rsidP="00420A1A">
      <w:pPr>
        <w:spacing w:after="0"/>
        <w:jc w:val="both"/>
        <w:rPr>
          <w:rFonts w:cs="Arial"/>
          <w:bCs/>
          <w:color w:val="auto"/>
          <w:sz w:val="24"/>
          <w:szCs w:val="24"/>
        </w:rPr>
      </w:pPr>
      <w:r w:rsidRPr="00420A1A">
        <w:rPr>
          <w:rFonts w:cs="Arial"/>
          <w:bCs/>
          <w:color w:val="auto"/>
          <w:sz w:val="24"/>
          <w:szCs w:val="24"/>
        </w:rPr>
        <w:t xml:space="preserve">Naročnik ob sklenitvi tega sporazuma ne more natančno določiti svojih potreb, zato sklepa okvirni sporazum. Na podlagi preteklih potreb in načrtov naročnik ocenjuje, da bo v obdobju veljavnosti okvirnega sporazuma naročal </w:t>
      </w:r>
      <w:r w:rsidR="00B77012">
        <w:rPr>
          <w:rFonts w:cs="Arial"/>
          <w:bCs/>
          <w:color w:val="auto"/>
          <w:sz w:val="24"/>
          <w:szCs w:val="24"/>
        </w:rPr>
        <w:t>storitve rednih in občasnih ter generalnih čiščenj</w:t>
      </w:r>
      <w:r w:rsidRPr="00420A1A">
        <w:rPr>
          <w:rFonts w:cs="Arial"/>
          <w:bCs/>
          <w:color w:val="auto"/>
          <w:sz w:val="24"/>
          <w:szCs w:val="24"/>
        </w:rPr>
        <w:t xml:space="preserve"> </w:t>
      </w:r>
      <w:r w:rsidR="00B77012">
        <w:rPr>
          <w:rFonts w:cs="Arial"/>
          <w:bCs/>
          <w:color w:val="auto"/>
          <w:sz w:val="24"/>
          <w:szCs w:val="24"/>
        </w:rPr>
        <w:t>poslovnih prostorov</w:t>
      </w:r>
      <w:r w:rsidRPr="00420A1A">
        <w:rPr>
          <w:rFonts w:cs="Arial"/>
          <w:bCs/>
          <w:color w:val="auto"/>
          <w:sz w:val="24"/>
          <w:szCs w:val="24"/>
        </w:rPr>
        <w:t xml:space="preserve">, </w:t>
      </w:r>
      <w:r w:rsidR="00B77012">
        <w:rPr>
          <w:rFonts w:cs="Arial"/>
          <w:bCs/>
          <w:color w:val="auto"/>
          <w:sz w:val="24"/>
          <w:szCs w:val="24"/>
        </w:rPr>
        <w:t>z</w:t>
      </w:r>
      <w:r w:rsidRPr="00420A1A">
        <w:rPr>
          <w:rFonts w:cs="Arial"/>
          <w:bCs/>
          <w:color w:val="auto"/>
          <w:sz w:val="24"/>
          <w:szCs w:val="24"/>
        </w:rPr>
        <w:t xml:space="preserve">lasti </w:t>
      </w:r>
      <w:r w:rsidR="00B77012">
        <w:rPr>
          <w:rFonts w:cs="Arial"/>
          <w:bCs/>
          <w:color w:val="auto"/>
          <w:sz w:val="24"/>
          <w:szCs w:val="24"/>
        </w:rPr>
        <w:t>tistih namenjenih</w:t>
      </w:r>
      <w:r w:rsidRPr="00420A1A">
        <w:rPr>
          <w:rFonts w:cs="Arial"/>
          <w:bCs/>
          <w:color w:val="auto"/>
          <w:sz w:val="24"/>
          <w:szCs w:val="24"/>
        </w:rPr>
        <w:t xml:space="preserve"> opravljanju pisarniške dejavnosti, v manjšem obsegu pa tudi </w:t>
      </w:r>
      <w:r w:rsidR="00B77012">
        <w:rPr>
          <w:rFonts w:cs="Arial"/>
          <w:bCs/>
          <w:color w:val="auto"/>
          <w:sz w:val="24"/>
          <w:szCs w:val="24"/>
        </w:rPr>
        <w:t>storitve generalne čiščenja stanovanjskih objektov</w:t>
      </w:r>
      <w:r w:rsidRPr="00420A1A">
        <w:rPr>
          <w:rFonts w:cs="Arial"/>
          <w:bCs/>
          <w:color w:val="auto"/>
          <w:sz w:val="24"/>
          <w:szCs w:val="24"/>
        </w:rPr>
        <w:t xml:space="preserve">. </w:t>
      </w:r>
    </w:p>
    <w:p w14:paraId="1CEC4464" w14:textId="77777777" w:rsidR="00420A1A" w:rsidRPr="00420A1A" w:rsidRDefault="00420A1A" w:rsidP="00420A1A">
      <w:pPr>
        <w:spacing w:after="0"/>
        <w:jc w:val="both"/>
        <w:rPr>
          <w:rFonts w:cs="Arial"/>
          <w:color w:val="auto"/>
          <w:sz w:val="24"/>
          <w:szCs w:val="24"/>
        </w:rPr>
      </w:pPr>
    </w:p>
    <w:p w14:paraId="2F0876D6" w14:textId="77777777" w:rsidR="00420A1A" w:rsidRPr="00420A1A" w:rsidRDefault="00420A1A" w:rsidP="00420A1A">
      <w:pPr>
        <w:spacing w:after="0"/>
        <w:jc w:val="both"/>
        <w:rPr>
          <w:rFonts w:cs="Arial"/>
          <w:bCs/>
          <w:color w:val="auto"/>
          <w:sz w:val="24"/>
          <w:szCs w:val="24"/>
        </w:rPr>
      </w:pPr>
      <w:r w:rsidRPr="00420A1A">
        <w:rPr>
          <w:rFonts w:cs="Arial"/>
          <w:color w:val="auto"/>
          <w:sz w:val="24"/>
          <w:szCs w:val="24"/>
        </w:rPr>
        <w:t xml:space="preserve">Stranke okvirnega sporazuma iz razlogov odstopanj dejansko naročenih </w:t>
      </w:r>
      <w:r w:rsidR="00B77012">
        <w:rPr>
          <w:rFonts w:cs="Arial"/>
          <w:bCs/>
          <w:color w:val="auto"/>
          <w:sz w:val="24"/>
          <w:szCs w:val="24"/>
        </w:rPr>
        <w:t xml:space="preserve">storitev čiščenja </w:t>
      </w:r>
      <w:r w:rsidRPr="00420A1A">
        <w:rPr>
          <w:rFonts w:cs="Arial"/>
          <w:bCs/>
          <w:color w:val="auto"/>
          <w:sz w:val="24"/>
          <w:szCs w:val="24"/>
        </w:rPr>
        <w:t xml:space="preserve">od ocenjenih </w:t>
      </w:r>
      <w:r w:rsidRPr="00420A1A">
        <w:rPr>
          <w:rFonts w:cs="Arial"/>
          <w:color w:val="auto"/>
          <w:sz w:val="24"/>
          <w:szCs w:val="24"/>
        </w:rPr>
        <w:t>do naročnika niso upravičene do nikakršnih zahtevkov, odškodnine, nadomestil, premij ali spremembe cene.</w:t>
      </w:r>
    </w:p>
    <w:p w14:paraId="72C3C6A8" w14:textId="77777777" w:rsidR="00420A1A" w:rsidRPr="00420A1A" w:rsidRDefault="00420A1A" w:rsidP="00420A1A">
      <w:pPr>
        <w:pStyle w:val="Standard"/>
        <w:rPr>
          <w:rFonts w:ascii="Cambria" w:hAnsi="Cambria" w:cs="Arial"/>
          <w:sz w:val="24"/>
          <w:szCs w:val="24"/>
        </w:rPr>
      </w:pPr>
    </w:p>
    <w:p w14:paraId="5BA90FD8" w14:textId="77777777" w:rsidR="00420A1A" w:rsidRPr="00420A1A" w:rsidRDefault="00B77012" w:rsidP="00420A1A">
      <w:pPr>
        <w:pStyle w:val="Standard"/>
        <w:rPr>
          <w:rFonts w:ascii="Cambria" w:hAnsi="Cambria" w:cs="Arial"/>
          <w:sz w:val="24"/>
          <w:szCs w:val="24"/>
        </w:rPr>
      </w:pPr>
      <w:r>
        <w:rPr>
          <w:rFonts w:ascii="Cambria" w:hAnsi="Cambria" w:cs="Arial"/>
          <w:sz w:val="24"/>
          <w:szCs w:val="24"/>
        </w:rPr>
        <w:t>Storitve čiščenja se bodo izvajale</w:t>
      </w:r>
      <w:r w:rsidR="00420A1A" w:rsidRPr="00420A1A">
        <w:rPr>
          <w:rFonts w:ascii="Cambria" w:hAnsi="Cambria" w:cs="Arial"/>
          <w:sz w:val="24"/>
          <w:szCs w:val="24"/>
        </w:rPr>
        <w:t xml:space="preserve"> na območju celotne Slovenije, pretežno </w:t>
      </w:r>
      <w:r>
        <w:rPr>
          <w:rFonts w:ascii="Cambria" w:hAnsi="Cambria" w:cs="Arial"/>
          <w:sz w:val="24"/>
          <w:szCs w:val="24"/>
        </w:rPr>
        <w:t xml:space="preserve">pa </w:t>
      </w:r>
      <w:r w:rsidR="00420A1A" w:rsidRPr="00420A1A">
        <w:rPr>
          <w:rFonts w:ascii="Cambria" w:hAnsi="Cambria" w:cs="Arial"/>
          <w:sz w:val="24"/>
          <w:szCs w:val="24"/>
        </w:rPr>
        <w:t xml:space="preserve">v Ljubljani. </w:t>
      </w:r>
    </w:p>
    <w:p w14:paraId="7FD1B233" w14:textId="77777777" w:rsidR="00420A1A" w:rsidRPr="00420A1A" w:rsidRDefault="00420A1A" w:rsidP="00420A1A">
      <w:pPr>
        <w:pStyle w:val="Standard"/>
        <w:rPr>
          <w:rFonts w:ascii="Cambria" w:hAnsi="Cambria" w:cs="Arial"/>
          <w:b/>
          <w:sz w:val="24"/>
          <w:szCs w:val="24"/>
        </w:rPr>
      </w:pPr>
    </w:p>
    <w:p w14:paraId="2AAE3B7A"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PRAVILA GLEDE ODPIRANJA KONKURENCE</w:t>
      </w:r>
    </w:p>
    <w:p w14:paraId="792C6EFD"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38AADE8A" w14:textId="77777777" w:rsidR="00420A1A" w:rsidRPr="00420A1A" w:rsidRDefault="00420A1A" w:rsidP="00420A1A">
      <w:pPr>
        <w:pStyle w:val="Standard"/>
        <w:rPr>
          <w:rFonts w:ascii="Cambria" w:hAnsi="Cambria" w:cs="Arial"/>
          <w:sz w:val="24"/>
          <w:szCs w:val="24"/>
        </w:rPr>
      </w:pPr>
    </w:p>
    <w:p w14:paraId="0E282D1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Naročnik bo konkurenco med strankami okvirnega sporazuma odpiral za oddajo vsakega posameznega naročila</w:t>
      </w:r>
      <w:r w:rsidRPr="00913F42">
        <w:rPr>
          <w:rFonts w:ascii="Cambria" w:hAnsi="Cambria" w:cs="Arial"/>
          <w:sz w:val="24"/>
          <w:szCs w:val="24"/>
        </w:rPr>
        <w:t xml:space="preserve"> </w:t>
      </w:r>
      <w:r w:rsidR="00913F42" w:rsidRPr="00913F42">
        <w:rPr>
          <w:rFonts w:ascii="Cambria" w:hAnsi="Cambria" w:cs="Arial"/>
          <w:sz w:val="24"/>
          <w:szCs w:val="24"/>
        </w:rPr>
        <w:t>storitev čiščenja</w:t>
      </w:r>
      <w:r w:rsidRPr="00420A1A">
        <w:rPr>
          <w:rFonts w:ascii="Cambria" w:hAnsi="Cambria" w:cs="Arial"/>
          <w:sz w:val="24"/>
          <w:szCs w:val="24"/>
        </w:rPr>
        <w:t>, ki so predmet tega okvirnega sporazuma skladno z razpisno dokumentacijo.</w:t>
      </w:r>
    </w:p>
    <w:p w14:paraId="3655FCAF" w14:textId="77777777" w:rsidR="00420A1A" w:rsidRPr="00420A1A" w:rsidRDefault="00420A1A" w:rsidP="00420A1A">
      <w:pPr>
        <w:pStyle w:val="Standard"/>
        <w:rPr>
          <w:rFonts w:ascii="Cambria" w:hAnsi="Cambria" w:cs="Arial"/>
          <w:sz w:val="24"/>
          <w:szCs w:val="24"/>
        </w:rPr>
      </w:pPr>
    </w:p>
    <w:p w14:paraId="1BCB83B1"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lastRenderedPageBreak/>
        <w:t xml:space="preserve">Naročnik bo konkurenco med strankami okvirnega sporazuma odpiral na način, da bo po e-pošti na e-naslov, naveden v 9. členu tega sporazuma, </w:t>
      </w:r>
      <w:r w:rsidR="00B77012">
        <w:rPr>
          <w:rFonts w:ascii="Cambria" w:hAnsi="Cambria" w:cs="Arial"/>
          <w:sz w:val="24"/>
          <w:szCs w:val="24"/>
        </w:rPr>
        <w:t xml:space="preserve">ali preko </w:t>
      </w:r>
      <w:r w:rsidR="00F44573">
        <w:rPr>
          <w:rFonts w:ascii="Cambria" w:hAnsi="Cambria" w:cs="Arial"/>
          <w:sz w:val="24"/>
          <w:szCs w:val="24"/>
        </w:rPr>
        <w:t xml:space="preserve">sistema za oddajo elektronskih ponudb (npr. sistema za elektronsko javno naročanje RS) </w:t>
      </w:r>
      <w:r w:rsidRPr="00420A1A">
        <w:rPr>
          <w:rFonts w:ascii="Cambria" w:hAnsi="Cambria" w:cs="Arial"/>
          <w:sz w:val="24"/>
          <w:szCs w:val="24"/>
        </w:rPr>
        <w:t xml:space="preserve">vsaki stranki okvirnega sporazuma poslal povabilo k oddaji ponudbe za posamezno naročilo. V povabilu bo naročnik podrobneje opredelil predmet posameznega naročila, merila za oddajo posameznega naročila, zahteve, ki se nanašajo na posamezno naročilo, in dokazila, ki jih mora predložiti ponudnik, ter določil primeren rok za prejem ponudb, ki praviloma ne bo krajši od sedmih delovnih </w:t>
      </w:r>
      <w:r w:rsidRPr="00600338">
        <w:rPr>
          <w:rFonts w:ascii="Cambria" w:hAnsi="Cambria" w:cs="Arial"/>
          <w:sz w:val="24"/>
          <w:szCs w:val="24"/>
        </w:rPr>
        <w:t>dni. Ponudnik bo v okviru odpiranja konkurence svojo ponudbo oddal v s</w:t>
      </w:r>
      <w:r w:rsidR="00A1013F" w:rsidRPr="00B66D80">
        <w:rPr>
          <w:rFonts w:ascii="Cambria" w:hAnsi="Cambria" w:cs="Arial"/>
          <w:sz w:val="24"/>
          <w:szCs w:val="24"/>
        </w:rPr>
        <w:t xml:space="preserve">kladu z vsakokratnimi navodili </w:t>
      </w:r>
      <w:r w:rsidRPr="00B66D80">
        <w:rPr>
          <w:rFonts w:ascii="Cambria" w:hAnsi="Cambria" w:cs="Arial"/>
          <w:sz w:val="24"/>
          <w:szCs w:val="24"/>
        </w:rPr>
        <w:t>naročnika.</w:t>
      </w:r>
    </w:p>
    <w:p w14:paraId="6987E707" w14:textId="77777777" w:rsidR="00420A1A" w:rsidRPr="00420A1A" w:rsidRDefault="00420A1A" w:rsidP="00420A1A">
      <w:pPr>
        <w:pStyle w:val="Standard"/>
        <w:rPr>
          <w:rFonts w:ascii="Cambria" w:hAnsi="Cambria" w:cs="Arial"/>
          <w:color w:val="FF0000"/>
          <w:sz w:val="24"/>
          <w:szCs w:val="24"/>
        </w:rPr>
      </w:pPr>
    </w:p>
    <w:p w14:paraId="1DB6ED8F"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si pridržuje pravico, da glede na vrsto </w:t>
      </w:r>
      <w:r w:rsidR="00F44573">
        <w:rPr>
          <w:rFonts w:ascii="Cambria" w:hAnsi="Cambria" w:cs="Arial"/>
          <w:sz w:val="24"/>
          <w:szCs w:val="24"/>
        </w:rPr>
        <w:t>storitev čiščenja</w:t>
      </w:r>
      <w:r w:rsidRPr="00420A1A">
        <w:rPr>
          <w:rFonts w:ascii="Cambria" w:hAnsi="Cambria" w:cs="Arial"/>
          <w:sz w:val="24"/>
          <w:szCs w:val="24"/>
        </w:rPr>
        <w:t xml:space="preserve">, ki bodo predmet posameznega naročila, pred posredovanjem povabila k oddaji ponudbe organizira predhodni informativni sestanek s strankami okvirnega sporazuma. Na informativnem sestanku bo naročnik podrobneje specificiral zahteve glede </w:t>
      </w:r>
      <w:r w:rsidR="00F44573">
        <w:rPr>
          <w:rFonts w:ascii="Cambria" w:hAnsi="Cambria" w:cs="Arial"/>
          <w:sz w:val="24"/>
          <w:szCs w:val="24"/>
        </w:rPr>
        <w:t>storitev čiščenja,</w:t>
      </w:r>
      <w:r w:rsidRPr="00420A1A">
        <w:rPr>
          <w:rFonts w:ascii="Cambria" w:hAnsi="Cambria" w:cs="Arial"/>
          <w:sz w:val="24"/>
          <w:szCs w:val="24"/>
        </w:rPr>
        <w:t xml:space="preserve"> ki bodo predmet posameznega naročila, in opozoril na specifike le-teh. Zahteve glede posameznega naročila, ki jih bo naročnik predstavil na predhodnih informativnih sestankih in bodo zabeležene v zapisniku informativnega sestanka ter bodo stranke okvirnega sporazuma o njih pisno obveščene, so del povabila k oddaji ponudbe za posamezno naročilo in jih je ponudnik dolžan spoštovati pri oddaji ponudbe za posamezno naročilo. </w:t>
      </w:r>
    </w:p>
    <w:p w14:paraId="0DC43DA6" w14:textId="77777777" w:rsidR="00420A1A" w:rsidRPr="00420A1A" w:rsidRDefault="00420A1A" w:rsidP="00420A1A">
      <w:pPr>
        <w:pStyle w:val="Standard"/>
        <w:rPr>
          <w:rFonts w:ascii="Cambria" w:hAnsi="Cambria" w:cs="Arial"/>
          <w:sz w:val="24"/>
          <w:szCs w:val="24"/>
        </w:rPr>
      </w:pPr>
    </w:p>
    <w:p w14:paraId="3C7DD3B6"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lahko v postopek oddaje posamezna naročila vključi pogajanja, če jih napove v povabilu k oddaji ponudb za posamezno naročilo ali če si v povabilu pridrži pravico izvesti pogajanja. Protokol pogajanj naročnik natančno pisno opredeli v povabilu k oddaji ponudb za posamezno naročilo, ki se vroči vsem strankam okvirnega sporazuma, ali povabilu k pogajanjem, ki se vroči vsem ponudnikom, ki so oddali </w:t>
      </w:r>
      <w:r w:rsidR="00F44573">
        <w:rPr>
          <w:rFonts w:ascii="Cambria" w:hAnsi="Cambria" w:cs="Arial"/>
          <w:sz w:val="24"/>
          <w:szCs w:val="24"/>
        </w:rPr>
        <w:t xml:space="preserve">prijavo oz. </w:t>
      </w:r>
      <w:r w:rsidRPr="00420A1A">
        <w:rPr>
          <w:rFonts w:ascii="Cambria" w:hAnsi="Cambria" w:cs="Arial"/>
          <w:sz w:val="24"/>
          <w:szCs w:val="24"/>
        </w:rPr>
        <w:t>ponudbo za posamezno naročilo. Vsi ponudniki, ki sodelujejo v pogajanjih, so pisno povabljeni k oddaji ponudbe v vsakem krogu pogajanj, razen če naročnik v povabilu k pogajanjem opredeli merila za zmanjšanje števila ponudb ali protokol pogajanj določa drugače. Naročnik lahko v protokolu pogajanj predvidi, da se v pogajanjih ponudbe, razen končne ponudbe, predložijo po e-pošti.</w:t>
      </w:r>
    </w:p>
    <w:p w14:paraId="422FAEC1" w14:textId="77777777" w:rsidR="00420A1A" w:rsidRPr="00420A1A" w:rsidRDefault="00420A1A" w:rsidP="00420A1A">
      <w:pPr>
        <w:pStyle w:val="Standard"/>
        <w:rPr>
          <w:rFonts w:ascii="Cambria" w:hAnsi="Cambria" w:cs="Arial"/>
          <w:sz w:val="24"/>
          <w:szCs w:val="24"/>
        </w:rPr>
      </w:pPr>
    </w:p>
    <w:p w14:paraId="3A50007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Po prejemu končnih ponudb v okviru odpiranja konkurence za oddajo posameznega naročila bo naročnik le-te razvrstil glede na merila za izbor, ki bodo v skladu s točko 6.2 </w:t>
      </w:r>
      <w:r w:rsidR="00F44573">
        <w:rPr>
          <w:rFonts w:ascii="Cambria" w:hAnsi="Cambria" w:cs="Arial"/>
          <w:sz w:val="24"/>
          <w:szCs w:val="24"/>
        </w:rPr>
        <w:t>razpisne dokumentacije</w:t>
      </w:r>
      <w:r w:rsidRPr="00420A1A">
        <w:rPr>
          <w:rFonts w:ascii="Cambria" w:hAnsi="Cambria" w:cs="Arial"/>
          <w:sz w:val="24"/>
          <w:szCs w:val="24"/>
        </w:rPr>
        <w:t xml:space="preserve"> natančno določena v povabilu k oddaji ponudbe za posamezno naročilo. </w:t>
      </w:r>
    </w:p>
    <w:p w14:paraId="2A2E098E" w14:textId="77777777" w:rsidR="00420A1A" w:rsidRPr="00420A1A" w:rsidRDefault="00420A1A" w:rsidP="00420A1A">
      <w:pPr>
        <w:pStyle w:val="Standard"/>
        <w:rPr>
          <w:rFonts w:ascii="Cambria" w:hAnsi="Cambria" w:cs="Arial"/>
          <w:sz w:val="24"/>
          <w:szCs w:val="24"/>
        </w:rPr>
      </w:pPr>
    </w:p>
    <w:p w14:paraId="433154E4" w14:textId="77777777" w:rsidR="00420A1A" w:rsidRPr="00420A1A" w:rsidRDefault="00F44573" w:rsidP="00420A1A">
      <w:pPr>
        <w:pStyle w:val="Standard"/>
        <w:rPr>
          <w:rFonts w:ascii="Cambria" w:hAnsi="Cambria" w:cs="Arial"/>
          <w:sz w:val="24"/>
          <w:szCs w:val="24"/>
        </w:rPr>
      </w:pPr>
      <w:r>
        <w:rPr>
          <w:rFonts w:ascii="Cambria" w:hAnsi="Cambria" w:cs="Arial"/>
          <w:sz w:val="24"/>
          <w:szCs w:val="24"/>
        </w:rPr>
        <w:t>Od</w:t>
      </w:r>
      <w:r w:rsidR="00420A1A" w:rsidRPr="00420A1A">
        <w:rPr>
          <w:rFonts w:ascii="Cambria" w:hAnsi="Cambria" w:cs="Arial"/>
          <w:sz w:val="24"/>
          <w:szCs w:val="24"/>
        </w:rPr>
        <w:t>ločit</w:t>
      </w:r>
      <w:r>
        <w:rPr>
          <w:rFonts w:ascii="Cambria" w:hAnsi="Cambria" w:cs="Arial"/>
          <w:sz w:val="24"/>
          <w:szCs w:val="24"/>
        </w:rPr>
        <w:t>ev</w:t>
      </w:r>
      <w:r w:rsidR="00420A1A" w:rsidRPr="00420A1A">
        <w:rPr>
          <w:rFonts w:ascii="Cambria" w:hAnsi="Cambria" w:cs="Arial"/>
          <w:sz w:val="24"/>
          <w:szCs w:val="24"/>
        </w:rPr>
        <w:t xml:space="preserve"> o oddaji posameznega naročila bo naročnik ponudnik</w:t>
      </w:r>
      <w:r>
        <w:rPr>
          <w:rFonts w:ascii="Cambria" w:hAnsi="Cambria" w:cs="Arial"/>
          <w:sz w:val="24"/>
          <w:szCs w:val="24"/>
        </w:rPr>
        <w:t xml:space="preserve">om vročil </w:t>
      </w:r>
      <w:r w:rsidR="00420A1A" w:rsidRPr="00420A1A">
        <w:rPr>
          <w:rFonts w:ascii="Cambria" w:hAnsi="Cambria" w:cs="Arial"/>
          <w:sz w:val="24"/>
          <w:szCs w:val="24"/>
        </w:rPr>
        <w:t xml:space="preserve">z objavo te odločitve na portalu javnih naročil. </w:t>
      </w:r>
    </w:p>
    <w:p w14:paraId="56929388" w14:textId="77777777" w:rsidR="00420A1A" w:rsidRPr="00420A1A" w:rsidRDefault="00420A1A" w:rsidP="00420A1A">
      <w:pPr>
        <w:pStyle w:val="Standard"/>
        <w:rPr>
          <w:rFonts w:ascii="Cambria" w:hAnsi="Cambria" w:cs="Arial"/>
          <w:sz w:val="24"/>
          <w:szCs w:val="24"/>
        </w:rPr>
      </w:pPr>
    </w:p>
    <w:p w14:paraId="5032A70A"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Po oddaji posameznega naročila bo naročnik izbranega ponudnika pozval k sklenitvi pogodbe o izvedbi posameznega naročila. Če ponudnik ne sklene pogodbe o izvedbi posameznega naročila v roku treh dni od prejema naročnikovega poziva ali ne prične z </w:t>
      </w:r>
      <w:r w:rsidR="00C61E84">
        <w:rPr>
          <w:rFonts w:ascii="Cambria" w:hAnsi="Cambria" w:cs="Arial"/>
          <w:sz w:val="24"/>
          <w:szCs w:val="24"/>
        </w:rPr>
        <w:lastRenderedPageBreak/>
        <w:t>izvajanjem storitev</w:t>
      </w:r>
      <w:r w:rsidRPr="00420A1A">
        <w:rPr>
          <w:rFonts w:ascii="Cambria" w:hAnsi="Cambria" w:cs="Arial"/>
          <w:sz w:val="24"/>
          <w:szCs w:val="24"/>
        </w:rPr>
        <w:t xml:space="preserve"> v roku, lahko naročnik šteje, da ponudnik odstopa od ponudbe oz. pogodbe in posamezno naročilo odda drugo uvrščenemu ponudniku. To pravilo se smiselno uporablja tudi v primeru, da od ponudbe odstopi drugo uvrščeni ponudnik in nadalje uvrščeni ponudniki, in v primeru, da pogodba o izvedbi posameznega naročila iz kateregakoli razloga preneha pred zaključkom oddanega naročila.</w:t>
      </w:r>
    </w:p>
    <w:p w14:paraId="423F1448" w14:textId="77777777" w:rsidR="00420A1A" w:rsidRPr="00420A1A" w:rsidRDefault="00420A1A" w:rsidP="00420A1A">
      <w:pPr>
        <w:pStyle w:val="Standard"/>
        <w:rPr>
          <w:rFonts w:ascii="Cambria" w:hAnsi="Cambria" w:cs="Arial"/>
          <w:sz w:val="24"/>
          <w:szCs w:val="24"/>
        </w:rPr>
      </w:pPr>
    </w:p>
    <w:p w14:paraId="08F9EC58"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OBVEZNOSTI NAROČNIKA IN PONUDNIKOV</w:t>
      </w:r>
    </w:p>
    <w:p w14:paraId="76ECABCE"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7087F4BF" w14:textId="77777777" w:rsidR="00420A1A" w:rsidRPr="00420A1A" w:rsidRDefault="00420A1A" w:rsidP="00420A1A">
      <w:pPr>
        <w:pStyle w:val="Standard"/>
        <w:rPr>
          <w:rFonts w:ascii="Cambria" w:hAnsi="Cambria" w:cs="Arial"/>
          <w:b/>
          <w:sz w:val="24"/>
          <w:szCs w:val="24"/>
        </w:rPr>
      </w:pPr>
    </w:p>
    <w:p w14:paraId="2AC5276B" w14:textId="77777777" w:rsidR="00420A1A" w:rsidRPr="00420A1A" w:rsidRDefault="00420A1A" w:rsidP="00420A1A">
      <w:pPr>
        <w:spacing w:after="0"/>
        <w:jc w:val="both"/>
        <w:rPr>
          <w:rFonts w:cs="Arial"/>
          <w:bCs/>
          <w:sz w:val="24"/>
          <w:szCs w:val="24"/>
        </w:rPr>
      </w:pPr>
      <w:r w:rsidRPr="00420A1A">
        <w:rPr>
          <w:rFonts w:cs="Arial"/>
          <w:bCs/>
          <w:sz w:val="24"/>
          <w:szCs w:val="24"/>
        </w:rPr>
        <w:t xml:space="preserve">Naročnik bo naročal </w:t>
      </w:r>
      <w:r w:rsidR="00F233E4">
        <w:rPr>
          <w:rFonts w:cs="Arial"/>
          <w:bCs/>
          <w:sz w:val="24"/>
          <w:szCs w:val="24"/>
        </w:rPr>
        <w:t>storitve čiščenja</w:t>
      </w:r>
      <w:r w:rsidRPr="00420A1A">
        <w:rPr>
          <w:rFonts w:cs="Arial"/>
          <w:bCs/>
          <w:sz w:val="24"/>
          <w:szCs w:val="24"/>
        </w:rPr>
        <w:t xml:space="preserve"> z oddajo posameznih naročil glede na dejanske potrebe, </w:t>
      </w:r>
      <w:r w:rsidRPr="00420A1A">
        <w:rPr>
          <w:rFonts w:cs="Arial"/>
          <w:sz w:val="24"/>
          <w:szCs w:val="24"/>
        </w:rPr>
        <w:t>ponudnik, ki bo v postopku odpiranja konkurence za posamezno javno naročilo izbran kot najugodnejši,</w:t>
      </w:r>
      <w:r w:rsidRPr="00420A1A">
        <w:rPr>
          <w:rFonts w:cs="Arial"/>
          <w:bCs/>
          <w:sz w:val="24"/>
          <w:szCs w:val="24"/>
        </w:rPr>
        <w:t xml:space="preserve"> pa se zavezuje, da bo izvajal t</w:t>
      </w:r>
      <w:r w:rsidR="00F233E4">
        <w:rPr>
          <w:rFonts w:cs="Arial"/>
          <w:bCs/>
          <w:sz w:val="24"/>
          <w:szCs w:val="24"/>
        </w:rPr>
        <w:t>e storitve</w:t>
      </w:r>
      <w:r w:rsidRPr="00420A1A">
        <w:rPr>
          <w:rFonts w:cs="Arial"/>
          <w:bCs/>
          <w:sz w:val="24"/>
          <w:szCs w:val="24"/>
        </w:rPr>
        <w:t xml:space="preserve"> po naročilu naročnika. </w:t>
      </w:r>
    </w:p>
    <w:p w14:paraId="6885FA3A" w14:textId="77777777" w:rsidR="00420A1A" w:rsidRPr="00420A1A" w:rsidRDefault="00420A1A" w:rsidP="00420A1A">
      <w:pPr>
        <w:pStyle w:val="Textbody"/>
        <w:spacing w:after="0"/>
        <w:rPr>
          <w:rFonts w:ascii="Cambria" w:hAnsi="Cambria" w:cs="Arial"/>
          <w:sz w:val="24"/>
          <w:szCs w:val="24"/>
        </w:rPr>
      </w:pPr>
    </w:p>
    <w:p w14:paraId="76DD7269"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287B2334" w14:textId="77777777" w:rsidR="00420A1A" w:rsidRPr="00420A1A" w:rsidRDefault="00420A1A" w:rsidP="00420A1A">
      <w:pPr>
        <w:pStyle w:val="Telobesedila"/>
        <w:spacing w:after="0"/>
        <w:rPr>
          <w:rFonts w:cs="Arial"/>
          <w:sz w:val="24"/>
          <w:szCs w:val="24"/>
        </w:rPr>
      </w:pPr>
    </w:p>
    <w:p w14:paraId="17023B83" w14:textId="77777777" w:rsidR="00420A1A" w:rsidRPr="00420A1A" w:rsidRDefault="00420A1A" w:rsidP="00420A1A">
      <w:pPr>
        <w:pStyle w:val="Telobesedila"/>
        <w:spacing w:after="0"/>
        <w:jc w:val="both"/>
        <w:rPr>
          <w:rFonts w:cs="Arial"/>
          <w:sz w:val="24"/>
          <w:szCs w:val="24"/>
        </w:rPr>
      </w:pPr>
      <w:r w:rsidRPr="00420A1A">
        <w:rPr>
          <w:rFonts w:cs="Arial"/>
          <w:sz w:val="24"/>
          <w:szCs w:val="24"/>
        </w:rPr>
        <w:t xml:space="preserve">Kakovost izvajanja </w:t>
      </w:r>
      <w:r w:rsidR="00F233E4">
        <w:rPr>
          <w:rFonts w:cs="Arial"/>
          <w:sz w:val="24"/>
          <w:szCs w:val="24"/>
        </w:rPr>
        <w:t>storitev čiščenja</w:t>
      </w:r>
      <w:r w:rsidRPr="00420A1A">
        <w:rPr>
          <w:rFonts w:cs="Arial"/>
          <w:sz w:val="24"/>
          <w:szCs w:val="24"/>
        </w:rPr>
        <w:t xml:space="preserve"> mora ustrezati naročnikovim zahtevam iz razpisne dokumentacije, povabila k oddaji ponudbe za posamezno naročilo ter zahtevam, ki jih naročnik določi na predhodnem informativnem sestanku in so zabeležene v zapisniku o predhodnem informativnem sestanku.</w:t>
      </w:r>
    </w:p>
    <w:p w14:paraId="4BB1DE37" w14:textId="77777777" w:rsidR="00420A1A" w:rsidRPr="00420A1A" w:rsidRDefault="00420A1A" w:rsidP="00420A1A">
      <w:pPr>
        <w:pStyle w:val="Standard"/>
        <w:tabs>
          <w:tab w:val="right" w:pos="2556"/>
          <w:tab w:val="right" w:pos="5609"/>
        </w:tabs>
        <w:rPr>
          <w:rFonts w:ascii="Cambria" w:hAnsi="Cambria" w:cs="Arial"/>
          <w:sz w:val="24"/>
          <w:szCs w:val="24"/>
        </w:rPr>
      </w:pPr>
    </w:p>
    <w:p w14:paraId="01A6C4B8"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1E3DDEF9" w14:textId="77777777" w:rsidR="00420A1A" w:rsidRPr="00420A1A" w:rsidRDefault="00420A1A" w:rsidP="00420A1A">
      <w:pPr>
        <w:tabs>
          <w:tab w:val="right" w:pos="2556"/>
          <w:tab w:val="right" w:pos="5609"/>
        </w:tabs>
        <w:spacing w:after="0"/>
        <w:jc w:val="both"/>
        <w:rPr>
          <w:rFonts w:cs="Arial"/>
          <w:sz w:val="24"/>
          <w:szCs w:val="24"/>
        </w:rPr>
      </w:pPr>
    </w:p>
    <w:p w14:paraId="469FB70C" w14:textId="77777777" w:rsidR="00420A1A" w:rsidRPr="00420A1A" w:rsidRDefault="00420A1A" w:rsidP="00420A1A">
      <w:pPr>
        <w:pStyle w:val="Textbody"/>
        <w:spacing w:after="0"/>
        <w:rPr>
          <w:rFonts w:ascii="Cambria" w:hAnsi="Cambria" w:cs="Arial"/>
          <w:sz w:val="24"/>
          <w:szCs w:val="24"/>
        </w:rPr>
      </w:pPr>
      <w:r w:rsidRPr="00420A1A">
        <w:rPr>
          <w:rFonts w:ascii="Cambria" w:hAnsi="Cambria" w:cs="Arial"/>
          <w:sz w:val="24"/>
          <w:szCs w:val="24"/>
        </w:rPr>
        <w:t xml:space="preserve">Naročnik si pridržuje pravico, da pri odpiranju konkurence med strankami okvirnega sporazuma za vsako posamezno naročilo </w:t>
      </w:r>
      <w:r w:rsidR="00F233E4">
        <w:rPr>
          <w:rFonts w:ascii="Cambria" w:hAnsi="Cambria" w:cs="Arial"/>
          <w:sz w:val="24"/>
          <w:szCs w:val="24"/>
        </w:rPr>
        <w:t>storitev čiščenja</w:t>
      </w:r>
      <w:r w:rsidRPr="00420A1A">
        <w:rPr>
          <w:rFonts w:ascii="Cambria" w:hAnsi="Cambria" w:cs="Arial"/>
          <w:sz w:val="24"/>
          <w:szCs w:val="24"/>
        </w:rPr>
        <w:t xml:space="preserve"> v skladu z drugim odstavkom 93. člena ZJN-3 opredeli zahteve za zavarovanje tveganj pri javnem naročanju in strožje zahteve za zavarovanje odgovornosti iz dejavnosti, od tistih, ki jih določa </w:t>
      </w:r>
      <w:r w:rsidR="00F233E4">
        <w:rPr>
          <w:rFonts w:ascii="Cambria" w:hAnsi="Cambria" w:cs="Arial"/>
          <w:sz w:val="24"/>
          <w:szCs w:val="24"/>
        </w:rPr>
        <w:t xml:space="preserve">področni </w:t>
      </w:r>
      <w:r w:rsidRPr="00420A1A">
        <w:rPr>
          <w:rFonts w:ascii="Cambria" w:hAnsi="Cambria" w:cs="Arial"/>
          <w:sz w:val="24"/>
          <w:szCs w:val="24"/>
        </w:rPr>
        <w:t>zakon.</w:t>
      </w:r>
    </w:p>
    <w:p w14:paraId="783E10DC" w14:textId="77777777" w:rsidR="00420A1A" w:rsidRPr="00420A1A" w:rsidRDefault="00420A1A" w:rsidP="00420A1A">
      <w:pPr>
        <w:pStyle w:val="Textbody"/>
        <w:spacing w:after="0"/>
        <w:rPr>
          <w:rFonts w:ascii="Cambria" w:hAnsi="Cambria" w:cs="Arial"/>
          <w:b/>
          <w:sz w:val="24"/>
          <w:szCs w:val="24"/>
          <w:u w:val="single"/>
        </w:rPr>
      </w:pPr>
    </w:p>
    <w:p w14:paraId="0019CF65" w14:textId="77777777" w:rsidR="00420A1A" w:rsidRPr="00420A1A" w:rsidRDefault="00420A1A" w:rsidP="00420A1A">
      <w:pPr>
        <w:pStyle w:val="Textbody"/>
        <w:spacing w:after="0"/>
        <w:jc w:val="center"/>
        <w:rPr>
          <w:rFonts w:ascii="Cambria" w:hAnsi="Cambria" w:cs="Arial"/>
          <w:b/>
          <w:sz w:val="24"/>
          <w:szCs w:val="24"/>
        </w:rPr>
      </w:pPr>
      <w:r w:rsidRPr="00420A1A">
        <w:rPr>
          <w:rFonts w:ascii="Cambria" w:hAnsi="Cambria" w:cs="Arial"/>
          <w:b/>
          <w:sz w:val="24"/>
          <w:szCs w:val="24"/>
        </w:rPr>
        <w:t>OBRAČUN IN PLAČILNI POGOJI</w:t>
      </w:r>
    </w:p>
    <w:p w14:paraId="793618C0"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2B606D65" w14:textId="77777777" w:rsidR="00420A1A" w:rsidRPr="00420A1A" w:rsidRDefault="00420A1A" w:rsidP="00420A1A">
      <w:pPr>
        <w:tabs>
          <w:tab w:val="right" w:pos="2556"/>
          <w:tab w:val="right" w:pos="5609"/>
        </w:tabs>
        <w:spacing w:after="0"/>
        <w:jc w:val="both"/>
        <w:rPr>
          <w:rFonts w:cs="Arial"/>
          <w:sz w:val="24"/>
          <w:szCs w:val="24"/>
        </w:rPr>
      </w:pPr>
    </w:p>
    <w:p w14:paraId="2D5195AF" w14:textId="77777777" w:rsidR="00420A1A" w:rsidRPr="00420A1A" w:rsidRDefault="00420A1A" w:rsidP="00420A1A">
      <w:pPr>
        <w:spacing w:after="0"/>
        <w:jc w:val="both"/>
        <w:rPr>
          <w:rFonts w:eastAsia="Times New Roman" w:cs="Arial"/>
          <w:sz w:val="24"/>
          <w:szCs w:val="24"/>
          <w:lang w:eastAsia="sl-SI"/>
        </w:rPr>
      </w:pPr>
      <w:r w:rsidRPr="00420A1A">
        <w:rPr>
          <w:rFonts w:cs="Arial"/>
          <w:sz w:val="24"/>
          <w:szCs w:val="24"/>
        </w:rPr>
        <w:t xml:space="preserve">Ponudnik, kateremu bo oddano posamezno naročilo, je upravičen izdati račun po določilih pogodbe o izvedbi posameznega naročila, in sicer bo to praviloma </w:t>
      </w:r>
      <w:r w:rsidRPr="00420A1A">
        <w:rPr>
          <w:rFonts w:eastAsia="Times New Roman" w:cs="Arial"/>
          <w:sz w:val="24"/>
          <w:szCs w:val="24"/>
          <w:lang w:eastAsia="sl-SI"/>
        </w:rPr>
        <w:t>zbirni mesečni račun za opravljene mesečne storitve, ki ga bo izvajalec izdal do 8. dne v mesecu za pretekli mesec.</w:t>
      </w:r>
    </w:p>
    <w:p w14:paraId="2DE813D2" w14:textId="77777777" w:rsidR="00420A1A" w:rsidRPr="00420A1A" w:rsidRDefault="00420A1A" w:rsidP="00420A1A">
      <w:pPr>
        <w:tabs>
          <w:tab w:val="right" w:pos="2556"/>
          <w:tab w:val="right" w:pos="5609"/>
        </w:tabs>
        <w:spacing w:after="0"/>
        <w:jc w:val="both"/>
        <w:rPr>
          <w:rFonts w:cs="Arial"/>
          <w:sz w:val="24"/>
          <w:szCs w:val="24"/>
        </w:rPr>
      </w:pPr>
    </w:p>
    <w:p w14:paraId="3B4D3070" w14:textId="77777777" w:rsidR="00420A1A" w:rsidRDefault="00420A1A" w:rsidP="00420A1A">
      <w:pPr>
        <w:tabs>
          <w:tab w:val="right" w:pos="2556"/>
          <w:tab w:val="right" w:pos="5609"/>
        </w:tabs>
        <w:spacing w:after="0"/>
        <w:jc w:val="both"/>
        <w:rPr>
          <w:rFonts w:cs="Arial"/>
          <w:sz w:val="24"/>
          <w:szCs w:val="24"/>
        </w:rPr>
      </w:pPr>
      <w:r w:rsidRPr="00420A1A">
        <w:rPr>
          <w:rFonts w:cs="Arial"/>
          <w:sz w:val="24"/>
          <w:szCs w:val="24"/>
        </w:rPr>
        <w:t xml:space="preserve">Plačilo se bo praviloma izvajalo v 30-ih dneh od prejema računa oz. situacije oz. od potrditve računa oz. situacije. </w:t>
      </w:r>
    </w:p>
    <w:p w14:paraId="355AC978" w14:textId="77777777" w:rsidR="00420A1A" w:rsidRPr="00420A1A" w:rsidRDefault="00420A1A" w:rsidP="00420A1A">
      <w:pPr>
        <w:tabs>
          <w:tab w:val="right" w:pos="2556"/>
          <w:tab w:val="right" w:pos="5609"/>
        </w:tabs>
        <w:spacing w:after="0"/>
        <w:jc w:val="both"/>
        <w:rPr>
          <w:rFonts w:cs="Arial"/>
          <w:sz w:val="24"/>
          <w:szCs w:val="24"/>
        </w:rPr>
      </w:pPr>
    </w:p>
    <w:p w14:paraId="76EFC9B9" w14:textId="08402582" w:rsidR="00F233E4" w:rsidRDefault="00F233E4" w:rsidP="00F233E4">
      <w:pPr>
        <w:autoSpaceDE w:val="0"/>
        <w:autoSpaceDN w:val="0"/>
        <w:adjustRightInd w:val="0"/>
        <w:spacing w:after="0" w:line="264" w:lineRule="auto"/>
        <w:jc w:val="both"/>
        <w:rPr>
          <w:rFonts w:cs="Arial"/>
          <w:sz w:val="24"/>
          <w:szCs w:val="24"/>
        </w:rPr>
      </w:pPr>
      <w:r>
        <w:rPr>
          <w:rFonts w:cs="Arial"/>
          <w:sz w:val="24"/>
          <w:szCs w:val="24"/>
        </w:rPr>
        <w:t>Naročnik si pridržuje pravico zahtevati, da ponudnik, kateremu bo oddano posamezno naročilo, račune izstavlja drugemu plačniku</w:t>
      </w:r>
      <w:r w:rsidR="00CD106C">
        <w:rPr>
          <w:rFonts w:cs="Arial"/>
          <w:sz w:val="24"/>
          <w:szCs w:val="24"/>
        </w:rPr>
        <w:t xml:space="preserve"> (</w:t>
      </w:r>
      <w:r w:rsidR="00CD106C" w:rsidRPr="00654C74">
        <w:rPr>
          <w:rFonts w:cs="Arial"/>
          <w:sz w:val="24"/>
          <w:szCs w:val="24"/>
        </w:rPr>
        <w:t>upravniku poslovne stavbe ali najemniku / uporabniku poslovnih prostorov, ki so predmet čiščenja</w:t>
      </w:r>
      <w:r w:rsidR="00CD106C">
        <w:rPr>
          <w:rFonts w:cs="Arial"/>
          <w:sz w:val="24"/>
          <w:szCs w:val="24"/>
        </w:rPr>
        <w:t>)</w:t>
      </w:r>
      <w:r>
        <w:rPr>
          <w:rFonts w:cs="Arial"/>
          <w:sz w:val="24"/>
          <w:szCs w:val="24"/>
        </w:rPr>
        <w:t>. V tem primeru naročnik, ponudnik in plačnik medsebojna razmerja uredijo z aneksom k pogodbi o izvedbi posameznega naročila, pri čemer lahko sporazumno dogovorijo tudi daljši plačilni rok.</w:t>
      </w:r>
    </w:p>
    <w:p w14:paraId="681AA2D5" w14:textId="77777777" w:rsidR="00F233E4" w:rsidRPr="00420A1A" w:rsidRDefault="00F233E4" w:rsidP="00F233E4">
      <w:pPr>
        <w:tabs>
          <w:tab w:val="right" w:pos="2556"/>
          <w:tab w:val="right" w:pos="5609"/>
        </w:tabs>
        <w:spacing w:after="0"/>
        <w:rPr>
          <w:rFonts w:cs="Arial"/>
          <w:b/>
          <w:sz w:val="24"/>
          <w:szCs w:val="24"/>
        </w:rPr>
      </w:pPr>
    </w:p>
    <w:p w14:paraId="60E5C37B" w14:textId="77777777" w:rsidR="00420A1A" w:rsidRPr="00420A1A" w:rsidRDefault="00420A1A" w:rsidP="00420A1A">
      <w:pPr>
        <w:tabs>
          <w:tab w:val="right" w:pos="2556"/>
          <w:tab w:val="right" w:pos="5609"/>
        </w:tabs>
        <w:spacing w:after="0"/>
        <w:jc w:val="center"/>
        <w:rPr>
          <w:rFonts w:cs="Arial"/>
          <w:b/>
          <w:sz w:val="24"/>
          <w:szCs w:val="24"/>
        </w:rPr>
      </w:pPr>
      <w:r w:rsidRPr="00420A1A">
        <w:rPr>
          <w:rFonts w:cs="Arial"/>
          <w:b/>
          <w:sz w:val="24"/>
          <w:szCs w:val="24"/>
        </w:rPr>
        <w:t>KONTAKTNE OSEBE</w:t>
      </w:r>
    </w:p>
    <w:p w14:paraId="69893A6B"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50931AEC" w14:textId="77777777" w:rsidR="00420A1A" w:rsidRPr="00420A1A" w:rsidRDefault="00420A1A" w:rsidP="00420A1A">
      <w:pPr>
        <w:pStyle w:val="Standard"/>
        <w:rPr>
          <w:rFonts w:ascii="Cambria" w:hAnsi="Cambria" w:cs="Arial"/>
          <w:sz w:val="24"/>
          <w:szCs w:val="24"/>
        </w:rPr>
      </w:pPr>
    </w:p>
    <w:p w14:paraId="367CB9D5"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naročnika je _________________________________, tel.: _____________, e-pošta: __________________.</w:t>
      </w:r>
    </w:p>
    <w:p w14:paraId="69F20202" w14:textId="77777777" w:rsidR="00420A1A" w:rsidRPr="00420A1A" w:rsidRDefault="00420A1A" w:rsidP="00420A1A">
      <w:pPr>
        <w:pStyle w:val="Standard"/>
        <w:rPr>
          <w:rFonts w:ascii="Cambria" w:hAnsi="Cambria" w:cs="Arial"/>
          <w:sz w:val="24"/>
          <w:szCs w:val="24"/>
        </w:rPr>
      </w:pPr>
    </w:p>
    <w:p w14:paraId="0443FA92"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ponudnika 1 je ______________________________, tel.: ___________________, e-naslov: _______________,</w:t>
      </w:r>
    </w:p>
    <w:p w14:paraId="3EF05F79" w14:textId="77777777" w:rsidR="00420A1A" w:rsidRPr="00420A1A" w:rsidRDefault="00420A1A" w:rsidP="00420A1A">
      <w:pPr>
        <w:pStyle w:val="Standard"/>
        <w:rPr>
          <w:rFonts w:ascii="Cambria" w:hAnsi="Cambria" w:cs="Arial"/>
          <w:sz w:val="24"/>
          <w:szCs w:val="24"/>
        </w:rPr>
      </w:pPr>
    </w:p>
    <w:p w14:paraId="268B73C9"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ponudnika 2 …</w:t>
      </w:r>
    </w:p>
    <w:p w14:paraId="4EE59CCB" w14:textId="77777777" w:rsidR="00420A1A" w:rsidRPr="00420A1A" w:rsidRDefault="00420A1A" w:rsidP="00420A1A">
      <w:pPr>
        <w:pStyle w:val="Standard"/>
        <w:rPr>
          <w:rFonts w:ascii="Cambria" w:hAnsi="Cambria" w:cs="Arial"/>
          <w:sz w:val="24"/>
          <w:szCs w:val="24"/>
        </w:rPr>
      </w:pPr>
    </w:p>
    <w:p w14:paraId="59BCE91E"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Ponudnik mora naročnika pisno obvestiti o morebitni zamenjavi kontaktne osebe, njegove telefonske številke ali e-naslova.</w:t>
      </w:r>
    </w:p>
    <w:p w14:paraId="3F4807C7" w14:textId="77777777" w:rsidR="00420A1A" w:rsidRPr="00420A1A" w:rsidRDefault="00420A1A" w:rsidP="00420A1A">
      <w:pPr>
        <w:pStyle w:val="Standard"/>
        <w:rPr>
          <w:rFonts w:ascii="Cambria" w:hAnsi="Cambria" w:cs="Arial"/>
          <w:sz w:val="24"/>
          <w:szCs w:val="24"/>
        </w:rPr>
      </w:pPr>
    </w:p>
    <w:p w14:paraId="495F3C01"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Naročnik ne prevzema odgovornosti za neprejem povabila k oddaji ponudbe za posamezno javno naročilo ali drugih dokumentov in informacij, ki so poslane na e-naslov iz tega člena pogodbe.</w:t>
      </w:r>
    </w:p>
    <w:p w14:paraId="658DBC9E" w14:textId="77777777" w:rsidR="00420A1A" w:rsidRPr="00420A1A" w:rsidRDefault="00420A1A" w:rsidP="00420A1A">
      <w:pPr>
        <w:pStyle w:val="Standard"/>
        <w:rPr>
          <w:rFonts w:ascii="Cambria" w:hAnsi="Cambria" w:cs="Arial"/>
          <w:sz w:val="24"/>
          <w:szCs w:val="24"/>
        </w:rPr>
      </w:pPr>
    </w:p>
    <w:p w14:paraId="0989D377"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naročnika je obenem tudi skrbnik tega sporazuma.</w:t>
      </w:r>
    </w:p>
    <w:p w14:paraId="07823C73" w14:textId="77777777" w:rsidR="00420A1A" w:rsidRPr="00420A1A" w:rsidRDefault="00420A1A" w:rsidP="00420A1A">
      <w:pPr>
        <w:pStyle w:val="Standard"/>
        <w:jc w:val="center"/>
        <w:rPr>
          <w:rFonts w:ascii="Cambria" w:hAnsi="Cambria" w:cs="Arial"/>
          <w:sz w:val="24"/>
          <w:szCs w:val="24"/>
        </w:rPr>
      </w:pPr>
    </w:p>
    <w:p w14:paraId="2A55AE71" w14:textId="77777777" w:rsidR="00420A1A" w:rsidRPr="00420A1A" w:rsidRDefault="00420A1A" w:rsidP="00420A1A">
      <w:pPr>
        <w:pStyle w:val="Telobesedila3"/>
        <w:tabs>
          <w:tab w:val="left" w:pos="570"/>
        </w:tabs>
        <w:spacing w:after="0"/>
        <w:ind w:right="7"/>
        <w:jc w:val="center"/>
        <w:rPr>
          <w:rFonts w:cs="Arial"/>
          <w:b/>
          <w:sz w:val="24"/>
          <w:szCs w:val="24"/>
        </w:rPr>
      </w:pPr>
      <w:r w:rsidRPr="00420A1A">
        <w:rPr>
          <w:rFonts w:cs="Arial"/>
          <w:b/>
          <w:sz w:val="24"/>
          <w:szCs w:val="24"/>
        </w:rPr>
        <w:t>VAROVANJE UGLEDA IN POSLOVNIH SKRIVNOSTI</w:t>
      </w:r>
    </w:p>
    <w:p w14:paraId="3411F467"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2FD9D49B" w14:textId="77777777" w:rsidR="00420A1A" w:rsidRPr="00420A1A" w:rsidRDefault="00420A1A" w:rsidP="00420A1A">
      <w:pPr>
        <w:pStyle w:val="Standard"/>
        <w:ind w:left="720"/>
        <w:rPr>
          <w:rFonts w:ascii="Cambria" w:hAnsi="Cambria" w:cs="Arial"/>
          <w:b/>
          <w:sz w:val="24"/>
          <w:szCs w:val="24"/>
        </w:rPr>
      </w:pPr>
    </w:p>
    <w:p w14:paraId="52BE1932" w14:textId="77777777" w:rsidR="00420A1A" w:rsidRPr="00420A1A" w:rsidRDefault="00420A1A" w:rsidP="00420A1A">
      <w:pPr>
        <w:pStyle w:val="Telobesedila3"/>
        <w:spacing w:after="0"/>
        <w:ind w:right="7"/>
        <w:jc w:val="both"/>
        <w:rPr>
          <w:rFonts w:cs="Arial"/>
          <w:sz w:val="24"/>
          <w:szCs w:val="24"/>
        </w:rPr>
      </w:pPr>
      <w:r w:rsidRPr="00420A1A">
        <w:rPr>
          <w:rFonts w:cs="Arial"/>
          <w:sz w:val="24"/>
          <w:szCs w:val="24"/>
        </w:rPr>
        <w:t>Ponudnik je dolžan kjerkoli in kadarkoli varovati dobro ime in poslovni ugled naročnika.</w:t>
      </w:r>
    </w:p>
    <w:p w14:paraId="61D979AA" w14:textId="77777777" w:rsidR="00420A1A" w:rsidRPr="00420A1A" w:rsidRDefault="00420A1A" w:rsidP="00420A1A">
      <w:pPr>
        <w:pStyle w:val="Telobesedila3"/>
        <w:spacing w:after="0"/>
        <w:ind w:right="-483"/>
        <w:jc w:val="both"/>
        <w:rPr>
          <w:rFonts w:cs="Arial"/>
          <w:b/>
          <w:sz w:val="24"/>
          <w:szCs w:val="24"/>
        </w:rPr>
      </w:pPr>
    </w:p>
    <w:p w14:paraId="6F1D5B2D" w14:textId="77777777" w:rsidR="00F233E4" w:rsidRPr="00D76B76" w:rsidRDefault="00F233E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Pr="00D76B76">
        <w:rPr>
          <w:rFonts w:eastAsia="Times New Roman" w:cs="Arial"/>
          <w:color w:val="auto"/>
          <w:sz w:val="24"/>
          <w:szCs w:val="24"/>
        </w:rPr>
        <w:t xml:space="preserve"> se zavezuje, da bo vse podatke, ki izhajajo iz pogodbenega razmerja</w:t>
      </w:r>
      <w:r w:rsidRPr="00420A1A">
        <w:rPr>
          <w:rFonts w:cs="Arial"/>
          <w:sz w:val="24"/>
          <w:szCs w:val="24"/>
        </w:rPr>
        <w:t xml:space="preserve"> </w:t>
      </w:r>
      <w:r w:rsidRPr="00D76B76">
        <w:rPr>
          <w:rFonts w:eastAsia="Times New Roman" w:cs="Arial"/>
          <w:color w:val="auto"/>
          <w:sz w:val="24"/>
          <w:szCs w:val="24"/>
        </w:rPr>
        <w:t xml:space="preserve">ohranjal kot poslovno skrivnost ves čas trajanja </w:t>
      </w:r>
      <w:r>
        <w:rPr>
          <w:rFonts w:eastAsia="Times New Roman" w:cs="Arial"/>
          <w:color w:val="auto"/>
          <w:sz w:val="24"/>
          <w:szCs w:val="24"/>
        </w:rPr>
        <w:t>tega okvirnega sporazuma</w:t>
      </w:r>
      <w:r w:rsidR="006B2634">
        <w:rPr>
          <w:rFonts w:eastAsia="Times New Roman" w:cs="Arial"/>
          <w:color w:val="auto"/>
          <w:sz w:val="24"/>
          <w:szCs w:val="24"/>
        </w:rPr>
        <w:t xml:space="preserve"> in po njegovem izteku</w:t>
      </w:r>
      <w:r w:rsidRPr="00D76B76">
        <w:rPr>
          <w:rFonts w:eastAsia="Times New Roman" w:cs="Arial"/>
          <w:color w:val="auto"/>
          <w:sz w:val="24"/>
          <w:szCs w:val="24"/>
        </w:rPr>
        <w:t xml:space="preserve">, v kolikor takšni podatki izpolnjujejo pogoje o poslovni skrivnosti glede na določbe zakona, ki opredeljuje poslovno skrivnost. </w:t>
      </w:r>
      <w:r w:rsidR="006B2634">
        <w:rPr>
          <w:rFonts w:eastAsia="Times New Roman" w:cs="Arial"/>
          <w:color w:val="auto"/>
          <w:sz w:val="24"/>
          <w:szCs w:val="24"/>
        </w:rPr>
        <w:t>Ponudnik</w:t>
      </w:r>
      <w:r w:rsidRPr="00D76B76">
        <w:rPr>
          <w:rFonts w:eastAsia="Times New Roman" w:cs="Arial"/>
          <w:color w:val="auto"/>
          <w:sz w:val="24"/>
          <w:szCs w:val="24"/>
        </w:rPr>
        <w:t xml:space="preserve"> mora skrbno varovati tudi morebitne osebne podatke, s kate</w:t>
      </w:r>
      <w:r w:rsidR="006B2634">
        <w:rPr>
          <w:rFonts w:eastAsia="Times New Roman" w:cs="Arial"/>
          <w:color w:val="auto"/>
          <w:sz w:val="24"/>
          <w:szCs w:val="24"/>
        </w:rPr>
        <w:t>rimi se seznani pri izvajanju tega okvirnega sporazuma</w:t>
      </w:r>
      <w:r w:rsidRPr="00D76B76">
        <w:rPr>
          <w:rFonts w:eastAsia="Times New Roman" w:cs="Arial"/>
          <w:color w:val="auto"/>
          <w:sz w:val="24"/>
          <w:szCs w:val="24"/>
        </w:rPr>
        <w:t>, in jih ne sme razkriti nepooblaščeni osebi.</w:t>
      </w:r>
    </w:p>
    <w:p w14:paraId="543FC72E" w14:textId="77777777" w:rsidR="00F233E4" w:rsidRPr="00D76B76" w:rsidRDefault="00F233E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p>
    <w:p w14:paraId="2DC9170A" w14:textId="77777777" w:rsidR="00F233E4" w:rsidRPr="00D76B76" w:rsidRDefault="006B263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00F233E4" w:rsidRPr="00D76B76">
        <w:rPr>
          <w:rFonts w:eastAsia="Times New Roman" w:cs="Arial"/>
          <w:color w:val="auto"/>
          <w:sz w:val="24"/>
          <w:szCs w:val="24"/>
        </w:rPr>
        <w:t xml:space="preserve"> zaradi kršenja poslovne skrivnosti in razkritja osebnih podatkov odškodninsko odgovarja po splošnih pravilih, ki urejajo obligacijska razmerja, in sicer za </w:t>
      </w:r>
      <w:r>
        <w:rPr>
          <w:rFonts w:eastAsia="Times New Roman" w:cs="Arial"/>
          <w:color w:val="auto"/>
          <w:sz w:val="24"/>
          <w:szCs w:val="24"/>
        </w:rPr>
        <w:t xml:space="preserve">razkritje oz. </w:t>
      </w:r>
      <w:r w:rsidR="00F233E4" w:rsidRPr="00D76B76">
        <w:rPr>
          <w:rFonts w:eastAsia="Times New Roman" w:cs="Arial"/>
          <w:color w:val="auto"/>
          <w:sz w:val="24"/>
          <w:szCs w:val="24"/>
        </w:rPr>
        <w:t xml:space="preserve">nepooblaščeno </w:t>
      </w:r>
      <w:r>
        <w:rPr>
          <w:rFonts w:eastAsia="Times New Roman" w:cs="Arial"/>
          <w:color w:val="auto"/>
          <w:sz w:val="24"/>
          <w:szCs w:val="24"/>
        </w:rPr>
        <w:t>širjenje</w:t>
      </w:r>
      <w:r w:rsidR="00F233E4" w:rsidRPr="00D76B76">
        <w:rPr>
          <w:rFonts w:eastAsia="Times New Roman" w:cs="Arial"/>
          <w:color w:val="auto"/>
          <w:sz w:val="24"/>
          <w:szCs w:val="24"/>
        </w:rPr>
        <w:t xml:space="preserve"> osebnih podatkov in podatkov in informacij, ki na strani naročnika izpolnjujejo pogoje o poslovni skrivnosti</w:t>
      </w:r>
      <w:r w:rsidR="00C82474">
        <w:rPr>
          <w:rFonts w:eastAsia="Times New Roman" w:cs="Arial"/>
          <w:color w:val="auto"/>
          <w:sz w:val="24"/>
          <w:szCs w:val="24"/>
        </w:rPr>
        <w:t>,</w:t>
      </w:r>
      <w:r w:rsidR="00F233E4" w:rsidRPr="00D76B76">
        <w:rPr>
          <w:rFonts w:eastAsia="Times New Roman" w:cs="Arial"/>
          <w:color w:val="auto"/>
          <w:sz w:val="24"/>
          <w:szCs w:val="24"/>
        </w:rPr>
        <w:t xml:space="preserve"> glede na določbe zakona, ki opredeljuje osebne podatke </w:t>
      </w:r>
      <w:r w:rsidR="00C82474">
        <w:rPr>
          <w:rFonts w:eastAsia="Times New Roman" w:cs="Arial"/>
          <w:color w:val="auto"/>
          <w:sz w:val="24"/>
          <w:szCs w:val="24"/>
        </w:rPr>
        <w:t>oz.</w:t>
      </w:r>
      <w:r w:rsidR="00F233E4" w:rsidRPr="00D76B76">
        <w:rPr>
          <w:rFonts w:eastAsia="Times New Roman" w:cs="Arial"/>
          <w:color w:val="auto"/>
          <w:sz w:val="24"/>
          <w:szCs w:val="24"/>
        </w:rPr>
        <w:t xml:space="preserve"> poslovno skrivnost. </w:t>
      </w:r>
    </w:p>
    <w:p w14:paraId="1F6F99E7" w14:textId="77777777" w:rsidR="00F233E4" w:rsidRDefault="00F233E4" w:rsidP="00420A1A">
      <w:pPr>
        <w:spacing w:after="0"/>
        <w:jc w:val="both"/>
        <w:rPr>
          <w:rFonts w:cs="Arial"/>
          <w:sz w:val="24"/>
          <w:szCs w:val="24"/>
        </w:rPr>
      </w:pPr>
    </w:p>
    <w:p w14:paraId="176FF7DB" w14:textId="77777777" w:rsidR="00420A1A" w:rsidRPr="00420A1A" w:rsidRDefault="00420A1A" w:rsidP="00420A1A">
      <w:pPr>
        <w:spacing w:after="0"/>
        <w:jc w:val="both"/>
        <w:rPr>
          <w:rFonts w:cs="Arial"/>
          <w:sz w:val="24"/>
          <w:szCs w:val="24"/>
        </w:rPr>
      </w:pPr>
      <w:r w:rsidRPr="00420A1A">
        <w:rPr>
          <w:rFonts w:cs="Arial"/>
          <w:sz w:val="24"/>
          <w:szCs w:val="24"/>
        </w:rPr>
        <w:t>Pogodbene stranke lahko s pisnim dogovorom določijo izjeme od te določbe.</w:t>
      </w:r>
    </w:p>
    <w:p w14:paraId="3D84443B" w14:textId="77777777" w:rsidR="00420A1A" w:rsidRPr="00420A1A" w:rsidRDefault="00420A1A" w:rsidP="00420A1A">
      <w:pPr>
        <w:pStyle w:val="Telobesedila-zamik3"/>
        <w:spacing w:after="0"/>
        <w:ind w:left="0" w:right="7"/>
        <w:rPr>
          <w:rFonts w:cs="Arial"/>
          <w:bCs/>
          <w:sz w:val="24"/>
          <w:szCs w:val="24"/>
        </w:rPr>
      </w:pPr>
    </w:p>
    <w:p w14:paraId="163A63B4"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Okoljska in socialna klavzula</w:t>
      </w:r>
    </w:p>
    <w:p w14:paraId="590FA2D1" w14:textId="77777777" w:rsidR="00420A1A" w:rsidRPr="009A4E3F" w:rsidRDefault="00420A1A" w:rsidP="006740C8">
      <w:pPr>
        <w:pStyle w:val="Standard"/>
        <w:numPr>
          <w:ilvl w:val="0"/>
          <w:numId w:val="94"/>
        </w:numPr>
        <w:jc w:val="center"/>
        <w:rPr>
          <w:rFonts w:ascii="Cambria" w:hAnsi="Cambria" w:cs="Arial"/>
          <w:b/>
          <w:sz w:val="24"/>
          <w:szCs w:val="24"/>
        </w:rPr>
      </w:pPr>
      <w:r w:rsidRPr="009A4E3F">
        <w:rPr>
          <w:rFonts w:ascii="Cambria" w:hAnsi="Cambria" w:cs="Arial"/>
          <w:b/>
          <w:sz w:val="24"/>
          <w:szCs w:val="24"/>
        </w:rPr>
        <w:t>člen</w:t>
      </w:r>
    </w:p>
    <w:p w14:paraId="47E60F21" w14:textId="77777777" w:rsidR="00420A1A" w:rsidRPr="009A4E3F" w:rsidRDefault="00420A1A" w:rsidP="00420A1A">
      <w:pPr>
        <w:pStyle w:val="Standard"/>
        <w:ind w:left="360"/>
        <w:rPr>
          <w:rFonts w:ascii="Cambria" w:hAnsi="Cambria" w:cs="Arial"/>
          <w:b/>
          <w:sz w:val="24"/>
          <w:szCs w:val="24"/>
        </w:rPr>
      </w:pPr>
    </w:p>
    <w:p w14:paraId="5FDF51B5" w14:textId="77777777" w:rsidR="006B2634" w:rsidRPr="009A4E3F" w:rsidRDefault="006B2634" w:rsidP="006B2634">
      <w:pPr>
        <w:spacing w:after="0" w:line="264" w:lineRule="auto"/>
        <w:jc w:val="both"/>
        <w:rPr>
          <w:rFonts w:cs="Arial"/>
          <w:iCs/>
          <w:color w:val="000000" w:themeColor="text1"/>
          <w:sz w:val="24"/>
          <w:szCs w:val="24"/>
        </w:rPr>
      </w:pPr>
      <w:r w:rsidRPr="009A4E3F">
        <w:rPr>
          <w:rFonts w:cs="Arial"/>
          <w:iCs/>
          <w:color w:val="000000" w:themeColor="text1"/>
          <w:sz w:val="24"/>
          <w:szCs w:val="24"/>
        </w:rPr>
        <w:lastRenderedPageBreak/>
        <w:t>Naročnik bo vsakih šest mesecev (prvikrat pa šest mesecev od sklenitve te</w:t>
      </w:r>
      <w:r w:rsidR="00D95F12" w:rsidRPr="009A4E3F">
        <w:rPr>
          <w:rFonts w:cs="Arial"/>
          <w:iCs/>
          <w:color w:val="000000" w:themeColor="text1"/>
          <w:sz w:val="24"/>
          <w:szCs w:val="24"/>
        </w:rPr>
        <w:t>ga okvirnega sporazuma</w:t>
      </w:r>
      <w:r w:rsidRPr="009A4E3F">
        <w:rPr>
          <w:rFonts w:cs="Arial"/>
          <w:iCs/>
          <w:color w:val="000000" w:themeColor="text1"/>
          <w:sz w:val="24"/>
          <w:szCs w:val="24"/>
        </w:rPr>
        <w:t xml:space="preserve">) preveril, ali je na dan tega preverjanja pri </w:t>
      </w:r>
      <w:r w:rsidR="00D95F12" w:rsidRPr="009A4E3F">
        <w:rPr>
          <w:rFonts w:cs="Arial"/>
          <w:iCs/>
          <w:color w:val="000000" w:themeColor="text1"/>
          <w:sz w:val="24"/>
          <w:szCs w:val="24"/>
        </w:rPr>
        <w:t>ponudniku</w:t>
      </w:r>
      <w:r w:rsidRPr="009A4E3F">
        <w:rPr>
          <w:rFonts w:cs="Arial"/>
          <w:iCs/>
          <w:color w:val="000000" w:themeColor="text1"/>
          <w:sz w:val="24"/>
          <w:szCs w:val="24"/>
        </w:rPr>
        <w:t xml:space="preserve"> izpolnjena ena ali več naslednjih okoliščin:</w:t>
      </w:r>
    </w:p>
    <w:p w14:paraId="154E7C1A"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Pr="009A4E3F">
        <w:rPr>
          <w:rFonts w:ascii="Cambria" w:hAnsi="Cambria" w:cs="Arial"/>
          <w:color w:val="000000" w:themeColor="text1"/>
        </w:rPr>
        <w:t>ponudnik</w:t>
      </w:r>
      <w:r w:rsidR="006B2634" w:rsidRPr="009A4E3F">
        <w:rPr>
          <w:rFonts w:ascii="Cambria" w:hAnsi="Cambria" w:cs="Arial"/>
          <w:color w:val="000000" w:themeColor="text1"/>
        </w:rPr>
        <w:t xml:space="preserve"> ne izpolnjuje obveznosti iz prejšnjega stavka tudi, če na dan preverjanja ni imel predloženih vseh obračunov davčnih odtegljajev za dohodke iz delovnega razmerja za obdobje zadnjih petih let do dne preverjanja;</w:t>
      </w:r>
    </w:p>
    <w:p w14:paraId="7EFBA1C5"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je izločen iz postopkov oddaje javnih naročil zaradi uvrstitve v evidenco gospodarskih subjektov z negativnimi referencami;</w:t>
      </w:r>
    </w:p>
    <w:p w14:paraId="167A08D7"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w:t>
      </w:r>
      <w:r w:rsidR="006B2634" w:rsidRPr="009A4E3F">
        <w:rPr>
          <w:rFonts w:ascii="Cambria" w:hAnsi="Cambria" w:cs="Arial"/>
          <w:color w:val="000000" w:themeColor="text1"/>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006B2634" w:rsidRPr="009A4E3F">
        <w:rPr>
          <w:rFonts w:ascii="Cambria" w:hAnsi="Cambria" w:cs="Arial"/>
          <w:color w:val="000000" w:themeColor="text1"/>
        </w:rPr>
        <w:t xml:space="preserve">v zadnjih treh letih pred dnevom tega preverjanja </w:t>
      </w:r>
      <w:r w:rsidR="006B2634" w:rsidRPr="009A4E3F">
        <w:rPr>
          <w:rFonts w:ascii="Cambria" w:hAnsi="Cambria" w:cs="Arial"/>
          <w:color w:val="000000" w:themeColor="text1"/>
          <w:lang w:eastAsia="zh-CN"/>
        </w:rPr>
        <w:t>s pravnomočno odločitvijo oz. odločitvami izrekel globo za prekršek.</w:t>
      </w:r>
    </w:p>
    <w:p w14:paraId="62B1E6C3" w14:textId="77777777" w:rsidR="006B2634" w:rsidRPr="009A4E3F" w:rsidRDefault="006B2634" w:rsidP="006B2634">
      <w:pPr>
        <w:spacing w:after="0" w:line="264" w:lineRule="auto"/>
        <w:jc w:val="both"/>
        <w:rPr>
          <w:rFonts w:cs="Arial"/>
          <w:iCs/>
          <w:color w:val="000000" w:themeColor="text1"/>
          <w:sz w:val="24"/>
          <w:szCs w:val="24"/>
        </w:rPr>
      </w:pPr>
    </w:p>
    <w:p w14:paraId="5DEEABB1" w14:textId="77777777" w:rsidR="006B2634" w:rsidRPr="009A4E3F" w:rsidRDefault="006B2634" w:rsidP="006B2634">
      <w:pPr>
        <w:spacing w:after="0" w:line="264" w:lineRule="auto"/>
        <w:jc w:val="both"/>
        <w:rPr>
          <w:rFonts w:cs="Arial"/>
          <w:iCs/>
          <w:color w:val="000000" w:themeColor="text1"/>
          <w:sz w:val="24"/>
          <w:szCs w:val="24"/>
        </w:rPr>
      </w:pPr>
      <w:r w:rsidRPr="009A4E3F">
        <w:rPr>
          <w:rFonts w:cs="Arial"/>
          <w:iCs/>
          <w:color w:val="000000" w:themeColor="text1"/>
          <w:sz w:val="24"/>
          <w:szCs w:val="24"/>
        </w:rPr>
        <w:t>Če je</w:t>
      </w:r>
      <w:r w:rsidR="00D95F12" w:rsidRPr="009A4E3F">
        <w:rPr>
          <w:rFonts w:cs="Arial"/>
          <w:iCs/>
          <w:color w:val="000000" w:themeColor="text1"/>
          <w:sz w:val="24"/>
          <w:szCs w:val="24"/>
        </w:rPr>
        <w:t xml:space="preserve"> ponudnik</w:t>
      </w:r>
      <w:r w:rsidRPr="009A4E3F">
        <w:rPr>
          <w:rFonts w:cs="Arial"/>
          <w:iCs/>
          <w:color w:val="000000" w:themeColor="text1"/>
          <w:sz w:val="24"/>
          <w:szCs w:val="24"/>
        </w:rPr>
        <w:t xml:space="preserve"> pravna oseba, s sedežem v drugi državi članici ali tretji državi, mora </w:t>
      </w:r>
      <w:r w:rsidR="00D95F12" w:rsidRPr="009A4E3F">
        <w:rPr>
          <w:rFonts w:cs="Arial"/>
          <w:iCs/>
          <w:color w:val="000000" w:themeColor="text1"/>
          <w:sz w:val="24"/>
          <w:szCs w:val="24"/>
        </w:rPr>
        <w:t>ponudnik</w:t>
      </w:r>
      <w:r w:rsidRPr="009A4E3F">
        <w:rPr>
          <w:rFonts w:cs="Arial"/>
          <w:iCs/>
          <w:color w:val="000000" w:themeColor="text1"/>
          <w:sz w:val="24"/>
          <w:szCs w:val="24"/>
        </w:rPr>
        <w:t xml:space="preserve"> v roku petih (5) dni po poteku vsakih šest mesecev (prvikrat pa po poteku šest mesecev od sklenitve te</w:t>
      </w:r>
      <w:r w:rsidR="00D95F12" w:rsidRPr="009A4E3F">
        <w:rPr>
          <w:rFonts w:cs="Arial"/>
          <w:iCs/>
          <w:color w:val="000000" w:themeColor="text1"/>
          <w:sz w:val="24"/>
          <w:szCs w:val="24"/>
        </w:rPr>
        <w:t>ga okvirnega sporazuma</w:t>
      </w:r>
      <w:r w:rsidRPr="009A4E3F">
        <w:rPr>
          <w:rFonts w:cs="Arial"/>
          <w:iCs/>
          <w:color w:val="000000" w:themeColor="text1"/>
          <w:sz w:val="24"/>
          <w:szCs w:val="24"/>
        </w:rPr>
        <w:t xml:space="preserve">) naročniku posredovati dokazilo, da nista izpolnjena razloga iz 1. in 3. točke prejšnjega odstavka, ki ga izda pristojni organ v drugi državi članici ali tretji državi. Če </w:t>
      </w:r>
      <w:r w:rsidR="00D95F12" w:rsidRPr="009A4E3F">
        <w:rPr>
          <w:rFonts w:cs="Arial"/>
          <w:iCs/>
          <w:color w:val="000000" w:themeColor="text1"/>
          <w:sz w:val="24"/>
          <w:szCs w:val="24"/>
        </w:rPr>
        <w:t>ponudnik</w:t>
      </w:r>
      <w:r w:rsidRPr="009A4E3F">
        <w:rPr>
          <w:rFonts w:cs="Arial"/>
          <w:iCs/>
          <w:color w:val="000000" w:themeColor="text1"/>
          <w:sz w:val="24"/>
          <w:szCs w:val="24"/>
        </w:rPr>
        <w:t xml:space="preserve"> ne dostavi dokazil v roku, se šteje, da so izpolnjene okoliščine iz prejšnjega odstavka. </w:t>
      </w:r>
    </w:p>
    <w:p w14:paraId="283D91E0" w14:textId="77777777" w:rsidR="006B2634" w:rsidRPr="009A4E3F" w:rsidRDefault="006B2634" w:rsidP="00420A1A">
      <w:pPr>
        <w:spacing w:after="0"/>
        <w:ind w:right="7"/>
        <w:jc w:val="both"/>
        <w:rPr>
          <w:rFonts w:cs="Arial"/>
          <w:sz w:val="24"/>
          <w:szCs w:val="24"/>
        </w:rPr>
      </w:pPr>
    </w:p>
    <w:p w14:paraId="5D11F96B" w14:textId="77777777" w:rsidR="006B2634" w:rsidRPr="009A4E3F" w:rsidRDefault="006B2634" w:rsidP="006740C8">
      <w:pPr>
        <w:pStyle w:val="Standard"/>
        <w:numPr>
          <w:ilvl w:val="0"/>
          <w:numId w:val="94"/>
        </w:numPr>
        <w:jc w:val="center"/>
        <w:rPr>
          <w:rFonts w:ascii="Cambria" w:hAnsi="Cambria" w:cs="Arial"/>
          <w:b/>
          <w:sz w:val="24"/>
          <w:szCs w:val="24"/>
        </w:rPr>
      </w:pPr>
      <w:r w:rsidRPr="009A4E3F">
        <w:rPr>
          <w:rFonts w:ascii="Cambria" w:hAnsi="Cambria" w:cs="Arial"/>
          <w:b/>
          <w:sz w:val="24"/>
          <w:szCs w:val="24"/>
        </w:rPr>
        <w:t>člen</w:t>
      </w:r>
    </w:p>
    <w:p w14:paraId="159A5CCF" w14:textId="77777777" w:rsidR="006B2634" w:rsidRPr="009A4E3F" w:rsidRDefault="006B2634" w:rsidP="006B2634">
      <w:pPr>
        <w:pStyle w:val="Standard"/>
        <w:rPr>
          <w:rFonts w:ascii="Cambria" w:hAnsi="Cambria" w:cs="Arial"/>
          <w:b/>
          <w:sz w:val="24"/>
          <w:szCs w:val="24"/>
        </w:rPr>
      </w:pPr>
    </w:p>
    <w:p w14:paraId="5DE729FE" w14:textId="77777777" w:rsidR="007172C2" w:rsidRPr="009A4E3F" w:rsidRDefault="006B2634" w:rsidP="006B2634">
      <w:pPr>
        <w:spacing w:after="0" w:line="264" w:lineRule="auto"/>
        <w:jc w:val="both"/>
        <w:rPr>
          <w:rFonts w:cs="Arial"/>
          <w:color w:val="000000" w:themeColor="text1"/>
          <w:sz w:val="24"/>
          <w:szCs w:val="24"/>
        </w:rPr>
      </w:pPr>
      <w:r w:rsidRPr="009A4E3F">
        <w:rPr>
          <w:rFonts w:cs="Arial"/>
          <w:iCs/>
          <w:color w:val="000000" w:themeColor="text1"/>
          <w:sz w:val="24"/>
          <w:szCs w:val="24"/>
        </w:rPr>
        <w:t xml:space="preserve">Če je izpolnjena katera izmed okoliščin iz prvega odstavka prejšnjega člena, bo naročnik o tem v roku pet (5) dni </w:t>
      </w:r>
      <w:r w:rsidR="00D95F12" w:rsidRPr="009A4E3F">
        <w:rPr>
          <w:rFonts w:cs="Arial"/>
          <w:iCs/>
          <w:color w:val="000000" w:themeColor="text1"/>
          <w:sz w:val="24"/>
          <w:szCs w:val="24"/>
        </w:rPr>
        <w:t xml:space="preserve">o tem </w:t>
      </w:r>
      <w:r w:rsidRPr="009A4E3F">
        <w:rPr>
          <w:rFonts w:cs="Arial"/>
          <w:iCs/>
          <w:color w:val="000000" w:themeColor="text1"/>
          <w:sz w:val="24"/>
          <w:szCs w:val="24"/>
        </w:rPr>
        <w:t xml:space="preserve">obvestil </w:t>
      </w:r>
      <w:r w:rsidR="00D95F12" w:rsidRPr="009A4E3F">
        <w:rPr>
          <w:rFonts w:cs="Arial"/>
          <w:iCs/>
          <w:color w:val="000000" w:themeColor="text1"/>
          <w:sz w:val="24"/>
          <w:szCs w:val="24"/>
        </w:rPr>
        <w:t>ponudnika</w:t>
      </w:r>
      <w:r w:rsidRPr="009A4E3F">
        <w:rPr>
          <w:rFonts w:cs="Arial"/>
          <w:iCs/>
          <w:color w:val="000000" w:themeColor="text1"/>
          <w:sz w:val="24"/>
          <w:szCs w:val="24"/>
        </w:rPr>
        <w:t xml:space="preserve">. </w:t>
      </w:r>
      <w:r w:rsidR="00D95F12" w:rsidRPr="009A4E3F">
        <w:rPr>
          <w:rFonts w:cs="Arial"/>
          <w:iCs/>
          <w:color w:val="000000" w:themeColor="text1"/>
          <w:sz w:val="24"/>
          <w:szCs w:val="24"/>
        </w:rPr>
        <w:t>Z</w:t>
      </w:r>
      <w:r w:rsidR="00D95F12" w:rsidRPr="009A4E3F">
        <w:rPr>
          <w:rFonts w:cs="Arial"/>
          <w:color w:val="000000" w:themeColor="text1"/>
          <w:sz w:val="24"/>
          <w:szCs w:val="24"/>
        </w:rPr>
        <w:t xml:space="preserve"> dnem, ko ponudnik prejme obvestilo, ta </w:t>
      </w:r>
      <w:r w:rsidR="007172C2" w:rsidRPr="009A4E3F">
        <w:rPr>
          <w:rFonts w:cs="Arial"/>
          <w:color w:val="000000" w:themeColor="text1"/>
          <w:sz w:val="24"/>
          <w:szCs w:val="24"/>
        </w:rPr>
        <w:t xml:space="preserve">okvirni sporazum </w:t>
      </w:r>
      <w:r w:rsidR="00D95F12" w:rsidRPr="009A4E3F">
        <w:rPr>
          <w:rFonts w:cs="Arial"/>
          <w:sz w:val="24"/>
          <w:szCs w:val="24"/>
        </w:rPr>
        <w:t xml:space="preserve">preneha veljati za naročnika in </w:t>
      </w:r>
      <w:r w:rsidR="007172C2" w:rsidRPr="009A4E3F">
        <w:rPr>
          <w:rFonts w:cs="Arial"/>
          <w:sz w:val="24"/>
          <w:szCs w:val="24"/>
        </w:rPr>
        <w:t xml:space="preserve">tistega </w:t>
      </w:r>
      <w:r w:rsidR="00D95F12" w:rsidRPr="009A4E3F">
        <w:rPr>
          <w:rFonts w:cs="Arial"/>
          <w:sz w:val="24"/>
          <w:szCs w:val="24"/>
        </w:rPr>
        <w:t>ponudnika</w:t>
      </w:r>
      <w:r w:rsidR="00D95F12" w:rsidRPr="009A4E3F">
        <w:rPr>
          <w:rFonts w:cs="Arial"/>
          <w:color w:val="000000" w:themeColor="text1"/>
          <w:sz w:val="24"/>
          <w:szCs w:val="24"/>
        </w:rPr>
        <w:t xml:space="preserve">, glede katerega je izpolnjena </w:t>
      </w:r>
      <w:r w:rsidR="007172C2" w:rsidRPr="009A4E3F">
        <w:rPr>
          <w:rFonts w:cs="Arial"/>
          <w:color w:val="000000" w:themeColor="text1"/>
          <w:sz w:val="24"/>
          <w:szCs w:val="24"/>
        </w:rPr>
        <w:t xml:space="preserve">okoliščina iz prvega odstavka prejšnjega člena. </w:t>
      </w:r>
      <w:r w:rsidR="007172C2" w:rsidRPr="009A4E3F">
        <w:rPr>
          <w:rFonts w:cs="Arial"/>
          <w:sz w:val="24"/>
          <w:szCs w:val="24"/>
        </w:rPr>
        <w:t>V razmerju do ostalih ponudnikov okvirni sporazum ostane v veljavi.</w:t>
      </w:r>
    </w:p>
    <w:p w14:paraId="0842E957" w14:textId="77777777" w:rsidR="007172C2" w:rsidRPr="009A4E3F" w:rsidRDefault="007172C2" w:rsidP="006B2634">
      <w:pPr>
        <w:spacing w:after="0" w:line="264" w:lineRule="auto"/>
        <w:jc w:val="both"/>
        <w:rPr>
          <w:rFonts w:cs="Arial"/>
          <w:color w:val="000000" w:themeColor="text1"/>
          <w:sz w:val="24"/>
          <w:szCs w:val="24"/>
        </w:rPr>
      </w:pPr>
    </w:p>
    <w:p w14:paraId="01195961" w14:textId="1C4FF052" w:rsidR="006B2634" w:rsidRPr="002077A1" w:rsidRDefault="007172C2" w:rsidP="002077A1">
      <w:pPr>
        <w:spacing w:after="0" w:line="264" w:lineRule="auto"/>
        <w:ind w:right="7"/>
        <w:jc w:val="both"/>
        <w:rPr>
          <w:rFonts w:cs="Arial"/>
          <w:color w:val="000000" w:themeColor="text1"/>
          <w:sz w:val="24"/>
          <w:szCs w:val="24"/>
        </w:rPr>
      </w:pPr>
      <w:r w:rsidRPr="009A4E3F">
        <w:rPr>
          <w:rFonts w:cs="Arial"/>
          <w:color w:val="000000" w:themeColor="text1"/>
          <w:sz w:val="24"/>
          <w:szCs w:val="24"/>
        </w:rPr>
        <w:t>Okvirni sporazum, v delu, ki se nanaša na posameznega ponudnika,</w:t>
      </w:r>
      <w:r w:rsidR="006B2634" w:rsidRPr="009A4E3F">
        <w:rPr>
          <w:rFonts w:cs="Arial"/>
          <w:color w:val="000000" w:themeColor="text1"/>
          <w:sz w:val="24"/>
          <w:szCs w:val="24"/>
        </w:rPr>
        <w:t xml:space="preserve"> preneha veljati tudi, če je naročnik seznanjen, da je pristojni državni organ ali sodišče s pravnomočno odločitvijo ugotovilo kršitev delovne, okoljske ali socialne zakonodaje s strani </w:t>
      </w:r>
      <w:r w:rsidRPr="009A4E3F">
        <w:rPr>
          <w:rFonts w:cs="Arial"/>
          <w:color w:val="000000" w:themeColor="text1"/>
          <w:sz w:val="24"/>
          <w:szCs w:val="24"/>
        </w:rPr>
        <w:t>tega ponudnika</w:t>
      </w:r>
      <w:r w:rsidR="006B2634" w:rsidRPr="009A4E3F">
        <w:rPr>
          <w:rFonts w:cs="Arial"/>
          <w:color w:val="000000" w:themeColor="text1"/>
          <w:sz w:val="24"/>
          <w:szCs w:val="24"/>
        </w:rPr>
        <w:t xml:space="preserve"> ali njegovega podizvajalca.</w:t>
      </w:r>
    </w:p>
    <w:p w14:paraId="44869623" w14:textId="77777777" w:rsidR="006B2634" w:rsidRPr="00420A1A" w:rsidRDefault="006B2634">
      <w:pPr>
        <w:pStyle w:val="Standard"/>
        <w:ind w:right="7"/>
        <w:jc w:val="center"/>
        <w:rPr>
          <w:rFonts w:ascii="Cambria" w:hAnsi="Cambria" w:cs="Arial"/>
          <w:b/>
          <w:bCs/>
          <w:caps/>
          <w:sz w:val="24"/>
          <w:szCs w:val="24"/>
        </w:rPr>
      </w:pPr>
    </w:p>
    <w:p w14:paraId="7A3A8385"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Protikorupcijska klavzula</w:t>
      </w:r>
    </w:p>
    <w:p w14:paraId="31D48392"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40C8546D" w14:textId="77777777" w:rsidR="00420A1A" w:rsidRPr="00420A1A" w:rsidRDefault="00420A1A" w:rsidP="00420A1A">
      <w:pPr>
        <w:pStyle w:val="Standard"/>
        <w:ind w:left="720"/>
        <w:rPr>
          <w:rFonts w:ascii="Cambria" w:hAnsi="Cambria" w:cs="Arial"/>
          <w:b/>
          <w:bCs/>
          <w:sz w:val="24"/>
          <w:szCs w:val="24"/>
        </w:rPr>
      </w:pPr>
    </w:p>
    <w:p w14:paraId="605BB20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Stranke okvirnega sporazuma in njihovi zakoniti zastopniki izrecno izjavljajo, da v postopku sklepanja in izvajanja tega okvirnega sporazuma ni prišlo in ne prihaja do nikakršnih dejanj, ki bi bila v nasprotju z veljavno zakonodajo in/ali imajo znake </w:t>
      </w:r>
      <w:r w:rsidRPr="00420A1A">
        <w:rPr>
          <w:rFonts w:ascii="Cambria" w:hAnsi="Cambria" w:cs="Arial"/>
          <w:sz w:val="24"/>
          <w:szCs w:val="24"/>
        </w:rPr>
        <w:lastRenderedPageBreak/>
        <w:t>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38C903D1" w14:textId="77777777" w:rsidR="00420A1A" w:rsidRPr="00420A1A" w:rsidRDefault="00420A1A" w:rsidP="00420A1A">
      <w:pPr>
        <w:pStyle w:val="Standard"/>
        <w:rPr>
          <w:rFonts w:ascii="Cambria" w:hAnsi="Cambria" w:cs="Arial"/>
          <w:sz w:val="24"/>
          <w:szCs w:val="24"/>
        </w:rPr>
      </w:pPr>
    </w:p>
    <w:p w14:paraId="12A443E4" w14:textId="77777777" w:rsidR="00420A1A" w:rsidRPr="00420A1A" w:rsidRDefault="006B2634" w:rsidP="00420A1A">
      <w:pPr>
        <w:spacing w:after="0" w:line="240" w:lineRule="auto"/>
        <w:jc w:val="both"/>
        <w:rPr>
          <w:rFonts w:eastAsia="Times New Roman" w:cs="Arial"/>
          <w:color w:val="auto"/>
          <w:sz w:val="24"/>
          <w:szCs w:val="24"/>
        </w:rPr>
      </w:pPr>
      <w:r>
        <w:rPr>
          <w:rFonts w:eastAsia="Times New Roman" w:cs="Arial"/>
          <w:color w:val="auto"/>
          <w:sz w:val="24"/>
          <w:szCs w:val="24"/>
        </w:rPr>
        <w:t xml:space="preserve">Priloga in sestavni del tega okvirnega sporazuma </w:t>
      </w:r>
      <w:r w:rsidR="00420A1A" w:rsidRPr="00420A1A">
        <w:rPr>
          <w:rFonts w:eastAsia="Times New Roman" w:cs="Arial"/>
          <w:color w:val="auto"/>
          <w:sz w:val="24"/>
          <w:szCs w:val="24"/>
        </w:rPr>
        <w:t xml:space="preserve">je tudi izjava o udeležbi fizičnih in pravnih oseb v lastništvu izvajalca, kot jo določa veljaven Zakon o integriteti in preprečevanju korupcije. </w:t>
      </w:r>
    </w:p>
    <w:p w14:paraId="42CD48EF" w14:textId="77777777" w:rsidR="00420A1A" w:rsidRPr="00420A1A" w:rsidRDefault="00420A1A" w:rsidP="00420A1A">
      <w:pPr>
        <w:pStyle w:val="Standard"/>
        <w:ind w:right="7"/>
        <w:jc w:val="center"/>
        <w:rPr>
          <w:rFonts w:ascii="Cambria" w:hAnsi="Cambria" w:cs="Arial"/>
          <w:b/>
          <w:bCs/>
          <w:caps/>
          <w:sz w:val="24"/>
          <w:szCs w:val="24"/>
        </w:rPr>
      </w:pPr>
    </w:p>
    <w:p w14:paraId="5873E120"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NIČNOST OKVIRNEGA SPORAZUMA</w:t>
      </w:r>
    </w:p>
    <w:p w14:paraId="70905C78"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6D384B3F" w14:textId="77777777" w:rsidR="00420A1A" w:rsidRPr="00420A1A" w:rsidRDefault="00420A1A" w:rsidP="00420A1A">
      <w:pPr>
        <w:spacing w:after="0"/>
        <w:jc w:val="both"/>
        <w:rPr>
          <w:rFonts w:cs="Arial"/>
          <w:bCs/>
          <w:iCs/>
          <w:sz w:val="24"/>
          <w:szCs w:val="24"/>
        </w:rPr>
      </w:pPr>
    </w:p>
    <w:p w14:paraId="23ABA035" w14:textId="77777777" w:rsidR="00420A1A" w:rsidRPr="00420A1A" w:rsidRDefault="00420A1A" w:rsidP="00420A1A">
      <w:pPr>
        <w:spacing w:after="0"/>
        <w:jc w:val="both"/>
        <w:rPr>
          <w:rFonts w:cs="Arial"/>
          <w:bCs/>
          <w:iCs/>
          <w:sz w:val="24"/>
          <w:szCs w:val="24"/>
        </w:rPr>
      </w:pPr>
      <w:r w:rsidRPr="00420A1A">
        <w:rPr>
          <w:rFonts w:cs="Arial"/>
          <w:bCs/>
          <w:iCs/>
          <w:sz w:val="24"/>
          <w:szCs w:val="24"/>
        </w:rPr>
        <w:t>Zaradi ničnosti posameznega pogodbenega določila ni ničen celotni okvirni sporazum, če lahko obstane brez ničnega določila.</w:t>
      </w:r>
    </w:p>
    <w:p w14:paraId="0A2DCF86" w14:textId="77777777" w:rsidR="00420A1A" w:rsidRPr="00420A1A" w:rsidRDefault="00420A1A" w:rsidP="00420A1A">
      <w:pPr>
        <w:spacing w:after="0"/>
        <w:jc w:val="both"/>
        <w:rPr>
          <w:rFonts w:cs="Arial"/>
          <w:bCs/>
          <w:iCs/>
          <w:sz w:val="24"/>
          <w:szCs w:val="24"/>
        </w:rPr>
      </w:pPr>
    </w:p>
    <w:p w14:paraId="1A7EF8FC" w14:textId="77777777" w:rsidR="00420A1A" w:rsidRPr="00420A1A" w:rsidRDefault="00420A1A" w:rsidP="00420A1A">
      <w:pPr>
        <w:spacing w:after="0"/>
        <w:jc w:val="center"/>
        <w:rPr>
          <w:rFonts w:cs="Arial"/>
          <w:b/>
          <w:sz w:val="24"/>
          <w:szCs w:val="24"/>
        </w:rPr>
      </w:pPr>
      <w:r w:rsidRPr="00420A1A">
        <w:rPr>
          <w:rFonts w:cs="Arial"/>
          <w:b/>
          <w:sz w:val="24"/>
          <w:szCs w:val="24"/>
        </w:rPr>
        <w:t>ODŠKODNINSKA ODGOVORNOST</w:t>
      </w:r>
    </w:p>
    <w:p w14:paraId="1422A2F5"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0FD24874" w14:textId="77777777" w:rsidR="00420A1A" w:rsidRPr="00420A1A" w:rsidRDefault="00420A1A" w:rsidP="00420A1A">
      <w:pPr>
        <w:pStyle w:val="Standard"/>
        <w:ind w:left="720"/>
        <w:rPr>
          <w:rFonts w:ascii="Cambria" w:hAnsi="Cambria" w:cs="Arial"/>
          <w:sz w:val="24"/>
          <w:szCs w:val="24"/>
        </w:rPr>
      </w:pPr>
    </w:p>
    <w:p w14:paraId="11324D81" w14:textId="77777777" w:rsidR="00420A1A" w:rsidRPr="00420A1A" w:rsidRDefault="00420A1A" w:rsidP="00420A1A">
      <w:pPr>
        <w:pStyle w:val="Telobesedila3"/>
        <w:spacing w:after="0"/>
        <w:ind w:right="7"/>
        <w:jc w:val="both"/>
        <w:rPr>
          <w:rFonts w:cs="Arial"/>
          <w:sz w:val="24"/>
          <w:szCs w:val="24"/>
        </w:rPr>
      </w:pPr>
      <w:r w:rsidRPr="00420A1A">
        <w:rPr>
          <w:rFonts w:cs="Arial"/>
          <w:sz w:val="24"/>
          <w:szCs w:val="24"/>
        </w:rPr>
        <w:t>Vsaka pogodbena stranka odgovarja drugi pogodbeni stranki za škodo, ki jo povzroči drugi pogodbeni stranki v posledici neizpolnjevanja svojih obveznosti po tem okvirnem sporazumu, v skladu z veljavnimi predpisi.</w:t>
      </w:r>
    </w:p>
    <w:p w14:paraId="51D40CA7" w14:textId="77777777" w:rsidR="00420A1A" w:rsidRPr="00420A1A" w:rsidRDefault="00420A1A" w:rsidP="00420A1A">
      <w:pPr>
        <w:pStyle w:val="Standard"/>
        <w:ind w:right="7"/>
        <w:jc w:val="center"/>
        <w:rPr>
          <w:rFonts w:ascii="Cambria" w:hAnsi="Cambria" w:cs="Arial"/>
          <w:caps/>
          <w:sz w:val="24"/>
          <w:szCs w:val="24"/>
        </w:rPr>
      </w:pPr>
    </w:p>
    <w:p w14:paraId="4EF644C0"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ODSTOP OD OKVIRNEGA SPORAZUMA</w:t>
      </w:r>
    </w:p>
    <w:p w14:paraId="58B84AAC"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311588EB" w14:textId="77777777" w:rsidR="00420A1A" w:rsidRPr="00420A1A" w:rsidRDefault="00420A1A" w:rsidP="00420A1A">
      <w:pPr>
        <w:pStyle w:val="Textbody"/>
        <w:spacing w:after="0"/>
        <w:rPr>
          <w:rFonts w:ascii="Cambria" w:hAnsi="Cambria" w:cs="Arial"/>
          <w:sz w:val="24"/>
          <w:szCs w:val="24"/>
        </w:rPr>
      </w:pPr>
    </w:p>
    <w:p w14:paraId="22327072" w14:textId="77777777" w:rsidR="00420A1A" w:rsidRPr="00420A1A" w:rsidRDefault="00420A1A" w:rsidP="00420A1A">
      <w:pPr>
        <w:pStyle w:val="Telobesedila"/>
        <w:spacing w:after="0"/>
        <w:jc w:val="both"/>
        <w:rPr>
          <w:rFonts w:cs="Arial"/>
          <w:sz w:val="24"/>
          <w:szCs w:val="24"/>
        </w:rPr>
      </w:pPr>
      <w:r w:rsidRPr="00420A1A">
        <w:rPr>
          <w:rFonts w:cs="Arial"/>
          <w:sz w:val="24"/>
          <w:szCs w:val="24"/>
        </w:rPr>
        <w:t>Kot kršitev tega sporazuma, ki ima lahko za posledico odstop od okvirnega sporazuma s strani naročnika, se štejejo naslednje kršitve:</w:t>
      </w:r>
    </w:p>
    <w:p w14:paraId="04108D6D"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ki je bil izbran za izvedbo posameznega naročila v roku, ki ga je določil naročnik, ne sklene pogodbe o izvedbi posameznega naročila;</w:t>
      </w:r>
    </w:p>
    <w:p w14:paraId="0A0E3111"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zaide v postopek, katerega posledica je lahko prenehanje poslovanja ponudnika;</w:t>
      </w:r>
    </w:p>
    <w:p w14:paraId="5D7D21EE"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krši pogodbo o izvedbi posameznega naročila tako, da naročnik uveljavlja plačilo pogodbene kazni, odstopi od pogodbe ali uveljavi kakšno drugo pogodbeno sankcijo.</w:t>
      </w:r>
    </w:p>
    <w:p w14:paraId="248B8F9D" w14:textId="77777777" w:rsidR="00420A1A" w:rsidRPr="00420A1A" w:rsidRDefault="00420A1A" w:rsidP="00420A1A">
      <w:pPr>
        <w:pStyle w:val="Telobesedila"/>
        <w:autoSpaceDN w:val="0"/>
        <w:spacing w:after="0"/>
        <w:jc w:val="both"/>
        <w:rPr>
          <w:rFonts w:cs="Arial"/>
          <w:sz w:val="24"/>
          <w:szCs w:val="24"/>
        </w:rPr>
      </w:pPr>
    </w:p>
    <w:p w14:paraId="19113FF2" w14:textId="77777777" w:rsidR="00420A1A" w:rsidRPr="00420A1A" w:rsidRDefault="00420A1A" w:rsidP="00420A1A">
      <w:pPr>
        <w:pStyle w:val="Telobesedila"/>
        <w:autoSpaceDN w:val="0"/>
        <w:spacing w:after="0"/>
        <w:jc w:val="both"/>
        <w:rPr>
          <w:rFonts w:cs="Arial"/>
          <w:sz w:val="24"/>
          <w:szCs w:val="24"/>
        </w:rPr>
      </w:pPr>
      <w:r w:rsidRPr="00420A1A">
        <w:rPr>
          <w:rFonts w:cs="Arial"/>
          <w:sz w:val="24"/>
          <w:szCs w:val="24"/>
        </w:rPr>
        <w:t>V primeru odstopa iz prejšnjega odstavka, okvirni sporazum preneha veljati za naročnika in ponudnika, katerega status, ravnanje ali opustitev ravnanja je vzrok za odstop. V razmerju do ostalih ponudnikov okvirni sporazum ostane v veljavi.</w:t>
      </w:r>
    </w:p>
    <w:p w14:paraId="45CEEC73" w14:textId="77777777" w:rsidR="00420A1A" w:rsidRPr="00420A1A" w:rsidRDefault="00420A1A" w:rsidP="00420A1A">
      <w:pPr>
        <w:pStyle w:val="Telobesedila"/>
        <w:autoSpaceDN w:val="0"/>
        <w:spacing w:after="0"/>
        <w:jc w:val="both"/>
        <w:rPr>
          <w:rFonts w:cs="Arial"/>
          <w:sz w:val="24"/>
          <w:szCs w:val="24"/>
        </w:rPr>
      </w:pPr>
    </w:p>
    <w:p w14:paraId="2E51C0D5" w14:textId="77777777" w:rsidR="00420A1A" w:rsidRPr="00420A1A" w:rsidRDefault="00420A1A" w:rsidP="00420A1A">
      <w:pPr>
        <w:pStyle w:val="Telobesedila"/>
        <w:autoSpaceDN w:val="0"/>
        <w:spacing w:after="0"/>
        <w:jc w:val="both"/>
        <w:rPr>
          <w:rFonts w:cs="Arial"/>
          <w:sz w:val="24"/>
          <w:szCs w:val="24"/>
        </w:rPr>
      </w:pPr>
      <w:r w:rsidRPr="00420A1A">
        <w:rPr>
          <w:rFonts w:cs="Arial"/>
          <w:sz w:val="24"/>
          <w:szCs w:val="24"/>
        </w:rPr>
        <w:t xml:space="preserve">Ne-predložitev ponudbe za izvedbo posameznega naročila ne more biti razlog za odstop naročnika od okvirnega sporazuma. Naročnik pa lahko v celoti odstopi od okvirnega sporazuma, če zaradi enega ali več odstopov iz prvega odstavka tega člena </w:t>
      </w:r>
      <w:r w:rsidR="007172C2">
        <w:rPr>
          <w:rFonts w:cs="Arial"/>
          <w:sz w:val="24"/>
          <w:szCs w:val="24"/>
        </w:rPr>
        <w:t xml:space="preserve">ali razveze </w:t>
      </w:r>
      <w:r w:rsidR="007172C2">
        <w:rPr>
          <w:rFonts w:cs="Arial"/>
          <w:sz w:val="24"/>
          <w:szCs w:val="24"/>
        </w:rPr>
        <w:lastRenderedPageBreak/>
        <w:t xml:space="preserve">okvirnega sporazuma v skladu s prvim odstavkom 12. člena tega sporazuma </w:t>
      </w:r>
      <w:r w:rsidRPr="00420A1A">
        <w:rPr>
          <w:rFonts w:cs="Arial"/>
          <w:sz w:val="24"/>
          <w:szCs w:val="24"/>
        </w:rPr>
        <w:t xml:space="preserve">število dejanskih strank okvirnega sporazuma ne zagotavlja več </w:t>
      </w:r>
      <w:r w:rsidRPr="00420A1A">
        <w:rPr>
          <w:rFonts w:cs="Arial"/>
          <w:color w:val="auto"/>
          <w:sz w:val="24"/>
          <w:szCs w:val="24"/>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115F890B" w14:textId="77777777" w:rsidR="00420A1A" w:rsidRPr="00420A1A" w:rsidRDefault="00420A1A" w:rsidP="00420A1A">
      <w:pPr>
        <w:pStyle w:val="Standard"/>
        <w:ind w:right="7"/>
        <w:jc w:val="center"/>
        <w:rPr>
          <w:rFonts w:ascii="Cambria" w:hAnsi="Cambria" w:cs="Arial"/>
          <w:caps/>
          <w:sz w:val="24"/>
          <w:szCs w:val="24"/>
        </w:rPr>
      </w:pPr>
    </w:p>
    <w:p w14:paraId="1919206C" w14:textId="77777777" w:rsidR="00420A1A" w:rsidRPr="00420A1A" w:rsidRDefault="00420A1A" w:rsidP="00420A1A">
      <w:pPr>
        <w:pStyle w:val="Standard"/>
        <w:ind w:right="7"/>
        <w:jc w:val="center"/>
        <w:rPr>
          <w:rFonts w:ascii="Cambria" w:hAnsi="Cambria" w:cs="Arial"/>
          <w:b/>
          <w:caps/>
          <w:sz w:val="24"/>
          <w:szCs w:val="24"/>
        </w:rPr>
      </w:pPr>
      <w:r w:rsidRPr="00420A1A">
        <w:rPr>
          <w:rFonts w:ascii="Cambria" w:hAnsi="Cambria" w:cs="Arial"/>
          <w:b/>
          <w:caps/>
          <w:sz w:val="24"/>
          <w:szCs w:val="24"/>
        </w:rPr>
        <w:t>Reševanje sporov</w:t>
      </w:r>
    </w:p>
    <w:p w14:paraId="73FD9643"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627A9009" w14:textId="77777777" w:rsidR="00420A1A" w:rsidRPr="00420A1A" w:rsidRDefault="00420A1A" w:rsidP="00420A1A">
      <w:pPr>
        <w:pStyle w:val="Standard"/>
        <w:ind w:left="720"/>
        <w:rPr>
          <w:rFonts w:ascii="Cambria" w:hAnsi="Cambria" w:cs="Arial"/>
          <w:b/>
          <w:sz w:val="24"/>
          <w:szCs w:val="24"/>
        </w:rPr>
      </w:pPr>
    </w:p>
    <w:p w14:paraId="12F48150" w14:textId="77777777" w:rsidR="00420A1A" w:rsidRPr="00420A1A" w:rsidRDefault="00420A1A" w:rsidP="00420A1A">
      <w:pPr>
        <w:pStyle w:val="Standard"/>
        <w:ind w:right="7"/>
        <w:rPr>
          <w:rFonts w:ascii="Cambria" w:hAnsi="Cambria" w:cs="Arial"/>
          <w:sz w:val="24"/>
          <w:szCs w:val="24"/>
        </w:rPr>
      </w:pPr>
      <w:r w:rsidRPr="00420A1A">
        <w:rPr>
          <w:rFonts w:ascii="Cambria" w:hAnsi="Cambria" w:cs="Arial"/>
          <w:sz w:val="24"/>
          <w:szCs w:val="24"/>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49119DF3" w14:textId="77777777" w:rsidR="00420A1A" w:rsidRPr="00420A1A" w:rsidRDefault="00420A1A" w:rsidP="00420A1A">
      <w:pPr>
        <w:pStyle w:val="Telobesedila3"/>
        <w:spacing w:after="0"/>
        <w:ind w:right="-483"/>
        <w:jc w:val="center"/>
        <w:rPr>
          <w:rFonts w:cs="Arial"/>
          <w:b/>
          <w:sz w:val="24"/>
          <w:szCs w:val="24"/>
        </w:rPr>
      </w:pPr>
    </w:p>
    <w:p w14:paraId="43E53C7B" w14:textId="77777777" w:rsidR="00420A1A" w:rsidRPr="00420A1A" w:rsidRDefault="00420A1A" w:rsidP="00420A1A">
      <w:pPr>
        <w:pStyle w:val="Telobesedila3"/>
        <w:spacing w:after="0"/>
        <w:ind w:right="-483"/>
        <w:jc w:val="center"/>
        <w:rPr>
          <w:rFonts w:cs="Arial"/>
          <w:b/>
          <w:caps/>
          <w:sz w:val="24"/>
          <w:szCs w:val="24"/>
        </w:rPr>
      </w:pPr>
      <w:r w:rsidRPr="00420A1A">
        <w:rPr>
          <w:rFonts w:cs="Arial"/>
          <w:b/>
          <w:caps/>
          <w:sz w:val="24"/>
          <w:szCs w:val="24"/>
        </w:rPr>
        <w:t>Veljavnost okvirnega sporazuma</w:t>
      </w:r>
    </w:p>
    <w:p w14:paraId="4C4E2648"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6D1F6BB3" w14:textId="77777777" w:rsidR="00420A1A" w:rsidRPr="00913F42" w:rsidRDefault="00420A1A" w:rsidP="00420A1A">
      <w:pPr>
        <w:pStyle w:val="Standard"/>
        <w:ind w:left="720"/>
        <w:rPr>
          <w:rFonts w:ascii="Cambria" w:hAnsi="Cambria" w:cs="Arial"/>
          <w:b/>
          <w:sz w:val="24"/>
          <w:szCs w:val="24"/>
        </w:rPr>
      </w:pPr>
    </w:p>
    <w:p w14:paraId="6973A02B" w14:textId="77777777" w:rsidR="00420A1A" w:rsidRPr="00913F42" w:rsidRDefault="00420A1A" w:rsidP="00420A1A">
      <w:pPr>
        <w:autoSpaceDE w:val="0"/>
        <w:spacing w:after="0"/>
        <w:jc w:val="both"/>
        <w:rPr>
          <w:rFonts w:cs="Arial"/>
          <w:color w:val="auto"/>
          <w:sz w:val="24"/>
          <w:szCs w:val="24"/>
        </w:rPr>
      </w:pPr>
      <w:r w:rsidRPr="00913F42">
        <w:rPr>
          <w:rFonts w:cs="Arial"/>
          <w:color w:val="auto"/>
          <w:sz w:val="24"/>
          <w:szCs w:val="24"/>
        </w:rPr>
        <w:t xml:space="preserve">Ta okvirni sporazum velja od </w:t>
      </w:r>
      <w:r w:rsidR="00913F42" w:rsidRPr="00913F42">
        <w:rPr>
          <w:rFonts w:cs="Arial"/>
          <w:color w:val="auto"/>
          <w:sz w:val="24"/>
          <w:szCs w:val="24"/>
        </w:rPr>
        <w:t>1.</w:t>
      </w:r>
      <w:r w:rsidR="00913F42">
        <w:rPr>
          <w:rFonts w:cs="Arial"/>
          <w:color w:val="auto"/>
          <w:sz w:val="24"/>
          <w:szCs w:val="24"/>
        </w:rPr>
        <w:t xml:space="preserve"> </w:t>
      </w:r>
      <w:r w:rsidR="00913F42" w:rsidRPr="00913F42">
        <w:rPr>
          <w:rFonts w:cs="Arial"/>
          <w:color w:val="auto"/>
          <w:sz w:val="24"/>
          <w:szCs w:val="24"/>
        </w:rPr>
        <w:t>1.</w:t>
      </w:r>
      <w:r w:rsidR="00913F42">
        <w:rPr>
          <w:rFonts w:cs="Arial"/>
          <w:color w:val="auto"/>
          <w:sz w:val="24"/>
          <w:szCs w:val="24"/>
        </w:rPr>
        <w:t xml:space="preserve"> </w:t>
      </w:r>
      <w:r w:rsidR="00913F42" w:rsidRPr="00913F42">
        <w:rPr>
          <w:rFonts w:cs="Arial"/>
          <w:color w:val="auto"/>
          <w:sz w:val="24"/>
          <w:szCs w:val="24"/>
        </w:rPr>
        <w:t>2021</w:t>
      </w:r>
      <w:r w:rsidRPr="00913F42">
        <w:rPr>
          <w:rFonts w:cs="Arial"/>
          <w:color w:val="auto"/>
          <w:sz w:val="24"/>
          <w:szCs w:val="24"/>
        </w:rPr>
        <w:t xml:space="preserve"> </w:t>
      </w:r>
      <w:r w:rsidR="00913F42" w:rsidRPr="00913F42">
        <w:rPr>
          <w:rFonts w:cs="Arial"/>
          <w:color w:val="auto"/>
          <w:sz w:val="24"/>
          <w:szCs w:val="24"/>
        </w:rPr>
        <w:t>do 31</w:t>
      </w:r>
      <w:r w:rsidRPr="00913F42">
        <w:rPr>
          <w:rFonts w:cs="Arial"/>
          <w:color w:val="auto"/>
          <w:sz w:val="24"/>
          <w:szCs w:val="24"/>
        </w:rPr>
        <w:t>.</w:t>
      </w:r>
      <w:r w:rsidR="00913F42" w:rsidRPr="00913F42">
        <w:rPr>
          <w:rFonts w:cs="Arial"/>
          <w:color w:val="auto"/>
          <w:sz w:val="24"/>
          <w:szCs w:val="24"/>
        </w:rPr>
        <w:t xml:space="preserve"> 12. 2024</w:t>
      </w:r>
      <w:r w:rsidRPr="00913F42">
        <w:rPr>
          <w:rFonts w:cs="Arial"/>
          <w:color w:val="auto"/>
          <w:sz w:val="24"/>
          <w:szCs w:val="24"/>
        </w:rPr>
        <w:t xml:space="preserve">. </w:t>
      </w:r>
    </w:p>
    <w:p w14:paraId="13D4926D" w14:textId="77777777" w:rsidR="00420A1A" w:rsidRPr="00420A1A" w:rsidRDefault="00420A1A" w:rsidP="00420A1A">
      <w:pPr>
        <w:pStyle w:val="Telobesedila3"/>
        <w:tabs>
          <w:tab w:val="left" w:pos="570"/>
        </w:tabs>
        <w:spacing w:after="0"/>
        <w:ind w:right="7"/>
        <w:jc w:val="center"/>
        <w:rPr>
          <w:rFonts w:cs="Arial"/>
          <w:b/>
          <w:caps/>
          <w:sz w:val="24"/>
          <w:szCs w:val="24"/>
        </w:rPr>
      </w:pPr>
    </w:p>
    <w:p w14:paraId="5D021C4A" w14:textId="77777777" w:rsidR="00420A1A" w:rsidRPr="00420A1A" w:rsidRDefault="00420A1A" w:rsidP="00420A1A">
      <w:pPr>
        <w:pStyle w:val="Telobesedila3"/>
        <w:tabs>
          <w:tab w:val="left" w:pos="570"/>
        </w:tabs>
        <w:spacing w:after="0"/>
        <w:ind w:right="7"/>
        <w:jc w:val="center"/>
        <w:rPr>
          <w:rFonts w:cs="Arial"/>
          <w:b/>
          <w:caps/>
          <w:sz w:val="24"/>
          <w:szCs w:val="24"/>
        </w:rPr>
      </w:pPr>
      <w:r w:rsidRPr="00420A1A">
        <w:rPr>
          <w:rFonts w:cs="Arial"/>
          <w:b/>
          <w:caps/>
          <w:sz w:val="24"/>
          <w:szCs w:val="24"/>
        </w:rPr>
        <w:t>Sklenitev okvirnega sporazuma in število izvodov</w:t>
      </w:r>
    </w:p>
    <w:p w14:paraId="350421AB"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7A8C6E57" w14:textId="77777777" w:rsidR="00420A1A" w:rsidRPr="00420A1A" w:rsidRDefault="00420A1A" w:rsidP="00420A1A">
      <w:pPr>
        <w:pStyle w:val="Standard"/>
        <w:ind w:left="720"/>
        <w:rPr>
          <w:rFonts w:ascii="Cambria" w:hAnsi="Cambria" w:cs="Arial"/>
          <w:b/>
          <w:sz w:val="24"/>
          <w:szCs w:val="24"/>
        </w:rPr>
      </w:pPr>
    </w:p>
    <w:p w14:paraId="7871FBE9" w14:textId="77777777" w:rsidR="00420A1A" w:rsidRPr="00420A1A" w:rsidRDefault="00420A1A" w:rsidP="00420A1A">
      <w:pPr>
        <w:pStyle w:val="Telobesedila-zamik3"/>
        <w:spacing w:after="0"/>
        <w:ind w:left="0" w:right="7"/>
        <w:jc w:val="both"/>
        <w:rPr>
          <w:rFonts w:cs="Arial"/>
          <w:bCs/>
          <w:sz w:val="24"/>
          <w:szCs w:val="24"/>
        </w:rPr>
      </w:pPr>
      <w:r w:rsidRPr="00420A1A">
        <w:rPr>
          <w:rFonts w:cs="Arial"/>
          <w:bCs/>
          <w:sz w:val="24"/>
          <w:szCs w:val="24"/>
        </w:rPr>
        <w:t>Kakršnekoli spremembe oz. dopolnitve tega okvirnega sporazuma so veljavne le, če so dogovorjene v pisni obliki.</w:t>
      </w:r>
    </w:p>
    <w:p w14:paraId="47DA00AC" w14:textId="77777777" w:rsidR="00420A1A" w:rsidRPr="00420A1A" w:rsidRDefault="00420A1A" w:rsidP="00420A1A">
      <w:pPr>
        <w:pStyle w:val="Telobesedila-zamik3"/>
        <w:spacing w:after="0"/>
        <w:ind w:left="0" w:right="7"/>
        <w:rPr>
          <w:rFonts w:cs="Arial"/>
          <w:bCs/>
          <w:sz w:val="24"/>
          <w:szCs w:val="24"/>
        </w:rPr>
      </w:pPr>
    </w:p>
    <w:p w14:paraId="11589709"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0EA6F1DD" w14:textId="77777777" w:rsidR="00420A1A" w:rsidRPr="00420A1A" w:rsidRDefault="00420A1A" w:rsidP="00420A1A">
      <w:pPr>
        <w:pStyle w:val="Standard"/>
        <w:ind w:left="720"/>
        <w:rPr>
          <w:rFonts w:ascii="Cambria" w:hAnsi="Cambria" w:cs="Arial"/>
          <w:b/>
          <w:bCs/>
          <w:sz w:val="24"/>
          <w:szCs w:val="24"/>
        </w:rPr>
      </w:pPr>
    </w:p>
    <w:p w14:paraId="35996A9A" w14:textId="77777777" w:rsidR="00420A1A" w:rsidRPr="00420A1A" w:rsidRDefault="00420A1A" w:rsidP="00420A1A">
      <w:pPr>
        <w:pStyle w:val="Telobesedila-zamik3"/>
        <w:spacing w:after="0"/>
        <w:ind w:left="0" w:right="7"/>
        <w:jc w:val="both"/>
        <w:rPr>
          <w:rFonts w:cs="Arial"/>
          <w:bCs/>
          <w:sz w:val="24"/>
          <w:szCs w:val="24"/>
        </w:rPr>
      </w:pPr>
      <w:r w:rsidRPr="00420A1A">
        <w:rPr>
          <w:rFonts w:cs="Arial"/>
          <w:bCs/>
          <w:sz w:val="24"/>
          <w:szCs w:val="24"/>
        </w:rPr>
        <w:t>Predmetni okvirni sporazum je sestavljen in podpisan v ______ enakih izvodih, od katerih vsaka stranka prejme en (1) izvod.</w:t>
      </w:r>
    </w:p>
    <w:p w14:paraId="599B5C14" w14:textId="77777777" w:rsidR="00420A1A" w:rsidRPr="00420A1A" w:rsidRDefault="00420A1A" w:rsidP="00420A1A">
      <w:pPr>
        <w:spacing w:after="0"/>
        <w:rPr>
          <w:rFonts w:cs="Arial"/>
          <w:b/>
          <w:sz w:val="24"/>
          <w:szCs w:val="24"/>
        </w:rPr>
      </w:pPr>
    </w:p>
    <w:p w14:paraId="382845B4" w14:textId="77777777" w:rsidR="00420A1A" w:rsidRPr="00420A1A" w:rsidRDefault="00420A1A" w:rsidP="00420A1A">
      <w:pPr>
        <w:spacing w:after="0"/>
        <w:rPr>
          <w:rFonts w:cs="Arial"/>
          <w:b/>
          <w:sz w:val="24"/>
          <w:szCs w:val="24"/>
        </w:rPr>
      </w:pPr>
    </w:p>
    <w:p w14:paraId="7C06ED71" w14:textId="77777777" w:rsidR="00420A1A" w:rsidRPr="00420A1A" w:rsidRDefault="00420A1A" w:rsidP="00420A1A">
      <w:pPr>
        <w:spacing w:after="0"/>
        <w:rPr>
          <w:rFonts w:cs="Arial"/>
          <w:sz w:val="24"/>
          <w:szCs w:val="24"/>
        </w:rPr>
      </w:pPr>
      <w:r w:rsidRPr="00420A1A">
        <w:rPr>
          <w:rFonts w:cs="Arial"/>
          <w:sz w:val="24"/>
          <w:szCs w:val="24"/>
        </w:rPr>
        <w:t>Številka:</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Številka:</w:t>
      </w:r>
    </w:p>
    <w:p w14:paraId="30D00D33" w14:textId="77777777" w:rsidR="00420A1A" w:rsidRPr="00420A1A" w:rsidRDefault="00420A1A" w:rsidP="00420A1A">
      <w:pPr>
        <w:spacing w:after="0"/>
        <w:rPr>
          <w:rFonts w:cs="Arial"/>
          <w:sz w:val="24"/>
          <w:szCs w:val="24"/>
        </w:rPr>
      </w:pPr>
      <w:r w:rsidRPr="00420A1A">
        <w:rPr>
          <w:rFonts w:cs="Arial"/>
          <w:sz w:val="24"/>
          <w:szCs w:val="24"/>
        </w:rPr>
        <w:t xml:space="preserve">Ljubljana, </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 xml:space="preserve">Ljubljana, </w:t>
      </w:r>
    </w:p>
    <w:p w14:paraId="38972ED3" w14:textId="77777777" w:rsidR="00420A1A" w:rsidRPr="00420A1A" w:rsidRDefault="00420A1A" w:rsidP="00420A1A">
      <w:pPr>
        <w:spacing w:after="0"/>
        <w:rPr>
          <w:rFonts w:cs="Arial"/>
          <w:sz w:val="24"/>
          <w:szCs w:val="24"/>
        </w:rPr>
      </w:pPr>
    </w:p>
    <w:p w14:paraId="1AEC3191" w14:textId="77777777" w:rsidR="00420A1A" w:rsidRPr="00420A1A" w:rsidRDefault="00420A1A" w:rsidP="00420A1A">
      <w:pPr>
        <w:spacing w:after="0"/>
        <w:rPr>
          <w:rFonts w:cs="Arial"/>
          <w:sz w:val="24"/>
          <w:szCs w:val="24"/>
        </w:rPr>
      </w:pPr>
      <w:r w:rsidRPr="00420A1A">
        <w:rPr>
          <w:rFonts w:cs="Arial"/>
          <w:sz w:val="24"/>
          <w:szCs w:val="24"/>
        </w:rPr>
        <w:t>Naročnik:</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Ponudnik 1:</w:t>
      </w:r>
    </w:p>
    <w:p w14:paraId="26E10953" w14:textId="77777777" w:rsidR="00420A1A" w:rsidRPr="00420A1A" w:rsidRDefault="00420A1A" w:rsidP="00420A1A">
      <w:pPr>
        <w:spacing w:after="0"/>
        <w:rPr>
          <w:rFonts w:cs="Arial"/>
          <w:sz w:val="24"/>
          <w:szCs w:val="24"/>
        </w:rPr>
      </w:pPr>
    </w:p>
    <w:p w14:paraId="222F6C87" w14:textId="77777777" w:rsidR="00913F42" w:rsidRDefault="00913F42" w:rsidP="00420A1A">
      <w:pPr>
        <w:spacing w:after="0"/>
        <w:rPr>
          <w:rFonts w:cs="Arial"/>
          <w:sz w:val="24"/>
          <w:szCs w:val="24"/>
        </w:rPr>
      </w:pPr>
      <w:r>
        <w:rPr>
          <w:rFonts w:cs="Arial"/>
          <w:sz w:val="24"/>
          <w:szCs w:val="24"/>
        </w:rPr>
        <w:t>mag. Marjan Podgoršek</w:t>
      </w:r>
      <w:r w:rsidRPr="00913F42">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Podpisnik 1</w:t>
      </w:r>
    </w:p>
    <w:p w14:paraId="10633370" w14:textId="77777777" w:rsidR="00420A1A" w:rsidRPr="00420A1A" w:rsidRDefault="00913F42" w:rsidP="00420A1A">
      <w:pPr>
        <w:spacing w:after="0"/>
        <w:rPr>
          <w:rFonts w:cs="Arial"/>
          <w:sz w:val="24"/>
          <w:szCs w:val="24"/>
        </w:rPr>
      </w:pPr>
      <w:r>
        <w:rPr>
          <w:rFonts w:cs="Arial"/>
          <w:sz w:val="24"/>
          <w:szCs w:val="24"/>
        </w:rPr>
        <w:t>glavni direktor</w:t>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Pr>
          <w:rFonts w:cs="Arial"/>
          <w:sz w:val="24"/>
          <w:szCs w:val="24"/>
        </w:rPr>
        <w:tab/>
        <w:t>Funkcija podpisnika 1</w:t>
      </w:r>
    </w:p>
    <w:p w14:paraId="48B91299" w14:textId="77777777" w:rsidR="00420A1A" w:rsidRPr="00420A1A" w:rsidRDefault="00420A1A" w:rsidP="00420A1A">
      <w:pPr>
        <w:spacing w:after="0"/>
        <w:rPr>
          <w:rFonts w:cs="Arial"/>
          <w:sz w:val="24"/>
          <w:szCs w:val="24"/>
        </w:rPr>
      </w:pPr>
    </w:p>
    <w:p w14:paraId="7F0B5949" w14:textId="77777777" w:rsidR="00420A1A" w:rsidRPr="00420A1A" w:rsidRDefault="00420A1A" w:rsidP="00420A1A">
      <w:pPr>
        <w:spacing w:after="0"/>
        <w:rPr>
          <w:rFonts w:cs="Arial"/>
          <w:sz w:val="24"/>
          <w:szCs w:val="24"/>
        </w:rPr>
      </w:pPr>
    </w:p>
    <w:p w14:paraId="716D4053" w14:textId="77777777" w:rsidR="00420A1A" w:rsidRPr="00420A1A" w:rsidRDefault="00913F42" w:rsidP="00420A1A">
      <w:pPr>
        <w:spacing w:after="0"/>
        <w:rPr>
          <w:rFonts w:cs="Arial"/>
          <w:sz w:val="24"/>
          <w:szCs w:val="24"/>
        </w:rPr>
      </w:pPr>
      <w:r>
        <w:rPr>
          <w:rFonts w:cs="Arial"/>
          <w:sz w:val="24"/>
          <w:szCs w:val="24"/>
        </w:rPr>
        <w:t>Aleš Resnik</w:t>
      </w:r>
    </w:p>
    <w:p w14:paraId="0749A545" w14:textId="77777777" w:rsidR="00420A1A" w:rsidRPr="00420A1A" w:rsidRDefault="00913F42" w:rsidP="00420A1A">
      <w:pPr>
        <w:spacing w:after="0"/>
        <w:rPr>
          <w:rFonts w:cs="Arial"/>
          <w:sz w:val="24"/>
          <w:szCs w:val="24"/>
        </w:rPr>
      </w:pPr>
      <w:r>
        <w:rPr>
          <w:rFonts w:cs="Arial"/>
          <w:sz w:val="24"/>
          <w:szCs w:val="24"/>
        </w:rPr>
        <w:t>direktor</w:t>
      </w:r>
    </w:p>
    <w:p w14:paraId="2F55F7F2" w14:textId="77777777" w:rsidR="00420A1A" w:rsidRPr="00420A1A" w:rsidRDefault="00420A1A" w:rsidP="00420A1A">
      <w:pPr>
        <w:spacing w:after="0"/>
        <w:ind w:left="4956" w:firstLine="708"/>
        <w:rPr>
          <w:rFonts w:cs="Arial"/>
          <w:sz w:val="24"/>
          <w:szCs w:val="24"/>
        </w:rPr>
      </w:pPr>
    </w:p>
    <w:p w14:paraId="1015DB61" w14:textId="77777777" w:rsidR="00420A1A" w:rsidRPr="00420A1A" w:rsidRDefault="00420A1A" w:rsidP="00420A1A">
      <w:pPr>
        <w:spacing w:after="0"/>
        <w:ind w:left="4956" w:firstLine="708"/>
        <w:rPr>
          <w:rFonts w:cs="Arial"/>
          <w:sz w:val="24"/>
          <w:szCs w:val="24"/>
        </w:rPr>
      </w:pPr>
      <w:r w:rsidRPr="00420A1A">
        <w:rPr>
          <w:rFonts w:cs="Arial"/>
          <w:sz w:val="24"/>
          <w:szCs w:val="24"/>
        </w:rPr>
        <w:t>Številka:</w:t>
      </w:r>
    </w:p>
    <w:p w14:paraId="318DD143" w14:textId="77777777" w:rsidR="00420A1A" w:rsidRPr="00420A1A" w:rsidRDefault="00420A1A" w:rsidP="00420A1A">
      <w:pPr>
        <w:spacing w:after="0"/>
        <w:ind w:left="4956" w:firstLine="708"/>
        <w:rPr>
          <w:rFonts w:cs="Arial"/>
          <w:sz w:val="24"/>
          <w:szCs w:val="24"/>
        </w:rPr>
      </w:pPr>
      <w:r w:rsidRPr="00420A1A">
        <w:rPr>
          <w:rFonts w:cs="Arial"/>
          <w:sz w:val="24"/>
          <w:szCs w:val="24"/>
        </w:rPr>
        <w:t>Ljubljana,</w:t>
      </w:r>
    </w:p>
    <w:p w14:paraId="28A1B395" w14:textId="77777777" w:rsidR="00420A1A" w:rsidRPr="00420A1A" w:rsidRDefault="00420A1A" w:rsidP="00420A1A">
      <w:pPr>
        <w:spacing w:after="0"/>
        <w:rPr>
          <w:rFonts w:cs="Arial"/>
          <w:sz w:val="24"/>
          <w:szCs w:val="24"/>
        </w:rPr>
      </w:pPr>
    </w:p>
    <w:p w14:paraId="5E733677" w14:textId="77777777" w:rsidR="00420A1A" w:rsidRPr="00420A1A" w:rsidRDefault="00420A1A" w:rsidP="00420A1A">
      <w:pPr>
        <w:spacing w:after="0"/>
        <w:ind w:left="4956" w:firstLine="708"/>
        <w:rPr>
          <w:rFonts w:cs="Arial"/>
          <w:sz w:val="24"/>
          <w:szCs w:val="24"/>
        </w:rPr>
      </w:pPr>
      <w:r w:rsidRPr="00420A1A">
        <w:rPr>
          <w:rFonts w:cs="Arial"/>
          <w:sz w:val="24"/>
          <w:szCs w:val="24"/>
        </w:rPr>
        <w:t>Ponudnik 2 …</w:t>
      </w:r>
    </w:p>
    <w:p w14:paraId="04FD5D2F" w14:textId="77777777" w:rsidR="00420A1A" w:rsidRDefault="00420A1A" w:rsidP="007E525C">
      <w:pPr>
        <w:spacing w:after="0"/>
        <w:jc w:val="both"/>
        <w:rPr>
          <w:rFonts w:cs="Arial"/>
          <w:color w:val="auto"/>
          <w:sz w:val="24"/>
          <w:szCs w:val="24"/>
          <w:lang w:eastAsia="zh-CN"/>
        </w:rPr>
      </w:pPr>
    </w:p>
    <w:p w14:paraId="06EC8169" w14:textId="77777777" w:rsidR="009A5EB1" w:rsidRPr="00C262A7" w:rsidRDefault="009A5EB1" w:rsidP="009A5EB1">
      <w:pPr>
        <w:pStyle w:val="Slog3"/>
        <w:rPr>
          <w:rStyle w:val="Neenpoudarek"/>
          <w:rFonts w:asciiTheme="majorHAnsi" w:hAnsiTheme="majorHAnsi" w:cs="Arial"/>
          <w:i/>
          <w:iCs/>
          <w:color w:val="auto"/>
          <w:sz w:val="22"/>
          <w:szCs w:val="22"/>
        </w:rPr>
      </w:pPr>
      <w:bookmarkStart w:id="41" w:name="_Toc54947978"/>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13</w:t>
      </w:r>
      <w:bookmarkEnd w:id="41"/>
    </w:p>
    <w:p w14:paraId="3A2D4880" w14:textId="77777777" w:rsidR="009A5EB1" w:rsidRDefault="009A5EB1" w:rsidP="009A5EB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2" w:name="_Toc52184719"/>
      <w:bookmarkStart w:id="43" w:name="_Toc54947979"/>
      <w:r>
        <w:rPr>
          <w:rFonts w:asciiTheme="majorHAnsi" w:hAnsiTheme="majorHAnsi" w:cs="Arial"/>
          <w:b/>
          <w:bCs/>
          <w:i/>
          <w:iCs/>
          <w:color w:val="auto"/>
          <w:spacing w:val="20"/>
          <w:lang w:eastAsia="zh-CN"/>
        </w:rPr>
        <w:t>POTRDILO O OGLEDU OBJEKTA</w:t>
      </w:r>
      <w:bookmarkEnd w:id="42"/>
      <w:bookmarkEnd w:id="43"/>
    </w:p>
    <w:p w14:paraId="7643288B" w14:textId="77777777" w:rsidR="009A5EB1" w:rsidRPr="00F2501A" w:rsidRDefault="009A5EB1">
      <w:pPr>
        <w:pStyle w:val="Noga"/>
        <w:spacing w:line="276" w:lineRule="auto"/>
        <w:jc w:val="both"/>
        <w:rPr>
          <w:rFonts w:asciiTheme="majorHAnsi" w:hAnsiTheme="majorHAnsi" w:cs="Arial"/>
        </w:rPr>
      </w:pPr>
    </w:p>
    <w:p w14:paraId="097758BB" w14:textId="77777777" w:rsidR="009A5EB1" w:rsidRDefault="009A5EB1" w:rsidP="009A5EB1">
      <w:pPr>
        <w:pStyle w:val="Noga"/>
        <w:spacing w:line="276" w:lineRule="auto"/>
        <w:jc w:val="both"/>
        <w:rPr>
          <w:rFonts w:asciiTheme="majorHAnsi" w:hAnsiTheme="majorHAnsi" w:cs="Arial"/>
        </w:rPr>
      </w:pPr>
      <w:r w:rsidRPr="00F2501A">
        <w:rPr>
          <w:rFonts w:asciiTheme="majorHAnsi" w:hAnsiTheme="majorHAnsi" w:cs="Arial"/>
        </w:rPr>
        <w:t>Številka: 403/20-</w:t>
      </w:r>
      <w:r w:rsidR="001920C0">
        <w:rPr>
          <w:rFonts w:asciiTheme="majorHAnsi" w:hAnsiTheme="majorHAnsi" w:cs="Arial"/>
        </w:rPr>
        <w:t>322-325</w:t>
      </w:r>
    </w:p>
    <w:p w14:paraId="4293B7B4" w14:textId="77777777" w:rsidR="009A5EB1" w:rsidRPr="00F2501A" w:rsidRDefault="009A5EB1" w:rsidP="009A5EB1">
      <w:pPr>
        <w:pStyle w:val="Noga"/>
        <w:spacing w:line="276" w:lineRule="auto"/>
        <w:jc w:val="both"/>
        <w:rPr>
          <w:rFonts w:asciiTheme="majorHAnsi" w:hAnsiTheme="majorHAnsi" w:cs="Arial"/>
        </w:rPr>
      </w:pPr>
      <w:r w:rsidRPr="00F2501A">
        <w:rPr>
          <w:rFonts w:asciiTheme="majorHAnsi" w:hAnsiTheme="majorHAnsi" w:cs="Arial"/>
        </w:rPr>
        <w:t xml:space="preserve">Datum: </w:t>
      </w:r>
      <w:r>
        <w:rPr>
          <w:rFonts w:asciiTheme="majorHAnsi" w:hAnsiTheme="majorHAnsi" w:cs="Arial"/>
        </w:rPr>
        <w:t>______________________</w:t>
      </w:r>
    </w:p>
    <w:p w14:paraId="37FB4FF4" w14:textId="77777777" w:rsidR="009A5EB1" w:rsidRDefault="009A5EB1" w:rsidP="001920C0">
      <w:pPr>
        <w:autoSpaceDE w:val="0"/>
        <w:autoSpaceDN w:val="0"/>
        <w:adjustRightInd w:val="0"/>
        <w:spacing w:after="0"/>
        <w:ind w:left="720"/>
        <w:rPr>
          <w:rFonts w:asciiTheme="majorHAnsi" w:hAnsiTheme="majorHAnsi"/>
          <w:b/>
        </w:rPr>
      </w:pPr>
    </w:p>
    <w:p w14:paraId="3F371C22" w14:textId="77777777" w:rsidR="001920C0" w:rsidRPr="00F2501A" w:rsidRDefault="001920C0" w:rsidP="001920C0">
      <w:pPr>
        <w:autoSpaceDE w:val="0"/>
        <w:autoSpaceDN w:val="0"/>
        <w:adjustRightInd w:val="0"/>
        <w:spacing w:after="0"/>
        <w:ind w:left="720"/>
        <w:rPr>
          <w:rFonts w:asciiTheme="majorHAnsi" w:hAnsiTheme="majorHAnsi"/>
          <w:b/>
        </w:rPr>
      </w:pPr>
    </w:p>
    <w:p w14:paraId="403F0BAF" w14:textId="77777777" w:rsidR="009A5EB1" w:rsidRDefault="009A5EB1" w:rsidP="001920C0">
      <w:pPr>
        <w:spacing w:after="0"/>
        <w:jc w:val="center"/>
        <w:rPr>
          <w:rFonts w:asciiTheme="majorHAnsi" w:hAnsiTheme="majorHAnsi" w:cs="Arial"/>
          <w:b/>
        </w:rPr>
      </w:pPr>
      <w:r>
        <w:rPr>
          <w:rFonts w:asciiTheme="majorHAnsi" w:hAnsiTheme="majorHAnsi" w:cs="Arial"/>
          <w:b/>
        </w:rPr>
        <w:t>POTRDILO O OGLEDU OBJEKTA</w:t>
      </w:r>
    </w:p>
    <w:p w14:paraId="4DB00F6A" w14:textId="77777777" w:rsidR="001920C0" w:rsidRDefault="001920C0" w:rsidP="001920C0">
      <w:pPr>
        <w:spacing w:after="0"/>
        <w:jc w:val="center"/>
        <w:rPr>
          <w:rFonts w:asciiTheme="majorHAnsi" w:hAnsiTheme="majorHAnsi" w:cs="Arial"/>
          <w:b/>
        </w:rPr>
      </w:pPr>
    </w:p>
    <w:p w14:paraId="764C435A" w14:textId="77777777" w:rsidR="001920C0" w:rsidRPr="00F2501A" w:rsidRDefault="001920C0" w:rsidP="001920C0">
      <w:pPr>
        <w:spacing w:after="0"/>
        <w:jc w:val="center"/>
        <w:rPr>
          <w:rFonts w:asciiTheme="majorHAnsi" w:hAnsiTheme="majorHAnsi" w:cs="Arial"/>
          <w:b/>
        </w:rPr>
      </w:pPr>
    </w:p>
    <w:p w14:paraId="66C0B879" w14:textId="77777777" w:rsidR="009A5EB1" w:rsidRPr="005114DF" w:rsidRDefault="009A5EB1" w:rsidP="001920C0">
      <w:pPr>
        <w:tabs>
          <w:tab w:val="left" w:pos="960"/>
        </w:tabs>
        <w:autoSpaceDE w:val="0"/>
        <w:spacing w:after="0"/>
        <w:rPr>
          <w:rFonts w:cs="Arial"/>
          <w:sz w:val="24"/>
          <w:szCs w:val="24"/>
        </w:rPr>
      </w:pPr>
      <w:r w:rsidRPr="005114DF">
        <w:rPr>
          <w:rFonts w:cs="Arial"/>
          <w:sz w:val="24"/>
          <w:szCs w:val="24"/>
        </w:rPr>
        <w:t xml:space="preserve">Naročnik D.S.U., d.o.o., potrjuje, da se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9A5EB1" w:rsidRPr="005114DF" w14:paraId="4D9D3659" w14:textId="77777777" w:rsidTr="00B97D56">
        <w:trPr>
          <w:trHeight w:val="642"/>
        </w:trPr>
        <w:tc>
          <w:tcPr>
            <w:tcW w:w="9214" w:type="dxa"/>
            <w:tcBorders>
              <w:bottom w:val="single" w:sz="4" w:space="0" w:color="auto"/>
            </w:tcBorders>
            <w:vAlign w:val="bottom"/>
          </w:tcPr>
          <w:p w14:paraId="0A71DFA3" w14:textId="77777777" w:rsidR="009A5EB1" w:rsidRPr="005114DF" w:rsidRDefault="009A5EB1" w:rsidP="001920C0">
            <w:pPr>
              <w:tabs>
                <w:tab w:val="left" w:pos="960"/>
              </w:tabs>
              <w:autoSpaceDE w:val="0"/>
              <w:spacing w:after="0"/>
              <w:rPr>
                <w:rFonts w:cs="Arial"/>
                <w:sz w:val="24"/>
                <w:szCs w:val="24"/>
              </w:rPr>
            </w:pPr>
          </w:p>
        </w:tc>
      </w:tr>
      <w:tr w:rsidR="009A5EB1" w:rsidRPr="005114DF" w14:paraId="221B3EA0" w14:textId="77777777" w:rsidTr="00B97D56">
        <w:trPr>
          <w:trHeight w:val="247"/>
        </w:trPr>
        <w:tc>
          <w:tcPr>
            <w:tcW w:w="9214" w:type="dxa"/>
            <w:tcBorders>
              <w:top w:val="single" w:sz="4" w:space="0" w:color="auto"/>
            </w:tcBorders>
          </w:tcPr>
          <w:p w14:paraId="233ACEC6" w14:textId="77777777" w:rsidR="009A5EB1" w:rsidRPr="005114DF" w:rsidRDefault="009A5EB1" w:rsidP="001920C0">
            <w:pPr>
              <w:tabs>
                <w:tab w:val="left" w:pos="960"/>
              </w:tabs>
              <w:autoSpaceDE w:val="0"/>
              <w:spacing w:after="0"/>
              <w:jc w:val="center"/>
              <w:rPr>
                <w:rFonts w:cs="Arial"/>
                <w:i/>
                <w:sz w:val="21"/>
                <w:szCs w:val="21"/>
              </w:rPr>
            </w:pPr>
            <w:r w:rsidRPr="005114DF">
              <w:rPr>
                <w:rFonts w:cs="Arial"/>
                <w:i/>
                <w:sz w:val="21"/>
                <w:szCs w:val="21"/>
              </w:rPr>
              <w:t>naziv gospodarskega subjekta</w:t>
            </w:r>
          </w:p>
        </w:tc>
      </w:tr>
      <w:tr w:rsidR="009A5EB1" w:rsidRPr="005114DF" w14:paraId="100C2416" w14:textId="77777777" w:rsidTr="00B97D56">
        <w:trPr>
          <w:trHeight w:val="639"/>
        </w:trPr>
        <w:tc>
          <w:tcPr>
            <w:tcW w:w="9214" w:type="dxa"/>
            <w:tcBorders>
              <w:bottom w:val="single" w:sz="4" w:space="0" w:color="auto"/>
            </w:tcBorders>
            <w:vAlign w:val="bottom"/>
          </w:tcPr>
          <w:p w14:paraId="0A3E388D" w14:textId="77777777" w:rsidR="009A5EB1" w:rsidRPr="005114DF" w:rsidRDefault="009A5EB1" w:rsidP="001920C0">
            <w:pPr>
              <w:tabs>
                <w:tab w:val="left" w:pos="960"/>
              </w:tabs>
              <w:autoSpaceDE w:val="0"/>
              <w:spacing w:after="0"/>
              <w:rPr>
                <w:rFonts w:cs="Arial"/>
                <w:sz w:val="24"/>
                <w:szCs w:val="24"/>
              </w:rPr>
            </w:pPr>
          </w:p>
        </w:tc>
      </w:tr>
      <w:tr w:rsidR="009A5EB1" w:rsidRPr="005114DF" w14:paraId="3B4F3AFE" w14:textId="77777777" w:rsidTr="00B97D56">
        <w:trPr>
          <w:trHeight w:val="247"/>
        </w:trPr>
        <w:tc>
          <w:tcPr>
            <w:tcW w:w="9214" w:type="dxa"/>
            <w:tcBorders>
              <w:top w:val="single" w:sz="4" w:space="0" w:color="auto"/>
            </w:tcBorders>
          </w:tcPr>
          <w:p w14:paraId="3CD10F92" w14:textId="77777777" w:rsidR="009A5EB1" w:rsidRPr="005114DF" w:rsidRDefault="009A5EB1" w:rsidP="001920C0">
            <w:pPr>
              <w:tabs>
                <w:tab w:val="left" w:pos="960"/>
              </w:tabs>
              <w:autoSpaceDE w:val="0"/>
              <w:spacing w:after="0"/>
              <w:jc w:val="center"/>
              <w:rPr>
                <w:rFonts w:cs="Arial"/>
                <w:i/>
                <w:sz w:val="21"/>
                <w:szCs w:val="21"/>
              </w:rPr>
            </w:pPr>
            <w:r w:rsidRPr="005114DF">
              <w:rPr>
                <w:rFonts w:cs="Arial"/>
                <w:i/>
                <w:sz w:val="21"/>
                <w:szCs w:val="21"/>
              </w:rPr>
              <w:t>ime in priimek udeleženca</w:t>
            </w:r>
          </w:p>
        </w:tc>
      </w:tr>
    </w:tbl>
    <w:p w14:paraId="6996EBC7" w14:textId="77777777" w:rsidR="009A5EB1" w:rsidRDefault="009A5EB1" w:rsidP="001920C0">
      <w:pPr>
        <w:tabs>
          <w:tab w:val="left" w:pos="960"/>
        </w:tabs>
        <w:autoSpaceDE w:val="0"/>
        <w:spacing w:after="0"/>
        <w:rPr>
          <w:rFonts w:cs="Arial"/>
          <w:sz w:val="24"/>
          <w:szCs w:val="24"/>
        </w:rPr>
      </w:pPr>
    </w:p>
    <w:p w14:paraId="5DE01266" w14:textId="77777777" w:rsidR="001920C0" w:rsidRDefault="009A5EB1" w:rsidP="001920C0">
      <w:pPr>
        <w:tabs>
          <w:tab w:val="left" w:pos="960"/>
        </w:tabs>
        <w:autoSpaceDE w:val="0"/>
        <w:spacing w:after="0"/>
        <w:jc w:val="both"/>
        <w:rPr>
          <w:rFonts w:cs="Arial"/>
          <w:sz w:val="24"/>
          <w:szCs w:val="24"/>
        </w:rPr>
      </w:pPr>
      <w:r w:rsidRPr="005114DF">
        <w:rPr>
          <w:rFonts w:cs="Arial"/>
          <w:sz w:val="24"/>
          <w:szCs w:val="24"/>
        </w:rPr>
        <w:t>dne ______________</w:t>
      </w:r>
      <w:r w:rsidR="001920C0">
        <w:rPr>
          <w:rFonts w:cs="Arial"/>
          <w:sz w:val="24"/>
          <w:szCs w:val="24"/>
        </w:rPr>
        <w:t>_______________ udeležil ogleda:</w:t>
      </w:r>
    </w:p>
    <w:p w14:paraId="782EBC7A" w14:textId="77777777" w:rsidR="001920C0" w:rsidRDefault="001920C0" w:rsidP="001920C0">
      <w:pPr>
        <w:tabs>
          <w:tab w:val="left" w:pos="960"/>
        </w:tabs>
        <w:autoSpaceDE w:val="0"/>
        <w:spacing w:after="0"/>
        <w:jc w:val="both"/>
        <w:rPr>
          <w:rFonts w:cs="Arial"/>
          <w:sz w:val="24"/>
          <w:szCs w:val="24"/>
        </w:rPr>
      </w:pPr>
    </w:p>
    <w:p w14:paraId="340183F7" w14:textId="77777777" w:rsidR="001920C0" w:rsidRDefault="001920C0" w:rsidP="001920C0">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Pr>
          <w:color w:val="auto"/>
          <w:sz w:val="24"/>
          <w:szCs w:val="24"/>
        </w:rPr>
        <w:t>Smelt</w:t>
      </w:r>
      <w:r w:rsidRPr="005114DF">
        <w:rPr>
          <w:color w:val="auto"/>
          <w:sz w:val="24"/>
          <w:szCs w:val="24"/>
        </w:rPr>
        <w:t xml:space="preserve">, </w:t>
      </w:r>
      <w:r>
        <w:rPr>
          <w:color w:val="auto"/>
          <w:sz w:val="24"/>
          <w:szCs w:val="24"/>
        </w:rPr>
        <w:t>Dunajska cesta 160</w:t>
      </w:r>
      <w:r w:rsidRPr="005114DF">
        <w:rPr>
          <w:color w:val="auto"/>
          <w:sz w:val="24"/>
          <w:szCs w:val="24"/>
        </w:rPr>
        <w:t xml:space="preserve">, </w:t>
      </w:r>
      <w:r>
        <w:rPr>
          <w:color w:val="auto"/>
          <w:sz w:val="24"/>
          <w:szCs w:val="24"/>
        </w:rPr>
        <w:t>Ljubljana,</w:t>
      </w:r>
      <w:r>
        <w:rPr>
          <w:rFonts w:cs="Arial"/>
          <w:color w:val="auto"/>
          <w:sz w:val="24"/>
          <w:szCs w:val="24"/>
          <w:lang w:eastAsia="zh-CN"/>
        </w:rPr>
        <w:t xml:space="preserve"> za potrebe priprave ponudbe za javno naročilo »Okolju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p w14:paraId="39306715" w14:textId="77777777" w:rsidR="001920C0" w:rsidRDefault="001920C0" w:rsidP="001920C0">
      <w:pPr>
        <w:spacing w:after="0"/>
      </w:pPr>
    </w:p>
    <w:p w14:paraId="10EF6DFE" w14:textId="77777777" w:rsidR="001920C0" w:rsidRDefault="001920C0" w:rsidP="001920C0">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sidRPr="005114DF">
        <w:rPr>
          <w:color w:val="auto"/>
          <w:sz w:val="24"/>
          <w:szCs w:val="24"/>
        </w:rPr>
        <w:t>Metalna, Zagrebška 20, Maribor</w:t>
      </w:r>
      <w:r>
        <w:rPr>
          <w:color w:val="auto"/>
          <w:sz w:val="24"/>
          <w:szCs w:val="24"/>
        </w:rPr>
        <w:t>,</w:t>
      </w:r>
      <w:r>
        <w:rPr>
          <w:rFonts w:cs="Arial"/>
          <w:color w:val="auto"/>
          <w:sz w:val="24"/>
          <w:szCs w:val="24"/>
          <w:lang w:eastAsia="zh-CN"/>
        </w:rPr>
        <w:t xml:space="preserve"> za potrebe priprave ponudbe za javno naročilo »Okolju prijazno čiščenje poslovnih prostorov in okolice poslovne stavbe Metalne v obdobju od 1. 1. 2021 do 30. 11. 2024«, št. naročila </w:t>
      </w:r>
      <w:r w:rsidRPr="007B76A4">
        <w:rPr>
          <w:rFonts w:cs="Arial"/>
          <w:color w:val="auto"/>
          <w:sz w:val="24"/>
          <w:szCs w:val="24"/>
          <w:lang w:eastAsia="zh-CN"/>
        </w:rPr>
        <w:t>403/20-</w:t>
      </w:r>
      <w:r>
        <w:rPr>
          <w:rFonts w:cs="Arial"/>
          <w:color w:val="auto"/>
          <w:sz w:val="24"/>
          <w:szCs w:val="24"/>
          <w:lang w:eastAsia="zh-CN"/>
        </w:rPr>
        <w:t>323;</w:t>
      </w:r>
    </w:p>
    <w:p w14:paraId="4C5B6930" w14:textId="77777777" w:rsidR="001920C0" w:rsidRDefault="001920C0" w:rsidP="001920C0">
      <w:pPr>
        <w:spacing w:after="0"/>
      </w:pPr>
    </w:p>
    <w:p w14:paraId="69DF2DF4" w14:textId="77777777" w:rsidR="001920C0" w:rsidRDefault="001920C0" w:rsidP="001920C0">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6246C7">
        <w:rPr>
          <w:rFonts w:ascii="Arial" w:hAnsi="Arial" w:cs="Arial"/>
          <w:bCs/>
          <w:color w:val="auto"/>
          <w:sz w:val="20"/>
          <w:szCs w:val="20"/>
        </w:rPr>
      </w:r>
      <w:r w:rsidR="006246C7">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poslovne</w:t>
      </w:r>
      <w:r>
        <w:rPr>
          <w:rFonts w:cs="Arial"/>
          <w:sz w:val="24"/>
          <w:szCs w:val="24"/>
        </w:rPr>
        <w:t>ga dela stanovanjsko-poslovnega kompleksa</w:t>
      </w:r>
      <w:r w:rsidRPr="005114DF">
        <w:rPr>
          <w:rFonts w:cs="Arial"/>
          <w:sz w:val="24"/>
          <w:szCs w:val="24"/>
        </w:rPr>
        <w:t xml:space="preserve"> </w:t>
      </w:r>
      <w:r w:rsidRPr="005B2CAC">
        <w:rPr>
          <w:rFonts w:cs="Arial"/>
          <w:color w:val="auto"/>
          <w:sz w:val="24"/>
          <w:szCs w:val="24"/>
          <w:lang w:eastAsia="zh-CN"/>
        </w:rPr>
        <w:t>Dunajski kristali, Štukljeva cesta 42</w:t>
      </w:r>
      <w:r>
        <w:rPr>
          <w:rFonts w:cs="Arial"/>
          <w:color w:val="auto"/>
          <w:sz w:val="24"/>
          <w:szCs w:val="24"/>
          <w:lang w:eastAsia="zh-CN"/>
        </w:rPr>
        <w:t>-44</w:t>
      </w:r>
      <w:r>
        <w:rPr>
          <w:color w:val="auto"/>
          <w:sz w:val="24"/>
          <w:szCs w:val="24"/>
        </w:rPr>
        <w:t>,</w:t>
      </w:r>
      <w:r>
        <w:rPr>
          <w:rFonts w:cs="Arial"/>
          <w:color w:val="auto"/>
          <w:sz w:val="24"/>
          <w:szCs w:val="24"/>
          <w:lang w:eastAsia="zh-CN"/>
        </w:rPr>
        <w:t xml:space="preserve"> Ljubljana, za potrebe priprave ponudbe za javno naročilo »Okolju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w:t>
      </w:r>
      <w:r w:rsidRPr="007B76A4">
        <w:rPr>
          <w:rFonts w:cs="Arial"/>
          <w:color w:val="auto"/>
          <w:sz w:val="24"/>
          <w:szCs w:val="24"/>
          <w:lang w:eastAsia="zh-CN"/>
        </w:rPr>
        <w:t>403/20-</w:t>
      </w:r>
      <w:r>
        <w:rPr>
          <w:rFonts w:cs="Arial"/>
          <w:color w:val="auto"/>
          <w:sz w:val="24"/>
          <w:szCs w:val="24"/>
          <w:lang w:eastAsia="zh-CN"/>
        </w:rPr>
        <w:t>324.</w:t>
      </w: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9A5EB1" w14:paraId="4A280D02" w14:textId="77777777" w:rsidTr="00B97D56">
        <w:trPr>
          <w:trHeight w:val="612"/>
        </w:trPr>
        <w:tc>
          <w:tcPr>
            <w:tcW w:w="4961" w:type="dxa"/>
            <w:tcBorders>
              <w:bottom w:val="single" w:sz="4" w:space="0" w:color="auto"/>
            </w:tcBorders>
            <w:vAlign w:val="bottom"/>
          </w:tcPr>
          <w:p w14:paraId="31F2C97A" w14:textId="77777777" w:rsidR="009A5EB1" w:rsidRDefault="009A5EB1" w:rsidP="001920C0">
            <w:pPr>
              <w:spacing w:after="0"/>
              <w:rPr>
                <w:rFonts w:asciiTheme="majorHAnsi" w:hAnsiTheme="majorHAnsi" w:cs="Arial"/>
                <w:b/>
                <w:sz w:val="24"/>
                <w:szCs w:val="24"/>
              </w:rPr>
            </w:pPr>
          </w:p>
        </w:tc>
      </w:tr>
      <w:tr w:rsidR="009A5EB1" w14:paraId="62DD3539" w14:textId="77777777" w:rsidTr="00B97D56">
        <w:tc>
          <w:tcPr>
            <w:tcW w:w="4961" w:type="dxa"/>
            <w:tcBorders>
              <w:top w:val="single" w:sz="4" w:space="0" w:color="auto"/>
            </w:tcBorders>
          </w:tcPr>
          <w:p w14:paraId="7D87EEB3" w14:textId="77777777" w:rsidR="009A5EB1" w:rsidRPr="005114DF" w:rsidRDefault="009A5EB1" w:rsidP="001920C0">
            <w:pPr>
              <w:spacing w:after="0"/>
              <w:jc w:val="center"/>
              <w:rPr>
                <w:rFonts w:asciiTheme="majorHAnsi" w:hAnsiTheme="majorHAnsi" w:cs="Arial"/>
                <w:i/>
                <w:sz w:val="21"/>
                <w:szCs w:val="21"/>
              </w:rPr>
            </w:pPr>
            <w:r w:rsidRPr="005114DF">
              <w:rPr>
                <w:rFonts w:asciiTheme="majorHAnsi" w:hAnsiTheme="majorHAnsi" w:cs="Arial"/>
                <w:i/>
                <w:sz w:val="21"/>
                <w:szCs w:val="21"/>
              </w:rPr>
              <w:t>ime in priimek predstavnika D.S.U., d.o.o.</w:t>
            </w:r>
          </w:p>
        </w:tc>
      </w:tr>
      <w:tr w:rsidR="009A5EB1" w14:paraId="1B382A65" w14:textId="77777777" w:rsidTr="00B97D56">
        <w:trPr>
          <w:trHeight w:val="924"/>
        </w:trPr>
        <w:tc>
          <w:tcPr>
            <w:tcW w:w="4961" w:type="dxa"/>
            <w:tcBorders>
              <w:bottom w:val="single" w:sz="4" w:space="0" w:color="auto"/>
            </w:tcBorders>
            <w:vAlign w:val="bottom"/>
          </w:tcPr>
          <w:p w14:paraId="5B4FB0A2" w14:textId="77777777" w:rsidR="009A5EB1" w:rsidRPr="005114DF" w:rsidRDefault="009A5EB1" w:rsidP="001920C0">
            <w:pPr>
              <w:spacing w:after="0"/>
              <w:rPr>
                <w:rFonts w:asciiTheme="majorHAnsi" w:hAnsiTheme="majorHAnsi" w:cs="Arial"/>
                <w:sz w:val="24"/>
                <w:szCs w:val="24"/>
              </w:rPr>
            </w:pPr>
          </w:p>
        </w:tc>
      </w:tr>
      <w:tr w:rsidR="009A5EB1" w14:paraId="42933558" w14:textId="77777777" w:rsidTr="00B97D56">
        <w:tc>
          <w:tcPr>
            <w:tcW w:w="4961" w:type="dxa"/>
            <w:tcBorders>
              <w:top w:val="single" w:sz="4" w:space="0" w:color="auto"/>
            </w:tcBorders>
          </w:tcPr>
          <w:p w14:paraId="54BF1B9D" w14:textId="77777777" w:rsidR="009A5EB1" w:rsidRPr="005114DF" w:rsidRDefault="009A5EB1" w:rsidP="001920C0">
            <w:pPr>
              <w:spacing w:after="0"/>
              <w:jc w:val="center"/>
              <w:rPr>
                <w:rFonts w:asciiTheme="majorHAnsi" w:hAnsiTheme="majorHAnsi" w:cs="Arial"/>
                <w:i/>
                <w:sz w:val="21"/>
                <w:szCs w:val="21"/>
              </w:rPr>
            </w:pPr>
            <w:r w:rsidRPr="005114DF">
              <w:rPr>
                <w:rFonts w:asciiTheme="majorHAnsi" w:hAnsiTheme="majorHAnsi" w:cs="Arial"/>
                <w:i/>
                <w:sz w:val="21"/>
                <w:szCs w:val="21"/>
              </w:rPr>
              <w:t>podpis</w:t>
            </w:r>
          </w:p>
        </w:tc>
      </w:tr>
    </w:tbl>
    <w:p w14:paraId="24724C9C" w14:textId="77777777" w:rsidR="009A5EB1" w:rsidRPr="005114DF" w:rsidRDefault="009A5EB1" w:rsidP="001920C0">
      <w:pPr>
        <w:spacing w:after="0"/>
        <w:rPr>
          <w:rFonts w:asciiTheme="majorHAnsi" w:hAnsiTheme="majorHAnsi" w:cs="Arial"/>
          <w:b/>
          <w:sz w:val="24"/>
          <w:szCs w:val="24"/>
        </w:rPr>
      </w:pPr>
    </w:p>
    <w:sectPr w:rsidR="009A5EB1" w:rsidRPr="005114DF" w:rsidSect="0031762C">
      <w:footerReference w:type="default" r:id="rId15"/>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65B04" w14:textId="77777777" w:rsidR="006246C7" w:rsidRDefault="006246C7" w:rsidP="00C75404">
      <w:pPr>
        <w:spacing w:after="0" w:line="240" w:lineRule="auto"/>
      </w:pPr>
      <w:r>
        <w:separator/>
      </w:r>
    </w:p>
  </w:endnote>
  <w:endnote w:type="continuationSeparator" w:id="0">
    <w:p w14:paraId="1D0CEBA3" w14:textId="77777777" w:rsidR="006246C7" w:rsidRDefault="006246C7"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6D30EFC0" w14:textId="77777777" w:rsidR="0062548B" w:rsidRPr="00261F88" w:rsidRDefault="0062548B">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110166">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096A91C3" w14:textId="77777777" w:rsidR="0062548B" w:rsidRDefault="0062548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0E6C2" w14:textId="77777777" w:rsidR="0062548B" w:rsidRPr="00F11A44" w:rsidRDefault="0062548B"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8880"/>
      <w:docPartObj>
        <w:docPartGallery w:val="Page Numbers (Bottom of Page)"/>
        <w:docPartUnique/>
      </w:docPartObj>
    </w:sdtPr>
    <w:sdtEndPr>
      <w:rPr>
        <w:rFonts w:ascii="Arial" w:hAnsi="Arial" w:cs="Arial"/>
      </w:rPr>
    </w:sdtEndPr>
    <w:sdtContent>
      <w:p w14:paraId="292DB5EA" w14:textId="77777777" w:rsidR="0062548B" w:rsidRPr="00F90A85" w:rsidRDefault="0062548B">
        <w:pPr>
          <w:pStyle w:val="Noga"/>
          <w:jc w:val="right"/>
          <w:rPr>
            <w:rFonts w:ascii="Arial" w:hAnsi="Arial" w:cs="Arial"/>
          </w:rPr>
        </w:pPr>
        <w:r w:rsidRPr="00F90A85">
          <w:rPr>
            <w:rFonts w:ascii="Arial" w:hAnsi="Arial" w:cs="Arial"/>
          </w:rPr>
          <w:fldChar w:fldCharType="begin"/>
        </w:r>
        <w:r w:rsidRPr="00F90A85">
          <w:rPr>
            <w:rFonts w:ascii="Arial" w:hAnsi="Arial" w:cs="Arial"/>
          </w:rPr>
          <w:instrText>PAGE   \* MERGEFORMAT</w:instrText>
        </w:r>
        <w:r w:rsidRPr="00F90A85">
          <w:rPr>
            <w:rFonts w:ascii="Arial" w:hAnsi="Arial" w:cs="Arial"/>
          </w:rPr>
          <w:fldChar w:fldCharType="separate"/>
        </w:r>
        <w:r w:rsidR="00110166">
          <w:rPr>
            <w:rFonts w:ascii="Arial" w:hAnsi="Arial" w:cs="Arial"/>
            <w:noProof/>
          </w:rPr>
          <w:t>49</w:t>
        </w:r>
        <w:r w:rsidRPr="00F90A85">
          <w:rPr>
            <w:rFonts w:ascii="Arial" w:hAnsi="Arial" w:cs="Arial"/>
          </w:rPr>
          <w:fldChar w:fldCharType="end"/>
        </w:r>
      </w:p>
    </w:sdtContent>
  </w:sdt>
  <w:p w14:paraId="59A8A70D" w14:textId="77777777" w:rsidR="0062548B" w:rsidRPr="00261F88" w:rsidRDefault="0062548B" w:rsidP="00615962">
    <w:pPr>
      <w:pStyle w:val="Noga"/>
      <w:tabs>
        <w:tab w:val="clear" w:pos="9072"/>
        <w:tab w:val="right" w:pos="9066"/>
        <w:tab w:val="left" w:pos="9855"/>
      </w:tabs>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4797123E" w14:textId="77777777" w:rsidR="0062548B" w:rsidRDefault="0062548B">
        <w:pPr>
          <w:pStyle w:val="Noga"/>
          <w:jc w:val="center"/>
        </w:pPr>
        <w:r>
          <w:fldChar w:fldCharType="begin"/>
        </w:r>
        <w:r>
          <w:instrText>PAGE   \* MERGEFORMAT</w:instrText>
        </w:r>
        <w:r>
          <w:fldChar w:fldCharType="separate"/>
        </w:r>
        <w:r w:rsidR="00110166">
          <w:rPr>
            <w:noProof/>
          </w:rPr>
          <w:t>59</w:t>
        </w:r>
        <w:r>
          <w:fldChar w:fldCharType="end"/>
        </w:r>
      </w:p>
    </w:sdtContent>
  </w:sdt>
  <w:p w14:paraId="09A3AEE4" w14:textId="77777777" w:rsidR="0062548B" w:rsidRPr="00261F88" w:rsidRDefault="0062548B"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61B93" w14:textId="77777777" w:rsidR="006246C7" w:rsidRDefault="006246C7" w:rsidP="00C75404">
      <w:pPr>
        <w:spacing w:after="0" w:line="240" w:lineRule="auto"/>
      </w:pPr>
      <w:r>
        <w:separator/>
      </w:r>
    </w:p>
  </w:footnote>
  <w:footnote w:type="continuationSeparator" w:id="0">
    <w:p w14:paraId="7267AAE7" w14:textId="77777777" w:rsidR="006246C7" w:rsidRDefault="006246C7" w:rsidP="00C75404">
      <w:pPr>
        <w:spacing w:after="0" w:line="240" w:lineRule="auto"/>
      </w:pPr>
      <w:r>
        <w:continuationSeparator/>
      </w:r>
    </w:p>
  </w:footnote>
  <w:footnote w:id="1">
    <w:p w14:paraId="7E6DC7AE" w14:textId="77777777" w:rsidR="0062548B" w:rsidRPr="009624F8" w:rsidRDefault="0062548B" w:rsidP="00601A7B">
      <w:pPr>
        <w:pStyle w:val="Sprotnaopomba-besedilo"/>
        <w:jc w:val="both"/>
        <w:rPr>
          <w:rFonts w:cs="Arial"/>
          <w:i/>
          <w:sz w:val="21"/>
          <w:szCs w:val="21"/>
        </w:rPr>
      </w:pPr>
      <w:r w:rsidRPr="009624F8">
        <w:rPr>
          <w:rStyle w:val="Sprotnaopomba-sklic"/>
          <w:rFonts w:cs="Arial"/>
          <w:i/>
          <w:sz w:val="21"/>
          <w:szCs w:val="21"/>
        </w:rPr>
        <w:footnoteRef/>
      </w:r>
      <w:r w:rsidRPr="009624F8">
        <w:rPr>
          <w:rFonts w:cs="Arial"/>
          <w:i/>
          <w:sz w:val="21"/>
          <w:szCs w:val="21"/>
        </w:rPr>
        <w:t xml:space="preserve"> </w:t>
      </w:r>
      <w:r w:rsidRPr="009624F8">
        <w:rPr>
          <w:rFonts w:cs="Arial"/>
          <w:i/>
          <w:color w:val="auto"/>
          <w:sz w:val="21"/>
          <w:szCs w:val="21"/>
          <w:lang w:eastAsia="zh-CN"/>
        </w:rPr>
        <w:t>Za mlado osebo šteje posameznik v starosti od 15. do dopolnjenega 29. leta, za starejšo osebo pa šteje posameznik, od dopolnjena 55. leta starosti dalje.</w:t>
      </w:r>
    </w:p>
  </w:footnote>
  <w:footnote w:id="2">
    <w:p w14:paraId="6CC06D29" w14:textId="74B28DEB" w:rsidR="0062548B" w:rsidRPr="00EA5284" w:rsidRDefault="0062548B" w:rsidP="00EA5284">
      <w:pPr>
        <w:pStyle w:val="Sprotnaopomba-besedilo"/>
        <w:jc w:val="both"/>
        <w:rPr>
          <w:sz w:val="21"/>
          <w:szCs w:val="21"/>
        </w:rPr>
      </w:pPr>
      <w:r w:rsidRPr="00EA5284">
        <w:rPr>
          <w:rStyle w:val="Sprotnaopomba-sklic"/>
          <w:sz w:val="21"/>
          <w:szCs w:val="21"/>
        </w:rPr>
        <w:footnoteRef/>
      </w:r>
      <w:r w:rsidRPr="00EA5284">
        <w:rPr>
          <w:sz w:val="21"/>
          <w:szCs w:val="21"/>
        </w:rPr>
        <w:t xml:space="preserve"> </w:t>
      </w:r>
      <w:r w:rsidRPr="00EA5284">
        <w:rPr>
          <w:i/>
          <w:sz w:val="21"/>
          <w:szCs w:val="21"/>
        </w:rPr>
        <w:t>V 5. točki te priloge sta za vsakega od navedenih klasificiranih tipov prostorov (tipi I, III, IV in V) navedena pogostost in obseg rednega čiščenja, ki lahko vplivata na zahtevnost in obseg generalnega čiščenja.</w:t>
      </w:r>
    </w:p>
  </w:footnote>
  <w:footnote w:id="3">
    <w:p w14:paraId="549254BF" w14:textId="77777777" w:rsidR="0062548B" w:rsidRPr="00812C67" w:rsidRDefault="0062548B" w:rsidP="00776E45">
      <w:pPr>
        <w:pStyle w:val="Sprotnaopomba-besedilo"/>
        <w:jc w:val="both"/>
        <w:rPr>
          <w:i/>
          <w:sz w:val="21"/>
          <w:szCs w:val="21"/>
        </w:rPr>
      </w:pPr>
      <w:r w:rsidRPr="00812C67">
        <w:rPr>
          <w:rStyle w:val="Sprotnaopomba-sklic"/>
          <w:i/>
          <w:sz w:val="24"/>
          <w:szCs w:val="24"/>
        </w:rPr>
        <w:footnoteRef/>
      </w:r>
      <w:r w:rsidRPr="00812C67">
        <w:rPr>
          <w:i/>
          <w:sz w:val="21"/>
          <w:szCs w:val="21"/>
        </w:rPr>
        <w:t xml:space="preserve"> T</w:t>
      </w:r>
      <w:r w:rsidRPr="00812C67">
        <w:rPr>
          <w:rFonts w:cs="Arial"/>
          <w:i/>
          <w:color w:val="auto"/>
          <w:sz w:val="21"/>
          <w:szCs w:val="21"/>
        </w:rPr>
        <w:t>j. v povabilu, namenjenemu odpiranju konkurence med strankami okvirnega sporazuma.</w:t>
      </w:r>
    </w:p>
  </w:footnote>
  <w:footnote w:id="4">
    <w:p w14:paraId="0CCA0B04" w14:textId="77777777" w:rsidR="0062548B" w:rsidRPr="00812C67" w:rsidRDefault="0062548B" w:rsidP="00812C67">
      <w:pPr>
        <w:pStyle w:val="Sprotnaopomba-besedilo"/>
        <w:jc w:val="both"/>
        <w:rPr>
          <w:i/>
          <w:sz w:val="21"/>
          <w:szCs w:val="21"/>
        </w:rPr>
      </w:pPr>
      <w:r w:rsidRPr="00812C67">
        <w:rPr>
          <w:rStyle w:val="Sprotnaopomba-sklic"/>
          <w:i/>
          <w:sz w:val="24"/>
          <w:szCs w:val="24"/>
        </w:rPr>
        <w:footnoteRef/>
      </w:r>
      <w:r w:rsidRPr="00812C67">
        <w:rPr>
          <w:i/>
          <w:sz w:val="21"/>
          <w:szCs w:val="21"/>
        </w:rPr>
        <w:t xml:space="preserve"> O</w:t>
      </w:r>
      <w:r w:rsidRPr="00812C67">
        <w:rPr>
          <w:rFonts w:cs="Arial"/>
          <w:bCs/>
          <w:i/>
          <w:color w:val="auto"/>
          <w:sz w:val="21"/>
          <w:szCs w:val="21"/>
        </w:rPr>
        <w:t>cena, namenjena izboru ponudnikov, s katerimi bo sklenjen okvirni sporazum. Za dejanska naročil</w:t>
      </w:r>
      <w:r>
        <w:rPr>
          <w:rFonts w:cs="Arial"/>
          <w:bCs/>
          <w:i/>
          <w:color w:val="auto"/>
          <w:sz w:val="21"/>
          <w:szCs w:val="21"/>
        </w:rPr>
        <w:t>a</w:t>
      </w:r>
      <w:r w:rsidRPr="00812C67">
        <w:rPr>
          <w:rFonts w:cs="Arial"/>
          <w:bCs/>
          <w:i/>
          <w:color w:val="auto"/>
          <w:sz w:val="21"/>
          <w:szCs w:val="21"/>
        </w:rPr>
        <w:t xml:space="preserve"> bo naročnik tehnične specifikacije in zahteve opredelil, ko bo nastala potreba po čiščenju</w:t>
      </w:r>
      <w:r>
        <w:rPr>
          <w:rFonts w:cs="Arial"/>
          <w:bCs/>
          <w:i/>
          <w:color w:val="auto"/>
          <w:sz w:val="21"/>
          <w:szCs w:val="21"/>
        </w:rPr>
        <w:t>, ponudnik pa bo za dejanska naročila ponudbo (vključno s cenami na enoto) podal v postopku odpiranja konkurence med strankami okvirnega sporazuma</w:t>
      </w:r>
      <w:r w:rsidRPr="00812C67">
        <w:rPr>
          <w:rFonts w:cs="Arial"/>
          <w:bCs/>
          <w:i/>
          <w:color w:val="auto"/>
          <w:sz w:val="21"/>
          <w:szCs w:val="21"/>
        </w:rPr>
        <w:t>.</w:t>
      </w:r>
    </w:p>
  </w:footnote>
  <w:footnote w:id="5">
    <w:p w14:paraId="3E1553F2" w14:textId="77777777" w:rsidR="0062548B" w:rsidRPr="008173D9" w:rsidRDefault="0062548B" w:rsidP="009624F8">
      <w:pPr>
        <w:pStyle w:val="Sprotnaopomba-besedilo"/>
        <w:jc w:val="both"/>
        <w:rPr>
          <w:rFonts w:cs="Arial"/>
          <w:i/>
          <w:sz w:val="21"/>
          <w:szCs w:val="21"/>
        </w:rPr>
      </w:pPr>
      <w:r w:rsidRPr="00275D2D">
        <w:rPr>
          <w:rStyle w:val="Sprotnaopomba-sklic"/>
          <w:rFonts w:cs="Arial"/>
          <w:i/>
          <w:sz w:val="21"/>
          <w:szCs w:val="21"/>
        </w:rPr>
        <w:footnoteRef/>
      </w:r>
      <w:r w:rsidRPr="00275D2D">
        <w:rPr>
          <w:rFonts w:cs="Arial"/>
          <w:i/>
          <w:sz w:val="21"/>
          <w:szCs w:val="21"/>
        </w:rPr>
        <w:t xml:space="preserve"> V skladu s četrtim odstavkom 94. člena ZJN-3 mora naročnik z</w:t>
      </w:r>
      <w:r w:rsidRPr="00275D2D">
        <w:rPr>
          <w:rFonts w:cs="Arial"/>
          <w:i/>
          <w:sz w:val="21"/>
          <w:szCs w:val="21"/>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točke 5.2.3 ali 5.2.4 razpisne dokumentacije, pa bi ga moral, ali če bi njegova vključitev v izvedbo javnega naročila lahko vplivala na nemoteno izvajanje predmeta javnega naročila.</w:t>
      </w:r>
    </w:p>
  </w:footnote>
  <w:footnote w:id="6">
    <w:p w14:paraId="53424D4B" w14:textId="77777777" w:rsidR="0062548B" w:rsidRPr="00F6606A" w:rsidRDefault="0062548B" w:rsidP="009624F8">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7">
    <w:p w14:paraId="319C230B" w14:textId="77777777" w:rsidR="0062548B" w:rsidRPr="00D835F7" w:rsidRDefault="0062548B" w:rsidP="009624F8">
      <w:pPr>
        <w:pStyle w:val="Sprotnaopomba-besedilo"/>
        <w:rPr>
          <w:i/>
          <w:sz w:val="21"/>
          <w:szCs w:val="21"/>
        </w:rPr>
      </w:pPr>
      <w:r w:rsidRPr="00D835F7">
        <w:rPr>
          <w:rStyle w:val="Sprotnaopomba-sklic"/>
          <w:i/>
          <w:sz w:val="21"/>
          <w:szCs w:val="21"/>
        </w:rPr>
        <w:footnoteRef/>
      </w:r>
      <w:r w:rsidRPr="00D835F7">
        <w:rPr>
          <w:i/>
          <w:sz w:val="21"/>
          <w:szCs w:val="21"/>
        </w:rPr>
        <w:t xml:space="preserve"> Upnik si pridržuje pravico uveljavljati zakonite zamudne obresti.</w:t>
      </w:r>
    </w:p>
  </w:footnote>
  <w:footnote w:id="8">
    <w:p w14:paraId="4DF92CF2" w14:textId="77777777" w:rsidR="0062548B" w:rsidRPr="00122CDA" w:rsidRDefault="0062548B" w:rsidP="009624F8">
      <w:pPr>
        <w:pStyle w:val="Sprotnaopomba-besedilo"/>
        <w:jc w:val="both"/>
        <w:rPr>
          <w:rFonts w:asciiTheme="majorHAnsi" w:hAnsiTheme="majorHAnsi" w:cs="Arial"/>
          <w:i/>
          <w:sz w:val="21"/>
          <w:szCs w:val="21"/>
        </w:rPr>
      </w:pPr>
      <w:r w:rsidRPr="00122CDA">
        <w:rPr>
          <w:rStyle w:val="Sprotnaopomba-sklic"/>
          <w:rFonts w:asciiTheme="majorHAnsi" w:hAnsiTheme="majorHAnsi" w:cs="Arial"/>
          <w:i/>
          <w:sz w:val="21"/>
          <w:szCs w:val="21"/>
        </w:rPr>
        <w:footnoteRef/>
      </w:r>
      <w:r w:rsidRPr="00122CDA">
        <w:rPr>
          <w:rFonts w:asciiTheme="majorHAnsi" w:hAnsiTheme="majorHAnsi"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10557CD7" wp14:editId="3AA2F735">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F3641" w14:textId="77777777" w:rsidR="0062548B" w:rsidRDefault="0062548B" w:rsidP="00601A7B">
    <w:pPr>
      <w:pStyle w:val="Glava"/>
      <w:jc w:val="center"/>
    </w:pPr>
    <w:r w:rsidRPr="0052770D">
      <w:rPr>
        <w:noProof/>
        <w:lang w:eastAsia="sl-SI"/>
      </w:rPr>
      <w:drawing>
        <wp:inline distT="0" distB="0" distL="0" distR="0" wp14:anchorId="18F28173" wp14:editId="2A5CE069">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49605B"/>
    <w:multiLevelType w:val="hybridMultilevel"/>
    <w:tmpl w:val="7B3AE660"/>
    <w:lvl w:ilvl="0" w:tplc="FAC01D54">
      <w:start w:val="1"/>
      <w:numFmt w:val="bullet"/>
      <w:lvlText w:val=""/>
      <w:lvlJc w:val="left"/>
      <w:pPr>
        <w:ind w:left="1353" w:hanging="360"/>
      </w:pPr>
      <w:rPr>
        <w:rFonts w:ascii="Symbol" w:hAnsi="Symbol" w:hint="default"/>
        <w:b/>
        <w:i/>
      </w:rPr>
    </w:lvl>
    <w:lvl w:ilvl="1" w:tplc="FAC01D54">
      <w:start w:val="1"/>
      <w:numFmt w:val="bullet"/>
      <w:lvlText w:val=""/>
      <w:lvlJc w:val="left"/>
      <w:pPr>
        <w:ind w:left="2073" w:hanging="360"/>
      </w:pPr>
      <w:rPr>
        <w:rFonts w:ascii="Symbol" w:hAnsi="Symbol" w:hint="default"/>
      </w:r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2" w15:restartNumberingAfterBreak="0">
    <w:nsid w:val="02EA0BF2"/>
    <w:multiLevelType w:val="hybridMultilevel"/>
    <w:tmpl w:val="DFA666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5D4119"/>
    <w:multiLevelType w:val="hybridMultilevel"/>
    <w:tmpl w:val="27F42F1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4"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43B04A5"/>
    <w:multiLevelType w:val="hybridMultilevel"/>
    <w:tmpl w:val="9C12CC5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07416765"/>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0967666F"/>
    <w:multiLevelType w:val="hybridMultilevel"/>
    <w:tmpl w:val="158AD2A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D7913E3"/>
    <w:multiLevelType w:val="hybridMultilevel"/>
    <w:tmpl w:val="326839B0"/>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2" w15:restartNumberingAfterBreak="0">
    <w:nsid w:val="0D9E1BAF"/>
    <w:multiLevelType w:val="hybridMultilevel"/>
    <w:tmpl w:val="63040FB8"/>
    <w:lvl w:ilvl="0" w:tplc="FAC01D54">
      <w:start w:val="1"/>
      <w:numFmt w:val="bullet"/>
      <w:lvlText w:val=""/>
      <w:lvlJc w:val="left"/>
      <w:pPr>
        <w:ind w:left="1353" w:hanging="360"/>
      </w:pPr>
      <w:rPr>
        <w:rFonts w:ascii="Symbol" w:hAnsi="Symbol" w:hint="default"/>
        <w:b/>
        <w:i/>
      </w:rPr>
    </w:lvl>
    <w:lvl w:ilvl="1" w:tplc="FAC01D54">
      <w:start w:val="1"/>
      <w:numFmt w:val="bullet"/>
      <w:lvlText w:val=""/>
      <w:lvlJc w:val="left"/>
      <w:pPr>
        <w:ind w:left="2073" w:hanging="360"/>
      </w:pPr>
      <w:rPr>
        <w:rFonts w:ascii="Symbol" w:hAnsi="Symbol" w:hint="default"/>
      </w:r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3"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0E0132A"/>
    <w:multiLevelType w:val="multilevel"/>
    <w:tmpl w:val="E736852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40F1001"/>
    <w:multiLevelType w:val="hybridMultilevel"/>
    <w:tmpl w:val="333CDBB0"/>
    <w:lvl w:ilvl="0" w:tplc="B26093FC">
      <w:start w:val="1"/>
      <w:numFmt w:val="upperLetter"/>
      <w:lvlText w:val="%1."/>
      <w:lvlJc w:val="left"/>
      <w:pPr>
        <w:ind w:left="360" w:hanging="360"/>
      </w:pPr>
      <w:rPr>
        <w:rFonts w:hint="default"/>
        <w:i w:val="0"/>
      </w:rPr>
    </w:lvl>
    <w:lvl w:ilvl="1" w:tplc="247E579A">
      <w:start w:val="1"/>
      <w:numFmt w:val="decimal"/>
      <w:lvlText w:val="A.%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7482CD0"/>
    <w:multiLevelType w:val="hybridMultilevel"/>
    <w:tmpl w:val="DC1CB982"/>
    <w:lvl w:ilvl="0" w:tplc="FAC01D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8"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4E873E2"/>
    <w:multiLevelType w:val="hybridMultilevel"/>
    <w:tmpl w:val="EA344CA0"/>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30D26F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54D7D62"/>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75E4B6E"/>
    <w:multiLevelType w:val="hybridMultilevel"/>
    <w:tmpl w:val="84F2DC06"/>
    <w:lvl w:ilvl="0" w:tplc="75FA99B6">
      <w:start w:val="1"/>
      <w:numFmt w:val="upperLetter"/>
      <w:lvlText w:val="%1."/>
      <w:lvlJc w:val="left"/>
      <w:pPr>
        <w:ind w:left="360" w:hanging="360"/>
      </w:pPr>
      <w:rPr>
        <w:rFonts w:hint="default"/>
        <w:b/>
        <w:i w:val="0"/>
      </w:rPr>
    </w:lvl>
    <w:lvl w:ilvl="1" w:tplc="DFD69F6A">
      <w:start w:val="9"/>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7A154BA"/>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1" w15:restartNumberingAfterBreak="0">
    <w:nsid w:val="397571F4"/>
    <w:multiLevelType w:val="hybridMultilevel"/>
    <w:tmpl w:val="F04ACF04"/>
    <w:lvl w:ilvl="0" w:tplc="D4F672F2">
      <w:start w:val="1"/>
      <w:numFmt w:val="upperLetter"/>
      <w:lvlText w:val="%1."/>
      <w:lvlJc w:val="left"/>
      <w:pPr>
        <w:ind w:left="360" w:hanging="360"/>
      </w:pPr>
      <w:rPr>
        <w:rFonts w:hint="default"/>
        <w:b/>
        <w:i/>
      </w:rPr>
    </w:lvl>
    <w:lvl w:ilvl="1" w:tplc="DFD69F6A">
      <w:start w:val="9"/>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3C053CDC"/>
    <w:multiLevelType w:val="hybridMultilevel"/>
    <w:tmpl w:val="25B4BF58"/>
    <w:lvl w:ilvl="0" w:tplc="4A9EF4EA">
      <w:start w:val="1"/>
      <w:numFmt w:val="decimal"/>
      <w:pStyle w:val="Naslov3"/>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4"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29B71F4"/>
    <w:multiLevelType w:val="hybridMultilevel"/>
    <w:tmpl w:val="EEC0D1F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43B59AD"/>
    <w:multiLevelType w:val="hybridMultilevel"/>
    <w:tmpl w:val="0F1C038E"/>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743120C"/>
    <w:multiLevelType w:val="hybridMultilevel"/>
    <w:tmpl w:val="D56642C0"/>
    <w:lvl w:ilvl="0" w:tplc="FAC01D54">
      <w:start w:val="1"/>
      <w:numFmt w:val="bullet"/>
      <w:lvlText w:val=""/>
      <w:lvlJc w:val="left"/>
      <w:pPr>
        <w:ind w:left="720" w:hanging="360"/>
      </w:pPr>
      <w:rPr>
        <w:rFonts w:ascii="Symbol" w:hAnsi="Symbol" w:hint="default"/>
      </w:rPr>
    </w:lvl>
    <w:lvl w:ilvl="1" w:tplc="1362073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1" w15:restartNumberingAfterBreak="0">
    <w:nsid w:val="49F21CF3"/>
    <w:multiLevelType w:val="hybridMultilevel"/>
    <w:tmpl w:val="995A7C8E"/>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2"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5" w15:restartNumberingAfterBreak="0">
    <w:nsid w:val="4AF56AD7"/>
    <w:multiLevelType w:val="hybridMultilevel"/>
    <w:tmpl w:val="327632B4"/>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6" w15:restartNumberingAfterBreak="0">
    <w:nsid w:val="4BF06F78"/>
    <w:multiLevelType w:val="hybridMultilevel"/>
    <w:tmpl w:val="388838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50866D39"/>
    <w:multiLevelType w:val="hybridMultilevel"/>
    <w:tmpl w:val="E1E46D9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C531344"/>
    <w:multiLevelType w:val="hybridMultilevel"/>
    <w:tmpl w:val="B85C3204"/>
    <w:lvl w:ilvl="0" w:tplc="2A3C9792">
      <w:start w:val="1"/>
      <w:numFmt w:val="upperLetter"/>
      <w:lvlText w:val="%1."/>
      <w:lvlJc w:val="left"/>
      <w:pPr>
        <w:ind w:left="-1762" w:hanging="360"/>
      </w:pPr>
      <w:rPr>
        <w:rFonts w:hint="default"/>
        <w:b/>
        <w:i w:val="0"/>
      </w:rPr>
    </w:lvl>
    <w:lvl w:ilvl="1" w:tplc="247E579A">
      <w:start w:val="1"/>
      <w:numFmt w:val="decimal"/>
      <w:lvlText w:val="A.%2"/>
      <w:lvlJc w:val="left"/>
      <w:pPr>
        <w:ind w:left="-1042" w:hanging="360"/>
      </w:pPr>
      <w:rPr>
        <w:rFonts w:hint="default"/>
      </w:rPr>
    </w:lvl>
    <w:lvl w:ilvl="2" w:tplc="0424001B" w:tentative="1">
      <w:start w:val="1"/>
      <w:numFmt w:val="lowerRoman"/>
      <w:lvlText w:val="%3."/>
      <w:lvlJc w:val="right"/>
      <w:pPr>
        <w:ind w:left="-322" w:hanging="180"/>
      </w:pPr>
    </w:lvl>
    <w:lvl w:ilvl="3" w:tplc="0424000F" w:tentative="1">
      <w:start w:val="1"/>
      <w:numFmt w:val="decimal"/>
      <w:lvlText w:val="%4."/>
      <w:lvlJc w:val="left"/>
      <w:pPr>
        <w:ind w:left="398" w:hanging="360"/>
      </w:pPr>
    </w:lvl>
    <w:lvl w:ilvl="4" w:tplc="04240019" w:tentative="1">
      <w:start w:val="1"/>
      <w:numFmt w:val="lowerLetter"/>
      <w:lvlText w:val="%5."/>
      <w:lvlJc w:val="left"/>
      <w:pPr>
        <w:ind w:left="1118" w:hanging="360"/>
      </w:pPr>
    </w:lvl>
    <w:lvl w:ilvl="5" w:tplc="0424001B" w:tentative="1">
      <w:start w:val="1"/>
      <w:numFmt w:val="lowerRoman"/>
      <w:lvlText w:val="%6."/>
      <w:lvlJc w:val="right"/>
      <w:pPr>
        <w:ind w:left="1838" w:hanging="180"/>
      </w:pPr>
    </w:lvl>
    <w:lvl w:ilvl="6" w:tplc="0424000F" w:tentative="1">
      <w:start w:val="1"/>
      <w:numFmt w:val="decimal"/>
      <w:lvlText w:val="%7."/>
      <w:lvlJc w:val="left"/>
      <w:pPr>
        <w:ind w:left="2558" w:hanging="360"/>
      </w:pPr>
    </w:lvl>
    <w:lvl w:ilvl="7" w:tplc="04240019" w:tentative="1">
      <w:start w:val="1"/>
      <w:numFmt w:val="lowerLetter"/>
      <w:lvlText w:val="%8."/>
      <w:lvlJc w:val="left"/>
      <w:pPr>
        <w:ind w:left="3278" w:hanging="360"/>
      </w:pPr>
    </w:lvl>
    <w:lvl w:ilvl="8" w:tplc="0424001B" w:tentative="1">
      <w:start w:val="1"/>
      <w:numFmt w:val="lowerRoman"/>
      <w:lvlText w:val="%9."/>
      <w:lvlJc w:val="right"/>
      <w:pPr>
        <w:ind w:left="3998" w:hanging="180"/>
      </w:pPr>
    </w:lvl>
  </w:abstractNum>
  <w:abstractNum w:abstractNumId="8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6"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9"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800A04"/>
    <w:multiLevelType w:val="hybridMultilevel"/>
    <w:tmpl w:val="B5BA4C4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B961C77"/>
    <w:multiLevelType w:val="hybridMultilevel"/>
    <w:tmpl w:val="9C5278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8" w15:restartNumberingAfterBreak="0">
    <w:nsid w:val="6CFD7A89"/>
    <w:multiLevelType w:val="hybridMultilevel"/>
    <w:tmpl w:val="6F4C58FE"/>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3"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5" w15:restartNumberingAfterBreak="0">
    <w:nsid w:val="76957581"/>
    <w:multiLevelType w:val="hybridMultilevel"/>
    <w:tmpl w:val="7E088CF4"/>
    <w:lvl w:ilvl="0" w:tplc="CD92E120">
      <w:start w:val="1"/>
      <w:numFmt w:val="decimal"/>
      <w:lvlText w:val="%1."/>
      <w:lvlJc w:val="left"/>
      <w:pPr>
        <w:tabs>
          <w:tab w:val="num" w:pos="720"/>
        </w:tabs>
        <w:ind w:left="720" w:hanging="360"/>
      </w:pPr>
      <w:rPr>
        <w:rFonts w:ascii="Cambria" w:eastAsiaTheme="minorHAnsi" w:hAnsi="Cambria"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9" w15:restartNumberingAfterBreak="0">
    <w:nsid w:val="79AA3058"/>
    <w:multiLevelType w:val="hybridMultilevel"/>
    <w:tmpl w:val="68D67140"/>
    <w:lvl w:ilvl="0" w:tplc="FAC01D54">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0"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1"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CF63485"/>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D3D5DEF"/>
    <w:multiLevelType w:val="hybridMultilevel"/>
    <w:tmpl w:val="CA0A6AD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7"/>
  </w:num>
  <w:num w:numId="2">
    <w:abstractNumId w:val="82"/>
  </w:num>
  <w:num w:numId="3">
    <w:abstractNumId w:val="107"/>
  </w:num>
  <w:num w:numId="4">
    <w:abstractNumId w:val="43"/>
  </w:num>
  <w:num w:numId="5">
    <w:abstractNumId w:val="81"/>
  </w:num>
  <w:num w:numId="6">
    <w:abstractNumId w:val="54"/>
  </w:num>
  <w:num w:numId="7">
    <w:abstractNumId w:val="59"/>
  </w:num>
  <w:num w:numId="8">
    <w:abstractNumId w:val="94"/>
  </w:num>
  <w:num w:numId="9">
    <w:abstractNumId w:val="85"/>
  </w:num>
  <w:num w:numId="10">
    <w:abstractNumId w:val="115"/>
  </w:num>
  <w:num w:numId="11">
    <w:abstractNumId w:val="37"/>
  </w:num>
  <w:num w:numId="12">
    <w:abstractNumId w:val="19"/>
  </w:num>
  <w:num w:numId="13">
    <w:abstractNumId w:val="25"/>
  </w:num>
  <w:num w:numId="14">
    <w:abstractNumId w:val="70"/>
  </w:num>
  <w:num w:numId="15">
    <w:abstractNumId w:val="47"/>
  </w:num>
  <w:num w:numId="16">
    <w:abstractNumId w:val="20"/>
  </w:num>
  <w:num w:numId="17">
    <w:abstractNumId w:val="74"/>
  </w:num>
  <w:num w:numId="18">
    <w:abstractNumId w:val="60"/>
  </w:num>
  <w:num w:numId="19">
    <w:abstractNumId w:val="102"/>
  </w:num>
  <w:num w:numId="20">
    <w:abstractNumId w:val="46"/>
  </w:num>
  <w:num w:numId="21">
    <w:abstractNumId w:val="7"/>
  </w:num>
  <w:num w:numId="22">
    <w:abstractNumId w:val="83"/>
  </w:num>
  <w:num w:numId="23">
    <w:abstractNumId w:val="41"/>
  </w:num>
  <w:num w:numId="24">
    <w:abstractNumId w:val="103"/>
  </w:num>
  <w:num w:numId="25">
    <w:abstractNumId w:val="28"/>
  </w:num>
  <w:num w:numId="26">
    <w:abstractNumId w:val="64"/>
  </w:num>
  <w:num w:numId="27">
    <w:abstractNumId w:val="80"/>
  </w:num>
  <w:num w:numId="28">
    <w:abstractNumId w:val="73"/>
  </w:num>
  <w:num w:numId="29">
    <w:abstractNumId w:val="78"/>
  </w:num>
  <w:num w:numId="30">
    <w:abstractNumId w:val="58"/>
  </w:num>
  <w:num w:numId="31">
    <w:abstractNumId w:val="26"/>
  </w:num>
  <w:num w:numId="32">
    <w:abstractNumId w:val="110"/>
  </w:num>
  <w:num w:numId="33">
    <w:abstractNumId w:val="30"/>
  </w:num>
  <w:num w:numId="34">
    <w:abstractNumId w:val="101"/>
  </w:num>
  <w:num w:numId="35">
    <w:abstractNumId w:val="14"/>
  </w:num>
  <w:num w:numId="36">
    <w:abstractNumId w:val="93"/>
  </w:num>
  <w:num w:numId="37">
    <w:abstractNumId w:val="32"/>
  </w:num>
  <w:num w:numId="38">
    <w:abstractNumId w:val="65"/>
  </w:num>
  <w:num w:numId="39">
    <w:abstractNumId w:val="114"/>
  </w:num>
  <w:num w:numId="40">
    <w:abstractNumId w:val="87"/>
  </w:num>
  <w:num w:numId="41">
    <w:abstractNumId w:val="111"/>
  </w:num>
  <w:num w:numId="42">
    <w:abstractNumId w:val="55"/>
  </w:num>
  <w:num w:numId="43">
    <w:abstractNumId w:val="91"/>
  </w:num>
  <w:num w:numId="44">
    <w:abstractNumId w:val="86"/>
  </w:num>
  <w:num w:numId="45">
    <w:abstractNumId w:val="9"/>
  </w:num>
  <w:num w:numId="46">
    <w:abstractNumId w:val="23"/>
  </w:num>
  <w:num w:numId="47">
    <w:abstractNumId w:val="39"/>
  </w:num>
  <w:num w:numId="48">
    <w:abstractNumId w:val="50"/>
  </w:num>
  <w:num w:numId="49">
    <w:abstractNumId w:val="33"/>
  </w:num>
  <w:num w:numId="50">
    <w:abstractNumId w:val="89"/>
  </w:num>
  <w:num w:numId="51">
    <w:abstractNumId w:val="36"/>
  </w:num>
  <w:num w:numId="52">
    <w:abstractNumId w:val="66"/>
  </w:num>
  <w:num w:numId="53">
    <w:abstractNumId w:val="10"/>
  </w:num>
  <w:num w:numId="54">
    <w:abstractNumId w:val="68"/>
  </w:num>
  <w:num w:numId="55">
    <w:abstractNumId w:val="24"/>
  </w:num>
  <w:num w:numId="56">
    <w:abstractNumId w:val="72"/>
  </w:num>
  <w:num w:numId="57">
    <w:abstractNumId w:val="106"/>
  </w:num>
  <w:num w:numId="58">
    <w:abstractNumId w:val="27"/>
  </w:num>
  <w:num w:numId="59">
    <w:abstractNumId w:val="56"/>
  </w:num>
  <w:num w:numId="60">
    <w:abstractNumId w:val="12"/>
  </w:num>
  <w:num w:numId="61">
    <w:abstractNumId w:val="40"/>
  </w:num>
  <w:num w:numId="62">
    <w:abstractNumId w:val="84"/>
  </w:num>
  <w:num w:numId="63">
    <w:abstractNumId w:val="44"/>
  </w:num>
  <w:num w:numId="64">
    <w:abstractNumId w:val="98"/>
  </w:num>
  <w:num w:numId="65">
    <w:abstractNumId w:val="63"/>
  </w:num>
  <w:num w:numId="66">
    <w:abstractNumId w:val="95"/>
  </w:num>
  <w:num w:numId="67">
    <w:abstractNumId w:val="31"/>
  </w:num>
  <w:num w:numId="68">
    <w:abstractNumId w:val="29"/>
  </w:num>
  <w:num w:numId="69">
    <w:abstractNumId w:val="49"/>
  </w:num>
  <w:num w:numId="70">
    <w:abstractNumId w:val="34"/>
  </w:num>
  <w:num w:numId="71">
    <w:abstractNumId w:val="100"/>
  </w:num>
  <w:num w:numId="72">
    <w:abstractNumId w:val="105"/>
  </w:num>
  <w:num w:numId="73">
    <w:abstractNumId w:val="108"/>
  </w:num>
  <w:num w:numId="74">
    <w:abstractNumId w:val="42"/>
  </w:num>
  <w:num w:numId="75">
    <w:abstractNumId w:val="45"/>
  </w:num>
  <w:num w:numId="76">
    <w:abstractNumId w:val="104"/>
  </w:num>
  <w:num w:numId="77">
    <w:abstractNumId w:val="77"/>
  </w:num>
  <w:num w:numId="78">
    <w:abstractNumId w:val="97"/>
  </w:num>
  <w:num w:numId="79">
    <w:abstractNumId w:val="88"/>
  </w:num>
  <w:num w:numId="80">
    <w:abstractNumId w:val="51"/>
  </w:num>
  <w:num w:numId="81">
    <w:abstractNumId w:val="99"/>
  </w:num>
  <w:num w:numId="82">
    <w:abstractNumId w:val="69"/>
  </w:num>
  <w:num w:numId="83">
    <w:abstractNumId w:val="11"/>
  </w:num>
  <w:num w:numId="84">
    <w:abstractNumId w:val="75"/>
  </w:num>
  <w:num w:numId="85">
    <w:abstractNumId w:val="21"/>
  </w:num>
  <w:num w:numId="86">
    <w:abstractNumId w:val="15"/>
  </w:num>
  <w:num w:numId="87">
    <w:abstractNumId w:val="71"/>
  </w:num>
  <w:num w:numId="88">
    <w:abstractNumId w:val="13"/>
  </w:num>
  <w:num w:numId="89">
    <w:abstractNumId w:val="18"/>
  </w:num>
  <w:num w:numId="90">
    <w:abstractNumId w:val="22"/>
  </w:num>
  <w:num w:numId="91">
    <w:abstractNumId w:val="52"/>
  </w:num>
  <w:num w:numId="92">
    <w:abstractNumId w:val="113"/>
  </w:num>
  <w:num w:numId="93">
    <w:abstractNumId w:val="90"/>
  </w:num>
  <w:num w:numId="94">
    <w:abstractNumId w:val="96"/>
  </w:num>
  <w:num w:numId="95">
    <w:abstractNumId w:val="62"/>
  </w:num>
  <w:num w:numId="96">
    <w:abstractNumId w:val="112"/>
  </w:num>
  <w:num w:numId="97">
    <w:abstractNumId w:val="109"/>
  </w:num>
  <w:num w:numId="98">
    <w:abstractNumId w:val="53"/>
  </w:num>
  <w:num w:numId="99">
    <w:abstractNumId w:val="79"/>
  </w:num>
  <w:num w:numId="100">
    <w:abstractNumId w:val="92"/>
  </w:num>
  <w:num w:numId="101">
    <w:abstractNumId w:val="48"/>
  </w:num>
  <w:num w:numId="102">
    <w:abstractNumId w:val="38"/>
  </w:num>
  <w:num w:numId="103">
    <w:abstractNumId w:val="57"/>
  </w:num>
  <w:num w:numId="104">
    <w:abstractNumId w:val="76"/>
  </w:num>
  <w:num w:numId="105">
    <w:abstractNumId w:val="67"/>
  </w:num>
  <w:num w:numId="106">
    <w:abstractNumId w:val="61"/>
  </w:num>
  <w:num w:numId="107">
    <w:abstractNumId w:val="1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embedSystemFonts/>
  <w:hideGrammatical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2EE"/>
    <w:rsid w:val="00004449"/>
    <w:rsid w:val="000058F8"/>
    <w:rsid w:val="00005A63"/>
    <w:rsid w:val="00005D5B"/>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2B1"/>
    <w:rsid w:val="000417CB"/>
    <w:rsid w:val="00041C94"/>
    <w:rsid w:val="00042490"/>
    <w:rsid w:val="00042705"/>
    <w:rsid w:val="000446B4"/>
    <w:rsid w:val="00045EA9"/>
    <w:rsid w:val="00046065"/>
    <w:rsid w:val="00047203"/>
    <w:rsid w:val="0005164B"/>
    <w:rsid w:val="00052236"/>
    <w:rsid w:val="000522DD"/>
    <w:rsid w:val="00053DCF"/>
    <w:rsid w:val="0005416E"/>
    <w:rsid w:val="00054B49"/>
    <w:rsid w:val="000554E1"/>
    <w:rsid w:val="00055587"/>
    <w:rsid w:val="00055B14"/>
    <w:rsid w:val="000571C9"/>
    <w:rsid w:val="00057B70"/>
    <w:rsid w:val="00061AEE"/>
    <w:rsid w:val="00061D43"/>
    <w:rsid w:val="00061F64"/>
    <w:rsid w:val="0006253D"/>
    <w:rsid w:val="00062F43"/>
    <w:rsid w:val="000637F1"/>
    <w:rsid w:val="000638E0"/>
    <w:rsid w:val="000643B2"/>
    <w:rsid w:val="000661D5"/>
    <w:rsid w:val="00066291"/>
    <w:rsid w:val="00066295"/>
    <w:rsid w:val="000663F8"/>
    <w:rsid w:val="000665A3"/>
    <w:rsid w:val="00066626"/>
    <w:rsid w:val="00067694"/>
    <w:rsid w:val="00070801"/>
    <w:rsid w:val="000709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04A1"/>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0C8"/>
    <w:rsid w:val="000B5274"/>
    <w:rsid w:val="000B660A"/>
    <w:rsid w:val="000B69A1"/>
    <w:rsid w:val="000B7736"/>
    <w:rsid w:val="000C05EE"/>
    <w:rsid w:val="000C0646"/>
    <w:rsid w:val="000C070F"/>
    <w:rsid w:val="000C09AE"/>
    <w:rsid w:val="000C10C9"/>
    <w:rsid w:val="000C17DF"/>
    <w:rsid w:val="000C180C"/>
    <w:rsid w:val="000C196C"/>
    <w:rsid w:val="000C2225"/>
    <w:rsid w:val="000C50A3"/>
    <w:rsid w:val="000C5192"/>
    <w:rsid w:val="000C5330"/>
    <w:rsid w:val="000C62C2"/>
    <w:rsid w:val="000C763E"/>
    <w:rsid w:val="000C7872"/>
    <w:rsid w:val="000D111E"/>
    <w:rsid w:val="000D1D30"/>
    <w:rsid w:val="000D2073"/>
    <w:rsid w:val="000D30EA"/>
    <w:rsid w:val="000D4449"/>
    <w:rsid w:val="000D67E9"/>
    <w:rsid w:val="000D788A"/>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166"/>
    <w:rsid w:val="00110244"/>
    <w:rsid w:val="00110256"/>
    <w:rsid w:val="001105CC"/>
    <w:rsid w:val="00110968"/>
    <w:rsid w:val="00111E10"/>
    <w:rsid w:val="0011382E"/>
    <w:rsid w:val="00113C5C"/>
    <w:rsid w:val="0011405D"/>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65"/>
    <w:rsid w:val="001649DC"/>
    <w:rsid w:val="00164FA7"/>
    <w:rsid w:val="00166980"/>
    <w:rsid w:val="00166A9B"/>
    <w:rsid w:val="001670E5"/>
    <w:rsid w:val="0016790A"/>
    <w:rsid w:val="00167D99"/>
    <w:rsid w:val="00170C80"/>
    <w:rsid w:val="00170DDD"/>
    <w:rsid w:val="00170EA2"/>
    <w:rsid w:val="00173D98"/>
    <w:rsid w:val="00174839"/>
    <w:rsid w:val="00176095"/>
    <w:rsid w:val="00176EFB"/>
    <w:rsid w:val="001806B2"/>
    <w:rsid w:val="00181693"/>
    <w:rsid w:val="00181987"/>
    <w:rsid w:val="001825D0"/>
    <w:rsid w:val="00182B51"/>
    <w:rsid w:val="00182D9A"/>
    <w:rsid w:val="00182ED8"/>
    <w:rsid w:val="00183054"/>
    <w:rsid w:val="00183E15"/>
    <w:rsid w:val="00183F59"/>
    <w:rsid w:val="00184673"/>
    <w:rsid w:val="00184DA9"/>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E43"/>
    <w:rsid w:val="0019483C"/>
    <w:rsid w:val="00194969"/>
    <w:rsid w:val="00196C57"/>
    <w:rsid w:val="001A21C6"/>
    <w:rsid w:val="001A2519"/>
    <w:rsid w:val="001A32A4"/>
    <w:rsid w:val="001A3600"/>
    <w:rsid w:val="001A41C7"/>
    <w:rsid w:val="001A4452"/>
    <w:rsid w:val="001A46FD"/>
    <w:rsid w:val="001A492F"/>
    <w:rsid w:val="001A56F9"/>
    <w:rsid w:val="001A5888"/>
    <w:rsid w:val="001A7280"/>
    <w:rsid w:val="001A75F1"/>
    <w:rsid w:val="001A7681"/>
    <w:rsid w:val="001A79B8"/>
    <w:rsid w:val="001B2FA5"/>
    <w:rsid w:val="001B36CC"/>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0A2"/>
    <w:rsid w:val="001C6133"/>
    <w:rsid w:val="001C61A5"/>
    <w:rsid w:val="001C637C"/>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F0FB0"/>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7A1"/>
    <w:rsid w:val="00207A46"/>
    <w:rsid w:val="00207C42"/>
    <w:rsid w:val="00207EB0"/>
    <w:rsid w:val="0021018E"/>
    <w:rsid w:val="0021067B"/>
    <w:rsid w:val="00210965"/>
    <w:rsid w:val="002121ED"/>
    <w:rsid w:val="00212B9E"/>
    <w:rsid w:val="00212E96"/>
    <w:rsid w:val="002135AF"/>
    <w:rsid w:val="0021436B"/>
    <w:rsid w:val="00215C3D"/>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94E"/>
    <w:rsid w:val="00264AF3"/>
    <w:rsid w:val="002650BC"/>
    <w:rsid w:val="0026540A"/>
    <w:rsid w:val="00265FB2"/>
    <w:rsid w:val="00267307"/>
    <w:rsid w:val="002678E0"/>
    <w:rsid w:val="00267F58"/>
    <w:rsid w:val="00270891"/>
    <w:rsid w:val="00270B0F"/>
    <w:rsid w:val="0027241E"/>
    <w:rsid w:val="00272C0A"/>
    <w:rsid w:val="00272E16"/>
    <w:rsid w:val="0027325A"/>
    <w:rsid w:val="0027496D"/>
    <w:rsid w:val="00274D46"/>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90BA7"/>
    <w:rsid w:val="002916DF"/>
    <w:rsid w:val="00292575"/>
    <w:rsid w:val="0029284E"/>
    <w:rsid w:val="002943CD"/>
    <w:rsid w:val="002950AD"/>
    <w:rsid w:val="00295BCB"/>
    <w:rsid w:val="00295EE3"/>
    <w:rsid w:val="00297221"/>
    <w:rsid w:val="002978C3"/>
    <w:rsid w:val="0029793B"/>
    <w:rsid w:val="00297CAB"/>
    <w:rsid w:val="00297F39"/>
    <w:rsid w:val="002A1F52"/>
    <w:rsid w:val="002A34AE"/>
    <w:rsid w:val="002A3680"/>
    <w:rsid w:val="002A592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45B7"/>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C13"/>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666"/>
    <w:rsid w:val="0033090C"/>
    <w:rsid w:val="00330C6C"/>
    <w:rsid w:val="00331069"/>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346"/>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20F7"/>
    <w:rsid w:val="003623BB"/>
    <w:rsid w:val="003625C7"/>
    <w:rsid w:val="00362EDF"/>
    <w:rsid w:val="003630F0"/>
    <w:rsid w:val="00364346"/>
    <w:rsid w:val="0036518C"/>
    <w:rsid w:val="00366541"/>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E41"/>
    <w:rsid w:val="003A43D7"/>
    <w:rsid w:val="003A469E"/>
    <w:rsid w:val="003A4921"/>
    <w:rsid w:val="003A4C0B"/>
    <w:rsid w:val="003A4CA7"/>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522E"/>
    <w:rsid w:val="003C6162"/>
    <w:rsid w:val="003C62C0"/>
    <w:rsid w:val="003C69A1"/>
    <w:rsid w:val="003C79A8"/>
    <w:rsid w:val="003D1589"/>
    <w:rsid w:val="003D1CB4"/>
    <w:rsid w:val="003D1DF9"/>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5772"/>
    <w:rsid w:val="00406913"/>
    <w:rsid w:val="004074F0"/>
    <w:rsid w:val="0040789E"/>
    <w:rsid w:val="0041297B"/>
    <w:rsid w:val="0041297D"/>
    <w:rsid w:val="0041313D"/>
    <w:rsid w:val="00413160"/>
    <w:rsid w:val="00414B08"/>
    <w:rsid w:val="00414BB3"/>
    <w:rsid w:val="00414D68"/>
    <w:rsid w:val="00415224"/>
    <w:rsid w:val="0041644F"/>
    <w:rsid w:val="0041684D"/>
    <w:rsid w:val="0041699F"/>
    <w:rsid w:val="0041729E"/>
    <w:rsid w:val="00420A1A"/>
    <w:rsid w:val="00421159"/>
    <w:rsid w:val="00423283"/>
    <w:rsid w:val="00423979"/>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559"/>
    <w:rsid w:val="00443BF1"/>
    <w:rsid w:val="004445C6"/>
    <w:rsid w:val="004448B0"/>
    <w:rsid w:val="00444B81"/>
    <w:rsid w:val="00444EF4"/>
    <w:rsid w:val="00445936"/>
    <w:rsid w:val="00445CB6"/>
    <w:rsid w:val="00445D82"/>
    <w:rsid w:val="00447AB5"/>
    <w:rsid w:val="00450733"/>
    <w:rsid w:val="00451A55"/>
    <w:rsid w:val="00451FA1"/>
    <w:rsid w:val="004528E7"/>
    <w:rsid w:val="004529A1"/>
    <w:rsid w:val="00452C6D"/>
    <w:rsid w:val="00454005"/>
    <w:rsid w:val="00454858"/>
    <w:rsid w:val="00456189"/>
    <w:rsid w:val="00456305"/>
    <w:rsid w:val="00456399"/>
    <w:rsid w:val="00457198"/>
    <w:rsid w:val="00457468"/>
    <w:rsid w:val="00457EC0"/>
    <w:rsid w:val="004603BE"/>
    <w:rsid w:val="004607B0"/>
    <w:rsid w:val="004617DF"/>
    <w:rsid w:val="00461E09"/>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5DA"/>
    <w:rsid w:val="004939A5"/>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EAF"/>
    <w:rsid w:val="004B23BC"/>
    <w:rsid w:val="004B23EE"/>
    <w:rsid w:val="004B2B60"/>
    <w:rsid w:val="004B2E45"/>
    <w:rsid w:val="004B3148"/>
    <w:rsid w:val="004B3B71"/>
    <w:rsid w:val="004B3C86"/>
    <w:rsid w:val="004B53C4"/>
    <w:rsid w:val="004B5852"/>
    <w:rsid w:val="004B62C1"/>
    <w:rsid w:val="004B66AC"/>
    <w:rsid w:val="004B730A"/>
    <w:rsid w:val="004B7633"/>
    <w:rsid w:val="004B7E5A"/>
    <w:rsid w:val="004C060E"/>
    <w:rsid w:val="004C1095"/>
    <w:rsid w:val="004C1679"/>
    <w:rsid w:val="004C2B04"/>
    <w:rsid w:val="004C7098"/>
    <w:rsid w:val="004C7802"/>
    <w:rsid w:val="004C7FEC"/>
    <w:rsid w:val="004D0BCB"/>
    <w:rsid w:val="004D26A1"/>
    <w:rsid w:val="004D372C"/>
    <w:rsid w:val="004D42BD"/>
    <w:rsid w:val="004D44AC"/>
    <w:rsid w:val="004D44FB"/>
    <w:rsid w:val="004D46F9"/>
    <w:rsid w:val="004D5647"/>
    <w:rsid w:val="004D5A8C"/>
    <w:rsid w:val="004D5AA9"/>
    <w:rsid w:val="004D5AD2"/>
    <w:rsid w:val="004D5C83"/>
    <w:rsid w:val="004D65E5"/>
    <w:rsid w:val="004D6DFE"/>
    <w:rsid w:val="004D78D7"/>
    <w:rsid w:val="004E0E2B"/>
    <w:rsid w:val="004E15CC"/>
    <w:rsid w:val="004E1ED5"/>
    <w:rsid w:val="004E224F"/>
    <w:rsid w:val="004E263C"/>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680"/>
    <w:rsid w:val="00527F96"/>
    <w:rsid w:val="005310DA"/>
    <w:rsid w:val="00533EEF"/>
    <w:rsid w:val="005372F5"/>
    <w:rsid w:val="00540170"/>
    <w:rsid w:val="00540B4F"/>
    <w:rsid w:val="005414A3"/>
    <w:rsid w:val="0054193E"/>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3DEC"/>
    <w:rsid w:val="00554D8A"/>
    <w:rsid w:val="00554E76"/>
    <w:rsid w:val="00555313"/>
    <w:rsid w:val="0055571E"/>
    <w:rsid w:val="00555FA4"/>
    <w:rsid w:val="005563B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2021"/>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11D"/>
    <w:rsid w:val="00586CE4"/>
    <w:rsid w:val="00586D05"/>
    <w:rsid w:val="005871EA"/>
    <w:rsid w:val="005874FD"/>
    <w:rsid w:val="0058752E"/>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3532"/>
    <w:rsid w:val="005A3D94"/>
    <w:rsid w:val="005A3E1E"/>
    <w:rsid w:val="005A41CF"/>
    <w:rsid w:val="005A4839"/>
    <w:rsid w:val="005A7020"/>
    <w:rsid w:val="005A70C3"/>
    <w:rsid w:val="005A774B"/>
    <w:rsid w:val="005B0BE9"/>
    <w:rsid w:val="005B0E13"/>
    <w:rsid w:val="005B102A"/>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01D"/>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8AB"/>
    <w:rsid w:val="005D3FB9"/>
    <w:rsid w:val="005D5D7B"/>
    <w:rsid w:val="005D6E9B"/>
    <w:rsid w:val="005D720C"/>
    <w:rsid w:val="005D743E"/>
    <w:rsid w:val="005E04B5"/>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4F0C"/>
    <w:rsid w:val="00615962"/>
    <w:rsid w:val="00615F5F"/>
    <w:rsid w:val="00616170"/>
    <w:rsid w:val="006166E3"/>
    <w:rsid w:val="00617376"/>
    <w:rsid w:val="00617917"/>
    <w:rsid w:val="00621C29"/>
    <w:rsid w:val="006221F0"/>
    <w:rsid w:val="00623F47"/>
    <w:rsid w:val="006246C7"/>
    <w:rsid w:val="00624731"/>
    <w:rsid w:val="00624C7F"/>
    <w:rsid w:val="0062548B"/>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1B22"/>
    <w:rsid w:val="00642022"/>
    <w:rsid w:val="006450BA"/>
    <w:rsid w:val="0064566E"/>
    <w:rsid w:val="00646C24"/>
    <w:rsid w:val="00650017"/>
    <w:rsid w:val="006503E3"/>
    <w:rsid w:val="0065064D"/>
    <w:rsid w:val="006513F8"/>
    <w:rsid w:val="0065177B"/>
    <w:rsid w:val="006523C5"/>
    <w:rsid w:val="00654143"/>
    <w:rsid w:val="00654B37"/>
    <w:rsid w:val="00654C74"/>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D19"/>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3895"/>
    <w:rsid w:val="006942C4"/>
    <w:rsid w:val="00695626"/>
    <w:rsid w:val="00695DA4"/>
    <w:rsid w:val="0069643F"/>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27D8"/>
    <w:rsid w:val="006C2B6D"/>
    <w:rsid w:val="006C3155"/>
    <w:rsid w:val="006C404D"/>
    <w:rsid w:val="006C463B"/>
    <w:rsid w:val="006C61C8"/>
    <w:rsid w:val="006C6AA4"/>
    <w:rsid w:val="006C6D6D"/>
    <w:rsid w:val="006C7341"/>
    <w:rsid w:val="006C74F8"/>
    <w:rsid w:val="006D1019"/>
    <w:rsid w:val="006D1430"/>
    <w:rsid w:val="006D1D02"/>
    <w:rsid w:val="006D249E"/>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892"/>
    <w:rsid w:val="00711BEC"/>
    <w:rsid w:val="00711C0A"/>
    <w:rsid w:val="00711CBE"/>
    <w:rsid w:val="00712E94"/>
    <w:rsid w:val="007152C7"/>
    <w:rsid w:val="0071538A"/>
    <w:rsid w:val="00715975"/>
    <w:rsid w:val="00715A7C"/>
    <w:rsid w:val="00716D37"/>
    <w:rsid w:val="007172C2"/>
    <w:rsid w:val="0072052C"/>
    <w:rsid w:val="00720C50"/>
    <w:rsid w:val="0072192F"/>
    <w:rsid w:val="00721C19"/>
    <w:rsid w:val="007235C0"/>
    <w:rsid w:val="00723980"/>
    <w:rsid w:val="00725246"/>
    <w:rsid w:val="00725E53"/>
    <w:rsid w:val="007260A9"/>
    <w:rsid w:val="00726677"/>
    <w:rsid w:val="00726783"/>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3E8"/>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85D"/>
    <w:rsid w:val="00774C88"/>
    <w:rsid w:val="00775A66"/>
    <w:rsid w:val="00776998"/>
    <w:rsid w:val="00776A6B"/>
    <w:rsid w:val="00776E45"/>
    <w:rsid w:val="00777061"/>
    <w:rsid w:val="00777720"/>
    <w:rsid w:val="00777B52"/>
    <w:rsid w:val="00780418"/>
    <w:rsid w:val="00780952"/>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90068"/>
    <w:rsid w:val="00790A63"/>
    <w:rsid w:val="00791AD1"/>
    <w:rsid w:val="0079209D"/>
    <w:rsid w:val="00792A64"/>
    <w:rsid w:val="00792E70"/>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6CDA"/>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3005"/>
    <w:rsid w:val="007C3D6F"/>
    <w:rsid w:val="007C46BD"/>
    <w:rsid w:val="007C4D1C"/>
    <w:rsid w:val="007C5DC8"/>
    <w:rsid w:val="007C6268"/>
    <w:rsid w:val="007C7C79"/>
    <w:rsid w:val="007D076E"/>
    <w:rsid w:val="007D2760"/>
    <w:rsid w:val="007D3E7D"/>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2A10"/>
    <w:rsid w:val="00803216"/>
    <w:rsid w:val="00803800"/>
    <w:rsid w:val="00805526"/>
    <w:rsid w:val="00805C8F"/>
    <w:rsid w:val="008068CD"/>
    <w:rsid w:val="00806AC9"/>
    <w:rsid w:val="0080730B"/>
    <w:rsid w:val="00807DC3"/>
    <w:rsid w:val="008100AC"/>
    <w:rsid w:val="00810711"/>
    <w:rsid w:val="00810F06"/>
    <w:rsid w:val="00812079"/>
    <w:rsid w:val="0081259B"/>
    <w:rsid w:val="00812C67"/>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C46"/>
    <w:rsid w:val="00826DF6"/>
    <w:rsid w:val="00826F5C"/>
    <w:rsid w:val="00827AA3"/>
    <w:rsid w:val="0083007D"/>
    <w:rsid w:val="0083009B"/>
    <w:rsid w:val="00830C9B"/>
    <w:rsid w:val="00831B32"/>
    <w:rsid w:val="00831C80"/>
    <w:rsid w:val="008345F6"/>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2D7"/>
    <w:rsid w:val="008557D3"/>
    <w:rsid w:val="00857F7E"/>
    <w:rsid w:val="0086083F"/>
    <w:rsid w:val="008608E7"/>
    <w:rsid w:val="00862550"/>
    <w:rsid w:val="00864355"/>
    <w:rsid w:val="0086452F"/>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5F23"/>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87C03"/>
    <w:rsid w:val="00890831"/>
    <w:rsid w:val="00891A89"/>
    <w:rsid w:val="00891AF7"/>
    <w:rsid w:val="00894890"/>
    <w:rsid w:val="008956C7"/>
    <w:rsid w:val="00895E1F"/>
    <w:rsid w:val="00896CC5"/>
    <w:rsid w:val="008A0768"/>
    <w:rsid w:val="008A0D89"/>
    <w:rsid w:val="008A1958"/>
    <w:rsid w:val="008A29BE"/>
    <w:rsid w:val="008A2A9F"/>
    <w:rsid w:val="008A2E8A"/>
    <w:rsid w:val="008A5780"/>
    <w:rsid w:val="008A6DFD"/>
    <w:rsid w:val="008B02A7"/>
    <w:rsid w:val="008B0383"/>
    <w:rsid w:val="008B0F93"/>
    <w:rsid w:val="008B271C"/>
    <w:rsid w:val="008B2BCC"/>
    <w:rsid w:val="008B3718"/>
    <w:rsid w:val="008B3C41"/>
    <w:rsid w:val="008B3E1D"/>
    <w:rsid w:val="008B496A"/>
    <w:rsid w:val="008B49B0"/>
    <w:rsid w:val="008B4D9A"/>
    <w:rsid w:val="008B4E53"/>
    <w:rsid w:val="008B590A"/>
    <w:rsid w:val="008B6A53"/>
    <w:rsid w:val="008B7448"/>
    <w:rsid w:val="008C03E1"/>
    <w:rsid w:val="008C0654"/>
    <w:rsid w:val="008C1337"/>
    <w:rsid w:val="008C1790"/>
    <w:rsid w:val="008C2D67"/>
    <w:rsid w:val="008C34A0"/>
    <w:rsid w:val="008C44A5"/>
    <w:rsid w:val="008C4769"/>
    <w:rsid w:val="008C4AEC"/>
    <w:rsid w:val="008C4EFA"/>
    <w:rsid w:val="008C5C15"/>
    <w:rsid w:val="008D0E5C"/>
    <w:rsid w:val="008D1964"/>
    <w:rsid w:val="008D2E35"/>
    <w:rsid w:val="008D335C"/>
    <w:rsid w:val="008D5159"/>
    <w:rsid w:val="008D5E63"/>
    <w:rsid w:val="008D6837"/>
    <w:rsid w:val="008D6A21"/>
    <w:rsid w:val="008E041B"/>
    <w:rsid w:val="008E0775"/>
    <w:rsid w:val="008E12BD"/>
    <w:rsid w:val="008E1E01"/>
    <w:rsid w:val="008E2F1E"/>
    <w:rsid w:val="008E3FD0"/>
    <w:rsid w:val="008E473B"/>
    <w:rsid w:val="008E4F35"/>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988"/>
    <w:rsid w:val="008F4FA7"/>
    <w:rsid w:val="008F56D8"/>
    <w:rsid w:val="008F61BA"/>
    <w:rsid w:val="008F68DC"/>
    <w:rsid w:val="008F6B08"/>
    <w:rsid w:val="008F6DEA"/>
    <w:rsid w:val="008F7BA5"/>
    <w:rsid w:val="008F7D26"/>
    <w:rsid w:val="00900306"/>
    <w:rsid w:val="00900E42"/>
    <w:rsid w:val="00901036"/>
    <w:rsid w:val="00901927"/>
    <w:rsid w:val="009022B1"/>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B2F"/>
    <w:rsid w:val="00912C9B"/>
    <w:rsid w:val="00913131"/>
    <w:rsid w:val="00913F42"/>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27BC4"/>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46"/>
    <w:rsid w:val="009535AF"/>
    <w:rsid w:val="00953603"/>
    <w:rsid w:val="00953D5A"/>
    <w:rsid w:val="0095418E"/>
    <w:rsid w:val="00955C9F"/>
    <w:rsid w:val="0095614D"/>
    <w:rsid w:val="0095771A"/>
    <w:rsid w:val="0095784D"/>
    <w:rsid w:val="00957969"/>
    <w:rsid w:val="00957ACB"/>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5EF"/>
    <w:rsid w:val="009706A0"/>
    <w:rsid w:val="00971542"/>
    <w:rsid w:val="0097200A"/>
    <w:rsid w:val="009721D2"/>
    <w:rsid w:val="00972771"/>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18E0"/>
    <w:rsid w:val="0099385F"/>
    <w:rsid w:val="00993B7D"/>
    <w:rsid w:val="00993E37"/>
    <w:rsid w:val="00994B03"/>
    <w:rsid w:val="0099502D"/>
    <w:rsid w:val="0099534B"/>
    <w:rsid w:val="009953B5"/>
    <w:rsid w:val="00995C5B"/>
    <w:rsid w:val="009966A3"/>
    <w:rsid w:val="00996E9C"/>
    <w:rsid w:val="009970BA"/>
    <w:rsid w:val="009A1A6A"/>
    <w:rsid w:val="009A1F29"/>
    <w:rsid w:val="009A2433"/>
    <w:rsid w:val="009A2AF0"/>
    <w:rsid w:val="009A4E3F"/>
    <w:rsid w:val="009A50F1"/>
    <w:rsid w:val="009A5BC5"/>
    <w:rsid w:val="009A5EB1"/>
    <w:rsid w:val="009A64DF"/>
    <w:rsid w:val="009A653E"/>
    <w:rsid w:val="009B038D"/>
    <w:rsid w:val="009B0714"/>
    <w:rsid w:val="009B0C6B"/>
    <w:rsid w:val="009B1576"/>
    <w:rsid w:val="009B167A"/>
    <w:rsid w:val="009B2538"/>
    <w:rsid w:val="009B2617"/>
    <w:rsid w:val="009B3478"/>
    <w:rsid w:val="009B4900"/>
    <w:rsid w:val="009B4A8B"/>
    <w:rsid w:val="009B4EBD"/>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FC1"/>
    <w:rsid w:val="009E118E"/>
    <w:rsid w:val="009E16DF"/>
    <w:rsid w:val="009E1F14"/>
    <w:rsid w:val="009E1FC8"/>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2B0"/>
    <w:rsid w:val="009F5A56"/>
    <w:rsid w:val="009F6725"/>
    <w:rsid w:val="009F6A9B"/>
    <w:rsid w:val="009F6E75"/>
    <w:rsid w:val="009F75D9"/>
    <w:rsid w:val="009F7AEE"/>
    <w:rsid w:val="009F7B81"/>
    <w:rsid w:val="00A00239"/>
    <w:rsid w:val="00A012BD"/>
    <w:rsid w:val="00A03B3B"/>
    <w:rsid w:val="00A04431"/>
    <w:rsid w:val="00A053B9"/>
    <w:rsid w:val="00A063C0"/>
    <w:rsid w:val="00A063C5"/>
    <w:rsid w:val="00A067F3"/>
    <w:rsid w:val="00A07034"/>
    <w:rsid w:val="00A07771"/>
    <w:rsid w:val="00A1013F"/>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DE4"/>
    <w:rsid w:val="00A31E47"/>
    <w:rsid w:val="00A31EBF"/>
    <w:rsid w:val="00A3331D"/>
    <w:rsid w:val="00A358EE"/>
    <w:rsid w:val="00A365E5"/>
    <w:rsid w:val="00A37B2D"/>
    <w:rsid w:val="00A4010A"/>
    <w:rsid w:val="00A40B73"/>
    <w:rsid w:val="00A40C93"/>
    <w:rsid w:val="00A41574"/>
    <w:rsid w:val="00A448D1"/>
    <w:rsid w:val="00A449ED"/>
    <w:rsid w:val="00A46946"/>
    <w:rsid w:val="00A46D5A"/>
    <w:rsid w:val="00A46F15"/>
    <w:rsid w:val="00A50584"/>
    <w:rsid w:val="00A50D25"/>
    <w:rsid w:val="00A51B1E"/>
    <w:rsid w:val="00A524C5"/>
    <w:rsid w:val="00A5257E"/>
    <w:rsid w:val="00A544C4"/>
    <w:rsid w:val="00A555E4"/>
    <w:rsid w:val="00A56140"/>
    <w:rsid w:val="00A56449"/>
    <w:rsid w:val="00A56BEA"/>
    <w:rsid w:val="00A57DA8"/>
    <w:rsid w:val="00A57E34"/>
    <w:rsid w:val="00A60125"/>
    <w:rsid w:val="00A605F3"/>
    <w:rsid w:val="00A614BB"/>
    <w:rsid w:val="00A619FC"/>
    <w:rsid w:val="00A61E4A"/>
    <w:rsid w:val="00A624DE"/>
    <w:rsid w:val="00A626AD"/>
    <w:rsid w:val="00A626BA"/>
    <w:rsid w:val="00A627F1"/>
    <w:rsid w:val="00A62924"/>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496E"/>
    <w:rsid w:val="00AA4A84"/>
    <w:rsid w:val="00AA4B81"/>
    <w:rsid w:val="00AA5573"/>
    <w:rsid w:val="00AA6735"/>
    <w:rsid w:val="00AA67A8"/>
    <w:rsid w:val="00AA6EE6"/>
    <w:rsid w:val="00AB0BBF"/>
    <w:rsid w:val="00AB1F5F"/>
    <w:rsid w:val="00AB20C6"/>
    <w:rsid w:val="00AB35E0"/>
    <w:rsid w:val="00AB35F9"/>
    <w:rsid w:val="00AB466D"/>
    <w:rsid w:val="00AB53F4"/>
    <w:rsid w:val="00AB565A"/>
    <w:rsid w:val="00AB580C"/>
    <w:rsid w:val="00AB6641"/>
    <w:rsid w:val="00AB6853"/>
    <w:rsid w:val="00AB734B"/>
    <w:rsid w:val="00AB74BA"/>
    <w:rsid w:val="00AC0ED3"/>
    <w:rsid w:val="00AC1D4A"/>
    <w:rsid w:val="00AC2873"/>
    <w:rsid w:val="00AC5CBF"/>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1EF7"/>
    <w:rsid w:val="00AF3C3E"/>
    <w:rsid w:val="00AF4840"/>
    <w:rsid w:val="00AF4E2A"/>
    <w:rsid w:val="00AF4F58"/>
    <w:rsid w:val="00AF5CBE"/>
    <w:rsid w:val="00AF644E"/>
    <w:rsid w:val="00AF6DD6"/>
    <w:rsid w:val="00AF7645"/>
    <w:rsid w:val="00AF7917"/>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131"/>
    <w:rsid w:val="00B15248"/>
    <w:rsid w:val="00B16FDD"/>
    <w:rsid w:val="00B1750B"/>
    <w:rsid w:val="00B17740"/>
    <w:rsid w:val="00B209D3"/>
    <w:rsid w:val="00B21582"/>
    <w:rsid w:val="00B21AD9"/>
    <w:rsid w:val="00B2217F"/>
    <w:rsid w:val="00B22AC0"/>
    <w:rsid w:val="00B22AD2"/>
    <w:rsid w:val="00B22DAB"/>
    <w:rsid w:val="00B2320F"/>
    <w:rsid w:val="00B24936"/>
    <w:rsid w:val="00B250B5"/>
    <w:rsid w:val="00B2532C"/>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4C0"/>
    <w:rsid w:val="00B50AD3"/>
    <w:rsid w:val="00B5279A"/>
    <w:rsid w:val="00B52A26"/>
    <w:rsid w:val="00B52B04"/>
    <w:rsid w:val="00B52F79"/>
    <w:rsid w:val="00B537C3"/>
    <w:rsid w:val="00B55E88"/>
    <w:rsid w:val="00B56720"/>
    <w:rsid w:val="00B56DFD"/>
    <w:rsid w:val="00B57082"/>
    <w:rsid w:val="00B5708B"/>
    <w:rsid w:val="00B57592"/>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3590"/>
    <w:rsid w:val="00B75510"/>
    <w:rsid w:val="00B76052"/>
    <w:rsid w:val="00B77012"/>
    <w:rsid w:val="00B7702F"/>
    <w:rsid w:val="00B77159"/>
    <w:rsid w:val="00B778AA"/>
    <w:rsid w:val="00B77DCC"/>
    <w:rsid w:val="00B800E6"/>
    <w:rsid w:val="00B80B50"/>
    <w:rsid w:val="00B80FB4"/>
    <w:rsid w:val="00B811B6"/>
    <w:rsid w:val="00B81AD0"/>
    <w:rsid w:val="00B82669"/>
    <w:rsid w:val="00B82AB0"/>
    <w:rsid w:val="00B82C9E"/>
    <w:rsid w:val="00B83C1A"/>
    <w:rsid w:val="00B84CC5"/>
    <w:rsid w:val="00B855FB"/>
    <w:rsid w:val="00B85BFA"/>
    <w:rsid w:val="00B86027"/>
    <w:rsid w:val="00B860E0"/>
    <w:rsid w:val="00B866EA"/>
    <w:rsid w:val="00B86CA5"/>
    <w:rsid w:val="00B86F23"/>
    <w:rsid w:val="00B87438"/>
    <w:rsid w:val="00B874A1"/>
    <w:rsid w:val="00B87745"/>
    <w:rsid w:val="00B9012B"/>
    <w:rsid w:val="00B91280"/>
    <w:rsid w:val="00B91992"/>
    <w:rsid w:val="00B91B51"/>
    <w:rsid w:val="00B924DF"/>
    <w:rsid w:val="00B9269F"/>
    <w:rsid w:val="00B926C1"/>
    <w:rsid w:val="00B92977"/>
    <w:rsid w:val="00B92FEF"/>
    <w:rsid w:val="00B932BF"/>
    <w:rsid w:val="00B932EA"/>
    <w:rsid w:val="00B93379"/>
    <w:rsid w:val="00B9443F"/>
    <w:rsid w:val="00B94F3B"/>
    <w:rsid w:val="00B95BAF"/>
    <w:rsid w:val="00B96303"/>
    <w:rsid w:val="00B97CDE"/>
    <w:rsid w:val="00B97D56"/>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34FC"/>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D77FE"/>
    <w:rsid w:val="00BE22FC"/>
    <w:rsid w:val="00BE2908"/>
    <w:rsid w:val="00BE2B38"/>
    <w:rsid w:val="00BE4C47"/>
    <w:rsid w:val="00BE6452"/>
    <w:rsid w:val="00BE6797"/>
    <w:rsid w:val="00BE6B25"/>
    <w:rsid w:val="00BE7107"/>
    <w:rsid w:val="00BE7AC2"/>
    <w:rsid w:val="00BF07F9"/>
    <w:rsid w:val="00BF0971"/>
    <w:rsid w:val="00BF22DF"/>
    <w:rsid w:val="00BF44E7"/>
    <w:rsid w:val="00BF451A"/>
    <w:rsid w:val="00BF4901"/>
    <w:rsid w:val="00BF578E"/>
    <w:rsid w:val="00BF5A9C"/>
    <w:rsid w:val="00BF5E43"/>
    <w:rsid w:val="00BF631E"/>
    <w:rsid w:val="00BF66F6"/>
    <w:rsid w:val="00BF7B3F"/>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1DCA"/>
    <w:rsid w:val="00C22738"/>
    <w:rsid w:val="00C2292B"/>
    <w:rsid w:val="00C230B2"/>
    <w:rsid w:val="00C23CFB"/>
    <w:rsid w:val="00C251C0"/>
    <w:rsid w:val="00C25A53"/>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36FD"/>
    <w:rsid w:val="00C35C73"/>
    <w:rsid w:val="00C3656B"/>
    <w:rsid w:val="00C3743F"/>
    <w:rsid w:val="00C3744A"/>
    <w:rsid w:val="00C37F7B"/>
    <w:rsid w:val="00C4004E"/>
    <w:rsid w:val="00C40BB2"/>
    <w:rsid w:val="00C417B9"/>
    <w:rsid w:val="00C4288A"/>
    <w:rsid w:val="00C42CB7"/>
    <w:rsid w:val="00C44DF6"/>
    <w:rsid w:val="00C4550E"/>
    <w:rsid w:val="00C4603C"/>
    <w:rsid w:val="00C464B9"/>
    <w:rsid w:val="00C46534"/>
    <w:rsid w:val="00C46805"/>
    <w:rsid w:val="00C4701D"/>
    <w:rsid w:val="00C474D7"/>
    <w:rsid w:val="00C47A28"/>
    <w:rsid w:val="00C47C33"/>
    <w:rsid w:val="00C50868"/>
    <w:rsid w:val="00C509DE"/>
    <w:rsid w:val="00C51C34"/>
    <w:rsid w:val="00C5201D"/>
    <w:rsid w:val="00C523C6"/>
    <w:rsid w:val="00C537CF"/>
    <w:rsid w:val="00C542C0"/>
    <w:rsid w:val="00C55753"/>
    <w:rsid w:val="00C557EE"/>
    <w:rsid w:val="00C55A01"/>
    <w:rsid w:val="00C55A07"/>
    <w:rsid w:val="00C576C5"/>
    <w:rsid w:val="00C5787D"/>
    <w:rsid w:val="00C57B47"/>
    <w:rsid w:val="00C61494"/>
    <w:rsid w:val="00C61961"/>
    <w:rsid w:val="00C61B17"/>
    <w:rsid w:val="00C61B9C"/>
    <w:rsid w:val="00C61E84"/>
    <w:rsid w:val="00C62AA0"/>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474"/>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34FB"/>
    <w:rsid w:val="00C940B5"/>
    <w:rsid w:val="00C9434F"/>
    <w:rsid w:val="00C952D6"/>
    <w:rsid w:val="00C968B2"/>
    <w:rsid w:val="00CA12EA"/>
    <w:rsid w:val="00CA2DC8"/>
    <w:rsid w:val="00CA3164"/>
    <w:rsid w:val="00CA3278"/>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06C"/>
    <w:rsid w:val="00CD1A93"/>
    <w:rsid w:val="00CD2F08"/>
    <w:rsid w:val="00CD2FC8"/>
    <w:rsid w:val="00CD3EDB"/>
    <w:rsid w:val="00CD3FED"/>
    <w:rsid w:val="00CD5143"/>
    <w:rsid w:val="00CD5A91"/>
    <w:rsid w:val="00CD683F"/>
    <w:rsid w:val="00CD6C14"/>
    <w:rsid w:val="00CD6E7D"/>
    <w:rsid w:val="00CD72EA"/>
    <w:rsid w:val="00CD767A"/>
    <w:rsid w:val="00CD77EF"/>
    <w:rsid w:val="00CD7A0B"/>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91C"/>
    <w:rsid w:val="00D02AA4"/>
    <w:rsid w:val="00D02F8C"/>
    <w:rsid w:val="00D031FA"/>
    <w:rsid w:val="00D036DA"/>
    <w:rsid w:val="00D05D91"/>
    <w:rsid w:val="00D068A6"/>
    <w:rsid w:val="00D07689"/>
    <w:rsid w:val="00D077D4"/>
    <w:rsid w:val="00D07B92"/>
    <w:rsid w:val="00D10CAE"/>
    <w:rsid w:val="00D1148E"/>
    <w:rsid w:val="00D11814"/>
    <w:rsid w:val="00D12EAC"/>
    <w:rsid w:val="00D13D42"/>
    <w:rsid w:val="00D14287"/>
    <w:rsid w:val="00D14D1F"/>
    <w:rsid w:val="00D16CC3"/>
    <w:rsid w:val="00D171E7"/>
    <w:rsid w:val="00D17A94"/>
    <w:rsid w:val="00D17F44"/>
    <w:rsid w:val="00D20AC4"/>
    <w:rsid w:val="00D2122B"/>
    <w:rsid w:val="00D237A5"/>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0607"/>
    <w:rsid w:val="00D411F1"/>
    <w:rsid w:val="00D4195D"/>
    <w:rsid w:val="00D41B17"/>
    <w:rsid w:val="00D42943"/>
    <w:rsid w:val="00D42D18"/>
    <w:rsid w:val="00D43DAE"/>
    <w:rsid w:val="00D45A67"/>
    <w:rsid w:val="00D46157"/>
    <w:rsid w:val="00D47749"/>
    <w:rsid w:val="00D47A8E"/>
    <w:rsid w:val="00D50521"/>
    <w:rsid w:val="00D5057B"/>
    <w:rsid w:val="00D509F3"/>
    <w:rsid w:val="00D51907"/>
    <w:rsid w:val="00D51DB2"/>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F12"/>
    <w:rsid w:val="00DA1166"/>
    <w:rsid w:val="00DA1395"/>
    <w:rsid w:val="00DA1DD0"/>
    <w:rsid w:val="00DA27F2"/>
    <w:rsid w:val="00DA2DE7"/>
    <w:rsid w:val="00DA33C4"/>
    <w:rsid w:val="00DA3D6F"/>
    <w:rsid w:val="00DA6338"/>
    <w:rsid w:val="00DA63E6"/>
    <w:rsid w:val="00DA67AE"/>
    <w:rsid w:val="00DA68C7"/>
    <w:rsid w:val="00DA7EDD"/>
    <w:rsid w:val="00DB14CF"/>
    <w:rsid w:val="00DB1B14"/>
    <w:rsid w:val="00DB1CCD"/>
    <w:rsid w:val="00DB2A1C"/>
    <w:rsid w:val="00DB2C1D"/>
    <w:rsid w:val="00DB37B9"/>
    <w:rsid w:val="00DB6238"/>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5193"/>
    <w:rsid w:val="00DE62E3"/>
    <w:rsid w:val="00DF056A"/>
    <w:rsid w:val="00DF0B57"/>
    <w:rsid w:val="00DF3250"/>
    <w:rsid w:val="00DF3653"/>
    <w:rsid w:val="00DF420C"/>
    <w:rsid w:val="00DF4601"/>
    <w:rsid w:val="00DF4675"/>
    <w:rsid w:val="00DF4A71"/>
    <w:rsid w:val="00DF5482"/>
    <w:rsid w:val="00DF6167"/>
    <w:rsid w:val="00DF78B8"/>
    <w:rsid w:val="00DF7A3E"/>
    <w:rsid w:val="00DF7F59"/>
    <w:rsid w:val="00E00F08"/>
    <w:rsid w:val="00E014CE"/>
    <w:rsid w:val="00E0157F"/>
    <w:rsid w:val="00E01B6E"/>
    <w:rsid w:val="00E024EF"/>
    <w:rsid w:val="00E03831"/>
    <w:rsid w:val="00E03ABA"/>
    <w:rsid w:val="00E0424A"/>
    <w:rsid w:val="00E04C77"/>
    <w:rsid w:val="00E059CB"/>
    <w:rsid w:val="00E069C9"/>
    <w:rsid w:val="00E06BA9"/>
    <w:rsid w:val="00E070F3"/>
    <w:rsid w:val="00E102D9"/>
    <w:rsid w:val="00E10FBD"/>
    <w:rsid w:val="00E110ED"/>
    <w:rsid w:val="00E11B8A"/>
    <w:rsid w:val="00E12054"/>
    <w:rsid w:val="00E14865"/>
    <w:rsid w:val="00E15043"/>
    <w:rsid w:val="00E15853"/>
    <w:rsid w:val="00E15A33"/>
    <w:rsid w:val="00E15C15"/>
    <w:rsid w:val="00E167B5"/>
    <w:rsid w:val="00E1709E"/>
    <w:rsid w:val="00E20333"/>
    <w:rsid w:val="00E21D5A"/>
    <w:rsid w:val="00E21F8D"/>
    <w:rsid w:val="00E22B2A"/>
    <w:rsid w:val="00E22DED"/>
    <w:rsid w:val="00E23749"/>
    <w:rsid w:val="00E24164"/>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018"/>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38E0"/>
    <w:rsid w:val="00E74532"/>
    <w:rsid w:val="00E74C1E"/>
    <w:rsid w:val="00E75076"/>
    <w:rsid w:val="00E762D3"/>
    <w:rsid w:val="00E76AEB"/>
    <w:rsid w:val="00E778DE"/>
    <w:rsid w:val="00E779A3"/>
    <w:rsid w:val="00E8044F"/>
    <w:rsid w:val="00E81E32"/>
    <w:rsid w:val="00E8242A"/>
    <w:rsid w:val="00E82670"/>
    <w:rsid w:val="00E8343E"/>
    <w:rsid w:val="00E83A0D"/>
    <w:rsid w:val="00E83E75"/>
    <w:rsid w:val="00E86E70"/>
    <w:rsid w:val="00E86F48"/>
    <w:rsid w:val="00E87F37"/>
    <w:rsid w:val="00E9050C"/>
    <w:rsid w:val="00E931B2"/>
    <w:rsid w:val="00E932CB"/>
    <w:rsid w:val="00E93417"/>
    <w:rsid w:val="00E9347E"/>
    <w:rsid w:val="00E9361A"/>
    <w:rsid w:val="00E93B4A"/>
    <w:rsid w:val="00E93B7E"/>
    <w:rsid w:val="00E94E75"/>
    <w:rsid w:val="00E94EF5"/>
    <w:rsid w:val="00E9654D"/>
    <w:rsid w:val="00E96E5C"/>
    <w:rsid w:val="00E97120"/>
    <w:rsid w:val="00E9734C"/>
    <w:rsid w:val="00E97432"/>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D58"/>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5"/>
    <w:rsid w:val="00ED4308"/>
    <w:rsid w:val="00ED4F3B"/>
    <w:rsid w:val="00ED4FA7"/>
    <w:rsid w:val="00ED5582"/>
    <w:rsid w:val="00ED5F36"/>
    <w:rsid w:val="00ED6A2D"/>
    <w:rsid w:val="00EE04C8"/>
    <w:rsid w:val="00EE0DD1"/>
    <w:rsid w:val="00EE3774"/>
    <w:rsid w:val="00EE3E71"/>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0C41"/>
    <w:rsid w:val="00F2198E"/>
    <w:rsid w:val="00F21CEC"/>
    <w:rsid w:val="00F2264D"/>
    <w:rsid w:val="00F233E4"/>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4573"/>
    <w:rsid w:val="00F4515E"/>
    <w:rsid w:val="00F455E0"/>
    <w:rsid w:val="00F46461"/>
    <w:rsid w:val="00F4667E"/>
    <w:rsid w:val="00F46AC2"/>
    <w:rsid w:val="00F46BC1"/>
    <w:rsid w:val="00F46F8E"/>
    <w:rsid w:val="00F47B1E"/>
    <w:rsid w:val="00F47CF8"/>
    <w:rsid w:val="00F5101F"/>
    <w:rsid w:val="00F51E32"/>
    <w:rsid w:val="00F5280A"/>
    <w:rsid w:val="00F52C17"/>
    <w:rsid w:val="00F53A28"/>
    <w:rsid w:val="00F53CAF"/>
    <w:rsid w:val="00F55BEC"/>
    <w:rsid w:val="00F55E86"/>
    <w:rsid w:val="00F56509"/>
    <w:rsid w:val="00F56963"/>
    <w:rsid w:val="00F57A4A"/>
    <w:rsid w:val="00F60040"/>
    <w:rsid w:val="00F61109"/>
    <w:rsid w:val="00F61ACE"/>
    <w:rsid w:val="00F630CE"/>
    <w:rsid w:val="00F63BB8"/>
    <w:rsid w:val="00F63C47"/>
    <w:rsid w:val="00F64DDA"/>
    <w:rsid w:val="00F65CA2"/>
    <w:rsid w:val="00F668BE"/>
    <w:rsid w:val="00F66DFE"/>
    <w:rsid w:val="00F67A48"/>
    <w:rsid w:val="00F67B7D"/>
    <w:rsid w:val="00F703E3"/>
    <w:rsid w:val="00F70429"/>
    <w:rsid w:val="00F70763"/>
    <w:rsid w:val="00F7127A"/>
    <w:rsid w:val="00F716BA"/>
    <w:rsid w:val="00F7297D"/>
    <w:rsid w:val="00F7380C"/>
    <w:rsid w:val="00F73898"/>
    <w:rsid w:val="00F75A54"/>
    <w:rsid w:val="00F75AC1"/>
    <w:rsid w:val="00F75CDA"/>
    <w:rsid w:val="00F76A93"/>
    <w:rsid w:val="00F77D47"/>
    <w:rsid w:val="00F80323"/>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F80"/>
    <w:rsid w:val="00FA42B3"/>
    <w:rsid w:val="00FA46F9"/>
    <w:rsid w:val="00FA5A0F"/>
    <w:rsid w:val="00FA6133"/>
    <w:rsid w:val="00FA7849"/>
    <w:rsid w:val="00FA7B78"/>
    <w:rsid w:val="00FB031E"/>
    <w:rsid w:val="00FB0369"/>
    <w:rsid w:val="00FB16EE"/>
    <w:rsid w:val="00FB277C"/>
    <w:rsid w:val="00FB38E9"/>
    <w:rsid w:val="00FB3BE6"/>
    <w:rsid w:val="00FB4022"/>
    <w:rsid w:val="00FB433C"/>
    <w:rsid w:val="00FB48EE"/>
    <w:rsid w:val="00FB4F0B"/>
    <w:rsid w:val="00FB53BC"/>
    <w:rsid w:val="00FB56BC"/>
    <w:rsid w:val="00FB5F17"/>
    <w:rsid w:val="00FB664F"/>
    <w:rsid w:val="00FB70E5"/>
    <w:rsid w:val="00FB75B2"/>
    <w:rsid w:val="00FC07E9"/>
    <w:rsid w:val="00FC09EB"/>
    <w:rsid w:val="00FC0C50"/>
    <w:rsid w:val="00FC1BEC"/>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085"/>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184673"/>
    <w:pPr>
      <w:keepNext/>
      <w:keepLines/>
      <w:numPr>
        <w:numId w:val="65"/>
      </w:numPr>
      <w:spacing w:after="120" w:line="264" w:lineRule="auto"/>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184673"/>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711892"/>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2"/>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3"/>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654C74"/>
    <w:pPr>
      <w:spacing w:after="0" w:line="240" w:lineRule="auto"/>
    </w:pPr>
    <w:rPr>
      <w:rFonts w:ascii="Times New Roman" w:eastAsia="Times New Roman" w:hAnsi="Times New Roman" w:cs="Times New Roman"/>
      <w:color w:val="auto"/>
      <w:sz w:val="24"/>
      <w:szCs w:val="20"/>
      <w:lang w:eastAsia="sl-SI"/>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color w:val="auto"/>
      <w:sz w:val="20"/>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3D240-7512-4BFB-8F4E-B4F6D9C0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15315</Words>
  <Characters>87299</Characters>
  <Application>Microsoft Office Word</Application>
  <DocSecurity>0</DocSecurity>
  <Lines>727</Lines>
  <Paragraphs>204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2020-10-30T07:41:00Z</cp:lastPrinted>
  <dcterms:created xsi:type="dcterms:W3CDTF">2020-11-20T10:05:00Z</dcterms:created>
  <dcterms:modified xsi:type="dcterms:W3CDTF">2020-11-20T10:06:00Z</dcterms:modified>
</cp:coreProperties>
</file>