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E5409" w14:textId="77777777" w:rsidR="00326DD3" w:rsidRPr="00855C43" w:rsidRDefault="00326DD3" w:rsidP="00326DD3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2EEA8687" w14:textId="77777777" w:rsidR="00160AE6" w:rsidRPr="00160AE6" w:rsidRDefault="00160AE6" w:rsidP="00160AE6">
      <w:pPr>
        <w:pStyle w:val="Heading1"/>
        <w:spacing w:before="0" w:line="276" w:lineRule="auto"/>
        <w:rPr>
          <w:rStyle w:val="Hyperlink"/>
          <w:rFonts w:ascii="Century Gothic" w:hAnsi="Century Gothic"/>
          <w:b/>
          <w:bCs/>
          <w:sz w:val="22"/>
          <w:szCs w:val="22"/>
          <w:u w:val="none"/>
        </w:rPr>
      </w:pPr>
      <w:r w:rsidRPr="00160AE6">
        <w:rPr>
          <w:rStyle w:val="Hyperlink"/>
          <w:rFonts w:ascii="Century Gothic" w:hAnsi="Century Gothic"/>
          <w:sz w:val="22"/>
          <w:szCs w:val="22"/>
          <w:u w:val="none"/>
        </w:rPr>
        <w:t>NACIONALNI INŠTITUT ZA BIOLOGIJO</w:t>
      </w:r>
    </w:p>
    <w:p w14:paraId="7637BC83" w14:textId="77777777" w:rsidR="00160AE6" w:rsidRPr="00160AE6" w:rsidRDefault="00160AE6" w:rsidP="00160AE6">
      <w:pPr>
        <w:pStyle w:val="Heading1"/>
        <w:spacing w:before="0" w:line="276" w:lineRule="auto"/>
        <w:rPr>
          <w:rStyle w:val="Hyperlink"/>
          <w:rFonts w:ascii="Century Gothic" w:hAnsi="Century Gothic"/>
          <w:b/>
          <w:bCs/>
          <w:sz w:val="22"/>
          <w:szCs w:val="22"/>
          <w:u w:val="none"/>
        </w:rPr>
      </w:pPr>
      <w:r w:rsidRPr="00160AE6">
        <w:rPr>
          <w:rStyle w:val="Hyperlink"/>
          <w:rFonts w:ascii="Century Gothic" w:hAnsi="Century Gothic"/>
          <w:sz w:val="22"/>
          <w:szCs w:val="22"/>
          <w:u w:val="none"/>
        </w:rPr>
        <w:t>VEČNA POT 111</w:t>
      </w:r>
    </w:p>
    <w:p w14:paraId="16FD2E48" w14:textId="5347D4C4" w:rsidR="00326DD3" w:rsidRPr="00160AE6" w:rsidRDefault="00160AE6" w:rsidP="00160AE6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  <w:r w:rsidRPr="00160AE6">
        <w:rPr>
          <w:rStyle w:val="Hyperlink"/>
          <w:rFonts w:ascii="Century Gothic" w:hAnsi="Century Gothic"/>
          <w:sz w:val="22"/>
          <w:szCs w:val="22"/>
          <w:u w:val="none"/>
        </w:rPr>
        <w:t>1000 LJUBLJANA</w:t>
      </w:r>
    </w:p>
    <w:p w14:paraId="09E550A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D530D7A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638C4C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AE10C3C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69F37C1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52ADEC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8B12ED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205ED0F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7082511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color w:val="595959"/>
          <w:sz w:val="24"/>
          <w:szCs w:val="24"/>
        </w:rPr>
      </w:pPr>
      <w:r w:rsidRPr="00855C43">
        <w:rPr>
          <w:rFonts w:ascii="Century Gothic" w:hAnsi="Century Gothic"/>
          <w:color w:val="595959"/>
          <w:sz w:val="24"/>
          <w:szCs w:val="24"/>
        </w:rPr>
        <w:t xml:space="preserve">NASLOV NAROČILA: </w:t>
      </w:r>
    </w:p>
    <w:p w14:paraId="3D71EEE7" w14:textId="56E6EE6E" w:rsidR="00C01D9D" w:rsidRDefault="00160AE6" w:rsidP="0022124C">
      <w:pPr>
        <w:pStyle w:val="NASLOV40ptGRAY"/>
        <w:spacing w:after="0" w:line="276" w:lineRule="auto"/>
        <w:rPr>
          <w:rFonts w:ascii="Century Gothic" w:hAnsi="Century Gothic"/>
          <w:color w:val="A9C938"/>
          <w:sz w:val="24"/>
          <w:szCs w:val="24"/>
        </w:rPr>
      </w:pPr>
      <w:r>
        <w:rPr>
          <w:rFonts w:ascii="Century Gothic" w:hAnsi="Century Gothic"/>
          <w:color w:val="A9C938"/>
          <w:sz w:val="24"/>
          <w:szCs w:val="24"/>
        </w:rPr>
        <w:t>nakup OSEBNIH IN PRENOSNIH RAČUNALNIKOV IN RAČUNALNIŠKE OPREME</w:t>
      </w:r>
    </w:p>
    <w:p w14:paraId="0212DB27" w14:textId="17F63620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7AE33E5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627717F" w14:textId="77777777" w:rsidR="003D24E4" w:rsidRPr="003D24E4" w:rsidRDefault="003D24E4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leGrid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leGrid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5A75369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23EE4038" w:rsidR="002863E2" w:rsidRDefault="001F64A6" w:rsidP="00B141B1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09B1F176" w14:textId="06226F0D" w:rsidR="00DA6006" w:rsidRDefault="00DA600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20AFCDE" w14:textId="77777777" w:rsidR="001F64A6" w:rsidRPr="00B24B4F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1275F5C" w14:textId="77777777" w:rsidR="00DA6006" w:rsidRPr="00AF49DD" w:rsidRDefault="00DA6006" w:rsidP="00DA6006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E459995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4A205B9E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0E29F43E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 xml:space="preserve">Ponudnik v obrazec vnese podatke o partnerjih. V primeru samostojne ponudbe (tj. brez partnerjev), predložitev obrazca ni zahtevana. 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>, ponudni</w:t>
      </w:r>
      <w:r>
        <w:rPr>
          <w:rFonts w:ascii="Century Gothic" w:eastAsia="MS ??" w:hAnsi="Century Gothic"/>
          <w:color w:val="7F7F7F"/>
          <w:sz w:val="18"/>
          <w:szCs w:val="18"/>
        </w:rPr>
        <w:t>k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600C4064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298583A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081CFADF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leGrid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40808D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EAE08B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91853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AB13B72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84476D3" w14:textId="1143D9FF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30ECAF3" w14:textId="198CB8C7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FA7ECAD" w14:textId="3ECFE0A1" w:rsidR="00007C4E" w:rsidRDefault="00007C4E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br w:type="page"/>
      </w:r>
    </w:p>
    <w:p w14:paraId="433269EE" w14:textId="77777777" w:rsidR="008334DB" w:rsidRDefault="008334DB" w:rsidP="008334DB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IZJAVA O IZPOLNJEVANJU ZAHTEV NAROČNIKA</w:t>
      </w:r>
    </w:p>
    <w:p w14:paraId="16CC3027" w14:textId="7CD19248" w:rsidR="00737D46" w:rsidRDefault="00737D46" w:rsidP="00737D4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Predmetna izjava o izpolnjevanju zahtev naročnika predstavlja lastno izjavo gospodarskega subjekta, da zanj niso podani razlogi za izključitev 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D61AA9E" w14:textId="77777777" w:rsidR="008334DB" w:rsidRDefault="008334DB" w:rsidP="008334DB">
      <w:pPr>
        <w:pStyle w:val="ListParagraph"/>
        <w:spacing w:line="276" w:lineRule="auto"/>
        <w:jc w:val="both"/>
        <w:rPr>
          <w:rFonts w:ascii="Century Gothic" w:hAnsi="Century Gothic"/>
        </w:rPr>
      </w:pPr>
      <w:bookmarkStart w:id="0" w:name="_Hlk86829446"/>
    </w:p>
    <w:p w14:paraId="56DB6F60" w14:textId="77777777" w:rsidR="008334DB" w:rsidRPr="00EB287D" w:rsidRDefault="008334DB" w:rsidP="008334DB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B287D">
        <w:rPr>
          <w:rFonts w:ascii="Century Gothic" w:hAnsi="Century Gothic"/>
          <w:b/>
          <w:bCs/>
          <w:u w:val="single"/>
        </w:rPr>
        <w:t>Splošne zahteve</w:t>
      </w:r>
    </w:p>
    <w:p w14:paraId="3B4C9901" w14:textId="77777777" w:rsidR="008334DB" w:rsidRDefault="008334DB" w:rsidP="008334DB">
      <w:pPr>
        <w:pStyle w:val="ListParagraph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Spodaj podpisani zakoniti oz. pooblaščeni zastopnik ponudnik v imenu in za račun ponudnika izjavljamo, da sprejemamo splošne zahteve naročnika za sodelovanje v tem postopku oddaje javnega naročila ter hkrati potrjujemo in soglašamo</w:t>
      </w:r>
      <w:r>
        <w:rPr>
          <w:rFonts w:ascii="Century Gothic" w:hAnsi="Century Gothic"/>
        </w:rPr>
        <w:t>:</w:t>
      </w:r>
    </w:p>
    <w:p w14:paraId="0496A11F" w14:textId="77777777" w:rsidR="008334DB" w:rsidRDefault="008334DB" w:rsidP="008334DB">
      <w:pPr>
        <w:pStyle w:val="ListParagraph"/>
        <w:spacing w:line="276" w:lineRule="auto"/>
        <w:jc w:val="both"/>
        <w:rPr>
          <w:rFonts w:ascii="Century Gothic" w:hAnsi="Century Gothic"/>
        </w:rPr>
      </w:pPr>
    </w:p>
    <w:p w14:paraId="21AFC900" w14:textId="77777777" w:rsidR="008334DB" w:rsidRPr="00D35F87" w:rsidRDefault="008334DB" w:rsidP="008334DB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v celoti seznanjeni z razpisno dokumentacijo ter vsemi njenimi popravki in dopolnitvami in odgovori na postavljena vprašanja potencialnih ponudnikov in se z vsebino strinjamo;</w:t>
      </w:r>
    </w:p>
    <w:p w14:paraId="6FBEDB51" w14:textId="77777777" w:rsidR="008334DB" w:rsidRPr="00D35F87" w:rsidRDefault="008334DB" w:rsidP="008334DB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seznanjeni s predmetom, vsebino in območjem oz. obsegom izvajanja predmeta naročila;</w:t>
      </w:r>
    </w:p>
    <w:p w14:paraId="07F095DC" w14:textId="77777777" w:rsidR="008334DB" w:rsidRPr="00D35F87" w:rsidRDefault="008334DB" w:rsidP="008334DB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pooblaščamo vodilnega partnerja za podpis prijave/ponudbe, sklenitev pogodbe, ter za sprejemanje obveznosti, navodil in plačil od naročnika;</w:t>
      </w:r>
    </w:p>
    <w:p w14:paraId="33B1CDE6" w14:textId="77777777" w:rsidR="008334DB" w:rsidRPr="00D35F87" w:rsidRDefault="008334DB" w:rsidP="008334DB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4734B424" w14:textId="77777777" w:rsidR="008334DB" w:rsidRPr="00D35F87" w:rsidRDefault="008334DB" w:rsidP="008334DB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se zavezujemo na zahtevo naročnika predložiti dodatna pooblastila za preveritev podatkov iz uradnih evidenc;</w:t>
      </w:r>
    </w:p>
    <w:p w14:paraId="4BEF9CC6" w14:textId="77777777" w:rsidR="008334DB" w:rsidRPr="00D35F87" w:rsidRDefault="008334DB" w:rsidP="008334DB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425E2DA6" w14:textId="77777777" w:rsidR="008334DB" w:rsidRPr="00D35F87" w:rsidRDefault="008334DB" w:rsidP="008334DB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bomo, v kolikor tega nismo predložili ob prijavi/ponudbi, na naročnikov poziv v 8 dneh od prejema poziva posredovali izjavo s podatki o:</w:t>
      </w:r>
    </w:p>
    <w:p w14:paraId="320A0B5A" w14:textId="77777777" w:rsidR="008334DB" w:rsidRPr="00D35F87" w:rsidRDefault="008334DB" w:rsidP="008334DB">
      <w:pPr>
        <w:pStyle w:val="ListParagraph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svojih ustanoviteljih, družbenikih, vključno s tihimi družbeniki, delničarjih, komanditistih ali drugih lastnikih in podatke o lastniških deležih navedenih oseb,</w:t>
      </w:r>
    </w:p>
    <w:p w14:paraId="46625190" w14:textId="77777777" w:rsidR="008334DB" w:rsidRPr="00D35F87" w:rsidRDefault="008334DB" w:rsidP="008334DB">
      <w:pPr>
        <w:pStyle w:val="ListParagraph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gospodarskih subjektih, za katere se glede na določbe zakona, ki ureja gospodarske družbe šteje, da so z njim povezane družbe;</w:t>
      </w:r>
    </w:p>
    <w:p w14:paraId="44DFE14C" w14:textId="77777777" w:rsidR="008334DB" w:rsidRPr="00D35F87" w:rsidRDefault="008334DB" w:rsidP="008334DB">
      <w:pPr>
        <w:pStyle w:val="ListParagraph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5BD2EE3C" w14:textId="5EAAFFCD" w:rsidR="008334DB" w:rsidRPr="00D35F87" w:rsidRDefault="008334DB" w:rsidP="008334DB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je veljavnost naše prijave/ponudbe skladna z zahtevo iz objave razpisne dokumentacije,</w:t>
      </w:r>
    </w:p>
    <w:p w14:paraId="460A5487" w14:textId="77777777" w:rsidR="008334DB" w:rsidRPr="00D35F87" w:rsidRDefault="008334DB" w:rsidP="008334DB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1559ABFE" w14:textId="77777777" w:rsidR="008334DB" w:rsidRPr="00D35F87" w:rsidRDefault="008334DB" w:rsidP="008334DB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2C27E6CC" w14:textId="77777777" w:rsidR="008334DB" w:rsidRPr="00D35F87" w:rsidRDefault="008334DB" w:rsidP="008334DB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sprejemamo vse obveznosti, določene z veljavnimi predpisi, razpisno dokumentacijo in vzorcem pogodbe;</w:t>
      </w:r>
    </w:p>
    <w:p w14:paraId="11CDEA71" w14:textId="77777777" w:rsidR="008334DB" w:rsidRPr="00D35F87" w:rsidRDefault="008334DB" w:rsidP="008334DB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  <w:szCs w:val="20"/>
        </w:rPr>
        <w:lastRenderedPageBreak/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4F7A4302" w14:textId="3167FDC9" w:rsidR="00CA65AE" w:rsidRDefault="008334DB" w:rsidP="008334DB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vse predhodno navedene zahteve izpolnjuje, potrjuje in z njimi soglaša vsak partner v skupini partnerjev</w:t>
      </w:r>
    </w:p>
    <w:p w14:paraId="7273944C" w14:textId="502D5D40" w:rsidR="008334DB" w:rsidRDefault="008334DB" w:rsidP="008334DB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  <w:bookmarkStart w:id="1" w:name="_GoBack"/>
      <w:bookmarkEnd w:id="1"/>
    </w:p>
    <w:p w14:paraId="62F26F28" w14:textId="27AE2C04" w:rsidR="00160AE6" w:rsidRPr="00EB287D" w:rsidRDefault="00160AE6" w:rsidP="00160AE6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Skladnost ponujenega blaga</w:t>
      </w:r>
      <w:r w:rsidRPr="00EB287D">
        <w:rPr>
          <w:rFonts w:ascii="Century Gothic" w:hAnsi="Century Gothic"/>
          <w:b/>
          <w:bCs/>
          <w:u w:val="single"/>
        </w:rPr>
        <w:t xml:space="preserve"> </w:t>
      </w:r>
    </w:p>
    <w:p w14:paraId="099F3D82" w14:textId="3A91068E" w:rsidR="00160AE6" w:rsidRDefault="00160AE6" w:rsidP="00160AE6">
      <w:pPr>
        <w:pStyle w:val="ListParagraph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Spodaj podpisani zakoniti oz. pooblaščeni zastopnik ponudnik</w:t>
      </w:r>
      <w:r>
        <w:rPr>
          <w:rFonts w:ascii="Century Gothic" w:hAnsi="Century Gothic"/>
        </w:rPr>
        <w:t>a</w:t>
      </w:r>
      <w:r w:rsidRPr="00D35F87">
        <w:rPr>
          <w:rFonts w:ascii="Century Gothic" w:hAnsi="Century Gothic"/>
        </w:rPr>
        <w:t xml:space="preserve"> v imenu in za račun ponudnika izjavljamo, da</w:t>
      </w:r>
      <w:r>
        <w:rPr>
          <w:rFonts w:ascii="Century Gothic" w:hAnsi="Century Gothic"/>
        </w:rPr>
        <w:t>:</w:t>
      </w:r>
    </w:p>
    <w:p w14:paraId="3731C4EA" w14:textId="77777777" w:rsidR="00321DF5" w:rsidRPr="00321DF5" w:rsidRDefault="00160AE6" w:rsidP="00160AE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</w:rPr>
        <w:t>ponujena oprema in rezervni deli so novi, ne rabljeni, ter opremljeni z originalno garancijo proizvajalca opreme in tehničnimi listi, kar bomo izkazali pri vsakokratni dobavi</w:t>
      </w:r>
    </w:p>
    <w:p w14:paraId="645D5EEA" w14:textId="7B6BBD0D" w:rsidR="00160AE6" w:rsidRDefault="00321DF5" w:rsidP="00160AE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</w:rPr>
        <w:t>ponujena oprema je v celoti skladna z zahtevami naročnika iz Tehničnih specifikacij, ki so priloga dokumentacije v zvezi z oddajo javnega naročila</w:t>
      </w:r>
      <w:r w:rsidR="00160AE6">
        <w:rPr>
          <w:rFonts w:ascii="Century Gothic" w:eastAsiaTheme="minorEastAsia" w:hAnsi="Century Gothic"/>
        </w:rPr>
        <w:t>.</w:t>
      </w:r>
    </w:p>
    <w:p w14:paraId="27D005E3" w14:textId="77777777" w:rsidR="009E6037" w:rsidRPr="00EB287D" w:rsidRDefault="009E6037" w:rsidP="008334DB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</w:p>
    <w:p w14:paraId="620F5ADE" w14:textId="5388278E" w:rsidR="00C01D9D" w:rsidRPr="00EB287D" w:rsidRDefault="00C01D9D" w:rsidP="00C01D9D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 xml:space="preserve">Uradno zastopstvo ponujene opreme </w:t>
      </w:r>
    </w:p>
    <w:p w14:paraId="021DD19E" w14:textId="77777777" w:rsidR="00C01D9D" w:rsidRDefault="00C01D9D" w:rsidP="00C01D9D">
      <w:pPr>
        <w:pStyle w:val="ListParagraph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Spodaj podpisani zakoniti oz. pooblaščeni zastopnik ponudnik</w:t>
      </w:r>
      <w:r>
        <w:rPr>
          <w:rFonts w:ascii="Century Gothic" w:hAnsi="Century Gothic"/>
        </w:rPr>
        <w:t>a</w:t>
      </w:r>
      <w:r w:rsidRPr="00D35F87">
        <w:rPr>
          <w:rFonts w:ascii="Century Gothic" w:hAnsi="Century Gothic"/>
        </w:rPr>
        <w:t xml:space="preserve"> v imenu in za račun ponudnika izjavljamo, da</w:t>
      </w:r>
      <w:r>
        <w:rPr>
          <w:rFonts w:ascii="Century Gothic" w:hAnsi="Century Gothic"/>
        </w:rPr>
        <w:t>:</w:t>
      </w:r>
    </w:p>
    <w:p w14:paraId="4D79B07B" w14:textId="77777777" w:rsidR="00C01D9D" w:rsidRPr="00C01D9D" w:rsidRDefault="00C01D9D" w:rsidP="00C01D9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</w:rPr>
        <w:t>p</w:t>
      </w:r>
      <w:r w:rsidRPr="00C01D9D">
        <w:rPr>
          <w:rFonts w:ascii="Century Gothic" w:eastAsiaTheme="minorEastAsia" w:hAnsi="Century Gothic"/>
        </w:rPr>
        <w:t>onujena oprema ustreza vsem tehničnim specifikacijam naročnika in standardom, ki veljajo v EU in v Republiki Sloveniji na dan prevzema</w:t>
      </w:r>
      <w:r>
        <w:rPr>
          <w:rFonts w:ascii="Century Gothic" w:eastAsiaTheme="minorEastAsia" w:hAnsi="Century Gothic"/>
        </w:rPr>
        <w:t>;</w:t>
      </w:r>
    </w:p>
    <w:p w14:paraId="768CBC61" w14:textId="207609C9" w:rsidR="00C01D9D" w:rsidRDefault="00C01D9D" w:rsidP="00C01D9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 w:rsidRPr="00C01D9D">
        <w:rPr>
          <w:rFonts w:ascii="Century Gothic" w:eastAsiaTheme="minorEastAsia" w:hAnsi="Century Gothic"/>
        </w:rPr>
        <w:t>ponuja</w:t>
      </w:r>
      <w:r>
        <w:rPr>
          <w:rFonts w:ascii="Century Gothic" w:eastAsiaTheme="minorEastAsia" w:hAnsi="Century Gothic"/>
        </w:rPr>
        <w:t>mo</w:t>
      </w:r>
      <w:r w:rsidRPr="00C01D9D">
        <w:rPr>
          <w:rFonts w:ascii="Century Gothic" w:eastAsiaTheme="minorEastAsia" w:hAnsi="Century Gothic"/>
        </w:rPr>
        <w:t xml:space="preserve"> računalniško opremo vsaj dveh od šestih vodilnih globalnih podjetij za proizvodnjo osebnih računalnikov, po podatkih vodilnih analitičnih podjetij (Gartner, Idc itd...): Apple, Asus, Dell, HP, Acer ali Lenovo za leto 2020</w:t>
      </w:r>
      <w:r>
        <w:rPr>
          <w:rFonts w:ascii="Century Gothic" w:eastAsiaTheme="minorEastAsia" w:hAnsi="Century Gothic"/>
        </w:rPr>
        <w:t>.</w:t>
      </w:r>
    </w:p>
    <w:p w14:paraId="41AB41FD" w14:textId="77777777" w:rsidR="00C01D9D" w:rsidRDefault="00C01D9D" w:rsidP="008334DB">
      <w:pPr>
        <w:spacing w:line="276" w:lineRule="auto"/>
        <w:jc w:val="both"/>
        <w:rPr>
          <w:rFonts w:ascii="Century Gothic" w:hAnsi="Century Gothic"/>
        </w:rPr>
      </w:pPr>
    </w:p>
    <w:p w14:paraId="19E3249C" w14:textId="77777777" w:rsidR="008334DB" w:rsidRPr="00D35F87" w:rsidRDefault="008334DB" w:rsidP="008334DB">
      <w:pPr>
        <w:spacing w:line="276" w:lineRule="auto"/>
        <w:jc w:val="both"/>
        <w:rPr>
          <w:rFonts w:ascii="Century Gothic" w:hAnsi="Century Gothic"/>
        </w:rPr>
      </w:pPr>
    </w:p>
    <w:bookmarkEnd w:id="0"/>
    <w:p w14:paraId="3A0022C1" w14:textId="77777777" w:rsidR="008334DB" w:rsidRPr="00360D0F" w:rsidRDefault="008334DB" w:rsidP="008334D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Žig in podpis ponudnika*:</w:t>
      </w:r>
    </w:p>
    <w:p w14:paraId="324214CA" w14:textId="77777777" w:rsidR="008334DB" w:rsidRPr="00360D0F" w:rsidRDefault="008334DB" w:rsidP="008334D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</w:p>
    <w:p w14:paraId="2C245895" w14:textId="77777777" w:rsidR="008334DB" w:rsidRPr="00360D0F" w:rsidRDefault="008334DB" w:rsidP="008334D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________________________</w:t>
      </w:r>
    </w:p>
    <w:p w14:paraId="096725BF" w14:textId="77777777" w:rsidR="008334DB" w:rsidRPr="00360D0F" w:rsidRDefault="008334DB" w:rsidP="008334DB">
      <w:pPr>
        <w:spacing w:line="276" w:lineRule="auto"/>
        <w:ind w:left="5664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360D0F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51FCD27" w14:textId="77777777" w:rsidR="008334DB" w:rsidRDefault="008334DB" w:rsidP="008334DB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68D7BDC0" w14:textId="77777777" w:rsidR="00007C4E" w:rsidRDefault="00007C4E" w:rsidP="00B53C3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sectPr w:rsidR="00007C4E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BF08C" w14:textId="77777777" w:rsidR="00267F2A" w:rsidRPr="00EC6066" w:rsidRDefault="00267F2A" w:rsidP="006538C7">
      <w:r>
        <w:separator/>
      </w:r>
    </w:p>
  </w:endnote>
  <w:endnote w:type="continuationSeparator" w:id="0">
    <w:p w14:paraId="2BB737BD" w14:textId="77777777" w:rsidR="00267F2A" w:rsidRPr="00EC6066" w:rsidRDefault="00267F2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AC850" w14:textId="77777777" w:rsidR="00267F2A" w:rsidRPr="00EC6066" w:rsidRDefault="00267F2A" w:rsidP="006538C7">
      <w:r>
        <w:separator/>
      </w:r>
    </w:p>
  </w:footnote>
  <w:footnote w:type="continuationSeparator" w:id="0">
    <w:p w14:paraId="246AB40A" w14:textId="77777777" w:rsidR="00267F2A" w:rsidRPr="00EC6066" w:rsidRDefault="00267F2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CAC81" w14:textId="1C276A4E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bookmarkStart w:id="2" w:name="_Hlk92182495"/>
    <w:bookmarkStart w:id="3" w:name="_Hlk92182496"/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F24AF0">
      <w:rPr>
        <w:rFonts w:ascii="Century Gothic" w:hAnsi="Century Gothic"/>
        <w:color w:val="9BBB59" w:themeColor="accent3"/>
        <w:sz w:val="20"/>
        <w:szCs w:val="24"/>
      </w:rPr>
      <w:t>N</w:t>
    </w:r>
    <w:r w:rsidR="007C4DA6">
      <w:rPr>
        <w:rFonts w:ascii="Century Gothic" w:hAnsi="Century Gothic"/>
        <w:color w:val="9BBB59" w:themeColor="accent3"/>
        <w:sz w:val="20"/>
        <w:szCs w:val="24"/>
      </w:rPr>
      <w:t>U</w:t>
    </w:r>
    <w:r w:rsidR="00F24AF0">
      <w:rPr>
        <w:rFonts w:ascii="Century Gothic" w:hAnsi="Century Gothic"/>
        <w:color w:val="9BBB59" w:themeColor="accent3"/>
        <w:sz w:val="20"/>
        <w:szCs w:val="24"/>
      </w:rPr>
      <w:t>DBA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E6DE9"/>
    <w:rsid w:val="00112096"/>
    <w:rsid w:val="00151223"/>
    <w:rsid w:val="0015296C"/>
    <w:rsid w:val="00160AE6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67F2A"/>
    <w:rsid w:val="00274C0A"/>
    <w:rsid w:val="002863E2"/>
    <w:rsid w:val="002B177A"/>
    <w:rsid w:val="002B2E4B"/>
    <w:rsid w:val="002D76AA"/>
    <w:rsid w:val="00305069"/>
    <w:rsid w:val="0030551A"/>
    <w:rsid w:val="0030651E"/>
    <w:rsid w:val="00321DF5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511A8A"/>
    <w:rsid w:val="0058375F"/>
    <w:rsid w:val="005C51AA"/>
    <w:rsid w:val="005F4931"/>
    <w:rsid w:val="00602CED"/>
    <w:rsid w:val="0060300B"/>
    <w:rsid w:val="0061233A"/>
    <w:rsid w:val="00647622"/>
    <w:rsid w:val="006538C7"/>
    <w:rsid w:val="006647A2"/>
    <w:rsid w:val="00672451"/>
    <w:rsid w:val="0068603A"/>
    <w:rsid w:val="006864EC"/>
    <w:rsid w:val="006A744C"/>
    <w:rsid w:val="00702EB1"/>
    <w:rsid w:val="00737D46"/>
    <w:rsid w:val="007713DE"/>
    <w:rsid w:val="007A74CF"/>
    <w:rsid w:val="007B661B"/>
    <w:rsid w:val="007C4DA6"/>
    <w:rsid w:val="0080462F"/>
    <w:rsid w:val="00804A86"/>
    <w:rsid w:val="008334DB"/>
    <w:rsid w:val="00855570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01D9D"/>
    <w:rsid w:val="00C56A98"/>
    <w:rsid w:val="00CA65AE"/>
    <w:rsid w:val="00CE1553"/>
    <w:rsid w:val="00CE37A6"/>
    <w:rsid w:val="00CE7B87"/>
    <w:rsid w:val="00CF353B"/>
    <w:rsid w:val="00D36484"/>
    <w:rsid w:val="00D77C66"/>
    <w:rsid w:val="00DA6006"/>
    <w:rsid w:val="00DD0070"/>
    <w:rsid w:val="00DE1105"/>
    <w:rsid w:val="00E05B8D"/>
    <w:rsid w:val="00E5259D"/>
    <w:rsid w:val="00E647A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160AE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Heading1Char">
    <w:name w:val="Heading 1 Char"/>
    <w:basedOn w:val="DefaultParagraphFont"/>
    <w:link w:val="Heading1"/>
    <w:rsid w:val="00160AE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5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5AE"/>
    <w:rPr>
      <w:rFonts w:ascii="Segoe UI" w:eastAsia="Times New Roman" w:hAnsi="Segoe UI" w:cs="Segoe UI"/>
      <w:sz w:val="18"/>
      <w:szCs w:val="18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6860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603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603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0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03A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Metka Čretnik</cp:lastModifiedBy>
  <cp:revision>10</cp:revision>
  <dcterms:created xsi:type="dcterms:W3CDTF">2021-11-16T13:59:00Z</dcterms:created>
  <dcterms:modified xsi:type="dcterms:W3CDTF">2022-02-22T09:53:00Z</dcterms:modified>
</cp:coreProperties>
</file>